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6E7B9" w14:textId="5EE76AE5" w:rsidR="0059209A" w:rsidRPr="00871BC1" w:rsidRDefault="0059209A" w:rsidP="0059209A">
      <w:pPr>
        <w:topLinePunct/>
        <w:rPr>
          <w:rFonts w:ascii="Times New Roman" w:eastAsia="ＭＳ 明朝" w:hAnsi="Times New Roman" w:cs="Times New Roman"/>
          <w:szCs w:val="24"/>
        </w:rPr>
      </w:pPr>
      <w:bookmarkStart w:id="0" w:name="_Hlk133972503"/>
      <w:bookmarkEnd w:id="0"/>
      <w:r w:rsidRPr="00871BC1">
        <w:rPr>
          <w:rFonts w:ascii="Times New Roman" w:eastAsia="ＭＳ 明朝" w:hAnsi="Times New Roman" w:cs="Times New Roman" w:hint="eastAsia"/>
          <w:szCs w:val="24"/>
        </w:rPr>
        <w:t>高等教育と障害</w:t>
      </w:r>
      <w:r w:rsidRPr="00871BC1">
        <w:rPr>
          <w:rFonts w:ascii="Times New Roman" w:eastAsia="ＭＳ 明朝" w:hAnsi="Times New Roman" w:cs="Times New Roman"/>
          <w:szCs w:val="24"/>
        </w:rPr>
        <w:t>, 5 (1), 0</w:t>
      </w:r>
      <w:r w:rsidRPr="00871BC1">
        <w:rPr>
          <w:rFonts w:ascii="Times New Roman" w:eastAsia="ＭＳ 明朝" w:hAnsi="Times New Roman" w:cs="Times New Roman" w:hint="eastAsia"/>
          <w:szCs w:val="24"/>
        </w:rPr>
        <w:t>2</w:t>
      </w:r>
      <w:r w:rsidRPr="00871BC1">
        <w:rPr>
          <w:rFonts w:ascii="Times New Roman" w:eastAsia="ＭＳ 明朝" w:hAnsi="Times New Roman" w:cs="Times New Roman"/>
          <w:szCs w:val="24"/>
        </w:rPr>
        <w:t>, 2023.</w:t>
      </w:r>
    </w:p>
    <w:p w14:paraId="1DB470DC" w14:textId="3AEA6650" w:rsidR="0059209A" w:rsidRPr="00871BC1" w:rsidRDefault="0059209A" w:rsidP="0059209A">
      <w:pPr>
        <w:topLinePunct/>
        <w:rPr>
          <w:rFonts w:ascii="Times New Roman" w:eastAsia="ＭＳ 明朝" w:hAnsi="Times New Roman" w:cs="Times New Roman"/>
          <w:szCs w:val="24"/>
        </w:rPr>
      </w:pPr>
      <w:r w:rsidRPr="00871BC1">
        <w:rPr>
          <w:rFonts w:ascii="Times New Roman" w:eastAsia="ＭＳ 明朝" w:hAnsi="Times New Roman" w:cs="Times New Roman"/>
          <w:szCs w:val="24"/>
        </w:rPr>
        <w:t>https://doi.org/10.34322/jhed.5.0</w:t>
      </w:r>
      <w:r w:rsidRPr="00871BC1">
        <w:rPr>
          <w:rFonts w:ascii="Times New Roman" w:eastAsia="ＭＳ 明朝" w:hAnsi="Times New Roman" w:cs="Times New Roman" w:hint="eastAsia"/>
          <w:szCs w:val="24"/>
        </w:rPr>
        <w:t>2</w:t>
      </w:r>
    </w:p>
    <w:p w14:paraId="2E5A7ACB" w14:textId="77777777" w:rsidR="0059209A" w:rsidRPr="00871BC1" w:rsidRDefault="0059209A" w:rsidP="0059209A">
      <w:pPr>
        <w:topLinePunct/>
        <w:jc w:val="right"/>
        <w:rPr>
          <w:rFonts w:ascii="Times New Roman" w:eastAsia="ＭＳ 明朝" w:hAnsi="Times New Roman" w:cs="Times New Roman"/>
          <w:szCs w:val="24"/>
        </w:rPr>
      </w:pPr>
      <w:r w:rsidRPr="00871BC1">
        <w:rPr>
          <w:rFonts w:ascii="Times New Roman" w:eastAsia="ＭＳ 明朝" w:hAnsi="Times New Roman" w:cs="Times New Roman"/>
          <w:noProof/>
          <w:szCs w:val="24"/>
        </w:rPr>
        <w:drawing>
          <wp:inline distT="0" distB="0" distL="0" distR="0" wp14:anchorId="12787AC2" wp14:editId="330A321A">
            <wp:extent cx="1147445" cy="432435"/>
            <wp:effectExtent l="0" t="0" r="0" b="5715"/>
            <wp:docPr id="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7445" cy="432435"/>
                    </a:xfrm>
                    <a:prstGeom prst="rect">
                      <a:avLst/>
                    </a:prstGeom>
                    <a:noFill/>
                    <a:ln>
                      <a:noFill/>
                    </a:ln>
                  </pic:spPr>
                </pic:pic>
              </a:graphicData>
            </a:graphic>
          </wp:inline>
        </w:drawing>
      </w:r>
    </w:p>
    <w:p w14:paraId="6025938A" w14:textId="77777777" w:rsidR="0059209A" w:rsidRPr="00871BC1" w:rsidRDefault="0059209A" w:rsidP="0059209A">
      <w:pPr>
        <w:topLinePunct/>
        <w:snapToGrid w:val="0"/>
        <w:jc w:val="right"/>
        <w:rPr>
          <w:rFonts w:ascii="Times New Roman" w:eastAsia="ＭＳ 明朝" w:hAnsi="Times New Roman" w:cs="Times New Roman"/>
          <w:sz w:val="16"/>
          <w:szCs w:val="16"/>
        </w:rPr>
      </w:pPr>
      <w:r w:rsidRPr="00871BC1">
        <w:rPr>
          <w:rFonts w:ascii="Times New Roman" w:eastAsia="ＭＳ 明朝" w:hAnsi="Times New Roman" w:cs="Times New Roman" w:hint="eastAsia"/>
          <w:sz w:val="16"/>
          <w:szCs w:val="16"/>
        </w:rPr>
        <w:t>この論文は，クリエイティブ・コモンズの表示－非営利－改変禁止</w:t>
      </w:r>
      <w:r w:rsidRPr="00871BC1">
        <w:rPr>
          <w:rFonts w:ascii="Times New Roman" w:eastAsia="ＭＳ 明朝" w:hAnsi="Times New Roman" w:cs="Times New Roman"/>
          <w:sz w:val="16"/>
          <w:szCs w:val="16"/>
        </w:rPr>
        <w:br/>
        <w:t>4.0</w:t>
      </w:r>
      <w:r w:rsidRPr="00871BC1">
        <w:rPr>
          <w:rFonts w:ascii="Times New Roman" w:eastAsia="ＭＳ 明朝" w:hAnsi="Times New Roman" w:cs="Times New Roman" w:hint="eastAsia"/>
          <w:sz w:val="16"/>
          <w:szCs w:val="16"/>
        </w:rPr>
        <w:t>国際</w:t>
      </w:r>
      <w:r w:rsidRPr="00871BC1">
        <w:rPr>
          <w:rFonts w:ascii="Times New Roman" w:eastAsia="ＭＳ 明朝" w:hAnsi="Times New Roman" w:cs="Times New Roman"/>
          <w:sz w:val="16"/>
          <w:szCs w:val="16"/>
        </w:rPr>
        <w:t xml:space="preserve"> (CC BY-NC-ND 4.0) </w:t>
      </w:r>
      <w:r w:rsidRPr="00871BC1">
        <w:rPr>
          <w:rFonts w:ascii="Times New Roman" w:eastAsia="ＭＳ 明朝" w:hAnsi="Times New Roman" w:cs="Times New Roman" w:hint="eastAsia"/>
          <w:sz w:val="16"/>
          <w:szCs w:val="16"/>
        </w:rPr>
        <w:t>ライセンスで提供されています。</w:t>
      </w:r>
    </w:p>
    <w:p w14:paraId="1C99EE26" w14:textId="471C90F9" w:rsidR="0059209A" w:rsidRPr="00871BC1" w:rsidRDefault="0059209A" w:rsidP="00842CCB">
      <w:pPr>
        <w:pStyle w:val="1"/>
      </w:pPr>
      <w:r w:rsidRPr="00871BC1">
        <w:rPr>
          <w:rFonts w:hint="eastAsia"/>
        </w:rPr>
        <w:t>実践・研究報告</w:t>
      </w:r>
    </w:p>
    <w:p w14:paraId="5851F98D" w14:textId="77777777" w:rsidR="0059209A" w:rsidRPr="00871BC1" w:rsidRDefault="0059209A" w:rsidP="0059209A">
      <w:pPr>
        <w:topLinePunct/>
        <w:rPr>
          <w:rFonts w:ascii="Times New Roman" w:eastAsia="ＭＳ 明朝" w:hAnsi="Times New Roman" w:cs="Times New Roman"/>
        </w:rPr>
      </w:pPr>
    </w:p>
    <w:p w14:paraId="05333110" w14:textId="6FFA56D1" w:rsidR="0059209A" w:rsidRPr="00871BC1" w:rsidRDefault="0059209A" w:rsidP="0059209A">
      <w:pPr>
        <w:topLinePunct/>
        <w:adjustRightInd w:val="0"/>
        <w:snapToGrid w:val="0"/>
        <w:jc w:val="center"/>
        <w:textAlignment w:val="center"/>
        <w:rPr>
          <w:rFonts w:ascii="Times New Roman" w:eastAsia="ＭＳ ゴシック" w:hAnsi="Times New Roman" w:cs="ATC-30ea30e530a6*B+Bold*0020*Ti"/>
          <w:color w:val="000000"/>
          <w:sz w:val="40"/>
          <w:szCs w:val="40"/>
        </w:rPr>
      </w:pPr>
      <w:r w:rsidRPr="00871BC1">
        <w:rPr>
          <w:rFonts w:ascii="Times New Roman" w:eastAsia="ＭＳ ゴシック" w:hAnsi="Times New Roman" w:cs="ATC-30ea30e530a6*B+Bold*0020*Ti" w:hint="eastAsia"/>
          <w:color w:val="000000"/>
          <w:sz w:val="40"/>
          <w:szCs w:val="40"/>
        </w:rPr>
        <w:t>発達障害を有する大学生及び大学院生への</w:t>
      </w:r>
      <w:r w:rsidR="00E768A8" w:rsidRPr="00871BC1">
        <w:rPr>
          <w:rFonts w:ascii="Times New Roman" w:eastAsia="ＭＳ ゴシック" w:hAnsi="Times New Roman" w:cs="ATC-30ea30e530a6*B+Bold*0020*Ti"/>
          <w:color w:val="000000"/>
          <w:sz w:val="40"/>
          <w:szCs w:val="40"/>
        </w:rPr>
        <w:br/>
      </w:r>
      <w:r w:rsidRPr="00871BC1">
        <w:rPr>
          <w:rFonts w:ascii="Times New Roman" w:eastAsia="ＭＳ ゴシック" w:hAnsi="Times New Roman" w:cs="ATC-30ea30e530a6*B+Bold*0020*Ti" w:hint="eastAsia"/>
          <w:color w:val="000000"/>
          <w:sz w:val="40"/>
          <w:szCs w:val="40"/>
        </w:rPr>
        <w:t>ショートケアプログラムの</w:t>
      </w:r>
      <w:r w:rsidRPr="00871BC1">
        <w:rPr>
          <w:rFonts w:ascii="Times New Roman" w:eastAsia="ＭＳ ゴシック" w:hAnsi="Times New Roman" w:cs="ATC-30ea30e530a6*B+Bold*0020*Ti"/>
          <w:color w:val="000000"/>
          <w:sz w:val="40"/>
          <w:szCs w:val="40"/>
        </w:rPr>
        <w:t>実践</w:t>
      </w:r>
    </w:p>
    <w:p w14:paraId="17EDF294" w14:textId="588230C2" w:rsidR="0059209A" w:rsidRPr="00871BC1" w:rsidRDefault="00E768A8" w:rsidP="0059209A">
      <w:pPr>
        <w:topLinePunct/>
        <w:adjustRightInd w:val="0"/>
        <w:snapToGrid w:val="0"/>
        <w:jc w:val="center"/>
        <w:textAlignment w:val="center"/>
        <w:rPr>
          <w:rFonts w:ascii="Times New Roman" w:eastAsia="ＭＳ ゴシック" w:hAnsi="Times New Roman" w:cs="ATC-30ea30e530a6*B+Bold*0020*Ti"/>
          <w:color w:val="000000"/>
          <w:sz w:val="40"/>
          <w:szCs w:val="40"/>
        </w:rPr>
      </w:pPr>
      <w:r w:rsidRPr="00871BC1">
        <w:rPr>
          <w:rFonts w:ascii="Times New Roman" w:eastAsia="ＭＳ ゴシック" w:hAnsi="Times New Roman" w:cs="ATC-30ea30e530a6*B+Bold*0020*Ti" w:hint="eastAsia"/>
          <w:color w:val="000000"/>
          <w:sz w:val="36"/>
          <w:szCs w:val="40"/>
        </w:rPr>
        <w:t>―</w:t>
      </w:r>
      <w:r w:rsidR="0059209A" w:rsidRPr="00871BC1">
        <w:rPr>
          <w:rFonts w:ascii="Times New Roman" w:eastAsia="ＭＳ ゴシック" w:hAnsi="Times New Roman" w:cs="ATC-30ea30e530a6*B+Bold*0020*Ti" w:hint="eastAsia"/>
          <w:color w:val="000000"/>
          <w:sz w:val="36"/>
          <w:szCs w:val="40"/>
        </w:rPr>
        <w:t>筑波大学でのパイロットスタディ</w:t>
      </w:r>
      <w:r w:rsidRPr="00871BC1">
        <w:rPr>
          <w:rFonts w:ascii="Times New Roman" w:eastAsia="ＭＳ ゴシック" w:hAnsi="Times New Roman" w:cs="ATC-30ea30e530a6*B+Bold*0020*Ti" w:hint="eastAsia"/>
          <w:color w:val="000000"/>
          <w:sz w:val="36"/>
          <w:szCs w:val="40"/>
        </w:rPr>
        <w:t>―</w:t>
      </w:r>
    </w:p>
    <w:p w14:paraId="5BDF7694" w14:textId="7FEEBF70" w:rsidR="0059209A" w:rsidRPr="00871BC1" w:rsidRDefault="0059209A" w:rsidP="0059209A">
      <w:pPr>
        <w:topLinePunct/>
        <w:adjustRightInd w:val="0"/>
        <w:snapToGrid w:val="0"/>
        <w:jc w:val="center"/>
        <w:textAlignment w:val="center"/>
        <w:rPr>
          <w:rFonts w:ascii="Times New Roman" w:eastAsia="ＭＳ ゴシック" w:hAnsi="Times New Roman" w:cs="ATC-30ea30e530a6*B+Bold*0020*Ti"/>
          <w:color w:val="000000"/>
          <w:sz w:val="40"/>
          <w:szCs w:val="40"/>
        </w:rPr>
      </w:pPr>
    </w:p>
    <w:p w14:paraId="26D4FC3C" w14:textId="77777777" w:rsidR="0059209A" w:rsidRPr="00871BC1" w:rsidRDefault="0059209A" w:rsidP="0059209A">
      <w:pPr>
        <w:topLinePunct/>
        <w:adjustRightInd w:val="0"/>
        <w:spacing w:line="360" w:lineRule="auto"/>
        <w:jc w:val="center"/>
        <w:textAlignment w:val="center"/>
        <w:rPr>
          <w:rFonts w:ascii="Times New Roman" w:eastAsia="ＭＳ ゴシック" w:hAnsi="Times New Roman" w:cs="TsukuGoPro-B"/>
          <w:b/>
          <w:bCs/>
          <w:color w:val="000000"/>
          <w:sz w:val="20"/>
          <w:szCs w:val="20"/>
          <w:lang w:val="ja-JP"/>
        </w:rPr>
      </w:pPr>
    </w:p>
    <w:p w14:paraId="148EE494" w14:textId="5D990027" w:rsidR="0059209A" w:rsidRPr="00871BC1" w:rsidRDefault="0059209A" w:rsidP="0059209A">
      <w:pPr>
        <w:topLinePunct/>
        <w:adjustRightInd w:val="0"/>
        <w:jc w:val="center"/>
        <w:textAlignment w:val="center"/>
        <w:rPr>
          <w:rFonts w:ascii="Times New Roman" w:eastAsia="ＭＳ 明朝" w:hAnsi="Times New Roman" w:cs="Times New Roman"/>
          <w:color w:val="000000"/>
          <w:szCs w:val="21"/>
        </w:rPr>
      </w:pPr>
      <w:r w:rsidRPr="00871BC1">
        <w:rPr>
          <w:rFonts w:ascii="Times New Roman" w:eastAsia="ＭＳ 明朝" w:hAnsi="Times New Roman" w:cs="Times New Roman" w:hint="eastAsia"/>
          <w:color w:val="000000"/>
          <w:szCs w:val="21"/>
        </w:rPr>
        <w:t>羽田　舞子</w:t>
      </w:r>
      <w:r w:rsidRPr="00871BC1">
        <w:rPr>
          <w:rFonts w:ascii="Times New Roman" w:eastAsia="ＭＳ 明朝" w:hAnsi="Times New Roman" w:cs="Times New Roman"/>
          <w:color w:val="000000"/>
          <w:szCs w:val="21"/>
          <w:vertAlign w:val="superscript"/>
        </w:rPr>
        <w:t>1</w:t>
      </w:r>
      <w:r w:rsidRPr="00871BC1">
        <w:rPr>
          <w:rFonts w:ascii="Times New Roman" w:eastAsia="ＭＳ 明朝" w:hAnsi="Times New Roman" w:cs="Times New Roman" w:hint="eastAsia"/>
          <w:color w:val="000000"/>
          <w:szCs w:val="21"/>
        </w:rPr>
        <w:t>・井出　政行</w:t>
      </w:r>
      <w:r w:rsidRPr="00871BC1">
        <w:rPr>
          <w:rFonts w:ascii="Times New Roman" w:eastAsia="ＭＳ 明朝" w:hAnsi="Times New Roman" w:cs="Times New Roman"/>
          <w:color w:val="000000"/>
          <w:szCs w:val="21"/>
          <w:vertAlign w:val="superscript"/>
        </w:rPr>
        <w:t>2</w:t>
      </w:r>
      <w:r w:rsidRPr="00871BC1">
        <w:rPr>
          <w:rFonts w:ascii="Times New Roman" w:eastAsia="ＭＳ 明朝" w:hAnsi="Times New Roman" w:cs="Times New Roman" w:hint="eastAsia"/>
          <w:color w:val="000000"/>
          <w:szCs w:val="21"/>
          <w:vertAlign w:val="superscript"/>
        </w:rPr>
        <w:t xml:space="preserve">, </w:t>
      </w:r>
      <w:r w:rsidRPr="00871BC1">
        <w:rPr>
          <w:rFonts w:ascii="Times New Roman" w:eastAsia="ＭＳ 明朝" w:hAnsi="Times New Roman" w:cs="Times New Roman"/>
          <w:color w:val="000000"/>
          <w:szCs w:val="21"/>
          <w:vertAlign w:val="superscript"/>
        </w:rPr>
        <w:t>3</w:t>
      </w:r>
      <w:r w:rsidRPr="00871BC1">
        <w:rPr>
          <w:rFonts w:ascii="Times New Roman" w:eastAsia="ＭＳ 明朝" w:hAnsi="Times New Roman" w:cs="Times New Roman" w:hint="eastAsia"/>
          <w:color w:val="000000"/>
          <w:szCs w:val="21"/>
        </w:rPr>
        <w:t>・谷田部　翔</w:t>
      </w:r>
      <w:r w:rsidRPr="00871BC1">
        <w:rPr>
          <w:rFonts w:ascii="Times New Roman" w:eastAsia="ＭＳ 明朝" w:hAnsi="Times New Roman" w:cs="Times New Roman"/>
          <w:color w:val="000000"/>
          <w:szCs w:val="21"/>
          <w:vertAlign w:val="superscript"/>
        </w:rPr>
        <w:t>1</w:t>
      </w:r>
      <w:r w:rsidRPr="00871BC1">
        <w:rPr>
          <w:rFonts w:ascii="Times New Roman" w:eastAsia="ＭＳ 明朝" w:hAnsi="Times New Roman" w:cs="Times New Roman" w:hint="eastAsia"/>
          <w:color w:val="000000"/>
          <w:szCs w:val="21"/>
        </w:rPr>
        <w:t>・佐々木銀河</w:t>
      </w:r>
      <w:r w:rsidRPr="00871BC1">
        <w:rPr>
          <w:rFonts w:ascii="Times New Roman" w:eastAsia="ＭＳ 明朝" w:hAnsi="Times New Roman" w:cs="Times New Roman"/>
          <w:color w:val="000000"/>
          <w:szCs w:val="21"/>
          <w:vertAlign w:val="superscript"/>
        </w:rPr>
        <w:t>4</w:t>
      </w:r>
      <w:r w:rsidRPr="00871BC1">
        <w:rPr>
          <w:rFonts w:ascii="Times New Roman" w:eastAsia="ＭＳ 明朝" w:hAnsi="Times New Roman" w:cs="Times New Roman" w:hint="eastAsia"/>
          <w:color w:val="000000"/>
          <w:szCs w:val="21"/>
        </w:rPr>
        <w:t>・</w:t>
      </w:r>
    </w:p>
    <w:p w14:paraId="53DD55EC" w14:textId="51A7CD5B" w:rsidR="0059209A" w:rsidRPr="00871BC1" w:rsidRDefault="0059209A" w:rsidP="0059209A">
      <w:pPr>
        <w:topLinePunct/>
        <w:adjustRightInd w:val="0"/>
        <w:jc w:val="center"/>
        <w:textAlignment w:val="center"/>
        <w:rPr>
          <w:rFonts w:ascii="Times New Roman" w:eastAsia="ＭＳ 明朝" w:hAnsi="Times New Roman" w:cs="KozMinPr6N-Regular"/>
          <w:color w:val="000000"/>
          <w:szCs w:val="21"/>
        </w:rPr>
      </w:pPr>
      <w:r w:rsidRPr="00871BC1">
        <w:rPr>
          <w:rFonts w:ascii="Times New Roman" w:eastAsia="ＭＳ 明朝" w:hAnsi="Times New Roman" w:cs="Times New Roman" w:hint="eastAsia"/>
          <w:color w:val="000000"/>
          <w:szCs w:val="21"/>
        </w:rPr>
        <w:t>相澤　直子</w:t>
      </w:r>
      <w:r w:rsidRPr="00871BC1">
        <w:rPr>
          <w:rFonts w:ascii="Times New Roman" w:eastAsia="ＭＳ 明朝" w:hAnsi="Times New Roman" w:cs="Times New Roman"/>
          <w:color w:val="000000"/>
          <w:szCs w:val="21"/>
          <w:vertAlign w:val="superscript"/>
        </w:rPr>
        <w:t>5</w:t>
      </w:r>
      <w:r w:rsidRPr="00871BC1">
        <w:rPr>
          <w:rFonts w:ascii="Times New Roman" w:eastAsia="ＭＳ 明朝" w:hAnsi="Times New Roman" w:cs="Times New Roman" w:hint="eastAsia"/>
          <w:color w:val="000000"/>
          <w:szCs w:val="21"/>
          <w:vertAlign w:val="superscript"/>
        </w:rPr>
        <w:t xml:space="preserve">, </w:t>
      </w:r>
      <w:r w:rsidRPr="00871BC1">
        <w:rPr>
          <w:rFonts w:ascii="Times New Roman" w:eastAsia="ＭＳ 明朝" w:hAnsi="Times New Roman" w:cs="Times New Roman"/>
          <w:color w:val="000000"/>
          <w:szCs w:val="21"/>
          <w:vertAlign w:val="superscript"/>
        </w:rPr>
        <w:t>6</w:t>
      </w:r>
      <w:r w:rsidRPr="00871BC1">
        <w:rPr>
          <w:rFonts w:ascii="Times New Roman" w:eastAsia="ＭＳ 明朝" w:hAnsi="Times New Roman" w:cs="Times New Roman" w:hint="eastAsia"/>
          <w:color w:val="000000"/>
          <w:szCs w:val="21"/>
        </w:rPr>
        <w:t>・太田　晴久</w:t>
      </w:r>
      <w:r w:rsidRPr="00871BC1">
        <w:rPr>
          <w:rFonts w:ascii="Times New Roman" w:eastAsia="ＭＳ 明朝" w:hAnsi="Times New Roman" w:cs="Times New Roman"/>
          <w:color w:val="000000"/>
          <w:szCs w:val="21"/>
          <w:vertAlign w:val="superscript"/>
        </w:rPr>
        <w:t>7</w:t>
      </w:r>
      <w:r w:rsidRPr="00871BC1">
        <w:rPr>
          <w:rFonts w:ascii="Times New Roman" w:eastAsia="ＭＳ 明朝" w:hAnsi="Times New Roman" w:cs="Times New Roman" w:hint="eastAsia"/>
          <w:color w:val="000000"/>
          <w:szCs w:val="21"/>
        </w:rPr>
        <w:t>・太田　深秀</w:t>
      </w:r>
      <w:r w:rsidRPr="00871BC1">
        <w:rPr>
          <w:rFonts w:ascii="Times New Roman" w:eastAsia="ＭＳ 明朝" w:hAnsi="Times New Roman" w:cs="Times New Roman"/>
          <w:color w:val="000000"/>
          <w:szCs w:val="21"/>
          <w:vertAlign w:val="superscript"/>
        </w:rPr>
        <w:t>2</w:t>
      </w:r>
      <w:r w:rsidRPr="00871BC1">
        <w:rPr>
          <w:rFonts w:ascii="Times New Roman" w:eastAsia="ＭＳ 明朝" w:hAnsi="Times New Roman" w:cs="Times New Roman" w:hint="eastAsia"/>
          <w:color w:val="000000"/>
          <w:szCs w:val="21"/>
        </w:rPr>
        <w:t>・新井　哲明</w:t>
      </w:r>
      <w:r w:rsidRPr="00871BC1">
        <w:rPr>
          <w:rFonts w:ascii="Times New Roman" w:eastAsia="ＭＳ 明朝" w:hAnsi="Times New Roman" w:cs="Times New Roman"/>
          <w:color w:val="000000"/>
          <w:szCs w:val="21"/>
          <w:vertAlign w:val="superscript"/>
        </w:rPr>
        <w:t>2</w:t>
      </w:r>
    </w:p>
    <w:p w14:paraId="6D362D8D" w14:textId="77777777" w:rsidR="0059209A" w:rsidRPr="00871BC1" w:rsidRDefault="0059209A" w:rsidP="0059209A">
      <w:pPr>
        <w:topLinePunct/>
        <w:adjustRightInd w:val="0"/>
        <w:jc w:val="center"/>
        <w:textAlignment w:val="center"/>
        <w:rPr>
          <w:rFonts w:ascii="Times New Roman" w:eastAsia="ＭＳ 明朝" w:hAnsi="Times New Roman" w:cs="KozMinPr6N-Regular"/>
          <w:color w:val="000000"/>
          <w:szCs w:val="21"/>
        </w:rPr>
      </w:pPr>
    </w:p>
    <w:p w14:paraId="5045A5B2" w14:textId="70689089" w:rsidR="0059209A" w:rsidRPr="00871BC1" w:rsidRDefault="0059209A" w:rsidP="0059209A">
      <w:pPr>
        <w:topLinePunct/>
        <w:adjustRightInd w:val="0"/>
        <w:jc w:val="center"/>
        <w:textAlignment w:val="center"/>
        <w:rPr>
          <w:rFonts w:ascii="Times New Roman" w:eastAsia="ＭＳ 明朝" w:hAnsi="Times New Roman" w:cs="ATC-30ea30e530a6*L+TimesNewRoma"/>
          <w:color w:val="000000"/>
          <w:szCs w:val="21"/>
        </w:rPr>
      </w:pPr>
      <w:r w:rsidRPr="00871BC1">
        <w:rPr>
          <w:rFonts w:ascii="Times New Roman" w:eastAsia="ＭＳ 明朝" w:hAnsi="Times New Roman" w:cs="ATC-30ea30e530a6*L+TimesNewRoma"/>
          <w:color w:val="000000"/>
          <w:szCs w:val="21"/>
          <w:vertAlign w:val="superscript"/>
        </w:rPr>
        <w:t>1</w:t>
      </w:r>
      <w:r w:rsidRPr="00871BC1">
        <w:rPr>
          <w:rFonts w:ascii="Times New Roman" w:eastAsia="ＭＳ 明朝" w:hAnsi="Times New Roman" w:cs="ATC-30ea30e530a6*L+TimesNewRoma" w:hint="eastAsia"/>
          <w:color w:val="000000"/>
          <w:szCs w:val="21"/>
        </w:rPr>
        <w:t>筑波大学附属病院</w:t>
      </w:r>
    </w:p>
    <w:p w14:paraId="660FBCCE" w14:textId="56294D6F" w:rsidR="0059209A" w:rsidRPr="00871BC1" w:rsidRDefault="0059209A" w:rsidP="0059209A">
      <w:pPr>
        <w:topLinePunct/>
        <w:adjustRightInd w:val="0"/>
        <w:jc w:val="center"/>
        <w:textAlignment w:val="center"/>
        <w:rPr>
          <w:rFonts w:ascii="Times New Roman" w:eastAsia="ＭＳ 明朝" w:hAnsi="Times New Roman" w:cs="ATC-30ea30e530a6*L+TimesNewRoma"/>
          <w:color w:val="000000"/>
          <w:szCs w:val="21"/>
          <w:vertAlign w:val="superscript"/>
        </w:rPr>
      </w:pPr>
      <w:r w:rsidRPr="00871BC1">
        <w:rPr>
          <w:rFonts w:ascii="Times New Roman" w:eastAsia="ＭＳ 明朝" w:hAnsi="Times New Roman" w:cs="ATC-30ea30e530a6*L+TimesNewRoma"/>
          <w:color w:val="000000"/>
          <w:szCs w:val="21"/>
          <w:vertAlign w:val="superscript"/>
        </w:rPr>
        <w:t>2</w:t>
      </w:r>
      <w:r w:rsidRPr="00871BC1">
        <w:rPr>
          <w:rFonts w:ascii="Times New Roman" w:eastAsia="ＭＳ 明朝" w:hAnsi="Times New Roman" w:cs="ATC-30ea30e530a6*L+TimesNewRoma" w:hint="eastAsia"/>
          <w:color w:val="000000"/>
          <w:szCs w:val="21"/>
        </w:rPr>
        <w:t>筑波大学医学医療系</w:t>
      </w:r>
    </w:p>
    <w:p w14:paraId="3A809241" w14:textId="35DE734B" w:rsidR="0059209A" w:rsidRPr="00871BC1" w:rsidRDefault="0059209A" w:rsidP="0059209A">
      <w:pPr>
        <w:topLinePunct/>
        <w:adjustRightInd w:val="0"/>
        <w:jc w:val="center"/>
        <w:textAlignment w:val="center"/>
        <w:rPr>
          <w:rFonts w:ascii="Times New Roman" w:eastAsia="ＭＳ 明朝" w:hAnsi="Times New Roman" w:cs="ATC-30ea30e530a6*L+TimesNewRoma"/>
          <w:color w:val="000000"/>
          <w:szCs w:val="21"/>
          <w:vertAlign w:val="superscript"/>
        </w:rPr>
      </w:pPr>
      <w:r w:rsidRPr="00871BC1">
        <w:rPr>
          <w:rFonts w:ascii="Times New Roman" w:eastAsia="ＭＳ 明朝" w:hAnsi="Times New Roman" w:cs="ATC-30ea30e530a6*L+TimesNewRoma"/>
          <w:color w:val="000000"/>
          <w:szCs w:val="21"/>
          <w:vertAlign w:val="superscript"/>
        </w:rPr>
        <w:t>3</w:t>
      </w:r>
      <w:r w:rsidRPr="00871BC1">
        <w:rPr>
          <w:rFonts w:ascii="Times New Roman" w:eastAsia="ＭＳ 明朝" w:hAnsi="Times New Roman" w:cs="ATC-30ea30e530a6*L+TimesNewRoma" w:hint="eastAsia"/>
          <w:color w:val="000000"/>
          <w:szCs w:val="21"/>
        </w:rPr>
        <w:t>茨城県立医療大学医科学センター</w:t>
      </w:r>
    </w:p>
    <w:p w14:paraId="31202F94" w14:textId="7477C60B" w:rsidR="0059209A" w:rsidRPr="00871BC1" w:rsidRDefault="0059209A" w:rsidP="0059209A">
      <w:pPr>
        <w:topLinePunct/>
        <w:adjustRightInd w:val="0"/>
        <w:jc w:val="center"/>
        <w:textAlignment w:val="center"/>
        <w:rPr>
          <w:rFonts w:ascii="Times New Roman" w:eastAsia="ＭＳ 明朝" w:hAnsi="Times New Roman" w:cs="ATC-30ea30e530a6*L+TimesNewRoma"/>
          <w:color w:val="000000"/>
          <w:szCs w:val="21"/>
          <w:vertAlign w:val="superscript"/>
        </w:rPr>
      </w:pPr>
      <w:r w:rsidRPr="00871BC1">
        <w:rPr>
          <w:rFonts w:ascii="Times New Roman" w:eastAsia="ＭＳ 明朝" w:hAnsi="Times New Roman" w:cs="ATC-30ea30e530a6*L+TimesNewRoma"/>
          <w:color w:val="000000"/>
          <w:szCs w:val="21"/>
          <w:vertAlign w:val="superscript"/>
        </w:rPr>
        <w:t>4</w:t>
      </w:r>
      <w:r w:rsidRPr="00871BC1">
        <w:rPr>
          <w:rFonts w:ascii="Times New Roman" w:eastAsia="ＭＳ 明朝" w:hAnsi="Times New Roman" w:cs="ATC-30ea30e530a6*L+TimesNewRoma" w:hint="eastAsia"/>
          <w:color w:val="000000"/>
          <w:szCs w:val="21"/>
        </w:rPr>
        <w:t>筑波大学人間系</w:t>
      </w:r>
    </w:p>
    <w:p w14:paraId="0E16728C" w14:textId="5F991353" w:rsidR="0059209A" w:rsidRPr="00871BC1" w:rsidRDefault="0059209A" w:rsidP="0059209A">
      <w:pPr>
        <w:topLinePunct/>
        <w:adjustRightInd w:val="0"/>
        <w:jc w:val="center"/>
        <w:textAlignment w:val="center"/>
        <w:rPr>
          <w:rFonts w:ascii="Times New Roman" w:eastAsia="ＭＳ 明朝" w:hAnsi="Times New Roman" w:cs="ATC-30ea30e530a6*L+TimesNewRoma"/>
          <w:color w:val="000000"/>
          <w:szCs w:val="21"/>
          <w:vertAlign w:val="superscript"/>
        </w:rPr>
      </w:pPr>
      <w:r w:rsidRPr="00871BC1">
        <w:rPr>
          <w:rFonts w:ascii="Times New Roman" w:eastAsia="ＭＳ 明朝" w:hAnsi="Times New Roman" w:cs="ATC-30ea30e530a6*L+TimesNewRoma"/>
          <w:color w:val="000000"/>
          <w:szCs w:val="21"/>
          <w:vertAlign w:val="superscript"/>
        </w:rPr>
        <w:t>5</w:t>
      </w:r>
      <w:r w:rsidRPr="00871BC1">
        <w:rPr>
          <w:rFonts w:ascii="Times New Roman" w:eastAsia="ＭＳ 明朝" w:hAnsi="Times New Roman" w:cs="ATC-30ea30e530a6*L+TimesNewRoma" w:hint="eastAsia"/>
          <w:color w:val="000000"/>
          <w:szCs w:val="21"/>
        </w:rPr>
        <w:t>公益財団法人神経研究所</w:t>
      </w:r>
    </w:p>
    <w:p w14:paraId="228ADC61" w14:textId="5E910D6F" w:rsidR="0059209A" w:rsidRPr="00871BC1" w:rsidRDefault="0059209A" w:rsidP="0059209A">
      <w:pPr>
        <w:topLinePunct/>
        <w:adjustRightInd w:val="0"/>
        <w:jc w:val="center"/>
        <w:textAlignment w:val="center"/>
        <w:rPr>
          <w:rFonts w:ascii="Times New Roman" w:eastAsia="ＭＳ 明朝" w:hAnsi="Times New Roman" w:cs="ATC-30ea30e530a6*L+TimesNewRoma"/>
          <w:color w:val="000000"/>
          <w:szCs w:val="21"/>
          <w:vertAlign w:val="superscript"/>
        </w:rPr>
      </w:pPr>
      <w:r w:rsidRPr="00871BC1">
        <w:rPr>
          <w:rFonts w:ascii="Times New Roman" w:eastAsia="ＭＳ 明朝" w:hAnsi="Times New Roman" w:cs="ATC-30ea30e530a6*L+TimesNewRoma"/>
          <w:color w:val="000000"/>
          <w:szCs w:val="21"/>
          <w:vertAlign w:val="superscript"/>
        </w:rPr>
        <w:t>6</w:t>
      </w:r>
      <w:r w:rsidRPr="00871BC1">
        <w:rPr>
          <w:rFonts w:ascii="Times New Roman" w:eastAsia="ＭＳ 明朝" w:hAnsi="Times New Roman" w:cs="ATC-30ea30e530a6*L+TimesNewRoma" w:hint="eastAsia"/>
          <w:color w:val="000000"/>
          <w:szCs w:val="21"/>
        </w:rPr>
        <w:t>筑波大学学生相談室</w:t>
      </w:r>
    </w:p>
    <w:p w14:paraId="712D1307" w14:textId="334C8E0D" w:rsidR="0059209A" w:rsidRPr="00871BC1" w:rsidRDefault="0059209A" w:rsidP="0059209A">
      <w:pPr>
        <w:topLinePunct/>
        <w:adjustRightInd w:val="0"/>
        <w:jc w:val="center"/>
        <w:textAlignment w:val="center"/>
        <w:rPr>
          <w:rFonts w:ascii="Times New Roman" w:eastAsia="ＭＳ 明朝" w:hAnsi="Times New Roman" w:cs="KozMinPr6N-Regular"/>
          <w:color w:val="000000"/>
          <w:szCs w:val="21"/>
        </w:rPr>
      </w:pPr>
      <w:r w:rsidRPr="00871BC1">
        <w:rPr>
          <w:rFonts w:ascii="Times New Roman" w:eastAsia="ＭＳ 明朝" w:hAnsi="Times New Roman" w:cs="ATC-30ea30e530a6*L+TimesNewRoma"/>
          <w:color w:val="000000"/>
          <w:szCs w:val="21"/>
          <w:vertAlign w:val="superscript"/>
        </w:rPr>
        <w:t>7</w:t>
      </w:r>
      <w:r w:rsidRPr="00871BC1">
        <w:rPr>
          <w:rFonts w:ascii="Times New Roman" w:eastAsia="ＭＳ 明朝" w:hAnsi="Times New Roman" w:cs="ATC-30ea30e530a6*L+TimesNewRoma" w:hint="eastAsia"/>
          <w:color w:val="000000"/>
          <w:szCs w:val="21"/>
        </w:rPr>
        <w:t>昭和大学発達医療研究所</w:t>
      </w:r>
    </w:p>
    <w:p w14:paraId="693FD6F8" w14:textId="77777777" w:rsidR="0059209A" w:rsidRPr="00871BC1" w:rsidRDefault="0059209A" w:rsidP="0059209A">
      <w:pPr>
        <w:topLinePunct/>
        <w:adjustRightInd w:val="0"/>
        <w:textAlignment w:val="center"/>
        <w:rPr>
          <w:rFonts w:ascii="Times New Roman" w:eastAsia="ＭＳ 明朝" w:hAnsi="Times New Roman" w:cs="KozMinPr6N-Regular"/>
          <w:color w:val="000000"/>
          <w:szCs w:val="21"/>
        </w:rPr>
      </w:pPr>
    </w:p>
    <w:p w14:paraId="5126E9CB" w14:textId="5E627549" w:rsidR="0059209A" w:rsidRPr="00871BC1" w:rsidRDefault="0059209A" w:rsidP="0059209A">
      <w:pPr>
        <w:rPr>
          <w:rFonts w:ascii="Times New Roman" w:eastAsia="ＭＳ 明朝" w:hAnsi="Times New Roman" w:cs="Times New Roman"/>
          <w:color w:val="000000"/>
          <w:szCs w:val="21"/>
        </w:rPr>
      </w:pPr>
      <w:r w:rsidRPr="00871BC1">
        <w:rPr>
          <w:rFonts w:ascii="HGSｺﾞｼｯｸE" w:eastAsia="HGSｺﾞｼｯｸE" w:hAnsi="HGSｺﾞｼｯｸE" w:cs="Times New Roman" w:hint="eastAsia"/>
          <w:bCs/>
          <w:color w:val="000000"/>
          <w:szCs w:val="21"/>
          <w:lang w:val="ja-JP"/>
        </w:rPr>
        <w:t>要旨：</w:t>
      </w:r>
      <w:r w:rsidRPr="00871BC1">
        <w:rPr>
          <w:rFonts w:ascii="Times New Roman" w:eastAsia="ＭＳ 明朝" w:hAnsi="Times New Roman" w:cs="Times New Roman" w:hint="eastAsia"/>
          <w:color w:val="000000"/>
          <w:szCs w:val="21"/>
        </w:rPr>
        <w:t>近年</w:t>
      </w:r>
      <w:r w:rsidR="003A5E78" w:rsidRPr="00871BC1">
        <w:rPr>
          <w:rFonts w:ascii="Times New Roman" w:eastAsia="ＭＳ 明朝" w:hAnsi="Times New Roman" w:cs="Times New Roman" w:hint="eastAsia"/>
          <w:color w:val="000000"/>
          <w:szCs w:val="21"/>
        </w:rPr>
        <w:t>，</w:t>
      </w:r>
      <w:r w:rsidRPr="00871BC1">
        <w:rPr>
          <w:rFonts w:ascii="Times New Roman" w:eastAsia="ＭＳ 明朝" w:hAnsi="Times New Roman" w:cs="Times New Roman" w:hint="eastAsia"/>
          <w:color w:val="000000"/>
          <w:szCs w:val="21"/>
        </w:rPr>
        <w:t>発達障害を有する学生（</w:t>
      </w:r>
      <w:r w:rsidR="003A5E78" w:rsidRPr="00871BC1">
        <w:rPr>
          <w:rFonts w:ascii="Times New Roman" w:eastAsia="ＭＳ 明朝" w:hAnsi="Times New Roman" w:cs="Times New Roman" w:hint="eastAsia"/>
          <w:color w:val="000000"/>
          <w:szCs w:val="21"/>
        </w:rPr>
        <w:t>以下，</w:t>
      </w:r>
      <w:r w:rsidRPr="00871BC1">
        <w:rPr>
          <w:rFonts w:ascii="Times New Roman" w:eastAsia="ＭＳ 明朝" w:hAnsi="Times New Roman" w:cs="Times New Roman" w:hint="eastAsia"/>
          <w:color w:val="000000"/>
          <w:szCs w:val="21"/>
        </w:rPr>
        <w:t>発達障害学生）は増加しているが，支援が十分に届</w:t>
      </w:r>
      <w:r w:rsidR="003A5E78" w:rsidRPr="00871BC1">
        <w:rPr>
          <w:rFonts w:ascii="Times New Roman" w:eastAsia="ＭＳ 明朝" w:hAnsi="Times New Roman" w:cs="Times New Roman" w:hint="eastAsia"/>
          <w:color w:val="000000"/>
          <w:szCs w:val="21"/>
        </w:rPr>
        <w:t>かずに</w:t>
      </w:r>
      <w:r w:rsidRPr="00871BC1">
        <w:rPr>
          <w:rFonts w:ascii="Times New Roman" w:eastAsia="ＭＳ 明朝" w:hAnsi="Times New Roman" w:cs="Times New Roman" w:hint="eastAsia"/>
          <w:color w:val="000000"/>
          <w:szCs w:val="21"/>
        </w:rPr>
        <w:t>中退や引きこもりに至るケースも多い。成人の発達障害を対象としたショートケアプログラム</w:t>
      </w:r>
      <w:r w:rsidR="00BA182B" w:rsidRPr="00871BC1">
        <w:rPr>
          <w:rFonts w:ascii="Times New Roman" w:eastAsia="ＭＳ 明朝" w:hAnsi="Times New Roman" w:cs="Times New Roman" w:hint="eastAsia"/>
          <w:color w:val="000000"/>
          <w:szCs w:val="21"/>
        </w:rPr>
        <w:t>は</w:t>
      </w:r>
      <w:r w:rsidRPr="00871BC1">
        <w:rPr>
          <w:rFonts w:ascii="Times New Roman" w:eastAsia="ＭＳ 明朝" w:hAnsi="Times New Roman" w:cs="Times New Roman" w:hint="eastAsia"/>
          <w:color w:val="000000"/>
          <w:szCs w:val="21"/>
        </w:rPr>
        <w:t>存在するが</w:t>
      </w:r>
      <w:r w:rsidR="00E768A8" w:rsidRPr="00871BC1">
        <w:rPr>
          <w:rFonts w:ascii="Times New Roman" w:eastAsia="ＭＳ 明朝" w:hAnsi="Times New Roman" w:cs="Times New Roman" w:hint="eastAsia"/>
          <w:color w:val="000000"/>
          <w:szCs w:val="21"/>
        </w:rPr>
        <w:t>，</w:t>
      </w:r>
      <w:r w:rsidRPr="00871BC1">
        <w:rPr>
          <w:rFonts w:ascii="Times New Roman" w:eastAsia="ＭＳ 明朝" w:hAnsi="Times New Roman" w:cs="Times New Roman" w:hint="eastAsia"/>
          <w:color w:val="000000"/>
          <w:szCs w:val="21"/>
        </w:rPr>
        <w:t>学生特有の悩みには対応できていないため</w:t>
      </w:r>
      <w:r w:rsidR="00E768A8" w:rsidRPr="00871BC1">
        <w:rPr>
          <w:rFonts w:ascii="Times New Roman" w:eastAsia="ＭＳ 明朝" w:hAnsi="Times New Roman" w:cs="Times New Roman" w:hint="eastAsia"/>
          <w:color w:val="000000"/>
          <w:szCs w:val="21"/>
        </w:rPr>
        <w:t>，</w:t>
      </w:r>
      <w:r w:rsidRPr="00871BC1">
        <w:rPr>
          <w:rFonts w:ascii="Times New Roman" w:eastAsia="ＭＳ 明朝" w:hAnsi="Times New Roman" w:cs="Times New Roman" w:hint="eastAsia"/>
          <w:color w:val="000000"/>
          <w:szCs w:val="21"/>
        </w:rPr>
        <w:t>昭和大学を中心に発達障害学生のためのショートケアプログラムが開発されている。今回</w:t>
      </w:r>
      <w:r w:rsidR="003A5E78" w:rsidRPr="00871BC1">
        <w:rPr>
          <w:rFonts w:ascii="Times New Roman" w:eastAsia="ＭＳ 明朝" w:hAnsi="Times New Roman" w:cs="Times New Roman" w:hint="eastAsia"/>
          <w:color w:val="000000"/>
          <w:szCs w:val="21"/>
        </w:rPr>
        <w:t>われわれ</w:t>
      </w:r>
      <w:r w:rsidRPr="00871BC1">
        <w:rPr>
          <w:rFonts w:ascii="Times New Roman" w:eastAsia="ＭＳ 明朝" w:hAnsi="Times New Roman" w:cs="Times New Roman" w:hint="eastAsia"/>
          <w:color w:val="000000"/>
          <w:szCs w:val="21"/>
        </w:rPr>
        <w:t>は</w:t>
      </w:r>
      <w:r w:rsidR="003A5E78" w:rsidRPr="00871BC1">
        <w:rPr>
          <w:rFonts w:ascii="Times New Roman" w:eastAsia="ＭＳ 明朝" w:hAnsi="Times New Roman" w:cs="Times New Roman" w:hint="eastAsia"/>
          <w:color w:val="000000"/>
          <w:szCs w:val="21"/>
        </w:rPr>
        <w:t>，</w:t>
      </w:r>
      <w:r w:rsidRPr="00871BC1">
        <w:rPr>
          <w:rFonts w:ascii="Times New Roman" w:eastAsia="ＭＳ 明朝" w:hAnsi="Times New Roman" w:cs="Times New Roman" w:hint="eastAsia"/>
          <w:color w:val="000000"/>
          <w:szCs w:val="21"/>
        </w:rPr>
        <w:t>同プログラムを筑波大学の発達障害学生に対し</w:t>
      </w:r>
      <w:r w:rsidR="003A5E78" w:rsidRPr="00871BC1">
        <w:rPr>
          <w:rFonts w:ascii="Times New Roman" w:eastAsia="ＭＳ 明朝" w:hAnsi="Times New Roman" w:cs="Times New Roman" w:hint="eastAsia"/>
          <w:color w:val="000000"/>
          <w:szCs w:val="21"/>
        </w:rPr>
        <w:t>実施し</w:t>
      </w:r>
      <w:r w:rsidRPr="00871BC1">
        <w:rPr>
          <w:rFonts w:ascii="Times New Roman" w:eastAsia="ＭＳ 明朝" w:hAnsi="Times New Roman" w:cs="Times New Roman" w:hint="eastAsia"/>
          <w:color w:val="000000"/>
          <w:szCs w:val="21"/>
        </w:rPr>
        <w:t>た。参加</w:t>
      </w:r>
      <w:r w:rsidR="00BA182B" w:rsidRPr="00871BC1">
        <w:rPr>
          <w:rFonts w:ascii="Times New Roman" w:eastAsia="ＭＳ 明朝" w:hAnsi="Times New Roman" w:cs="Times New Roman" w:hint="eastAsia"/>
          <w:color w:val="000000"/>
          <w:szCs w:val="21"/>
        </w:rPr>
        <w:t>人数</w:t>
      </w:r>
      <w:r w:rsidRPr="00871BC1">
        <w:rPr>
          <w:rFonts w:ascii="Times New Roman" w:eastAsia="ＭＳ 明朝" w:hAnsi="Times New Roman" w:cs="Times New Roman" w:hint="eastAsia"/>
          <w:color w:val="000000"/>
          <w:szCs w:val="21"/>
        </w:rPr>
        <w:t>は新型コロナ</w:t>
      </w:r>
      <w:r w:rsidR="003A5E78" w:rsidRPr="00871BC1">
        <w:rPr>
          <w:rFonts w:ascii="Times New Roman" w:eastAsia="ＭＳ 明朝" w:hAnsi="Times New Roman" w:cs="Times New Roman" w:hint="eastAsia"/>
          <w:color w:val="000000"/>
          <w:szCs w:val="21"/>
        </w:rPr>
        <w:t>ウイルス</w:t>
      </w:r>
      <w:r w:rsidRPr="00871BC1">
        <w:rPr>
          <w:rFonts w:ascii="Times New Roman" w:eastAsia="ＭＳ 明朝" w:hAnsi="Times New Roman" w:cs="Times New Roman" w:hint="eastAsia"/>
          <w:color w:val="000000"/>
          <w:szCs w:val="21"/>
        </w:rPr>
        <w:t>感染拡大のため</w:t>
      </w:r>
      <w:r w:rsidRPr="00871BC1">
        <w:rPr>
          <w:rFonts w:ascii="Times New Roman" w:eastAsia="ＭＳ 明朝" w:hAnsi="Times New Roman" w:cs="Times New Roman"/>
          <w:color w:val="000000"/>
          <w:szCs w:val="21"/>
        </w:rPr>
        <w:t>2</w:t>
      </w:r>
      <w:r w:rsidRPr="00871BC1">
        <w:rPr>
          <w:rFonts w:ascii="Times New Roman" w:eastAsia="ＭＳ 明朝" w:hAnsi="Times New Roman" w:cs="Times New Roman"/>
          <w:color w:val="000000"/>
          <w:szCs w:val="21"/>
        </w:rPr>
        <w:t>名と少なかったが</w:t>
      </w:r>
      <w:r w:rsidR="003A5E78" w:rsidRPr="00871BC1">
        <w:rPr>
          <w:rFonts w:ascii="Times New Roman" w:eastAsia="ＭＳ 明朝" w:hAnsi="Times New Roman" w:cs="Times New Roman" w:hint="eastAsia"/>
          <w:color w:val="000000"/>
          <w:szCs w:val="21"/>
        </w:rPr>
        <w:t>，</w:t>
      </w:r>
      <w:r w:rsidRPr="00871BC1">
        <w:rPr>
          <w:rFonts w:ascii="Times New Roman" w:eastAsia="ＭＳ 明朝" w:hAnsi="Times New Roman" w:cs="Times New Roman"/>
          <w:color w:val="000000"/>
          <w:szCs w:val="21"/>
        </w:rPr>
        <w:t>問題なく施行することができ</w:t>
      </w:r>
      <w:r w:rsidR="00E768A8" w:rsidRPr="00871BC1">
        <w:rPr>
          <w:rFonts w:ascii="Times New Roman" w:eastAsia="ＭＳ 明朝" w:hAnsi="Times New Roman" w:cs="Times New Roman" w:hint="eastAsia"/>
          <w:color w:val="000000"/>
          <w:szCs w:val="21"/>
        </w:rPr>
        <w:t>，</w:t>
      </w:r>
      <w:r w:rsidRPr="00871BC1">
        <w:rPr>
          <w:rFonts w:ascii="Times New Roman" w:eastAsia="ＭＳ 明朝" w:hAnsi="Times New Roman" w:cs="Times New Roman" w:hint="eastAsia"/>
          <w:color w:val="000000"/>
          <w:szCs w:val="21"/>
        </w:rPr>
        <w:t>自己効力感や適応状態などに自覚的な改善が</w:t>
      </w:r>
      <w:r w:rsidR="003A5E78" w:rsidRPr="00871BC1">
        <w:rPr>
          <w:rFonts w:ascii="Times New Roman" w:eastAsia="ＭＳ 明朝" w:hAnsi="Times New Roman" w:cs="Times New Roman" w:hint="eastAsia"/>
          <w:color w:val="000000"/>
          <w:szCs w:val="21"/>
        </w:rPr>
        <w:t>み</w:t>
      </w:r>
      <w:r w:rsidRPr="00871BC1">
        <w:rPr>
          <w:rFonts w:ascii="Times New Roman" w:eastAsia="ＭＳ 明朝" w:hAnsi="Times New Roman" w:cs="Times New Roman" w:hint="eastAsia"/>
          <w:color w:val="000000"/>
          <w:szCs w:val="21"/>
        </w:rPr>
        <w:t>られた。当事者によるワークショップ形式</w:t>
      </w:r>
      <w:r w:rsidR="00BA182B" w:rsidRPr="00871BC1">
        <w:rPr>
          <w:rFonts w:ascii="Times New Roman" w:eastAsia="ＭＳ 明朝" w:hAnsi="Times New Roman" w:cs="Times New Roman" w:hint="eastAsia"/>
          <w:color w:val="000000"/>
          <w:szCs w:val="21"/>
        </w:rPr>
        <w:t>で</w:t>
      </w:r>
      <w:r w:rsidRPr="00871BC1">
        <w:rPr>
          <w:rFonts w:ascii="Times New Roman" w:eastAsia="ＭＳ 明朝" w:hAnsi="Times New Roman" w:cs="Times New Roman" w:hint="eastAsia"/>
          <w:color w:val="000000"/>
          <w:szCs w:val="21"/>
        </w:rPr>
        <w:t>，発達障害学生に特化した内容のプログラムは</w:t>
      </w:r>
      <w:r w:rsidR="00E768A8" w:rsidRPr="00871BC1">
        <w:rPr>
          <w:rFonts w:ascii="Times New Roman" w:eastAsia="ＭＳ 明朝" w:hAnsi="Times New Roman" w:cs="Times New Roman" w:hint="eastAsia"/>
          <w:color w:val="000000"/>
          <w:szCs w:val="21"/>
        </w:rPr>
        <w:t>，</w:t>
      </w:r>
      <w:r w:rsidRPr="00871BC1">
        <w:rPr>
          <w:rFonts w:ascii="Times New Roman" w:eastAsia="ＭＳ 明朝" w:hAnsi="Times New Roman" w:cs="Times New Roman" w:hint="eastAsia"/>
          <w:color w:val="000000"/>
          <w:szCs w:val="21"/>
        </w:rPr>
        <w:t>大学の立地や実施者の経験によらず，発達障害学生特有の困りごとの解消に効果的であると考えられた。</w:t>
      </w:r>
    </w:p>
    <w:p w14:paraId="5CE3FAB1" w14:textId="77777777" w:rsidR="0059209A" w:rsidRPr="00871BC1" w:rsidRDefault="0059209A" w:rsidP="0059209A">
      <w:pPr>
        <w:topLinePunct/>
        <w:adjustRightInd w:val="0"/>
        <w:textAlignment w:val="center"/>
        <w:rPr>
          <w:rFonts w:ascii="Times New Roman" w:eastAsia="ＭＳ 明朝" w:hAnsi="Times New Roman" w:cs="KozMinPr6N-Regular"/>
          <w:color w:val="000000"/>
          <w:szCs w:val="21"/>
          <w:lang w:val="ja-JP"/>
        </w:rPr>
      </w:pPr>
    </w:p>
    <w:p w14:paraId="3115525C" w14:textId="1AF9A775" w:rsidR="0059209A" w:rsidRPr="00871BC1" w:rsidRDefault="0059209A" w:rsidP="0059209A">
      <w:pPr>
        <w:rPr>
          <w:rFonts w:ascii="Times New Roman" w:eastAsia="ＭＳ 明朝" w:hAnsi="Times New Roman" w:cs="Times New Roman"/>
          <w:color w:val="000000"/>
          <w:szCs w:val="21"/>
        </w:rPr>
      </w:pPr>
      <w:r w:rsidRPr="00871BC1">
        <w:rPr>
          <w:rFonts w:ascii="Times New Roman" w:eastAsia="HGSｺﾞｼｯｸE" w:hAnsi="Times New Roman" w:cs="TsukuGoPro-B" w:hint="eastAsia"/>
          <w:bCs/>
          <w:color w:val="000000"/>
          <w:szCs w:val="21"/>
          <w:lang w:val="ja-JP"/>
        </w:rPr>
        <w:t>キーワード：</w:t>
      </w:r>
      <w:r w:rsidRPr="00871BC1">
        <w:rPr>
          <w:rFonts w:ascii="Times New Roman" w:eastAsia="ＭＳ 明朝" w:hAnsi="Times New Roman" w:cs="Times New Roman" w:hint="eastAsia"/>
          <w:color w:val="000000"/>
          <w:szCs w:val="21"/>
        </w:rPr>
        <w:t xml:space="preserve">発達障害　</w:t>
      </w:r>
      <w:r w:rsidRPr="00871BC1">
        <w:rPr>
          <w:rFonts w:ascii="Times New Roman" w:eastAsia="ＭＳ 明朝" w:hAnsi="Times New Roman" w:cs="Times New Roman"/>
          <w:color w:val="000000"/>
          <w:szCs w:val="21"/>
        </w:rPr>
        <w:t>大</w:t>
      </w:r>
      <w:r w:rsidRPr="00871BC1">
        <w:rPr>
          <w:rFonts w:ascii="Times New Roman" w:eastAsia="ＭＳ 明朝" w:hAnsi="Times New Roman" w:cs="Times New Roman" w:hint="eastAsia"/>
          <w:color w:val="000000"/>
          <w:szCs w:val="21"/>
        </w:rPr>
        <w:t>学生</w:t>
      </w:r>
      <w:r w:rsidRPr="00871BC1">
        <w:rPr>
          <w:rFonts w:ascii="Times New Roman" w:eastAsia="ＭＳ 明朝" w:hAnsi="Times New Roman" w:cs="Times New Roman"/>
          <w:color w:val="000000"/>
          <w:szCs w:val="21"/>
        </w:rPr>
        <w:t xml:space="preserve">　ショートケアプログラム</w:t>
      </w:r>
    </w:p>
    <w:p w14:paraId="1A056924" w14:textId="77777777" w:rsidR="0059209A" w:rsidRPr="00871BC1" w:rsidRDefault="0059209A" w:rsidP="0059209A">
      <w:pPr>
        <w:topLinePunct/>
        <w:adjustRightInd w:val="0"/>
        <w:textAlignment w:val="center"/>
        <w:rPr>
          <w:rFonts w:ascii="Times New Roman" w:eastAsia="ＭＳ 明朝" w:hAnsi="Times New Roman" w:cs="KozMinPr6N-Regular"/>
          <w:color w:val="000000"/>
          <w:szCs w:val="21"/>
          <w:lang w:val="ja-JP"/>
        </w:rPr>
      </w:pPr>
    </w:p>
    <w:p w14:paraId="5C9F5C20" w14:textId="77777777" w:rsidR="0059209A" w:rsidRPr="00871BC1" w:rsidRDefault="0059209A" w:rsidP="0059209A">
      <w:pPr>
        <w:topLinePunct/>
        <w:adjustRightInd w:val="0"/>
        <w:textAlignment w:val="center"/>
        <w:rPr>
          <w:rFonts w:ascii="Times New Roman" w:eastAsia="ＭＳ 明朝" w:hAnsi="Times New Roman" w:cs="KozMinPr6N-Regular"/>
          <w:color w:val="000000"/>
          <w:szCs w:val="21"/>
          <w:lang w:val="ja-JP"/>
        </w:rPr>
      </w:pPr>
    </w:p>
    <w:p w14:paraId="44C36E4B" w14:textId="54F5A2C9" w:rsidR="0059209A" w:rsidRPr="00871BC1" w:rsidRDefault="0059209A" w:rsidP="0059209A">
      <w:pPr>
        <w:topLinePunct/>
        <w:adjustRightInd w:val="0"/>
        <w:ind w:leftChars="200" w:left="425"/>
        <w:textAlignment w:val="center"/>
        <w:rPr>
          <w:rFonts w:ascii="Times New Roman" w:eastAsia="ＭＳ 明朝" w:hAnsi="Times New Roman" w:cs="Times New Roman"/>
          <w:color w:val="000000"/>
          <w:sz w:val="18"/>
          <w:szCs w:val="18"/>
        </w:rPr>
        <w:sectPr w:rsidR="0059209A" w:rsidRPr="00871BC1" w:rsidSect="0059209A">
          <w:footerReference w:type="default" r:id="rId11"/>
          <w:type w:val="continuous"/>
          <w:pgSz w:w="11906" w:h="16838" w:code="9"/>
          <w:pgMar w:top="1985" w:right="1701" w:bottom="1701" w:left="1701" w:header="851" w:footer="992" w:gutter="0"/>
          <w:cols w:space="425"/>
          <w:docGrid w:type="linesAndChars" w:linePitch="365" w:charSpace="532"/>
        </w:sectPr>
      </w:pPr>
      <w:r w:rsidRPr="00871BC1">
        <w:rPr>
          <w:rFonts w:ascii="Times New Roman" w:eastAsia="ＭＳ 明朝" w:hAnsi="Times New Roman" w:cs="KozMinPr6N-Regular" w:hint="eastAsia"/>
          <w:color w:val="000000"/>
          <w:sz w:val="18"/>
          <w:szCs w:val="18"/>
        </w:rPr>
        <w:t>著者連絡先：</w:t>
      </w:r>
      <w:r w:rsidRPr="00871BC1">
        <w:rPr>
          <w:rFonts w:ascii="Times New Roman" w:eastAsia="ＭＳ 明朝" w:hAnsi="Times New Roman" w:cs="Times New Roman" w:hint="eastAsia"/>
          <w:color w:val="000000"/>
          <w:sz w:val="18"/>
          <w:szCs w:val="18"/>
        </w:rPr>
        <w:t>羽田</w:t>
      </w:r>
      <w:r w:rsidRPr="00871BC1">
        <w:rPr>
          <w:rFonts w:ascii="Times New Roman" w:eastAsia="ＭＳ 明朝" w:hAnsi="Times New Roman" w:cs="Times New Roman"/>
          <w:color w:val="000000"/>
          <w:sz w:val="18"/>
          <w:szCs w:val="18"/>
        </w:rPr>
        <w:t>舞子　〒</w:t>
      </w:r>
      <w:r w:rsidRPr="00871BC1">
        <w:rPr>
          <w:rFonts w:ascii="Times New Roman" w:eastAsia="ＭＳ 明朝" w:hAnsi="Times New Roman" w:cs="Times New Roman" w:hint="eastAsia"/>
          <w:color w:val="000000"/>
          <w:sz w:val="18"/>
          <w:szCs w:val="18"/>
        </w:rPr>
        <w:t>305-0</w:t>
      </w:r>
      <w:r w:rsidRPr="00871BC1">
        <w:rPr>
          <w:rFonts w:ascii="Times New Roman" w:eastAsia="ＭＳ 明朝" w:hAnsi="Times New Roman" w:cs="Times New Roman"/>
          <w:color w:val="000000"/>
          <w:sz w:val="18"/>
          <w:szCs w:val="18"/>
        </w:rPr>
        <w:t>821</w:t>
      </w:r>
      <w:r w:rsidRPr="00871BC1">
        <w:rPr>
          <w:rFonts w:ascii="Times New Roman" w:eastAsia="ＭＳ 明朝" w:hAnsi="Times New Roman" w:cs="Times New Roman" w:hint="eastAsia"/>
          <w:color w:val="000000"/>
          <w:sz w:val="18"/>
          <w:szCs w:val="18"/>
        </w:rPr>
        <w:t>茨城県つくば市</w:t>
      </w:r>
      <w:r w:rsidRPr="00871BC1">
        <w:rPr>
          <w:rFonts w:ascii="Times New Roman" w:eastAsia="ＭＳ 明朝" w:hAnsi="Times New Roman" w:cs="Times New Roman"/>
          <w:color w:val="000000"/>
          <w:sz w:val="18"/>
          <w:szCs w:val="18"/>
        </w:rPr>
        <w:t>春日</w:t>
      </w:r>
      <w:r w:rsidRPr="00871BC1">
        <w:rPr>
          <w:rFonts w:ascii="Times New Roman" w:eastAsia="ＭＳ 明朝" w:hAnsi="Times New Roman" w:cs="Times New Roman"/>
          <w:color w:val="000000"/>
          <w:sz w:val="18"/>
          <w:szCs w:val="18"/>
        </w:rPr>
        <w:t>1-8-3</w:t>
      </w:r>
      <w:r w:rsidR="00E768A8" w:rsidRPr="00871BC1">
        <w:rPr>
          <w:rFonts w:ascii="Times New Roman" w:eastAsia="ＭＳ 明朝" w:hAnsi="Times New Roman" w:cs="Times New Roman" w:hint="eastAsia"/>
          <w:color w:val="000000"/>
          <w:sz w:val="18"/>
          <w:szCs w:val="18"/>
        </w:rPr>
        <w:t xml:space="preserve">　</w:t>
      </w:r>
      <w:r w:rsidR="00E768A8" w:rsidRPr="00871BC1">
        <w:rPr>
          <w:rFonts w:ascii="Times New Roman" w:eastAsia="ＭＳ 明朝" w:hAnsi="Times New Roman" w:cs="Times New Roman"/>
          <w:color w:val="000000"/>
          <w:sz w:val="18"/>
          <w:szCs w:val="18"/>
        </w:rPr>
        <w:t>筑波大学附属病院精神科デイケア</w:t>
      </w:r>
    </w:p>
    <w:p w14:paraId="15EDF036" w14:textId="77777777" w:rsidR="006E019F" w:rsidRPr="00871BC1" w:rsidRDefault="00957D18" w:rsidP="00842CCB">
      <w:pPr>
        <w:pStyle w:val="1"/>
      </w:pPr>
      <w:r w:rsidRPr="00871BC1">
        <w:rPr>
          <w:rFonts w:hint="eastAsia"/>
        </w:rPr>
        <w:lastRenderedPageBreak/>
        <w:t>Ⅰ．</w:t>
      </w:r>
      <w:r w:rsidRPr="00871BC1">
        <w:rPr>
          <w:rFonts w:hint="eastAsia"/>
          <w:spacing w:val="80"/>
          <w:fitText w:val="639" w:id="-1232221440"/>
        </w:rPr>
        <w:t>背</w:t>
      </w:r>
      <w:r w:rsidRPr="00871BC1">
        <w:rPr>
          <w:rFonts w:hint="eastAsia"/>
          <w:fitText w:val="639" w:id="-1232221440"/>
        </w:rPr>
        <w:t>景</w:t>
      </w:r>
    </w:p>
    <w:p w14:paraId="64250090" w14:textId="6C1D147C" w:rsidR="006E019F" w:rsidRPr="00871BC1" w:rsidRDefault="00957D18">
      <w:pPr>
        <w:rPr>
          <w:rFonts w:ascii="Times New Roman" w:eastAsia="ＭＳ 明朝" w:hAnsi="Times New Roman"/>
          <w:color w:val="000000" w:themeColor="text1"/>
          <w:kern w:val="0"/>
          <w:szCs w:val="21"/>
        </w:rPr>
      </w:pPr>
      <w:r w:rsidRPr="00871BC1">
        <w:rPr>
          <w:rFonts w:ascii="Times New Roman" w:eastAsia="ＭＳ 明朝" w:hAnsi="Times New Roman" w:hint="eastAsia"/>
          <w:color w:val="000000" w:themeColor="text1"/>
          <w:kern w:val="0"/>
          <w:szCs w:val="21"/>
        </w:rPr>
        <w:t xml:space="preserve">　近年</w:t>
      </w:r>
      <w:r w:rsidR="00E768A8" w:rsidRPr="00871BC1">
        <w:rPr>
          <w:rFonts w:ascii="Times New Roman" w:eastAsia="ＭＳ 明朝" w:hAnsi="Times New Roman" w:hint="eastAsia"/>
          <w:color w:val="000000" w:themeColor="text1"/>
          <w:kern w:val="0"/>
          <w:szCs w:val="21"/>
        </w:rPr>
        <w:t>，</w:t>
      </w:r>
      <w:r w:rsidRPr="00871BC1">
        <w:rPr>
          <w:rFonts w:ascii="Times New Roman" w:eastAsia="ＭＳ 明朝" w:hAnsi="Times New Roman"/>
          <w:color w:val="000000" w:themeColor="text1"/>
          <w:kern w:val="0"/>
          <w:szCs w:val="21"/>
        </w:rPr>
        <w:t>発達障害</w:t>
      </w:r>
      <w:r w:rsidRPr="00871BC1">
        <w:rPr>
          <w:rFonts w:ascii="Times New Roman" w:eastAsia="ＭＳ 明朝" w:hAnsi="Times New Roman" w:hint="eastAsia"/>
          <w:color w:val="000000" w:themeColor="text1"/>
          <w:kern w:val="0"/>
          <w:szCs w:val="21"/>
        </w:rPr>
        <w:t>を</w:t>
      </w:r>
      <w:r w:rsidRPr="00871BC1">
        <w:rPr>
          <w:rFonts w:ascii="Times New Roman" w:eastAsia="ＭＳ 明朝" w:hAnsi="Times New Roman"/>
          <w:color w:val="000000" w:themeColor="text1"/>
          <w:kern w:val="0"/>
          <w:szCs w:val="21"/>
        </w:rPr>
        <w:t>有する</w:t>
      </w:r>
      <w:r w:rsidRPr="00871BC1">
        <w:rPr>
          <w:rFonts w:ascii="Times New Roman" w:eastAsia="ＭＳ 明朝" w:hAnsi="Times New Roman" w:hint="eastAsia"/>
          <w:color w:val="000000" w:themeColor="text1"/>
          <w:kern w:val="0"/>
          <w:szCs w:val="21"/>
        </w:rPr>
        <w:t>学生（以下</w:t>
      </w:r>
      <w:r w:rsidR="00E768A8" w:rsidRPr="00871BC1">
        <w:rPr>
          <w:rFonts w:ascii="Times New Roman" w:eastAsia="ＭＳ 明朝" w:hAnsi="Times New Roman"/>
          <w:color w:val="000000" w:themeColor="text1"/>
          <w:kern w:val="0"/>
          <w:szCs w:val="21"/>
        </w:rPr>
        <w:t>，</w:t>
      </w:r>
      <w:r w:rsidRPr="00871BC1">
        <w:rPr>
          <w:rFonts w:ascii="Times New Roman" w:eastAsia="ＭＳ 明朝" w:hAnsi="Times New Roman"/>
          <w:color w:val="000000" w:themeColor="text1"/>
          <w:kern w:val="0"/>
          <w:szCs w:val="21"/>
        </w:rPr>
        <w:t>発達障害学生</w:t>
      </w:r>
      <w:r w:rsidRPr="00871BC1">
        <w:rPr>
          <w:rFonts w:ascii="Times New Roman" w:eastAsia="ＭＳ 明朝" w:hAnsi="Times New Roman" w:hint="eastAsia"/>
          <w:color w:val="000000" w:themeColor="text1"/>
          <w:kern w:val="0"/>
          <w:szCs w:val="21"/>
        </w:rPr>
        <w:t>）が</w:t>
      </w:r>
      <w:r w:rsidRPr="00871BC1">
        <w:rPr>
          <w:rFonts w:ascii="Times New Roman" w:eastAsia="ＭＳ 明朝" w:hAnsi="Times New Roman"/>
          <w:color w:val="000000" w:themeColor="text1"/>
          <w:kern w:val="0"/>
          <w:szCs w:val="21"/>
        </w:rPr>
        <w:t>急増して</w:t>
      </w:r>
      <w:r w:rsidRPr="00871BC1">
        <w:rPr>
          <w:rFonts w:ascii="Times New Roman" w:eastAsia="ＭＳ 明朝" w:hAnsi="Times New Roman" w:hint="eastAsia"/>
          <w:color w:val="000000" w:themeColor="text1"/>
          <w:kern w:val="0"/>
          <w:szCs w:val="21"/>
        </w:rPr>
        <w:t>いる</w:t>
      </w:r>
      <w:r w:rsidRPr="00871BC1">
        <w:rPr>
          <w:rFonts w:ascii="Times New Roman" w:eastAsia="ＭＳ 明朝" w:hAnsi="Times New Roman"/>
          <w:color w:val="000000" w:themeColor="text1"/>
          <w:kern w:val="0"/>
          <w:szCs w:val="21"/>
        </w:rPr>
        <w:t>。</w:t>
      </w:r>
      <w:r w:rsidRPr="00871BC1">
        <w:rPr>
          <w:rFonts w:ascii="Times New Roman" w:eastAsia="ＭＳ 明朝" w:hAnsi="Times New Roman"/>
          <w:color w:val="000000" w:themeColor="text1"/>
          <w:kern w:val="0"/>
          <w:szCs w:val="21"/>
        </w:rPr>
        <w:t>2004</w:t>
      </w:r>
      <w:r w:rsidRPr="00871BC1">
        <w:rPr>
          <w:rFonts w:ascii="Times New Roman" w:eastAsia="ＭＳ 明朝" w:hAnsi="Times New Roman"/>
          <w:color w:val="000000" w:themeColor="text1"/>
          <w:kern w:val="0"/>
          <w:szCs w:val="21"/>
        </w:rPr>
        <w:t>年</w:t>
      </w:r>
      <w:r w:rsidRPr="00871BC1">
        <w:rPr>
          <w:rFonts w:ascii="Times New Roman" w:eastAsia="ＭＳ 明朝" w:hAnsi="Times New Roman" w:hint="eastAsia"/>
          <w:color w:val="000000" w:themeColor="text1"/>
          <w:kern w:val="0"/>
          <w:szCs w:val="21"/>
        </w:rPr>
        <w:t>に</w:t>
      </w:r>
      <w:r w:rsidRPr="00871BC1">
        <w:rPr>
          <w:rFonts w:ascii="Times New Roman" w:eastAsia="ＭＳ 明朝" w:hAnsi="Times New Roman"/>
          <w:color w:val="000000" w:themeColor="text1"/>
          <w:kern w:val="0"/>
          <w:szCs w:val="21"/>
        </w:rPr>
        <w:t>成立した発達障害者支援法</w:t>
      </w:r>
      <w:r w:rsidRPr="00871BC1">
        <w:rPr>
          <w:rFonts w:ascii="Times New Roman" w:eastAsia="ＭＳ 明朝" w:hAnsi="Times New Roman"/>
          <w:color w:val="000000" w:themeColor="text1"/>
          <w:kern w:val="0"/>
          <w:szCs w:val="21"/>
        </w:rPr>
        <w:t>8</w:t>
      </w:r>
      <w:r w:rsidRPr="00871BC1">
        <w:rPr>
          <w:rFonts w:ascii="Times New Roman" w:eastAsia="ＭＳ 明朝" w:hAnsi="Times New Roman"/>
          <w:color w:val="000000" w:themeColor="text1"/>
          <w:kern w:val="0"/>
          <w:szCs w:val="21"/>
        </w:rPr>
        <w:t>条</w:t>
      </w:r>
      <w:r w:rsidRPr="00871BC1">
        <w:rPr>
          <w:rFonts w:ascii="Times New Roman" w:eastAsia="ＭＳ 明朝" w:hAnsi="Times New Roman"/>
          <w:color w:val="000000" w:themeColor="text1"/>
          <w:kern w:val="0"/>
          <w:szCs w:val="21"/>
        </w:rPr>
        <w:t>2</w:t>
      </w:r>
      <w:r w:rsidRPr="00871BC1">
        <w:rPr>
          <w:rFonts w:ascii="Times New Roman" w:eastAsia="ＭＳ 明朝" w:hAnsi="Times New Roman"/>
          <w:color w:val="000000" w:themeColor="text1"/>
          <w:kern w:val="0"/>
          <w:szCs w:val="21"/>
        </w:rPr>
        <w:t>項</w:t>
      </w:r>
      <w:r w:rsidRPr="00871BC1">
        <w:rPr>
          <w:rFonts w:ascii="Times New Roman" w:eastAsia="ＭＳ 明朝" w:hAnsi="Times New Roman" w:hint="eastAsia"/>
          <w:color w:val="000000" w:themeColor="text1"/>
          <w:kern w:val="0"/>
          <w:szCs w:val="21"/>
        </w:rPr>
        <w:t>において</w:t>
      </w:r>
      <w:r w:rsidR="003A5E78" w:rsidRPr="00871BC1">
        <w:rPr>
          <w:rFonts w:ascii="Times New Roman" w:eastAsia="ＭＳ 明朝" w:hAnsi="Times New Roman" w:hint="eastAsia"/>
          <w:color w:val="000000" w:themeColor="text1"/>
          <w:kern w:val="0"/>
          <w:szCs w:val="21"/>
        </w:rPr>
        <w:t>は</w:t>
      </w:r>
      <w:r w:rsidRPr="00871BC1">
        <w:rPr>
          <w:rFonts w:ascii="Times New Roman" w:eastAsia="ＭＳ 明朝" w:hAnsi="Times New Roman"/>
          <w:color w:val="000000" w:themeColor="text1"/>
          <w:kern w:val="0"/>
          <w:szCs w:val="21"/>
        </w:rPr>
        <w:t>「大学および高等専門学校は</w:t>
      </w:r>
      <w:r w:rsidR="00E768A8" w:rsidRPr="00871BC1">
        <w:rPr>
          <w:rFonts w:ascii="Times New Roman" w:eastAsia="ＭＳ 明朝" w:hAnsi="Times New Roman"/>
          <w:color w:val="000000" w:themeColor="text1"/>
          <w:kern w:val="0"/>
          <w:szCs w:val="21"/>
        </w:rPr>
        <w:t>，</w:t>
      </w:r>
      <w:r w:rsidRPr="00871BC1">
        <w:rPr>
          <w:rFonts w:ascii="Times New Roman" w:eastAsia="ＭＳ 明朝" w:hAnsi="Times New Roman"/>
          <w:color w:val="000000" w:themeColor="text1"/>
          <w:kern w:val="0"/>
          <w:szCs w:val="21"/>
        </w:rPr>
        <w:t>個々の発達障害者の特性に応じ</w:t>
      </w:r>
      <w:r w:rsidR="00E768A8" w:rsidRPr="00871BC1">
        <w:rPr>
          <w:rFonts w:ascii="Times New Roman" w:eastAsia="ＭＳ 明朝" w:hAnsi="Times New Roman" w:hint="eastAsia"/>
          <w:color w:val="000000" w:themeColor="text1"/>
          <w:kern w:val="0"/>
          <w:szCs w:val="21"/>
        </w:rPr>
        <w:t>，</w:t>
      </w:r>
      <w:r w:rsidRPr="00871BC1">
        <w:rPr>
          <w:rFonts w:ascii="Times New Roman" w:eastAsia="ＭＳ 明朝" w:hAnsi="Times New Roman"/>
          <w:color w:val="000000" w:themeColor="text1"/>
          <w:kern w:val="0"/>
          <w:szCs w:val="21"/>
        </w:rPr>
        <w:t>適切な教育</w:t>
      </w:r>
      <w:r w:rsidRPr="00871BC1">
        <w:rPr>
          <w:rFonts w:ascii="Times New Roman" w:eastAsia="ＭＳ 明朝" w:hAnsi="Times New Roman" w:hint="eastAsia"/>
          <w:color w:val="000000" w:themeColor="text1"/>
          <w:kern w:val="0"/>
          <w:szCs w:val="21"/>
        </w:rPr>
        <w:t>上</w:t>
      </w:r>
      <w:r w:rsidRPr="00871BC1">
        <w:rPr>
          <w:rFonts w:ascii="Times New Roman" w:eastAsia="ＭＳ 明朝" w:hAnsi="Times New Roman"/>
          <w:color w:val="000000" w:themeColor="text1"/>
          <w:kern w:val="0"/>
          <w:szCs w:val="21"/>
        </w:rPr>
        <w:t>の配慮をする」と</w:t>
      </w:r>
      <w:r w:rsidRPr="00871BC1">
        <w:rPr>
          <w:rFonts w:ascii="Times New Roman" w:eastAsia="ＭＳ 明朝" w:hAnsi="Times New Roman" w:hint="eastAsia"/>
          <w:color w:val="000000" w:themeColor="text1"/>
          <w:kern w:val="0"/>
          <w:szCs w:val="21"/>
        </w:rPr>
        <w:t>記され</w:t>
      </w:r>
      <w:r w:rsidR="00E768A8" w:rsidRPr="00871BC1">
        <w:rPr>
          <w:rFonts w:ascii="Times New Roman" w:eastAsia="ＭＳ 明朝" w:hAnsi="Times New Roman"/>
          <w:color w:val="000000" w:themeColor="text1"/>
          <w:kern w:val="0"/>
          <w:szCs w:val="21"/>
        </w:rPr>
        <w:t>，</w:t>
      </w:r>
      <w:r w:rsidRPr="00871BC1">
        <w:rPr>
          <w:rFonts w:ascii="Times New Roman" w:eastAsia="ＭＳ 明朝" w:hAnsi="Times New Roman" w:hint="eastAsia"/>
          <w:color w:val="000000" w:themeColor="text1"/>
          <w:kern w:val="0"/>
          <w:szCs w:val="21"/>
        </w:rPr>
        <w:t>法的</w:t>
      </w:r>
      <w:r w:rsidRPr="00871BC1">
        <w:rPr>
          <w:rFonts w:ascii="Times New Roman" w:eastAsia="ＭＳ 明朝" w:hAnsi="Times New Roman"/>
          <w:color w:val="000000" w:themeColor="text1"/>
          <w:kern w:val="0"/>
          <w:szCs w:val="21"/>
        </w:rPr>
        <w:t>にも発達障害</w:t>
      </w:r>
      <w:r w:rsidRPr="00871BC1">
        <w:rPr>
          <w:rFonts w:ascii="Times New Roman" w:eastAsia="ＭＳ 明朝" w:hAnsi="Times New Roman" w:hint="eastAsia"/>
          <w:color w:val="000000" w:themeColor="text1"/>
          <w:kern w:val="0"/>
          <w:szCs w:val="21"/>
        </w:rPr>
        <w:t>学生</w:t>
      </w:r>
      <w:r w:rsidRPr="00871BC1">
        <w:rPr>
          <w:rFonts w:ascii="Times New Roman" w:eastAsia="ＭＳ 明朝" w:hAnsi="Times New Roman"/>
          <w:color w:val="000000" w:themeColor="text1"/>
          <w:kern w:val="0"/>
          <w:szCs w:val="21"/>
        </w:rPr>
        <w:t>への配慮が求められるようになった</w:t>
      </w:r>
      <w:r w:rsidRPr="00871BC1">
        <w:rPr>
          <w:rFonts w:ascii="Times New Roman" w:eastAsia="ＭＳ 明朝" w:hAnsi="Times New Roman" w:hint="eastAsia"/>
          <w:color w:val="000000" w:themeColor="text1"/>
          <w:kern w:val="0"/>
          <w:szCs w:val="21"/>
        </w:rPr>
        <w:t>ことや</w:t>
      </w:r>
      <w:r w:rsidR="00E768A8" w:rsidRPr="00871BC1">
        <w:rPr>
          <w:rFonts w:ascii="Times New Roman" w:eastAsia="ＭＳ 明朝" w:hAnsi="Times New Roman" w:hint="eastAsia"/>
          <w:color w:val="000000" w:themeColor="text1"/>
          <w:kern w:val="0"/>
          <w:szCs w:val="21"/>
        </w:rPr>
        <w:t>，</w:t>
      </w:r>
      <w:r w:rsidRPr="00871BC1">
        <w:rPr>
          <w:rFonts w:ascii="Times New Roman" w:eastAsia="ＭＳ 明朝" w:hAnsi="Times New Roman"/>
          <w:color w:val="000000" w:themeColor="text1"/>
          <w:kern w:val="0"/>
          <w:szCs w:val="21"/>
        </w:rPr>
        <w:t>2016</w:t>
      </w:r>
      <w:r w:rsidRPr="00871BC1">
        <w:rPr>
          <w:rFonts w:ascii="Times New Roman" w:eastAsia="ＭＳ 明朝" w:hAnsi="Times New Roman"/>
          <w:color w:val="000000" w:themeColor="text1"/>
          <w:kern w:val="0"/>
          <w:szCs w:val="21"/>
        </w:rPr>
        <w:t>年</w:t>
      </w:r>
      <w:r w:rsidRPr="00871BC1">
        <w:rPr>
          <w:rFonts w:ascii="Times New Roman" w:eastAsia="ＭＳ 明朝" w:hAnsi="Times New Roman" w:hint="eastAsia"/>
          <w:color w:val="000000" w:themeColor="text1"/>
          <w:kern w:val="0"/>
          <w:szCs w:val="21"/>
        </w:rPr>
        <w:t>に障害者</w:t>
      </w:r>
      <w:r w:rsidRPr="00871BC1">
        <w:rPr>
          <w:rFonts w:ascii="Times New Roman" w:eastAsia="ＭＳ 明朝" w:hAnsi="Times New Roman"/>
          <w:color w:val="000000" w:themeColor="text1"/>
          <w:kern w:val="0"/>
          <w:szCs w:val="21"/>
        </w:rPr>
        <w:t>差別解消法が施行され</w:t>
      </w:r>
      <w:r w:rsidR="00E768A8" w:rsidRPr="00871BC1">
        <w:rPr>
          <w:rFonts w:ascii="Times New Roman" w:eastAsia="ＭＳ 明朝" w:hAnsi="Times New Roman" w:hint="eastAsia"/>
          <w:color w:val="000000" w:themeColor="text1"/>
          <w:kern w:val="0"/>
          <w:szCs w:val="21"/>
        </w:rPr>
        <w:t>，</w:t>
      </w:r>
      <w:r w:rsidRPr="00871BC1">
        <w:rPr>
          <w:rFonts w:ascii="Times New Roman" w:eastAsia="ＭＳ 明朝" w:hAnsi="Times New Roman" w:hint="eastAsia"/>
          <w:color w:val="000000" w:themeColor="text1"/>
          <w:kern w:val="0"/>
          <w:szCs w:val="21"/>
        </w:rPr>
        <w:t>障害者</w:t>
      </w:r>
      <w:r w:rsidRPr="00871BC1">
        <w:rPr>
          <w:rFonts w:ascii="Times New Roman" w:eastAsia="ＭＳ 明朝" w:hAnsi="Times New Roman"/>
          <w:color w:val="000000" w:themeColor="text1"/>
          <w:kern w:val="0"/>
          <w:szCs w:val="21"/>
        </w:rPr>
        <w:t>に対する合理的配慮が求められるようになったことを受け</w:t>
      </w:r>
      <w:r w:rsidR="00E768A8" w:rsidRPr="00871BC1">
        <w:rPr>
          <w:rFonts w:ascii="Times New Roman" w:eastAsia="ＭＳ 明朝" w:hAnsi="Times New Roman"/>
          <w:color w:val="000000" w:themeColor="text1"/>
          <w:kern w:val="0"/>
          <w:szCs w:val="21"/>
        </w:rPr>
        <w:t>，</w:t>
      </w:r>
      <w:r w:rsidRPr="00871BC1">
        <w:rPr>
          <w:rFonts w:ascii="Times New Roman" w:eastAsia="ＭＳ 明朝" w:hAnsi="Times New Roman" w:hint="eastAsia"/>
          <w:color w:val="000000" w:themeColor="text1"/>
          <w:kern w:val="0"/>
          <w:szCs w:val="21"/>
        </w:rPr>
        <w:t>発達障害に</w:t>
      </w:r>
      <w:r w:rsidRPr="00871BC1">
        <w:rPr>
          <w:rFonts w:ascii="Times New Roman" w:eastAsia="ＭＳ 明朝" w:hAnsi="Times New Roman"/>
          <w:color w:val="000000" w:themeColor="text1"/>
          <w:kern w:val="0"/>
          <w:szCs w:val="21"/>
        </w:rPr>
        <w:t>ついて</w:t>
      </w:r>
      <w:r w:rsidRPr="00871BC1">
        <w:rPr>
          <w:rFonts w:ascii="Times New Roman" w:eastAsia="ＭＳ 明朝" w:hAnsi="Times New Roman" w:hint="eastAsia"/>
          <w:color w:val="000000" w:themeColor="text1"/>
          <w:kern w:val="0"/>
          <w:szCs w:val="21"/>
        </w:rPr>
        <w:t>知見</w:t>
      </w:r>
      <w:r w:rsidR="003A5E78" w:rsidRPr="00871BC1">
        <w:rPr>
          <w:rFonts w:ascii="Times New Roman" w:eastAsia="ＭＳ 明朝" w:hAnsi="Times New Roman" w:hint="eastAsia"/>
          <w:color w:val="000000" w:themeColor="text1"/>
          <w:kern w:val="0"/>
          <w:szCs w:val="21"/>
        </w:rPr>
        <w:t>が</w:t>
      </w:r>
      <w:r w:rsidRPr="00871BC1">
        <w:rPr>
          <w:rFonts w:ascii="Times New Roman" w:eastAsia="ＭＳ 明朝" w:hAnsi="Times New Roman"/>
          <w:color w:val="000000" w:themeColor="text1"/>
          <w:kern w:val="0"/>
          <w:szCs w:val="21"/>
        </w:rPr>
        <w:t>広ま</w:t>
      </w:r>
      <w:r w:rsidR="003A5E78" w:rsidRPr="00871BC1">
        <w:rPr>
          <w:rFonts w:ascii="Times New Roman" w:eastAsia="ＭＳ 明朝" w:hAnsi="Times New Roman" w:hint="eastAsia"/>
          <w:color w:val="000000" w:themeColor="text1"/>
          <w:kern w:val="0"/>
          <w:szCs w:val="21"/>
        </w:rPr>
        <w:t>る</w:t>
      </w:r>
      <w:r w:rsidRPr="00871BC1">
        <w:rPr>
          <w:rFonts w:ascii="Times New Roman" w:eastAsia="ＭＳ 明朝" w:hAnsi="Times New Roman" w:hint="eastAsia"/>
          <w:color w:val="000000" w:themeColor="text1"/>
          <w:kern w:val="0"/>
          <w:szCs w:val="21"/>
        </w:rPr>
        <w:t>と</w:t>
      </w:r>
      <w:r w:rsidR="003A5E78" w:rsidRPr="00871BC1">
        <w:rPr>
          <w:rFonts w:ascii="Times New Roman" w:eastAsia="ＭＳ 明朝" w:hAnsi="Times New Roman" w:hint="eastAsia"/>
          <w:color w:val="000000" w:themeColor="text1"/>
          <w:kern w:val="0"/>
          <w:szCs w:val="21"/>
        </w:rPr>
        <w:t>とも</w:t>
      </w:r>
      <w:r w:rsidRPr="00871BC1">
        <w:rPr>
          <w:rFonts w:ascii="Times New Roman" w:eastAsia="ＭＳ 明朝" w:hAnsi="Times New Roman" w:hint="eastAsia"/>
          <w:color w:val="000000" w:themeColor="text1"/>
          <w:kern w:val="0"/>
          <w:szCs w:val="21"/>
        </w:rPr>
        <w:t>に（佐藤</w:t>
      </w:r>
      <w:r w:rsidRPr="00871BC1">
        <w:rPr>
          <w:rFonts w:ascii="Times New Roman" w:eastAsia="ＭＳ 明朝" w:hAnsi="Times New Roman"/>
          <w:color w:val="000000" w:themeColor="text1"/>
          <w:kern w:val="0"/>
          <w:szCs w:val="21"/>
        </w:rPr>
        <w:t>,</w:t>
      </w:r>
      <w:r w:rsidR="00E768A8" w:rsidRPr="00871BC1">
        <w:rPr>
          <w:rFonts w:ascii="Times New Roman" w:eastAsia="ＭＳ 明朝" w:hAnsi="Times New Roman" w:hint="eastAsia"/>
          <w:color w:val="000000" w:themeColor="text1"/>
          <w:kern w:val="0"/>
          <w:szCs w:val="21"/>
        </w:rPr>
        <w:t xml:space="preserve"> </w:t>
      </w:r>
      <w:r w:rsidRPr="00871BC1">
        <w:rPr>
          <w:rFonts w:ascii="Times New Roman" w:eastAsia="ＭＳ 明朝" w:hAnsi="Times New Roman"/>
          <w:color w:val="000000" w:themeColor="text1"/>
          <w:kern w:val="0"/>
          <w:szCs w:val="21"/>
        </w:rPr>
        <w:t>2015</w:t>
      </w:r>
      <w:r w:rsidRPr="00871BC1">
        <w:rPr>
          <w:rFonts w:ascii="Times New Roman" w:eastAsia="ＭＳ 明朝" w:hAnsi="Times New Roman" w:hint="eastAsia"/>
          <w:color w:val="000000" w:themeColor="text1"/>
          <w:kern w:val="0"/>
          <w:szCs w:val="21"/>
        </w:rPr>
        <w:t>）</w:t>
      </w:r>
      <w:r w:rsidR="00E768A8" w:rsidRPr="00871BC1">
        <w:rPr>
          <w:rFonts w:ascii="Times New Roman" w:eastAsia="ＭＳ 明朝" w:hAnsi="Times New Roman"/>
          <w:color w:val="000000" w:themeColor="text1"/>
          <w:kern w:val="0"/>
          <w:szCs w:val="21"/>
        </w:rPr>
        <w:t>，</w:t>
      </w:r>
      <w:r w:rsidRPr="00871BC1">
        <w:rPr>
          <w:rFonts w:ascii="Times New Roman" w:eastAsia="ＭＳ 明朝" w:hAnsi="Times New Roman"/>
          <w:color w:val="000000" w:themeColor="text1"/>
          <w:kern w:val="0"/>
          <w:szCs w:val="21"/>
        </w:rPr>
        <w:t>発達障害学生の</w:t>
      </w:r>
      <w:r w:rsidRPr="00871BC1">
        <w:rPr>
          <w:rFonts w:ascii="Times New Roman" w:eastAsia="ＭＳ 明朝" w:hAnsi="Times New Roman" w:hint="eastAsia"/>
          <w:color w:val="000000" w:themeColor="text1"/>
          <w:kern w:val="0"/>
          <w:szCs w:val="21"/>
        </w:rPr>
        <w:t>修学</w:t>
      </w:r>
      <w:r w:rsidRPr="00871BC1">
        <w:rPr>
          <w:rFonts w:ascii="Times New Roman" w:eastAsia="ＭＳ 明朝" w:hAnsi="Times New Roman"/>
          <w:color w:val="000000" w:themeColor="text1"/>
          <w:kern w:val="0"/>
          <w:szCs w:val="21"/>
        </w:rPr>
        <w:t>状況の把握</w:t>
      </w:r>
      <w:r w:rsidRPr="00871BC1">
        <w:rPr>
          <w:rFonts w:ascii="Times New Roman" w:eastAsia="ＭＳ 明朝" w:hAnsi="Times New Roman" w:hint="eastAsia"/>
          <w:color w:val="000000" w:themeColor="text1"/>
          <w:kern w:val="0"/>
          <w:szCs w:val="21"/>
        </w:rPr>
        <w:t>と</w:t>
      </w:r>
      <w:r w:rsidRPr="00871BC1">
        <w:rPr>
          <w:rFonts w:ascii="Times New Roman" w:eastAsia="ＭＳ 明朝" w:hAnsi="Times New Roman"/>
          <w:color w:val="000000" w:themeColor="text1"/>
          <w:kern w:val="0"/>
          <w:szCs w:val="21"/>
        </w:rPr>
        <w:t>支援</w:t>
      </w:r>
      <w:r w:rsidR="003A5E78" w:rsidRPr="00871BC1">
        <w:rPr>
          <w:rFonts w:ascii="Times New Roman" w:eastAsia="ＭＳ 明朝" w:hAnsi="Times New Roman" w:hint="eastAsia"/>
          <w:color w:val="000000" w:themeColor="text1"/>
          <w:kern w:val="0"/>
          <w:szCs w:val="21"/>
        </w:rPr>
        <w:t>が</w:t>
      </w:r>
      <w:r w:rsidRPr="00871BC1">
        <w:rPr>
          <w:rFonts w:ascii="Times New Roman" w:eastAsia="ＭＳ 明朝" w:hAnsi="Times New Roman"/>
          <w:color w:val="000000" w:themeColor="text1"/>
          <w:kern w:val="0"/>
          <w:szCs w:val="21"/>
        </w:rPr>
        <w:t>広がりを</w:t>
      </w:r>
      <w:r w:rsidR="003A5E78" w:rsidRPr="00871BC1">
        <w:rPr>
          <w:rFonts w:ascii="Times New Roman" w:eastAsia="ＭＳ 明朝" w:hAnsi="Times New Roman" w:hint="eastAsia"/>
          <w:color w:val="000000" w:themeColor="text1"/>
          <w:kern w:val="0"/>
          <w:szCs w:val="21"/>
        </w:rPr>
        <w:t>み</w:t>
      </w:r>
      <w:r w:rsidRPr="00871BC1">
        <w:rPr>
          <w:rFonts w:ascii="Times New Roman" w:eastAsia="ＭＳ 明朝" w:hAnsi="Times New Roman"/>
          <w:color w:val="000000" w:themeColor="text1"/>
          <w:kern w:val="0"/>
          <w:szCs w:val="21"/>
        </w:rPr>
        <w:t>せてきている</w:t>
      </w:r>
      <w:r w:rsidRPr="00871BC1">
        <w:rPr>
          <w:rFonts w:ascii="Times New Roman" w:eastAsia="ＭＳ 明朝" w:hAnsi="Times New Roman" w:hint="eastAsia"/>
          <w:color w:val="000000" w:themeColor="text1"/>
          <w:kern w:val="0"/>
          <w:szCs w:val="21"/>
        </w:rPr>
        <w:t>（中村</w:t>
      </w:r>
      <w:r w:rsidRPr="00871BC1">
        <w:rPr>
          <w:rFonts w:ascii="Times New Roman" w:eastAsia="ＭＳ 明朝" w:hAnsi="Times New Roman"/>
          <w:color w:val="000000" w:themeColor="text1"/>
          <w:kern w:val="0"/>
          <w:szCs w:val="21"/>
        </w:rPr>
        <w:t>,</w:t>
      </w:r>
      <w:r w:rsidR="00E768A8" w:rsidRPr="00871BC1">
        <w:rPr>
          <w:rFonts w:ascii="Times New Roman" w:eastAsia="ＭＳ 明朝" w:hAnsi="Times New Roman" w:hint="eastAsia"/>
          <w:color w:val="000000" w:themeColor="text1"/>
          <w:kern w:val="0"/>
          <w:szCs w:val="21"/>
        </w:rPr>
        <w:t xml:space="preserve"> </w:t>
      </w:r>
      <w:r w:rsidRPr="00871BC1">
        <w:rPr>
          <w:rFonts w:ascii="Times New Roman" w:eastAsia="ＭＳ 明朝" w:hAnsi="Times New Roman"/>
          <w:color w:val="000000" w:themeColor="text1"/>
          <w:kern w:val="0"/>
          <w:szCs w:val="21"/>
        </w:rPr>
        <w:t>2019</w:t>
      </w:r>
      <w:r w:rsidRPr="00871BC1">
        <w:rPr>
          <w:rFonts w:ascii="Times New Roman" w:eastAsia="ＭＳ 明朝" w:hAnsi="Times New Roman" w:hint="eastAsia"/>
          <w:color w:val="000000" w:themeColor="text1"/>
          <w:kern w:val="0"/>
          <w:szCs w:val="21"/>
        </w:rPr>
        <w:t>）</w:t>
      </w:r>
      <w:r w:rsidRPr="00871BC1">
        <w:rPr>
          <w:rFonts w:ascii="Times New Roman" w:eastAsia="ＭＳ 明朝" w:hAnsi="Times New Roman"/>
          <w:color w:val="000000" w:themeColor="text1"/>
          <w:kern w:val="0"/>
          <w:szCs w:val="21"/>
        </w:rPr>
        <w:t>。</w:t>
      </w:r>
    </w:p>
    <w:p w14:paraId="326E7945" w14:textId="38D7E18E" w:rsidR="006E019F" w:rsidRPr="00871BC1" w:rsidRDefault="003A5E78" w:rsidP="003A5E78">
      <w:pPr>
        <w:rPr>
          <w:rFonts w:ascii="Times New Roman" w:eastAsia="ＭＳ 明朝" w:hAnsi="Times New Roman"/>
          <w:color w:val="FF0000"/>
          <w:kern w:val="0"/>
          <w:szCs w:val="21"/>
        </w:rPr>
      </w:pPr>
      <w:r w:rsidRPr="00871BC1">
        <w:rPr>
          <w:rFonts w:ascii="Times New Roman" w:eastAsia="ＭＳ 明朝" w:hAnsi="Times New Roman" w:hint="eastAsia"/>
          <w:color w:val="000000" w:themeColor="text1"/>
          <w:kern w:val="0"/>
          <w:szCs w:val="21"/>
        </w:rPr>
        <w:t xml:space="preserve">　</w:t>
      </w:r>
      <w:r w:rsidR="00957D18" w:rsidRPr="00871BC1">
        <w:rPr>
          <w:rFonts w:ascii="Times New Roman" w:eastAsia="ＭＳ 明朝" w:hAnsi="Times New Roman"/>
          <w:color w:val="000000" w:themeColor="text1"/>
          <w:kern w:val="0"/>
          <w:szCs w:val="21"/>
        </w:rPr>
        <w:t>独立行政法人日本学生支援機構</w:t>
      </w:r>
      <w:r w:rsidR="00957D18" w:rsidRPr="00871BC1">
        <w:rPr>
          <w:rFonts w:ascii="Times New Roman" w:eastAsia="ＭＳ 明朝" w:hAnsi="Times New Roman" w:hint="eastAsia"/>
          <w:color w:val="000000" w:themeColor="text1"/>
          <w:kern w:val="0"/>
          <w:szCs w:val="21"/>
        </w:rPr>
        <w:t>（</w:t>
      </w:r>
      <w:r w:rsidR="00957D18" w:rsidRPr="00871BC1">
        <w:rPr>
          <w:rFonts w:ascii="Times New Roman" w:eastAsia="ＭＳ 明朝" w:hAnsi="Times New Roman"/>
          <w:color w:val="000000" w:themeColor="text1"/>
          <w:kern w:val="0"/>
          <w:szCs w:val="21"/>
        </w:rPr>
        <w:t>JASSO</w:t>
      </w:r>
      <w:r w:rsidR="00957D18" w:rsidRPr="00871BC1">
        <w:rPr>
          <w:rFonts w:ascii="Times New Roman" w:eastAsia="ＭＳ 明朝" w:hAnsi="Times New Roman" w:hint="eastAsia"/>
          <w:color w:val="000000" w:themeColor="text1"/>
          <w:kern w:val="0"/>
          <w:szCs w:val="21"/>
        </w:rPr>
        <w:t>）に</w:t>
      </w:r>
      <w:r w:rsidR="00957D18" w:rsidRPr="00871BC1">
        <w:rPr>
          <w:rFonts w:ascii="Times New Roman" w:eastAsia="ＭＳ 明朝" w:hAnsi="Times New Roman"/>
          <w:color w:val="000000" w:themeColor="text1"/>
          <w:kern w:val="0"/>
          <w:szCs w:val="21"/>
        </w:rPr>
        <w:t>よる障害学生の</w:t>
      </w:r>
      <w:r w:rsidR="00957D18" w:rsidRPr="00871BC1">
        <w:rPr>
          <w:rFonts w:ascii="Times New Roman" w:eastAsia="ＭＳ 明朝" w:hAnsi="Times New Roman" w:hint="eastAsia"/>
          <w:color w:val="000000" w:themeColor="text1"/>
          <w:kern w:val="0"/>
          <w:szCs w:val="21"/>
        </w:rPr>
        <w:t>修学</w:t>
      </w:r>
      <w:r w:rsidR="00957D18" w:rsidRPr="00871BC1">
        <w:rPr>
          <w:rFonts w:ascii="Times New Roman" w:eastAsia="ＭＳ 明朝" w:hAnsi="Times New Roman"/>
          <w:color w:val="000000" w:themeColor="text1"/>
          <w:kern w:val="0"/>
          <w:szCs w:val="21"/>
        </w:rPr>
        <w:t>支援に関する実態調査</w:t>
      </w:r>
      <w:r w:rsidR="00E768A8" w:rsidRPr="00871BC1">
        <w:rPr>
          <w:rFonts w:ascii="Times New Roman" w:eastAsia="ＭＳ 明朝" w:hAnsi="Times New Roman" w:hint="eastAsia"/>
          <w:color w:val="000000" w:themeColor="text1"/>
          <w:szCs w:val="21"/>
        </w:rPr>
        <w:t>（独立</w:t>
      </w:r>
      <w:r w:rsidR="00957D18" w:rsidRPr="00871BC1">
        <w:rPr>
          <w:rFonts w:ascii="Times New Roman" w:eastAsia="ＭＳ 明朝" w:hAnsi="Times New Roman"/>
          <w:color w:val="000000" w:themeColor="text1"/>
          <w:szCs w:val="21"/>
        </w:rPr>
        <w:t>行政法人日本学生支援機構</w:t>
      </w:r>
      <w:r w:rsidR="00E768A8" w:rsidRPr="00871BC1">
        <w:rPr>
          <w:rFonts w:ascii="Times New Roman" w:eastAsia="ＭＳ 明朝" w:hAnsi="Times New Roman" w:hint="eastAsia"/>
          <w:color w:val="000000" w:themeColor="text1"/>
          <w:szCs w:val="21"/>
        </w:rPr>
        <w:t xml:space="preserve">, </w:t>
      </w:r>
      <w:r w:rsidR="00957D18" w:rsidRPr="00871BC1">
        <w:rPr>
          <w:rFonts w:ascii="Times New Roman" w:eastAsia="ＭＳ 明朝" w:hAnsi="Times New Roman"/>
          <w:color w:val="000000" w:themeColor="text1"/>
          <w:szCs w:val="21"/>
        </w:rPr>
        <w:t>2021</w:t>
      </w:r>
      <w:r w:rsidR="00E768A8" w:rsidRPr="00871BC1">
        <w:rPr>
          <w:rFonts w:ascii="Times New Roman" w:eastAsia="ＭＳ 明朝" w:hAnsi="Times New Roman" w:hint="eastAsia"/>
          <w:color w:val="000000" w:themeColor="text1"/>
          <w:szCs w:val="21"/>
        </w:rPr>
        <w:t>）</w:t>
      </w:r>
      <w:r w:rsidR="00E768A8" w:rsidRPr="00871BC1">
        <w:rPr>
          <w:rFonts w:ascii="Times New Roman" w:eastAsia="ＭＳ 明朝" w:hAnsi="Times New Roman" w:hint="eastAsia"/>
          <w:color w:val="000000" w:themeColor="text1"/>
          <w:kern w:val="0"/>
          <w:szCs w:val="21"/>
        </w:rPr>
        <w:t>で</w:t>
      </w:r>
      <w:r w:rsidR="00957D18" w:rsidRPr="00871BC1">
        <w:rPr>
          <w:rFonts w:ascii="Times New Roman" w:eastAsia="ＭＳ 明朝" w:hAnsi="Times New Roman" w:hint="eastAsia"/>
          <w:color w:val="000000" w:themeColor="text1"/>
          <w:kern w:val="0"/>
          <w:szCs w:val="21"/>
        </w:rPr>
        <w:t>は</w:t>
      </w:r>
      <w:r w:rsidR="00E768A8" w:rsidRPr="00871BC1">
        <w:rPr>
          <w:rFonts w:ascii="Times New Roman" w:eastAsia="ＭＳ 明朝" w:hAnsi="Times New Roman"/>
          <w:color w:val="000000" w:themeColor="text1"/>
          <w:kern w:val="0"/>
          <w:szCs w:val="21"/>
        </w:rPr>
        <w:t>，</w:t>
      </w:r>
      <w:r w:rsidR="00957D18" w:rsidRPr="00871BC1">
        <w:rPr>
          <w:rFonts w:ascii="Times New Roman" w:eastAsia="ＭＳ 明朝" w:hAnsi="Times New Roman" w:hint="eastAsia"/>
          <w:color w:val="000000" w:themeColor="text1"/>
          <w:kern w:val="0"/>
          <w:szCs w:val="21"/>
        </w:rPr>
        <w:t>発達</w:t>
      </w:r>
      <w:r w:rsidR="00957D18" w:rsidRPr="00871BC1">
        <w:rPr>
          <w:rFonts w:ascii="Times New Roman" w:eastAsia="ＭＳ 明朝" w:hAnsi="Times New Roman"/>
          <w:color w:val="000000" w:themeColor="text1"/>
          <w:kern w:val="0"/>
          <w:szCs w:val="21"/>
        </w:rPr>
        <w:t>障害</w:t>
      </w:r>
      <w:r w:rsidR="00957D18" w:rsidRPr="00871BC1">
        <w:rPr>
          <w:rFonts w:ascii="Times New Roman" w:eastAsia="ＭＳ 明朝" w:hAnsi="Times New Roman" w:hint="eastAsia"/>
          <w:color w:val="000000" w:themeColor="text1"/>
          <w:kern w:val="0"/>
          <w:szCs w:val="21"/>
        </w:rPr>
        <w:t>学生</w:t>
      </w:r>
      <w:r w:rsidRPr="00871BC1">
        <w:rPr>
          <w:rFonts w:ascii="Times New Roman" w:eastAsia="ＭＳ 明朝" w:hAnsi="Times New Roman" w:hint="eastAsia"/>
          <w:color w:val="000000" w:themeColor="text1"/>
          <w:kern w:val="0"/>
          <w:szCs w:val="21"/>
        </w:rPr>
        <w:t>の</w:t>
      </w:r>
      <w:r w:rsidR="00957D18" w:rsidRPr="00871BC1">
        <w:rPr>
          <w:rFonts w:ascii="Times New Roman" w:eastAsia="ＭＳ 明朝" w:hAnsi="Times New Roman"/>
          <w:color w:val="000000" w:themeColor="text1"/>
          <w:kern w:val="0"/>
          <w:szCs w:val="21"/>
        </w:rPr>
        <w:t>数</w:t>
      </w:r>
      <w:r w:rsidR="00957D18" w:rsidRPr="00871BC1">
        <w:rPr>
          <w:rFonts w:ascii="Times New Roman" w:eastAsia="ＭＳ 明朝" w:hAnsi="Times New Roman" w:hint="eastAsia"/>
          <w:color w:val="000000" w:themeColor="text1"/>
          <w:kern w:val="0"/>
          <w:szCs w:val="21"/>
        </w:rPr>
        <w:t>は</w:t>
      </w:r>
      <w:r w:rsidR="00957D18" w:rsidRPr="00871BC1">
        <w:rPr>
          <w:rFonts w:ascii="Times New Roman" w:eastAsia="ＭＳ 明朝" w:hAnsi="Times New Roman"/>
          <w:color w:val="000000" w:themeColor="text1"/>
          <w:kern w:val="0"/>
          <w:szCs w:val="21"/>
        </w:rPr>
        <w:t>増加しており</w:t>
      </w:r>
      <w:r w:rsidR="00E768A8" w:rsidRPr="00871BC1">
        <w:rPr>
          <w:rFonts w:ascii="Times New Roman" w:eastAsia="ＭＳ 明朝" w:hAnsi="Times New Roman"/>
          <w:color w:val="000000" w:themeColor="text1"/>
          <w:kern w:val="0"/>
          <w:szCs w:val="21"/>
        </w:rPr>
        <w:t>，</w:t>
      </w:r>
      <w:r w:rsidRPr="00871BC1">
        <w:rPr>
          <w:rFonts w:ascii="Times New Roman" w:eastAsia="ＭＳ 明朝" w:hAnsi="Times New Roman" w:hint="eastAsia"/>
          <w:color w:val="000000" w:themeColor="text1"/>
          <w:kern w:val="0"/>
          <w:szCs w:val="21"/>
        </w:rPr>
        <w:t>また</w:t>
      </w:r>
      <w:r w:rsidR="00957D18" w:rsidRPr="00871BC1">
        <w:rPr>
          <w:rFonts w:ascii="Times New Roman" w:eastAsia="ＭＳ 明朝" w:hAnsi="Times New Roman"/>
          <w:color w:val="000000" w:themeColor="text1"/>
          <w:kern w:val="0"/>
          <w:szCs w:val="21"/>
        </w:rPr>
        <w:t>同時に</w:t>
      </w:r>
      <w:r w:rsidRPr="00871BC1">
        <w:rPr>
          <w:rFonts w:ascii="Times New Roman" w:eastAsia="ＭＳ 明朝" w:hAnsi="Times New Roman" w:hint="eastAsia"/>
          <w:color w:val="000000" w:themeColor="text1"/>
          <w:kern w:val="0"/>
          <w:szCs w:val="21"/>
        </w:rPr>
        <w:t>，「</w:t>
      </w:r>
      <w:r w:rsidR="00957D18" w:rsidRPr="00871BC1">
        <w:rPr>
          <w:rFonts w:ascii="Times New Roman" w:eastAsia="ＭＳ 明朝" w:hAnsi="Times New Roman"/>
          <w:color w:val="000000" w:themeColor="text1"/>
          <w:kern w:val="0"/>
          <w:szCs w:val="21"/>
        </w:rPr>
        <w:t>発達障害学生に支援している</w:t>
      </w:r>
      <w:r w:rsidRPr="00871BC1">
        <w:rPr>
          <w:rFonts w:ascii="Times New Roman" w:eastAsia="ＭＳ 明朝" w:hAnsi="Times New Roman" w:hint="eastAsia"/>
          <w:color w:val="000000" w:themeColor="text1"/>
          <w:kern w:val="0"/>
          <w:szCs w:val="21"/>
        </w:rPr>
        <w:t>」</w:t>
      </w:r>
      <w:r w:rsidR="00957D18" w:rsidRPr="00871BC1">
        <w:rPr>
          <w:rFonts w:ascii="Times New Roman" w:eastAsia="ＭＳ 明朝" w:hAnsi="Times New Roman"/>
          <w:color w:val="000000" w:themeColor="text1"/>
          <w:kern w:val="0"/>
          <w:szCs w:val="21"/>
        </w:rPr>
        <w:t>と回答した</w:t>
      </w:r>
      <w:r w:rsidR="00957D18" w:rsidRPr="00871BC1">
        <w:rPr>
          <w:rFonts w:ascii="Times New Roman" w:eastAsia="ＭＳ 明朝" w:hAnsi="Times New Roman" w:hint="eastAsia"/>
          <w:color w:val="000000" w:themeColor="text1"/>
          <w:kern w:val="0"/>
          <w:szCs w:val="21"/>
        </w:rPr>
        <w:t>大学は</w:t>
      </w:r>
      <w:r w:rsidR="00957D18" w:rsidRPr="00871BC1">
        <w:rPr>
          <w:rFonts w:ascii="Times New Roman" w:eastAsia="ＭＳ 明朝" w:hAnsi="Times New Roman"/>
          <w:color w:val="000000" w:themeColor="text1"/>
          <w:kern w:val="0"/>
          <w:szCs w:val="21"/>
        </w:rPr>
        <w:t>全体の</w:t>
      </w:r>
      <w:r w:rsidR="00957D18" w:rsidRPr="00871BC1">
        <w:rPr>
          <w:rFonts w:ascii="Times New Roman" w:eastAsia="ＭＳ 明朝" w:hAnsi="Times New Roman"/>
          <w:color w:val="000000" w:themeColor="text1"/>
          <w:kern w:val="0"/>
          <w:szCs w:val="21"/>
        </w:rPr>
        <w:t>57.0</w:t>
      </w:r>
      <w:r w:rsidR="00957D18" w:rsidRPr="00871BC1">
        <w:rPr>
          <w:rFonts w:ascii="Times New Roman" w:eastAsia="ＭＳ 明朝" w:hAnsi="Times New Roman"/>
          <w:color w:val="000000" w:themeColor="text1"/>
          <w:kern w:val="0"/>
          <w:szCs w:val="21"/>
        </w:rPr>
        <w:t>％</w:t>
      </w:r>
      <w:r w:rsidRPr="00871BC1">
        <w:rPr>
          <w:rFonts w:ascii="Times New Roman" w:eastAsia="ＭＳ 明朝" w:hAnsi="Times New Roman" w:hint="eastAsia"/>
          <w:color w:val="000000" w:themeColor="text1"/>
          <w:kern w:val="0"/>
          <w:szCs w:val="21"/>
        </w:rPr>
        <w:t>と，</w:t>
      </w:r>
      <w:r w:rsidR="00957D18" w:rsidRPr="00871BC1">
        <w:rPr>
          <w:rFonts w:ascii="Times New Roman" w:eastAsia="ＭＳ 明朝" w:hAnsi="Times New Roman"/>
          <w:color w:val="000000" w:themeColor="text1"/>
          <w:kern w:val="0"/>
          <w:szCs w:val="21"/>
        </w:rPr>
        <w:t>支援の実施</w:t>
      </w:r>
      <w:r w:rsidR="00957D18" w:rsidRPr="00871BC1">
        <w:rPr>
          <w:rFonts w:ascii="Times New Roman" w:eastAsia="ＭＳ 明朝" w:hAnsi="Times New Roman" w:hint="eastAsia"/>
          <w:color w:val="000000" w:themeColor="text1"/>
          <w:kern w:val="0"/>
          <w:szCs w:val="21"/>
        </w:rPr>
        <w:t>数</w:t>
      </w:r>
      <w:r w:rsidR="00957D18" w:rsidRPr="00871BC1">
        <w:rPr>
          <w:rFonts w:ascii="Times New Roman" w:eastAsia="ＭＳ 明朝" w:hAnsi="Times New Roman"/>
          <w:color w:val="000000" w:themeColor="text1"/>
          <w:kern w:val="0"/>
          <w:szCs w:val="21"/>
        </w:rPr>
        <w:t>も少しずつ増えてきている。</w:t>
      </w:r>
      <w:r w:rsidR="00957D18" w:rsidRPr="00871BC1">
        <w:rPr>
          <w:rFonts w:ascii="Times New Roman" w:eastAsia="ＭＳ 明朝" w:hAnsi="Times New Roman" w:hint="eastAsia"/>
          <w:color w:val="000000" w:themeColor="text1"/>
          <w:kern w:val="0"/>
          <w:szCs w:val="21"/>
        </w:rPr>
        <w:t>しかし</w:t>
      </w:r>
      <w:r w:rsidR="00E768A8" w:rsidRPr="00871BC1">
        <w:rPr>
          <w:rFonts w:ascii="Times New Roman" w:eastAsia="ＭＳ 明朝" w:hAnsi="Times New Roman" w:hint="eastAsia"/>
          <w:color w:val="000000" w:themeColor="text1"/>
          <w:kern w:val="0"/>
          <w:szCs w:val="21"/>
        </w:rPr>
        <w:t>，</w:t>
      </w:r>
      <w:r w:rsidR="00957D18" w:rsidRPr="00871BC1">
        <w:rPr>
          <w:rFonts w:ascii="Times New Roman" w:eastAsia="ＭＳ 明朝" w:hAnsi="Times New Roman" w:hint="eastAsia"/>
          <w:color w:val="000000" w:themeColor="text1"/>
          <w:kern w:val="0"/>
          <w:szCs w:val="21"/>
        </w:rPr>
        <w:t>支援</w:t>
      </w:r>
      <w:r w:rsidR="00957D18" w:rsidRPr="00871BC1">
        <w:rPr>
          <w:rFonts w:ascii="Times New Roman" w:eastAsia="ＭＳ 明朝" w:hAnsi="Times New Roman"/>
          <w:color w:val="000000" w:themeColor="text1"/>
          <w:kern w:val="0"/>
          <w:szCs w:val="21"/>
        </w:rPr>
        <w:t>の内容に</w:t>
      </w:r>
      <w:r w:rsidR="00957D18" w:rsidRPr="00871BC1">
        <w:rPr>
          <w:rFonts w:ascii="Times New Roman" w:eastAsia="ＭＳ 明朝" w:hAnsi="Times New Roman" w:hint="eastAsia"/>
          <w:color w:val="000000" w:themeColor="text1"/>
          <w:kern w:val="0"/>
          <w:szCs w:val="21"/>
        </w:rPr>
        <w:t>は</w:t>
      </w:r>
      <w:r w:rsidR="00957D18" w:rsidRPr="00871BC1">
        <w:rPr>
          <w:rFonts w:ascii="Times New Roman" w:eastAsia="ＭＳ 明朝" w:hAnsi="Times New Roman"/>
          <w:color w:val="000000" w:themeColor="text1"/>
          <w:kern w:val="0"/>
          <w:szCs w:val="21"/>
        </w:rPr>
        <w:t>偏りや</w:t>
      </w:r>
      <w:r w:rsidR="00957D18" w:rsidRPr="00871BC1">
        <w:rPr>
          <w:rFonts w:ascii="Times New Roman" w:eastAsia="ＭＳ 明朝" w:hAnsi="Times New Roman" w:hint="eastAsia"/>
          <w:color w:val="000000" w:themeColor="text1"/>
          <w:kern w:val="0"/>
          <w:szCs w:val="21"/>
        </w:rPr>
        <w:t>ばらつきが</w:t>
      </w:r>
      <w:r w:rsidR="00957D18" w:rsidRPr="00871BC1">
        <w:rPr>
          <w:rFonts w:ascii="Times New Roman" w:eastAsia="ＭＳ 明朝" w:hAnsi="Times New Roman"/>
          <w:color w:val="000000" w:themeColor="text1"/>
          <w:kern w:val="0"/>
          <w:szCs w:val="21"/>
        </w:rPr>
        <w:t>あり</w:t>
      </w:r>
      <w:r w:rsidR="00E768A8" w:rsidRPr="00871BC1">
        <w:rPr>
          <w:rFonts w:ascii="Times New Roman" w:eastAsia="ＭＳ 明朝" w:hAnsi="Times New Roman"/>
          <w:color w:val="000000" w:themeColor="text1"/>
          <w:kern w:val="0"/>
          <w:szCs w:val="21"/>
        </w:rPr>
        <w:t>，</w:t>
      </w:r>
      <w:r w:rsidR="00957D18" w:rsidRPr="00871BC1">
        <w:rPr>
          <w:rFonts w:ascii="Times New Roman" w:eastAsia="ＭＳ 明朝" w:hAnsi="Times New Roman" w:hint="eastAsia"/>
          <w:color w:val="000000" w:themeColor="text1"/>
          <w:kern w:val="0"/>
          <w:szCs w:val="21"/>
        </w:rPr>
        <w:t>発達障害学生</w:t>
      </w:r>
      <w:r w:rsidR="00957D18" w:rsidRPr="00871BC1">
        <w:rPr>
          <w:rFonts w:ascii="Times New Roman" w:eastAsia="ＭＳ 明朝" w:hAnsi="Times New Roman"/>
          <w:color w:val="000000" w:themeColor="text1"/>
          <w:kern w:val="0"/>
          <w:szCs w:val="21"/>
        </w:rPr>
        <w:t>が</w:t>
      </w:r>
      <w:r w:rsidR="00957D18" w:rsidRPr="00871BC1">
        <w:rPr>
          <w:rFonts w:ascii="Times New Roman" w:eastAsia="ＭＳ 明朝" w:hAnsi="Times New Roman" w:hint="eastAsia"/>
          <w:color w:val="000000" w:themeColor="text1"/>
          <w:kern w:val="0"/>
          <w:szCs w:val="21"/>
        </w:rPr>
        <w:t>学生生活でつまず</w:t>
      </w:r>
      <w:r w:rsidR="00957D18" w:rsidRPr="00871BC1">
        <w:rPr>
          <w:rFonts w:ascii="Times New Roman" w:eastAsia="ＭＳ 明朝" w:hAnsi="Times New Roman"/>
          <w:color w:val="000000" w:themeColor="text1"/>
          <w:kern w:val="0"/>
          <w:szCs w:val="21"/>
        </w:rPr>
        <w:t>き</w:t>
      </w:r>
      <w:r w:rsidR="00E768A8" w:rsidRPr="00871BC1">
        <w:rPr>
          <w:rFonts w:ascii="Times New Roman" w:eastAsia="ＭＳ 明朝" w:hAnsi="Times New Roman"/>
          <w:color w:val="000000" w:themeColor="text1"/>
          <w:kern w:val="0"/>
          <w:szCs w:val="21"/>
        </w:rPr>
        <w:t>，</w:t>
      </w:r>
      <w:r w:rsidR="00957D18" w:rsidRPr="00871BC1">
        <w:rPr>
          <w:rFonts w:ascii="Times New Roman" w:eastAsia="ＭＳ 明朝" w:hAnsi="Times New Roman"/>
          <w:color w:val="000000" w:themeColor="text1"/>
          <w:kern w:val="0"/>
          <w:szCs w:val="21"/>
        </w:rPr>
        <w:t>中退や</w:t>
      </w:r>
      <w:r w:rsidR="00BA182B" w:rsidRPr="00871BC1">
        <w:rPr>
          <w:rFonts w:ascii="Times New Roman" w:eastAsia="ＭＳ 明朝" w:hAnsi="Times New Roman" w:hint="eastAsia"/>
          <w:color w:val="000000" w:themeColor="text1"/>
          <w:kern w:val="0"/>
          <w:szCs w:val="21"/>
        </w:rPr>
        <w:t>引</w:t>
      </w:r>
      <w:r w:rsidR="00957D18" w:rsidRPr="00871BC1">
        <w:rPr>
          <w:rFonts w:ascii="Times New Roman" w:eastAsia="ＭＳ 明朝" w:hAnsi="Times New Roman"/>
          <w:color w:val="000000" w:themeColor="text1"/>
          <w:kern w:val="0"/>
          <w:szCs w:val="21"/>
        </w:rPr>
        <w:t>きこもりに至る例</w:t>
      </w:r>
      <w:r w:rsidR="00957D18" w:rsidRPr="00871BC1">
        <w:rPr>
          <w:rFonts w:ascii="Times New Roman" w:eastAsia="ＭＳ 明朝" w:hAnsi="Times New Roman" w:hint="eastAsia"/>
          <w:color w:val="000000" w:themeColor="text1"/>
          <w:kern w:val="0"/>
          <w:szCs w:val="21"/>
        </w:rPr>
        <w:t>は依然として</w:t>
      </w:r>
      <w:r w:rsidR="00957D18" w:rsidRPr="00871BC1">
        <w:rPr>
          <w:rFonts w:ascii="Times New Roman" w:eastAsia="ＭＳ 明朝" w:hAnsi="Times New Roman"/>
          <w:color w:val="000000" w:themeColor="text1"/>
          <w:kern w:val="0"/>
          <w:szCs w:val="21"/>
        </w:rPr>
        <w:t>多い。支援の内容</w:t>
      </w:r>
      <w:r w:rsidR="00957D18" w:rsidRPr="00871BC1">
        <w:rPr>
          <w:rFonts w:ascii="Times New Roman" w:eastAsia="ＭＳ 明朝" w:hAnsi="Times New Roman" w:hint="eastAsia"/>
          <w:color w:val="000000" w:themeColor="text1"/>
          <w:kern w:val="0"/>
          <w:szCs w:val="21"/>
        </w:rPr>
        <w:t>としては「</w:t>
      </w:r>
      <w:r w:rsidR="00957D18" w:rsidRPr="00871BC1">
        <w:rPr>
          <w:rFonts w:ascii="Times New Roman" w:eastAsia="ＭＳ 明朝" w:hAnsi="Times New Roman"/>
          <w:color w:val="000000" w:themeColor="text1"/>
          <w:kern w:val="0"/>
          <w:szCs w:val="21"/>
        </w:rPr>
        <w:t>配慮依頼文書の配布」「学習指導」「履修支援」などの</w:t>
      </w:r>
      <w:r w:rsidR="00957D18" w:rsidRPr="00871BC1">
        <w:rPr>
          <w:rFonts w:ascii="Times New Roman" w:eastAsia="ＭＳ 明朝" w:hAnsi="Times New Roman" w:hint="eastAsia"/>
          <w:color w:val="000000" w:themeColor="text1"/>
          <w:kern w:val="0"/>
          <w:szCs w:val="21"/>
        </w:rPr>
        <w:t>授業</w:t>
      </w:r>
      <w:r w:rsidR="00957D18" w:rsidRPr="00871BC1">
        <w:rPr>
          <w:rFonts w:ascii="Times New Roman" w:eastAsia="ＭＳ 明朝" w:hAnsi="Times New Roman"/>
          <w:color w:val="000000" w:themeColor="text1"/>
          <w:kern w:val="0"/>
          <w:szCs w:val="21"/>
        </w:rPr>
        <w:t>支援と</w:t>
      </w:r>
      <w:r w:rsidR="00E768A8" w:rsidRPr="00871BC1">
        <w:rPr>
          <w:rFonts w:ascii="Times New Roman" w:eastAsia="ＭＳ 明朝" w:hAnsi="Times New Roman" w:hint="eastAsia"/>
          <w:color w:val="000000" w:themeColor="text1"/>
          <w:kern w:val="0"/>
          <w:szCs w:val="21"/>
        </w:rPr>
        <w:t>，</w:t>
      </w:r>
      <w:r w:rsidR="00957D18" w:rsidRPr="00871BC1">
        <w:rPr>
          <w:rFonts w:ascii="Times New Roman" w:eastAsia="ＭＳ 明朝" w:hAnsi="Times New Roman"/>
          <w:color w:val="000000" w:themeColor="text1"/>
          <w:kern w:val="0"/>
          <w:szCs w:val="21"/>
        </w:rPr>
        <w:t>「専門</w:t>
      </w:r>
      <w:r w:rsidR="00957D18" w:rsidRPr="00871BC1">
        <w:rPr>
          <w:rFonts w:ascii="Times New Roman" w:eastAsia="ＭＳ 明朝" w:hAnsi="Times New Roman" w:hint="eastAsia"/>
          <w:color w:val="000000" w:themeColor="text1"/>
          <w:kern w:val="0"/>
          <w:szCs w:val="21"/>
        </w:rPr>
        <w:t>家</w:t>
      </w:r>
      <w:r w:rsidR="00957D18" w:rsidRPr="00871BC1">
        <w:rPr>
          <w:rFonts w:ascii="Times New Roman" w:eastAsia="ＭＳ 明朝" w:hAnsi="Times New Roman"/>
          <w:color w:val="000000" w:themeColor="text1"/>
          <w:kern w:val="0"/>
          <w:szCs w:val="21"/>
        </w:rPr>
        <w:t>によるカウンセリング」「対人関係配慮」「自己管理指導」「居場所の確保」などの</w:t>
      </w:r>
      <w:r w:rsidR="00957D18" w:rsidRPr="00871BC1">
        <w:rPr>
          <w:rFonts w:ascii="Times New Roman" w:eastAsia="ＭＳ 明朝" w:hAnsi="Times New Roman" w:hint="eastAsia"/>
          <w:color w:val="000000" w:themeColor="text1"/>
          <w:kern w:val="0"/>
          <w:szCs w:val="21"/>
        </w:rPr>
        <w:t>授業</w:t>
      </w:r>
      <w:r w:rsidR="00957D18" w:rsidRPr="00871BC1">
        <w:rPr>
          <w:rFonts w:ascii="Times New Roman" w:eastAsia="ＭＳ 明朝" w:hAnsi="Times New Roman"/>
          <w:color w:val="000000" w:themeColor="text1"/>
          <w:kern w:val="0"/>
          <w:szCs w:val="21"/>
        </w:rPr>
        <w:t>以外の支援</w:t>
      </w:r>
      <w:r w:rsidR="00957D18" w:rsidRPr="00871BC1">
        <w:rPr>
          <w:rFonts w:ascii="Times New Roman" w:eastAsia="ＭＳ 明朝" w:hAnsi="Times New Roman" w:hint="eastAsia"/>
          <w:color w:val="000000" w:themeColor="text1"/>
          <w:kern w:val="0"/>
          <w:szCs w:val="21"/>
        </w:rPr>
        <w:t>に</w:t>
      </w:r>
      <w:r w:rsidR="00957D18" w:rsidRPr="00871BC1">
        <w:rPr>
          <w:rFonts w:ascii="Times New Roman" w:eastAsia="ＭＳ 明朝" w:hAnsi="Times New Roman"/>
          <w:color w:val="000000" w:themeColor="text1"/>
          <w:kern w:val="0"/>
          <w:szCs w:val="21"/>
        </w:rPr>
        <w:t>分</w:t>
      </w:r>
      <w:r w:rsidR="00957D18" w:rsidRPr="00871BC1">
        <w:rPr>
          <w:rFonts w:ascii="Times New Roman" w:eastAsia="ＭＳ 明朝" w:hAnsi="Times New Roman" w:hint="eastAsia"/>
          <w:color w:val="000000" w:themeColor="text1"/>
          <w:kern w:val="0"/>
          <w:szCs w:val="21"/>
        </w:rPr>
        <w:t>けられる。発達障害学生</w:t>
      </w:r>
      <w:r w:rsidR="00957D18" w:rsidRPr="00871BC1">
        <w:rPr>
          <w:rFonts w:ascii="Times New Roman" w:eastAsia="ＭＳ 明朝" w:hAnsi="Times New Roman"/>
          <w:color w:val="000000" w:themeColor="text1"/>
          <w:kern w:val="0"/>
          <w:szCs w:val="21"/>
        </w:rPr>
        <w:t>の増加とともに大学での支援は次第に広がってきているが</w:t>
      </w:r>
      <w:r w:rsidR="00E768A8" w:rsidRPr="00871BC1">
        <w:rPr>
          <w:rFonts w:ascii="Times New Roman" w:eastAsia="ＭＳ 明朝" w:hAnsi="Times New Roman"/>
          <w:color w:val="000000" w:themeColor="text1"/>
          <w:kern w:val="0"/>
          <w:szCs w:val="21"/>
        </w:rPr>
        <w:t>，</w:t>
      </w:r>
      <w:r w:rsidR="00957D18" w:rsidRPr="00871BC1">
        <w:rPr>
          <w:rFonts w:ascii="Times New Roman" w:eastAsia="ＭＳ 明朝" w:hAnsi="Times New Roman" w:hint="eastAsia"/>
          <w:color w:val="000000" w:themeColor="text1"/>
          <w:kern w:val="0"/>
          <w:szCs w:val="21"/>
        </w:rPr>
        <w:t>具体的な</w:t>
      </w:r>
      <w:r w:rsidR="00957D18" w:rsidRPr="00871BC1">
        <w:rPr>
          <w:rFonts w:ascii="Times New Roman" w:eastAsia="ＭＳ 明朝" w:hAnsi="Times New Roman"/>
          <w:color w:val="000000" w:themeColor="text1"/>
          <w:kern w:val="0"/>
          <w:szCs w:val="21"/>
        </w:rPr>
        <w:t>取り組みの内容については各</w:t>
      </w:r>
      <w:r w:rsidR="00957D18" w:rsidRPr="00871BC1">
        <w:rPr>
          <w:rFonts w:ascii="Times New Roman" w:eastAsia="ＭＳ 明朝" w:hAnsi="Times New Roman" w:hint="eastAsia"/>
          <w:color w:val="000000" w:themeColor="text1"/>
          <w:kern w:val="0"/>
          <w:szCs w:val="21"/>
        </w:rPr>
        <w:t>大学</w:t>
      </w:r>
      <w:r w:rsidR="00957D18" w:rsidRPr="00871BC1">
        <w:rPr>
          <w:rFonts w:ascii="Times New Roman" w:eastAsia="ＭＳ 明朝" w:hAnsi="Times New Roman"/>
          <w:color w:val="000000" w:themeColor="text1"/>
          <w:kern w:val="0"/>
          <w:szCs w:val="21"/>
        </w:rPr>
        <w:t>での</w:t>
      </w:r>
      <w:r w:rsidR="00957D18" w:rsidRPr="00871BC1">
        <w:rPr>
          <w:rFonts w:ascii="Times New Roman" w:eastAsia="ＭＳ 明朝" w:hAnsi="Times New Roman" w:hint="eastAsia"/>
          <w:color w:val="000000" w:themeColor="text1"/>
          <w:kern w:val="0"/>
          <w:szCs w:val="21"/>
        </w:rPr>
        <w:t>試行錯誤</w:t>
      </w:r>
      <w:r w:rsidR="00957D18" w:rsidRPr="00871BC1">
        <w:rPr>
          <w:rFonts w:ascii="Times New Roman" w:eastAsia="ＭＳ 明朝" w:hAnsi="Times New Roman"/>
          <w:color w:val="000000" w:themeColor="text1"/>
          <w:kern w:val="0"/>
          <w:szCs w:val="21"/>
        </w:rPr>
        <w:t>に</w:t>
      </w:r>
      <w:r w:rsidR="00957D18" w:rsidRPr="00871BC1">
        <w:rPr>
          <w:rFonts w:ascii="Times New Roman" w:eastAsia="ＭＳ 明朝" w:hAnsi="Times New Roman" w:hint="eastAsia"/>
          <w:color w:val="000000" w:themeColor="text1"/>
          <w:kern w:val="0"/>
          <w:szCs w:val="21"/>
        </w:rPr>
        <w:t>委ねられている</w:t>
      </w:r>
      <w:r w:rsidR="00957D18" w:rsidRPr="00871BC1">
        <w:rPr>
          <w:rFonts w:ascii="Times New Roman" w:eastAsia="ＭＳ 明朝" w:hAnsi="Times New Roman"/>
          <w:color w:val="000000" w:themeColor="text1"/>
          <w:kern w:val="0"/>
          <w:szCs w:val="21"/>
        </w:rPr>
        <w:t>現状が</w:t>
      </w:r>
      <w:r w:rsidR="00957D18" w:rsidRPr="00871BC1">
        <w:rPr>
          <w:rFonts w:ascii="Times New Roman" w:eastAsia="ＭＳ 明朝" w:hAnsi="Times New Roman" w:hint="eastAsia"/>
          <w:color w:val="000000" w:themeColor="text1"/>
          <w:kern w:val="0"/>
          <w:szCs w:val="21"/>
        </w:rPr>
        <w:t>ある（安宅・</w:t>
      </w:r>
      <w:r w:rsidR="00957D18" w:rsidRPr="00871BC1">
        <w:rPr>
          <w:rFonts w:ascii="Times New Roman" w:eastAsia="ＭＳ 明朝" w:hAnsi="Times New Roman"/>
          <w:color w:val="000000" w:themeColor="text1"/>
          <w:kern w:val="0"/>
          <w:szCs w:val="21"/>
        </w:rPr>
        <w:t>相澤</w:t>
      </w:r>
      <w:r w:rsidR="00957D18" w:rsidRPr="00871BC1">
        <w:rPr>
          <w:rFonts w:ascii="Times New Roman" w:eastAsia="ＭＳ 明朝" w:hAnsi="Times New Roman" w:hint="eastAsia"/>
          <w:color w:val="000000" w:themeColor="text1"/>
          <w:kern w:val="0"/>
          <w:szCs w:val="21"/>
        </w:rPr>
        <w:t>・</w:t>
      </w:r>
      <w:r w:rsidR="00957D18" w:rsidRPr="00871BC1">
        <w:rPr>
          <w:rFonts w:ascii="Times New Roman" w:eastAsia="ＭＳ 明朝" w:hAnsi="Times New Roman"/>
          <w:color w:val="000000" w:themeColor="text1"/>
          <w:kern w:val="0"/>
          <w:szCs w:val="21"/>
        </w:rPr>
        <w:t>丸</w:t>
      </w:r>
      <w:r w:rsidR="00957D18" w:rsidRPr="00871BC1">
        <w:rPr>
          <w:rFonts w:ascii="Times New Roman" w:eastAsia="ＭＳ 明朝" w:hAnsi="Times New Roman" w:hint="eastAsia"/>
          <w:color w:val="000000" w:themeColor="text1"/>
          <w:kern w:val="0"/>
          <w:szCs w:val="21"/>
        </w:rPr>
        <w:t>田他</w:t>
      </w:r>
      <w:r w:rsidR="00957D18" w:rsidRPr="00871BC1">
        <w:rPr>
          <w:rFonts w:ascii="Times New Roman" w:eastAsia="ＭＳ 明朝" w:hAnsi="Times New Roman"/>
          <w:color w:val="000000" w:themeColor="text1"/>
          <w:kern w:val="0"/>
          <w:szCs w:val="21"/>
        </w:rPr>
        <w:t>, 2019</w:t>
      </w:r>
      <w:r w:rsidR="00957D18" w:rsidRPr="00871BC1">
        <w:rPr>
          <w:rFonts w:ascii="Times New Roman" w:eastAsia="ＭＳ 明朝" w:hAnsi="Times New Roman"/>
          <w:color w:val="000000" w:themeColor="text1"/>
          <w:kern w:val="0"/>
          <w:szCs w:val="21"/>
        </w:rPr>
        <w:t>）。</w:t>
      </w:r>
      <w:r w:rsidR="00247FAB" w:rsidRPr="00871BC1">
        <w:rPr>
          <w:rFonts w:ascii="Times New Roman" w:eastAsia="ＭＳ 明朝" w:hAnsi="Times New Roman" w:hint="eastAsia"/>
          <w:color w:val="000000" w:themeColor="text1"/>
          <w:kern w:val="0"/>
          <w:szCs w:val="21"/>
        </w:rPr>
        <w:t>さらに，</w:t>
      </w:r>
      <w:r w:rsidR="00957D18" w:rsidRPr="00871BC1">
        <w:rPr>
          <w:rFonts w:ascii="Times New Roman" w:eastAsia="ＭＳ 明朝" w:hAnsi="Times New Roman" w:hint="eastAsia"/>
          <w:color w:val="000000" w:themeColor="text1"/>
          <w:kern w:val="0"/>
          <w:szCs w:val="21"/>
        </w:rPr>
        <w:t>授業以外の支援よりも授業支援の実施率</w:t>
      </w:r>
      <w:r w:rsidR="00247FAB" w:rsidRPr="00871BC1">
        <w:rPr>
          <w:rFonts w:ascii="Times New Roman" w:eastAsia="ＭＳ 明朝" w:hAnsi="Times New Roman" w:hint="eastAsia"/>
          <w:color w:val="000000" w:themeColor="text1"/>
          <w:kern w:val="0"/>
          <w:szCs w:val="21"/>
        </w:rPr>
        <w:t>のほう</w:t>
      </w:r>
      <w:r w:rsidR="00957D18" w:rsidRPr="00871BC1">
        <w:rPr>
          <w:rFonts w:ascii="Times New Roman" w:eastAsia="ＭＳ 明朝" w:hAnsi="Times New Roman" w:hint="eastAsia"/>
          <w:color w:val="000000" w:themeColor="text1"/>
          <w:kern w:val="0"/>
          <w:szCs w:val="21"/>
        </w:rPr>
        <w:t>が高く</w:t>
      </w:r>
      <w:r w:rsidR="00E768A8" w:rsidRPr="00871BC1">
        <w:rPr>
          <w:rFonts w:ascii="Times New Roman" w:eastAsia="ＭＳ 明朝" w:hAnsi="Times New Roman" w:hint="eastAsia"/>
          <w:color w:val="000000" w:themeColor="text1"/>
          <w:kern w:val="0"/>
          <w:szCs w:val="21"/>
        </w:rPr>
        <w:t>，</w:t>
      </w:r>
      <w:r w:rsidR="00247FAB" w:rsidRPr="00871BC1">
        <w:rPr>
          <w:rFonts w:ascii="Times New Roman" w:eastAsia="ＭＳ 明朝" w:hAnsi="Times New Roman" w:hint="eastAsia"/>
          <w:color w:val="000000" w:themeColor="text1"/>
          <w:kern w:val="0"/>
          <w:szCs w:val="21"/>
        </w:rPr>
        <w:t>また</w:t>
      </w:r>
      <w:r w:rsidR="00957D18" w:rsidRPr="00871BC1">
        <w:rPr>
          <w:rFonts w:ascii="Times New Roman" w:eastAsia="ＭＳ 明朝" w:hAnsi="Times New Roman" w:hint="eastAsia"/>
          <w:color w:val="000000" w:themeColor="text1"/>
          <w:kern w:val="0"/>
          <w:szCs w:val="21"/>
        </w:rPr>
        <w:t>授業以外の支援に</w:t>
      </w:r>
      <w:r w:rsidR="00247FAB" w:rsidRPr="00871BC1">
        <w:rPr>
          <w:rFonts w:ascii="Times New Roman" w:eastAsia="ＭＳ 明朝" w:hAnsi="Times New Roman" w:hint="eastAsia"/>
          <w:color w:val="000000" w:themeColor="text1"/>
          <w:kern w:val="0"/>
          <w:szCs w:val="21"/>
        </w:rPr>
        <w:t>関しても</w:t>
      </w:r>
      <w:r w:rsidR="00957D18" w:rsidRPr="00871BC1">
        <w:rPr>
          <w:rFonts w:ascii="Times New Roman" w:eastAsia="ＭＳ 明朝" w:hAnsi="Times New Roman" w:hint="eastAsia"/>
          <w:color w:val="000000" w:themeColor="text1"/>
          <w:kern w:val="0"/>
          <w:szCs w:val="21"/>
        </w:rPr>
        <w:t>「専門家によるカウンセリング」の実施率が最も高い状況にあり</w:t>
      </w:r>
      <w:r w:rsidR="00E768A8" w:rsidRPr="00871BC1">
        <w:rPr>
          <w:rFonts w:ascii="Times New Roman" w:eastAsia="ＭＳ 明朝" w:hAnsi="Times New Roman" w:hint="eastAsia"/>
          <w:color w:val="000000" w:themeColor="text1"/>
          <w:kern w:val="0"/>
          <w:szCs w:val="21"/>
        </w:rPr>
        <w:t>，</w:t>
      </w:r>
      <w:r w:rsidR="00957D18" w:rsidRPr="00871BC1">
        <w:rPr>
          <w:rFonts w:ascii="Times New Roman" w:eastAsia="ＭＳ 明朝" w:hAnsi="Times New Roman" w:hint="eastAsia"/>
          <w:color w:val="000000" w:themeColor="text1"/>
          <w:kern w:val="0"/>
          <w:szCs w:val="21"/>
        </w:rPr>
        <w:t>個別的な支援や対応が中心となっている。つまり</w:t>
      </w:r>
      <w:r w:rsidR="00E768A8" w:rsidRPr="00871BC1">
        <w:rPr>
          <w:rFonts w:ascii="Times New Roman" w:eastAsia="ＭＳ 明朝" w:hAnsi="Times New Roman" w:hint="eastAsia"/>
          <w:color w:val="000000" w:themeColor="text1"/>
          <w:kern w:val="0"/>
          <w:szCs w:val="21"/>
        </w:rPr>
        <w:t>，</w:t>
      </w:r>
      <w:r w:rsidR="00957D18" w:rsidRPr="00871BC1">
        <w:rPr>
          <w:rFonts w:ascii="Times New Roman" w:eastAsia="ＭＳ 明朝" w:hAnsi="Times New Roman" w:hint="eastAsia"/>
          <w:color w:val="000000" w:themeColor="text1"/>
          <w:kern w:val="0"/>
          <w:szCs w:val="21"/>
        </w:rPr>
        <w:t>当事者</w:t>
      </w:r>
      <w:r w:rsidR="00247FAB" w:rsidRPr="00871BC1">
        <w:rPr>
          <w:rFonts w:ascii="Times New Roman" w:eastAsia="ＭＳ 明朝" w:hAnsi="Times New Roman" w:hint="eastAsia"/>
          <w:color w:val="000000" w:themeColor="text1"/>
          <w:kern w:val="0"/>
          <w:szCs w:val="21"/>
        </w:rPr>
        <w:t>である発達障害学生</w:t>
      </w:r>
      <w:r w:rsidR="00957D18" w:rsidRPr="00871BC1">
        <w:rPr>
          <w:rFonts w:ascii="Times New Roman" w:eastAsia="ＭＳ 明朝" w:hAnsi="Times New Roman" w:hint="eastAsia"/>
          <w:color w:val="000000" w:themeColor="text1"/>
          <w:kern w:val="0"/>
          <w:szCs w:val="21"/>
        </w:rPr>
        <w:t>同士が大学生活上の問題について話し合えるような機会は限られていることが予想される。</w:t>
      </w:r>
    </w:p>
    <w:p w14:paraId="7B8BF09E" w14:textId="66178F06" w:rsidR="006E019F" w:rsidRPr="00871BC1" w:rsidRDefault="00247FAB" w:rsidP="00247FAB">
      <w:pPr>
        <w:rPr>
          <w:rFonts w:ascii="Times New Roman" w:eastAsia="ＭＳ 明朝" w:hAnsi="Times New Roman"/>
          <w:color w:val="000000" w:themeColor="text1"/>
          <w:kern w:val="0"/>
          <w:szCs w:val="21"/>
        </w:rPr>
      </w:pPr>
      <w:r w:rsidRPr="00871BC1">
        <w:rPr>
          <w:rFonts w:ascii="Times New Roman" w:eastAsia="ＭＳ 明朝" w:hAnsi="Times New Roman" w:hint="eastAsia"/>
          <w:color w:val="000000" w:themeColor="text1"/>
          <w:kern w:val="0"/>
          <w:szCs w:val="21"/>
        </w:rPr>
        <w:t xml:space="preserve">　</w:t>
      </w:r>
      <w:r w:rsidR="00957D18" w:rsidRPr="00871BC1">
        <w:rPr>
          <w:rFonts w:ascii="Times New Roman" w:eastAsia="ＭＳ 明朝" w:hAnsi="Times New Roman"/>
          <w:color w:val="000000" w:themeColor="text1"/>
          <w:kern w:val="0"/>
          <w:szCs w:val="21"/>
        </w:rPr>
        <w:t>発達障害学生</w:t>
      </w:r>
      <w:r w:rsidR="00957D18" w:rsidRPr="00871BC1">
        <w:rPr>
          <w:rFonts w:ascii="Times New Roman" w:eastAsia="ＭＳ 明朝" w:hAnsi="Times New Roman" w:hint="eastAsia"/>
          <w:color w:val="000000" w:themeColor="text1"/>
          <w:kern w:val="0"/>
          <w:szCs w:val="21"/>
        </w:rPr>
        <w:t>が</w:t>
      </w:r>
      <w:r w:rsidR="00957D18" w:rsidRPr="00871BC1">
        <w:rPr>
          <w:rFonts w:ascii="Times New Roman" w:eastAsia="ＭＳ 明朝" w:hAnsi="Times New Roman"/>
          <w:color w:val="000000" w:themeColor="text1"/>
          <w:kern w:val="0"/>
          <w:szCs w:val="21"/>
        </w:rPr>
        <w:t>共通して抱える問題として</w:t>
      </w:r>
      <w:r w:rsidR="00957D18" w:rsidRPr="00871BC1">
        <w:rPr>
          <w:rFonts w:ascii="Times New Roman" w:eastAsia="ＭＳ 明朝" w:hAnsi="Times New Roman" w:hint="eastAsia"/>
          <w:color w:val="000000" w:themeColor="text1"/>
          <w:kern w:val="0"/>
          <w:szCs w:val="21"/>
        </w:rPr>
        <w:t>は</w:t>
      </w:r>
      <w:r w:rsidR="00E768A8" w:rsidRPr="00871BC1">
        <w:rPr>
          <w:rFonts w:ascii="Times New Roman" w:eastAsia="ＭＳ 明朝" w:hAnsi="Times New Roman" w:hint="eastAsia"/>
          <w:color w:val="000000" w:themeColor="text1"/>
          <w:kern w:val="0"/>
          <w:szCs w:val="21"/>
        </w:rPr>
        <w:t>，</w:t>
      </w:r>
      <w:r w:rsidR="00957D18" w:rsidRPr="00871BC1">
        <w:rPr>
          <w:rFonts w:ascii="Times New Roman" w:eastAsia="ＭＳ 明朝" w:hAnsi="Times New Roman" w:hint="eastAsia"/>
          <w:color w:val="000000" w:themeColor="text1"/>
          <w:kern w:val="0"/>
          <w:szCs w:val="21"/>
        </w:rPr>
        <w:t>「</w:t>
      </w:r>
      <w:r w:rsidR="00957D18" w:rsidRPr="00871BC1">
        <w:rPr>
          <w:rFonts w:ascii="Times New Roman" w:eastAsia="ＭＳ 明朝" w:hAnsi="Times New Roman"/>
          <w:color w:val="000000" w:themeColor="text1"/>
          <w:kern w:val="0"/>
          <w:szCs w:val="21"/>
        </w:rPr>
        <w:t>講義について</w:t>
      </w:r>
      <w:r w:rsidRPr="00871BC1">
        <w:rPr>
          <w:rFonts w:ascii="Times New Roman" w:eastAsia="ＭＳ 明朝" w:hAnsi="Times New Roman" w:hint="eastAsia"/>
          <w:color w:val="000000" w:themeColor="text1"/>
          <w:kern w:val="0"/>
          <w:szCs w:val="21"/>
        </w:rPr>
        <w:t>い</w:t>
      </w:r>
      <w:r w:rsidR="00957D18" w:rsidRPr="00871BC1">
        <w:rPr>
          <w:rFonts w:ascii="Times New Roman" w:eastAsia="ＭＳ 明朝" w:hAnsi="Times New Roman"/>
          <w:color w:val="000000" w:themeColor="text1"/>
          <w:kern w:val="0"/>
          <w:szCs w:val="21"/>
        </w:rPr>
        <w:t>けない」「提出期限が守れない」「まじめに勉強に取り組んでいるのに成果が挙がらない」</w:t>
      </w:r>
      <w:r w:rsidR="00957D18" w:rsidRPr="00871BC1">
        <w:rPr>
          <w:rFonts w:ascii="Times New Roman" w:eastAsia="ＭＳ 明朝" w:hAnsi="Times New Roman" w:hint="eastAsia"/>
          <w:color w:val="000000" w:themeColor="text1"/>
          <w:kern w:val="0"/>
          <w:szCs w:val="21"/>
        </w:rPr>
        <w:t>などの</w:t>
      </w:r>
      <w:r w:rsidR="00957D18" w:rsidRPr="00871BC1">
        <w:rPr>
          <w:rFonts w:ascii="Times New Roman" w:eastAsia="ＭＳ 明朝" w:hAnsi="Times New Roman"/>
          <w:color w:val="000000" w:themeColor="text1"/>
          <w:kern w:val="0"/>
          <w:szCs w:val="21"/>
        </w:rPr>
        <w:t>学業上の困難</w:t>
      </w:r>
      <w:r w:rsidR="00E768A8" w:rsidRPr="00871BC1">
        <w:rPr>
          <w:rFonts w:ascii="Times New Roman" w:eastAsia="ＭＳ 明朝" w:hAnsi="Times New Roman" w:hint="eastAsia"/>
          <w:color w:val="000000" w:themeColor="text1"/>
          <w:kern w:val="0"/>
          <w:szCs w:val="21"/>
        </w:rPr>
        <w:t>，</w:t>
      </w:r>
      <w:r w:rsidR="00957D18" w:rsidRPr="00871BC1">
        <w:rPr>
          <w:rFonts w:ascii="Times New Roman" w:eastAsia="ＭＳ 明朝" w:hAnsi="Times New Roman"/>
          <w:color w:val="000000" w:themeColor="text1"/>
          <w:kern w:val="0"/>
          <w:szCs w:val="21"/>
        </w:rPr>
        <w:t>「面接で断られる」「将来に対して漠然とした不安がある」などの就労</w:t>
      </w:r>
      <w:r w:rsidRPr="00871BC1">
        <w:rPr>
          <w:rFonts w:ascii="Times New Roman" w:eastAsia="ＭＳ 明朝" w:hAnsi="Times New Roman" w:hint="eastAsia"/>
          <w:color w:val="000000" w:themeColor="text1"/>
          <w:kern w:val="0"/>
          <w:szCs w:val="21"/>
        </w:rPr>
        <w:t>に対する</w:t>
      </w:r>
      <w:r w:rsidR="00957D18" w:rsidRPr="00871BC1">
        <w:rPr>
          <w:rFonts w:ascii="Times New Roman" w:eastAsia="ＭＳ 明朝" w:hAnsi="Times New Roman"/>
          <w:color w:val="000000" w:themeColor="text1"/>
          <w:kern w:val="0"/>
          <w:szCs w:val="21"/>
        </w:rPr>
        <w:t>困難</w:t>
      </w:r>
      <w:r w:rsidR="00E768A8" w:rsidRPr="00871BC1">
        <w:rPr>
          <w:rFonts w:ascii="Times New Roman" w:eastAsia="ＭＳ 明朝" w:hAnsi="Times New Roman"/>
          <w:color w:val="000000" w:themeColor="text1"/>
          <w:kern w:val="0"/>
          <w:szCs w:val="21"/>
        </w:rPr>
        <w:t>，</w:t>
      </w:r>
      <w:r w:rsidR="00957D18" w:rsidRPr="00871BC1">
        <w:rPr>
          <w:rFonts w:ascii="Times New Roman" w:eastAsia="ＭＳ 明朝" w:hAnsi="Times New Roman" w:hint="eastAsia"/>
          <w:color w:val="000000" w:themeColor="text1"/>
          <w:kern w:val="0"/>
          <w:szCs w:val="21"/>
        </w:rPr>
        <w:t>「</w:t>
      </w:r>
      <w:r w:rsidR="00957D18" w:rsidRPr="00871BC1">
        <w:rPr>
          <w:rFonts w:ascii="Times New Roman" w:eastAsia="ＭＳ 明朝" w:hAnsi="Times New Roman"/>
          <w:color w:val="000000" w:themeColor="text1"/>
          <w:kern w:val="0"/>
          <w:szCs w:val="21"/>
        </w:rPr>
        <w:t>気持ちが落ち込みやすい」「自尊心が低く</w:t>
      </w:r>
      <w:r w:rsidR="00957D18" w:rsidRPr="00871BC1">
        <w:rPr>
          <w:rFonts w:ascii="Times New Roman" w:eastAsia="ＭＳ 明朝" w:hAnsi="Times New Roman" w:hint="eastAsia"/>
          <w:color w:val="000000" w:themeColor="text1"/>
          <w:kern w:val="0"/>
          <w:szCs w:val="21"/>
        </w:rPr>
        <w:t>自分は</w:t>
      </w:r>
      <w:r w:rsidR="00957D18" w:rsidRPr="00871BC1">
        <w:rPr>
          <w:rFonts w:ascii="Times New Roman" w:eastAsia="ＭＳ 明朝" w:hAnsi="Times New Roman"/>
          <w:color w:val="000000" w:themeColor="text1"/>
          <w:kern w:val="0"/>
          <w:szCs w:val="21"/>
        </w:rPr>
        <w:t>だめな人間だと思う」などの</w:t>
      </w:r>
      <w:r w:rsidR="00957D18" w:rsidRPr="00871BC1">
        <w:rPr>
          <w:rFonts w:ascii="Times New Roman" w:eastAsia="ＭＳ 明朝" w:hAnsi="Times New Roman" w:hint="eastAsia"/>
          <w:color w:val="000000" w:themeColor="text1"/>
          <w:kern w:val="0"/>
          <w:szCs w:val="21"/>
        </w:rPr>
        <w:t>情緒</w:t>
      </w:r>
      <w:r w:rsidR="00957D18" w:rsidRPr="00871BC1">
        <w:rPr>
          <w:rFonts w:ascii="Times New Roman" w:eastAsia="ＭＳ 明朝" w:hAnsi="Times New Roman"/>
          <w:color w:val="000000" w:themeColor="text1"/>
          <w:kern w:val="0"/>
          <w:szCs w:val="21"/>
        </w:rPr>
        <w:t>面での問題</w:t>
      </w:r>
      <w:r w:rsidR="00E768A8" w:rsidRPr="00871BC1">
        <w:rPr>
          <w:rFonts w:ascii="Times New Roman" w:eastAsia="ＭＳ 明朝" w:hAnsi="Times New Roman" w:hint="eastAsia"/>
          <w:color w:val="000000" w:themeColor="text1"/>
          <w:kern w:val="0"/>
          <w:szCs w:val="21"/>
        </w:rPr>
        <w:t>，</w:t>
      </w:r>
      <w:r w:rsidR="00957D18" w:rsidRPr="00871BC1">
        <w:rPr>
          <w:rFonts w:ascii="Times New Roman" w:eastAsia="ＭＳ 明朝" w:hAnsi="Times New Roman" w:hint="eastAsia"/>
          <w:color w:val="000000" w:themeColor="text1"/>
          <w:kern w:val="0"/>
          <w:szCs w:val="21"/>
        </w:rPr>
        <w:t>「</w:t>
      </w:r>
      <w:r w:rsidR="00957D18" w:rsidRPr="00871BC1">
        <w:rPr>
          <w:rFonts w:ascii="Times New Roman" w:eastAsia="ＭＳ 明朝" w:hAnsi="Times New Roman"/>
          <w:color w:val="000000" w:themeColor="text1"/>
          <w:kern w:val="0"/>
          <w:szCs w:val="21"/>
        </w:rPr>
        <w:t>友人とうまく</w:t>
      </w:r>
      <w:r w:rsidR="00957D18" w:rsidRPr="00871BC1">
        <w:rPr>
          <w:rFonts w:ascii="Times New Roman" w:eastAsia="ＭＳ 明朝" w:hAnsi="Times New Roman" w:hint="eastAsia"/>
          <w:color w:val="000000" w:themeColor="text1"/>
          <w:kern w:val="0"/>
          <w:szCs w:val="21"/>
        </w:rPr>
        <w:t>つきあえない</w:t>
      </w:r>
      <w:r w:rsidR="00957D18" w:rsidRPr="00871BC1">
        <w:rPr>
          <w:rFonts w:ascii="Times New Roman" w:eastAsia="ＭＳ 明朝" w:hAnsi="Times New Roman"/>
          <w:color w:val="000000" w:themeColor="text1"/>
          <w:kern w:val="0"/>
          <w:szCs w:val="21"/>
        </w:rPr>
        <w:t>」「</w:t>
      </w:r>
      <w:r w:rsidR="00957D18" w:rsidRPr="00871BC1">
        <w:rPr>
          <w:rFonts w:ascii="Times New Roman" w:eastAsia="ＭＳ 明朝" w:hAnsi="Times New Roman" w:hint="eastAsia"/>
          <w:color w:val="000000" w:themeColor="text1"/>
          <w:kern w:val="0"/>
          <w:szCs w:val="21"/>
        </w:rPr>
        <w:t>孤立している</w:t>
      </w:r>
      <w:r w:rsidR="00957D18" w:rsidRPr="00871BC1">
        <w:rPr>
          <w:rFonts w:ascii="Times New Roman" w:eastAsia="ＭＳ 明朝" w:hAnsi="Times New Roman"/>
          <w:color w:val="000000" w:themeColor="text1"/>
          <w:kern w:val="0"/>
          <w:szCs w:val="21"/>
        </w:rPr>
        <w:t>」</w:t>
      </w:r>
      <w:r w:rsidR="00957D18" w:rsidRPr="00871BC1">
        <w:rPr>
          <w:rFonts w:ascii="Times New Roman" w:eastAsia="ＭＳ 明朝" w:hAnsi="Times New Roman" w:hint="eastAsia"/>
          <w:color w:val="000000" w:themeColor="text1"/>
          <w:kern w:val="0"/>
          <w:szCs w:val="21"/>
        </w:rPr>
        <w:t>などの</w:t>
      </w:r>
      <w:r w:rsidR="00957D18" w:rsidRPr="00871BC1">
        <w:rPr>
          <w:rFonts w:ascii="Times New Roman" w:eastAsia="ＭＳ 明朝" w:hAnsi="Times New Roman"/>
          <w:color w:val="000000" w:themeColor="text1"/>
          <w:kern w:val="0"/>
          <w:szCs w:val="21"/>
        </w:rPr>
        <w:t>対人関係のトラブル</w:t>
      </w:r>
      <w:r w:rsidR="00957D18" w:rsidRPr="00871BC1">
        <w:rPr>
          <w:rFonts w:ascii="Times New Roman" w:eastAsia="ＭＳ 明朝" w:hAnsi="Times New Roman" w:hint="eastAsia"/>
          <w:color w:val="000000" w:themeColor="text1"/>
          <w:kern w:val="0"/>
          <w:szCs w:val="21"/>
        </w:rPr>
        <w:t>があり</w:t>
      </w:r>
      <w:r w:rsidR="00E768A8" w:rsidRPr="00871BC1">
        <w:rPr>
          <w:rFonts w:ascii="Times New Roman" w:eastAsia="ＭＳ 明朝" w:hAnsi="Times New Roman" w:hint="eastAsia"/>
          <w:color w:val="000000" w:themeColor="text1"/>
          <w:kern w:val="0"/>
          <w:szCs w:val="21"/>
        </w:rPr>
        <w:t>，</w:t>
      </w:r>
      <w:r w:rsidR="00957D18" w:rsidRPr="00871BC1">
        <w:rPr>
          <w:rFonts w:ascii="Times New Roman" w:eastAsia="ＭＳ 明朝" w:hAnsi="Times New Roman" w:hint="eastAsia"/>
          <w:color w:val="000000" w:themeColor="text1"/>
          <w:kern w:val="0"/>
          <w:szCs w:val="21"/>
        </w:rPr>
        <w:t>多方面からの</w:t>
      </w:r>
      <w:r w:rsidR="00957D18" w:rsidRPr="00871BC1">
        <w:rPr>
          <w:rFonts w:ascii="Times New Roman" w:eastAsia="ＭＳ 明朝" w:hAnsi="Times New Roman"/>
          <w:color w:val="000000" w:themeColor="text1"/>
          <w:kern w:val="0"/>
          <w:szCs w:val="21"/>
        </w:rPr>
        <w:t>支援が必要と</w:t>
      </w:r>
      <w:r w:rsidR="00957D18" w:rsidRPr="00871BC1">
        <w:rPr>
          <w:rFonts w:ascii="Times New Roman" w:eastAsia="ＭＳ 明朝" w:hAnsi="Times New Roman" w:hint="eastAsia"/>
          <w:color w:val="000000" w:themeColor="text1"/>
          <w:kern w:val="0"/>
          <w:szCs w:val="21"/>
        </w:rPr>
        <w:t>なる（相澤・安宅</w:t>
      </w:r>
      <w:r w:rsidR="00957D18" w:rsidRPr="00871BC1">
        <w:rPr>
          <w:rFonts w:ascii="Times New Roman" w:eastAsia="ＭＳ 明朝" w:hAnsi="Times New Roman"/>
          <w:color w:val="000000" w:themeColor="text1"/>
          <w:kern w:val="0"/>
          <w:szCs w:val="21"/>
        </w:rPr>
        <w:t>,</w:t>
      </w:r>
      <w:r w:rsidR="00E768A8" w:rsidRPr="00871BC1">
        <w:rPr>
          <w:rFonts w:ascii="Times New Roman" w:eastAsia="ＭＳ 明朝" w:hAnsi="Times New Roman" w:hint="eastAsia"/>
          <w:color w:val="000000" w:themeColor="text1"/>
          <w:kern w:val="0"/>
          <w:szCs w:val="21"/>
        </w:rPr>
        <w:t xml:space="preserve"> </w:t>
      </w:r>
      <w:r w:rsidR="00957D18" w:rsidRPr="00871BC1">
        <w:rPr>
          <w:rFonts w:ascii="Times New Roman" w:eastAsia="ＭＳ 明朝" w:hAnsi="Times New Roman"/>
          <w:color w:val="000000" w:themeColor="text1"/>
          <w:kern w:val="0"/>
          <w:szCs w:val="21"/>
        </w:rPr>
        <w:t>2021</w:t>
      </w:r>
      <w:r w:rsidR="00957D18" w:rsidRPr="00871BC1">
        <w:rPr>
          <w:rFonts w:ascii="Times New Roman" w:eastAsia="ＭＳ 明朝" w:hAnsi="Times New Roman"/>
          <w:color w:val="000000" w:themeColor="text1"/>
          <w:kern w:val="0"/>
          <w:szCs w:val="21"/>
        </w:rPr>
        <w:t>）。</w:t>
      </w:r>
    </w:p>
    <w:p w14:paraId="429AD9EE" w14:textId="7A39B555" w:rsidR="006E019F" w:rsidRPr="00871BC1" w:rsidRDefault="00247FAB" w:rsidP="00247FAB">
      <w:pPr>
        <w:rPr>
          <w:rFonts w:ascii="Times New Roman" w:eastAsia="ＭＳ 明朝" w:hAnsi="Times New Roman"/>
          <w:color w:val="000000" w:themeColor="text1"/>
          <w:kern w:val="0"/>
          <w:szCs w:val="21"/>
        </w:rPr>
      </w:pPr>
      <w:r w:rsidRPr="00871BC1">
        <w:rPr>
          <w:rFonts w:ascii="Times New Roman" w:eastAsia="ＭＳ 明朝" w:hAnsi="Times New Roman" w:hint="eastAsia"/>
          <w:color w:val="000000" w:themeColor="text1"/>
          <w:kern w:val="0"/>
          <w:szCs w:val="21"/>
        </w:rPr>
        <w:t xml:space="preserve">　</w:t>
      </w:r>
      <w:r w:rsidR="00957D18" w:rsidRPr="00871BC1">
        <w:rPr>
          <w:rFonts w:ascii="Times New Roman" w:eastAsia="ＭＳ 明朝" w:hAnsi="Times New Roman"/>
          <w:color w:val="000000" w:themeColor="text1"/>
          <w:kern w:val="0"/>
          <w:szCs w:val="21"/>
        </w:rPr>
        <w:t>発達障害</w:t>
      </w:r>
      <w:r w:rsidR="00957D18" w:rsidRPr="00871BC1">
        <w:rPr>
          <w:rFonts w:ascii="Times New Roman" w:eastAsia="ＭＳ 明朝" w:hAnsi="Times New Roman" w:hint="eastAsia"/>
          <w:color w:val="000000" w:themeColor="text1"/>
          <w:kern w:val="0"/>
          <w:szCs w:val="21"/>
        </w:rPr>
        <w:t>のコミュニケーションや社会性の問題に対して</w:t>
      </w:r>
      <w:r w:rsidR="00957D18" w:rsidRPr="00871BC1">
        <w:rPr>
          <w:rFonts w:ascii="Times New Roman" w:eastAsia="ＭＳ 明朝" w:hAnsi="Times New Roman"/>
          <w:color w:val="000000" w:themeColor="text1"/>
          <w:kern w:val="0"/>
          <w:szCs w:val="21"/>
        </w:rPr>
        <w:t>は</w:t>
      </w:r>
      <w:r w:rsidR="00957D18" w:rsidRPr="00871BC1">
        <w:rPr>
          <w:rFonts w:ascii="Times New Roman" w:eastAsia="ＭＳ 明朝" w:hAnsi="Times New Roman" w:hint="eastAsia"/>
          <w:color w:val="000000" w:themeColor="text1"/>
          <w:kern w:val="0"/>
          <w:szCs w:val="21"/>
        </w:rPr>
        <w:t>当事者同士の集団療法プログラム</w:t>
      </w:r>
      <w:r w:rsidR="00E7153C" w:rsidRPr="00871BC1">
        <w:rPr>
          <w:rFonts w:ascii="Times New Roman" w:eastAsia="ＭＳ 明朝" w:hAnsi="Times New Roman" w:hint="eastAsia"/>
          <w:color w:val="000000" w:themeColor="text1"/>
          <w:kern w:val="0"/>
          <w:szCs w:val="21"/>
        </w:rPr>
        <w:t>が</w:t>
      </w:r>
      <w:r w:rsidR="00E7153C" w:rsidRPr="00871BC1">
        <w:rPr>
          <w:rFonts w:ascii="Times New Roman" w:eastAsia="ＭＳ 明朝" w:hAnsi="Times New Roman"/>
          <w:color w:val="000000" w:themeColor="text1"/>
          <w:kern w:val="0"/>
          <w:szCs w:val="21"/>
        </w:rPr>
        <w:t>有効</w:t>
      </w:r>
      <w:r w:rsidR="00A40629" w:rsidRPr="00871BC1">
        <w:rPr>
          <w:rFonts w:ascii="Times New Roman" w:eastAsia="ＭＳ 明朝" w:hAnsi="Times New Roman" w:hint="eastAsia"/>
          <w:color w:val="000000" w:themeColor="text1"/>
          <w:kern w:val="0"/>
          <w:szCs w:val="21"/>
        </w:rPr>
        <w:t>であると</w:t>
      </w:r>
      <w:r w:rsidRPr="00871BC1">
        <w:rPr>
          <w:rFonts w:ascii="Times New Roman" w:eastAsia="ＭＳ 明朝" w:hAnsi="Times New Roman" w:hint="eastAsia"/>
          <w:color w:val="000000" w:themeColor="text1"/>
          <w:kern w:val="0"/>
          <w:szCs w:val="21"/>
        </w:rPr>
        <w:t>さ</w:t>
      </w:r>
      <w:r w:rsidR="00957D18" w:rsidRPr="00871BC1">
        <w:rPr>
          <w:rFonts w:ascii="Times New Roman" w:eastAsia="ＭＳ 明朝" w:hAnsi="Times New Roman"/>
          <w:color w:val="000000" w:themeColor="text1"/>
          <w:kern w:val="0"/>
          <w:szCs w:val="21"/>
        </w:rPr>
        <w:t>れ</w:t>
      </w:r>
      <w:r w:rsidR="00E768A8" w:rsidRPr="00871BC1">
        <w:rPr>
          <w:rFonts w:ascii="Times New Roman" w:eastAsia="ＭＳ 明朝" w:hAnsi="Times New Roman"/>
          <w:color w:val="000000" w:themeColor="text1"/>
          <w:kern w:val="0"/>
          <w:szCs w:val="21"/>
        </w:rPr>
        <w:t>，</w:t>
      </w:r>
      <w:r w:rsidR="00957D18" w:rsidRPr="00871BC1">
        <w:rPr>
          <w:rFonts w:ascii="Times New Roman" w:eastAsia="ＭＳ 明朝" w:hAnsi="Times New Roman"/>
          <w:color w:val="000000" w:themeColor="text1"/>
          <w:kern w:val="0"/>
          <w:szCs w:val="21"/>
        </w:rPr>
        <w:t>成人</w:t>
      </w:r>
      <w:r w:rsidR="00957D18" w:rsidRPr="00871BC1">
        <w:rPr>
          <w:rFonts w:ascii="Times New Roman" w:eastAsia="ＭＳ 明朝" w:hAnsi="Times New Roman" w:hint="eastAsia"/>
          <w:color w:val="000000" w:themeColor="text1"/>
          <w:kern w:val="0"/>
          <w:szCs w:val="21"/>
        </w:rPr>
        <w:t>自閉スペクトラム症（</w:t>
      </w:r>
      <w:r w:rsidR="00957D18" w:rsidRPr="00871BC1">
        <w:rPr>
          <w:rFonts w:ascii="Times New Roman" w:eastAsia="ＭＳ 明朝" w:hAnsi="Times New Roman"/>
          <w:color w:val="000000" w:themeColor="text1"/>
          <w:kern w:val="0"/>
          <w:szCs w:val="21"/>
        </w:rPr>
        <w:t>ASD</w:t>
      </w:r>
      <w:r w:rsidR="00957D18" w:rsidRPr="00871BC1">
        <w:rPr>
          <w:rFonts w:ascii="Times New Roman" w:eastAsia="ＭＳ 明朝" w:hAnsi="Times New Roman" w:hint="eastAsia"/>
          <w:color w:val="000000" w:themeColor="text1"/>
          <w:kern w:val="0"/>
          <w:szCs w:val="21"/>
        </w:rPr>
        <w:t>）</w:t>
      </w:r>
      <w:r w:rsidR="00957D18" w:rsidRPr="00871BC1">
        <w:rPr>
          <w:rFonts w:ascii="Times New Roman" w:eastAsia="ＭＳ 明朝" w:hAnsi="Times New Roman"/>
          <w:color w:val="000000" w:themeColor="text1"/>
          <w:kern w:val="0"/>
          <w:szCs w:val="21"/>
        </w:rPr>
        <w:t>を対象とした</w:t>
      </w:r>
      <w:r w:rsidR="00957D18" w:rsidRPr="00871BC1">
        <w:rPr>
          <w:rFonts w:ascii="Times New Roman" w:eastAsia="ＭＳ 明朝" w:hAnsi="Times New Roman" w:hint="eastAsia"/>
          <w:color w:val="000000" w:themeColor="text1"/>
          <w:kern w:val="0"/>
          <w:szCs w:val="21"/>
        </w:rPr>
        <w:t>ショートケア</w:t>
      </w:r>
      <w:r w:rsidR="00957D18" w:rsidRPr="00871BC1">
        <w:rPr>
          <w:rFonts w:ascii="Times New Roman" w:eastAsia="ＭＳ 明朝" w:hAnsi="Times New Roman"/>
          <w:color w:val="000000" w:themeColor="text1"/>
          <w:kern w:val="0"/>
          <w:szCs w:val="21"/>
        </w:rPr>
        <w:t>プログラムが標準化</w:t>
      </w:r>
      <w:r w:rsidR="00957D18" w:rsidRPr="00871BC1">
        <w:rPr>
          <w:rFonts w:ascii="Times New Roman" w:eastAsia="ＭＳ 明朝" w:hAnsi="Times New Roman" w:hint="eastAsia"/>
          <w:color w:val="000000" w:themeColor="text1"/>
          <w:kern w:val="0"/>
          <w:szCs w:val="21"/>
        </w:rPr>
        <w:t>されて</w:t>
      </w:r>
      <w:r w:rsidR="00957D18" w:rsidRPr="00871BC1">
        <w:rPr>
          <w:rFonts w:ascii="Times New Roman" w:eastAsia="ＭＳ 明朝" w:hAnsi="Times New Roman"/>
          <w:color w:val="000000" w:themeColor="text1"/>
          <w:kern w:val="0"/>
          <w:szCs w:val="21"/>
        </w:rPr>
        <w:t>いる</w:t>
      </w:r>
      <w:r w:rsidR="00957D18" w:rsidRPr="00871BC1">
        <w:rPr>
          <w:rFonts w:ascii="Times New Roman" w:eastAsia="ＭＳ 明朝" w:hAnsi="Times New Roman" w:hint="eastAsia"/>
          <w:color w:val="000000" w:themeColor="text1"/>
          <w:kern w:val="0"/>
          <w:szCs w:val="21"/>
        </w:rPr>
        <w:t>（学校法人昭和大学</w:t>
      </w:r>
      <w:r w:rsidR="00E768A8" w:rsidRPr="00871BC1">
        <w:rPr>
          <w:rFonts w:ascii="Times New Roman" w:eastAsia="ＭＳ 明朝" w:hAnsi="Times New Roman"/>
          <w:color w:val="000000" w:themeColor="text1"/>
          <w:kern w:val="0"/>
          <w:szCs w:val="21"/>
        </w:rPr>
        <w:t>,</w:t>
      </w:r>
      <w:r w:rsidR="00E768A8" w:rsidRPr="00871BC1">
        <w:rPr>
          <w:rFonts w:ascii="Times New Roman" w:eastAsia="ＭＳ 明朝" w:hAnsi="Times New Roman" w:hint="eastAsia"/>
          <w:color w:val="000000" w:themeColor="text1"/>
          <w:kern w:val="0"/>
          <w:szCs w:val="21"/>
        </w:rPr>
        <w:t xml:space="preserve"> </w:t>
      </w:r>
      <w:r w:rsidR="00E768A8" w:rsidRPr="00871BC1">
        <w:rPr>
          <w:rFonts w:ascii="Times New Roman" w:eastAsia="ＭＳ 明朝" w:hAnsi="Times New Roman"/>
          <w:color w:val="000000" w:themeColor="text1"/>
          <w:kern w:val="0"/>
          <w:szCs w:val="21"/>
        </w:rPr>
        <w:t>2014,</w:t>
      </w:r>
      <w:r w:rsidR="00E768A8" w:rsidRPr="00871BC1">
        <w:rPr>
          <w:rFonts w:ascii="Times New Roman" w:eastAsia="ＭＳ 明朝" w:hAnsi="Times New Roman" w:hint="eastAsia"/>
          <w:color w:val="000000" w:themeColor="text1"/>
          <w:kern w:val="0"/>
          <w:szCs w:val="21"/>
        </w:rPr>
        <w:t xml:space="preserve"> </w:t>
      </w:r>
      <w:r w:rsidR="00E768A8" w:rsidRPr="00871BC1">
        <w:rPr>
          <w:rFonts w:ascii="Times New Roman" w:eastAsia="ＭＳ 明朝" w:hAnsi="Times New Roman"/>
          <w:color w:val="000000" w:themeColor="text1"/>
          <w:kern w:val="0"/>
          <w:szCs w:val="21"/>
        </w:rPr>
        <w:t>2</w:t>
      </w:r>
      <w:r w:rsidR="00957D18" w:rsidRPr="00871BC1">
        <w:rPr>
          <w:rFonts w:ascii="Times New Roman" w:eastAsia="ＭＳ 明朝" w:hAnsi="Times New Roman"/>
          <w:color w:val="000000" w:themeColor="text1"/>
          <w:kern w:val="0"/>
          <w:szCs w:val="21"/>
        </w:rPr>
        <w:t>015</w:t>
      </w:r>
      <w:r w:rsidR="00957D18" w:rsidRPr="00871BC1">
        <w:rPr>
          <w:rFonts w:ascii="Times New Roman" w:eastAsia="ＭＳ 明朝" w:hAnsi="Times New Roman"/>
          <w:color w:val="000000" w:themeColor="text1"/>
          <w:kern w:val="0"/>
          <w:szCs w:val="21"/>
        </w:rPr>
        <w:t>）。しかし</w:t>
      </w:r>
      <w:r w:rsidR="00E768A8" w:rsidRPr="00871BC1">
        <w:rPr>
          <w:rFonts w:ascii="Times New Roman" w:eastAsia="ＭＳ 明朝" w:hAnsi="Times New Roman" w:hint="eastAsia"/>
          <w:color w:val="000000" w:themeColor="text1"/>
          <w:kern w:val="0"/>
          <w:szCs w:val="21"/>
        </w:rPr>
        <w:t>，</w:t>
      </w:r>
      <w:r w:rsidR="00957D18" w:rsidRPr="00871BC1">
        <w:rPr>
          <w:rFonts w:ascii="Times New Roman" w:eastAsia="ＭＳ 明朝" w:hAnsi="Times New Roman"/>
          <w:color w:val="000000" w:themeColor="text1"/>
          <w:kern w:val="0"/>
          <w:szCs w:val="21"/>
        </w:rPr>
        <w:t>自分でスケジュールを管理し</w:t>
      </w:r>
      <w:r w:rsidR="00E768A8" w:rsidRPr="00871BC1">
        <w:rPr>
          <w:rFonts w:ascii="Times New Roman" w:eastAsia="ＭＳ 明朝" w:hAnsi="Times New Roman"/>
          <w:color w:val="000000" w:themeColor="text1"/>
          <w:kern w:val="0"/>
          <w:szCs w:val="21"/>
        </w:rPr>
        <w:t>，</w:t>
      </w:r>
      <w:r w:rsidR="00957D18" w:rsidRPr="00871BC1">
        <w:rPr>
          <w:rFonts w:ascii="Times New Roman" w:eastAsia="ＭＳ 明朝" w:hAnsi="Times New Roman" w:hint="eastAsia"/>
          <w:color w:val="000000" w:themeColor="text1"/>
          <w:kern w:val="0"/>
          <w:szCs w:val="21"/>
        </w:rPr>
        <w:t>専攻や</w:t>
      </w:r>
      <w:r w:rsidR="00957D18" w:rsidRPr="00871BC1">
        <w:rPr>
          <w:rFonts w:ascii="Times New Roman" w:eastAsia="ＭＳ 明朝" w:hAnsi="Times New Roman"/>
          <w:color w:val="000000" w:themeColor="text1"/>
          <w:kern w:val="0"/>
          <w:szCs w:val="21"/>
        </w:rPr>
        <w:t>卒業要件</w:t>
      </w:r>
      <w:r w:rsidR="00957D18" w:rsidRPr="00871BC1">
        <w:rPr>
          <w:rFonts w:ascii="Times New Roman" w:eastAsia="ＭＳ 明朝" w:hAnsi="Times New Roman" w:hint="eastAsia"/>
          <w:color w:val="000000" w:themeColor="text1"/>
          <w:kern w:val="0"/>
          <w:szCs w:val="21"/>
        </w:rPr>
        <w:t>に</w:t>
      </w:r>
      <w:r w:rsidR="00957D18" w:rsidRPr="00871BC1">
        <w:rPr>
          <w:rFonts w:ascii="Times New Roman" w:eastAsia="ＭＳ 明朝" w:hAnsi="Times New Roman"/>
          <w:color w:val="000000" w:themeColor="text1"/>
          <w:kern w:val="0"/>
          <w:szCs w:val="21"/>
        </w:rPr>
        <w:t>合わせた</w:t>
      </w:r>
      <w:r w:rsidR="00957D18" w:rsidRPr="00871BC1">
        <w:rPr>
          <w:rFonts w:ascii="Times New Roman" w:eastAsia="ＭＳ 明朝" w:hAnsi="Times New Roman" w:hint="eastAsia"/>
          <w:color w:val="000000" w:themeColor="text1"/>
          <w:kern w:val="0"/>
          <w:szCs w:val="21"/>
        </w:rPr>
        <w:t>授業</w:t>
      </w:r>
      <w:r w:rsidR="00957D18" w:rsidRPr="00871BC1">
        <w:rPr>
          <w:rFonts w:ascii="Times New Roman" w:eastAsia="ＭＳ 明朝" w:hAnsi="Times New Roman"/>
          <w:color w:val="000000" w:themeColor="text1"/>
          <w:kern w:val="0"/>
          <w:szCs w:val="21"/>
        </w:rPr>
        <w:t>の履修</w:t>
      </w:r>
      <w:r w:rsidR="00957D18" w:rsidRPr="00871BC1">
        <w:rPr>
          <w:rFonts w:ascii="Times New Roman" w:eastAsia="ＭＳ 明朝" w:hAnsi="Times New Roman" w:hint="eastAsia"/>
          <w:color w:val="000000" w:themeColor="text1"/>
          <w:kern w:val="0"/>
          <w:szCs w:val="21"/>
        </w:rPr>
        <w:t>方法</w:t>
      </w:r>
      <w:r w:rsidR="00957D18" w:rsidRPr="00871BC1">
        <w:rPr>
          <w:rFonts w:ascii="Times New Roman" w:eastAsia="ＭＳ 明朝" w:hAnsi="Times New Roman"/>
          <w:color w:val="000000" w:themeColor="text1"/>
          <w:kern w:val="0"/>
          <w:szCs w:val="21"/>
        </w:rPr>
        <w:t>を理解し</w:t>
      </w:r>
      <w:r w:rsidR="00E768A8" w:rsidRPr="00871BC1">
        <w:rPr>
          <w:rFonts w:ascii="Times New Roman" w:eastAsia="ＭＳ 明朝" w:hAnsi="Times New Roman"/>
          <w:color w:val="000000" w:themeColor="text1"/>
          <w:kern w:val="0"/>
          <w:szCs w:val="21"/>
        </w:rPr>
        <w:t>，</w:t>
      </w:r>
      <w:r w:rsidR="00957D18" w:rsidRPr="00871BC1">
        <w:rPr>
          <w:rFonts w:ascii="Times New Roman" w:eastAsia="ＭＳ 明朝" w:hAnsi="Times New Roman" w:hint="eastAsia"/>
          <w:color w:val="000000" w:themeColor="text1"/>
          <w:kern w:val="0"/>
          <w:szCs w:val="21"/>
        </w:rPr>
        <w:t>個々の</w:t>
      </w:r>
      <w:r w:rsidR="00957D18" w:rsidRPr="00871BC1">
        <w:rPr>
          <w:rFonts w:ascii="Times New Roman" w:eastAsia="ＭＳ 明朝" w:hAnsi="Times New Roman"/>
          <w:color w:val="000000" w:themeColor="text1"/>
          <w:kern w:val="0"/>
          <w:szCs w:val="21"/>
        </w:rPr>
        <w:t>履修によって</w:t>
      </w:r>
      <w:r w:rsidR="00957D18" w:rsidRPr="00871BC1">
        <w:rPr>
          <w:rFonts w:ascii="Times New Roman" w:eastAsia="ＭＳ 明朝" w:hAnsi="Times New Roman" w:hint="eastAsia"/>
          <w:color w:val="000000" w:themeColor="text1"/>
          <w:kern w:val="0"/>
          <w:szCs w:val="21"/>
        </w:rPr>
        <w:t>変わる</w:t>
      </w:r>
      <w:r w:rsidR="00957D18" w:rsidRPr="00871BC1">
        <w:rPr>
          <w:rFonts w:ascii="Times New Roman" w:eastAsia="ＭＳ 明朝" w:hAnsi="Times New Roman"/>
          <w:color w:val="000000" w:themeColor="text1"/>
          <w:kern w:val="0"/>
          <w:szCs w:val="21"/>
        </w:rPr>
        <w:t>クラス</w:t>
      </w:r>
      <w:r w:rsidR="00957D18" w:rsidRPr="00871BC1">
        <w:rPr>
          <w:rFonts w:ascii="Times New Roman" w:eastAsia="ＭＳ 明朝" w:hAnsi="Times New Roman" w:hint="eastAsia"/>
          <w:color w:val="000000" w:themeColor="text1"/>
          <w:kern w:val="0"/>
          <w:szCs w:val="21"/>
        </w:rPr>
        <w:t>の</w:t>
      </w:r>
      <w:r w:rsidR="00957D18" w:rsidRPr="00871BC1">
        <w:rPr>
          <w:rFonts w:ascii="Times New Roman" w:eastAsia="ＭＳ 明朝" w:hAnsi="Times New Roman"/>
          <w:color w:val="000000" w:themeColor="text1"/>
          <w:kern w:val="0"/>
          <w:szCs w:val="21"/>
        </w:rPr>
        <w:t>メンバー</w:t>
      </w:r>
      <w:r w:rsidR="00957D18" w:rsidRPr="00871BC1">
        <w:rPr>
          <w:rFonts w:ascii="Times New Roman" w:eastAsia="ＭＳ 明朝" w:hAnsi="Times New Roman" w:hint="eastAsia"/>
          <w:color w:val="000000" w:themeColor="text1"/>
          <w:kern w:val="0"/>
          <w:szCs w:val="21"/>
        </w:rPr>
        <w:t>と</w:t>
      </w:r>
      <w:r w:rsidR="00957D18" w:rsidRPr="00871BC1">
        <w:rPr>
          <w:rFonts w:ascii="Times New Roman" w:eastAsia="ＭＳ 明朝" w:hAnsi="Times New Roman"/>
          <w:color w:val="000000" w:themeColor="text1"/>
          <w:kern w:val="0"/>
          <w:szCs w:val="21"/>
        </w:rPr>
        <w:t>関係を築く</w:t>
      </w:r>
      <w:r w:rsidR="00957D18" w:rsidRPr="00871BC1">
        <w:rPr>
          <w:rFonts w:ascii="Times New Roman" w:eastAsia="ＭＳ 明朝" w:hAnsi="Times New Roman" w:hint="eastAsia"/>
          <w:color w:val="000000" w:themeColor="text1"/>
          <w:kern w:val="0"/>
          <w:szCs w:val="21"/>
        </w:rPr>
        <w:t>など</w:t>
      </w:r>
      <w:r w:rsidRPr="00871BC1">
        <w:rPr>
          <w:rFonts w:ascii="Times New Roman" w:eastAsia="ＭＳ 明朝" w:hAnsi="Times New Roman" w:hint="eastAsia"/>
          <w:color w:val="000000" w:themeColor="text1"/>
          <w:kern w:val="0"/>
          <w:szCs w:val="21"/>
        </w:rPr>
        <w:t>といった</w:t>
      </w:r>
      <w:r w:rsidR="00957D18" w:rsidRPr="00871BC1">
        <w:rPr>
          <w:rFonts w:ascii="Times New Roman" w:eastAsia="ＭＳ 明朝" w:hAnsi="Times New Roman"/>
          <w:color w:val="000000" w:themeColor="text1"/>
          <w:kern w:val="0"/>
          <w:szCs w:val="21"/>
        </w:rPr>
        <w:t>大学</w:t>
      </w:r>
      <w:r w:rsidR="00957D18" w:rsidRPr="00871BC1">
        <w:rPr>
          <w:rFonts w:ascii="Times New Roman" w:eastAsia="ＭＳ 明朝" w:hAnsi="Times New Roman" w:hint="eastAsia"/>
          <w:color w:val="000000" w:themeColor="text1"/>
          <w:kern w:val="0"/>
          <w:szCs w:val="21"/>
        </w:rPr>
        <w:t>生活に</w:t>
      </w:r>
      <w:r w:rsidR="00957D18" w:rsidRPr="00871BC1">
        <w:rPr>
          <w:rFonts w:ascii="Times New Roman" w:eastAsia="ＭＳ 明朝" w:hAnsi="Times New Roman"/>
          <w:color w:val="000000" w:themeColor="text1"/>
          <w:kern w:val="0"/>
          <w:szCs w:val="21"/>
        </w:rPr>
        <w:t>おいて必要とされるスキル</w:t>
      </w:r>
      <w:r w:rsidR="00957D18" w:rsidRPr="00871BC1">
        <w:rPr>
          <w:rFonts w:ascii="Times New Roman" w:eastAsia="ＭＳ 明朝" w:hAnsi="Times New Roman" w:hint="eastAsia"/>
          <w:color w:val="000000" w:themeColor="text1"/>
          <w:kern w:val="0"/>
          <w:szCs w:val="21"/>
        </w:rPr>
        <w:t>は</w:t>
      </w:r>
      <w:r w:rsidR="00E768A8" w:rsidRPr="00871BC1">
        <w:rPr>
          <w:rFonts w:ascii="Times New Roman" w:eastAsia="ＭＳ 明朝" w:hAnsi="Times New Roman"/>
          <w:color w:val="000000" w:themeColor="text1"/>
          <w:kern w:val="0"/>
          <w:szCs w:val="21"/>
        </w:rPr>
        <w:t>，</w:t>
      </w:r>
      <w:r w:rsidR="00957D18" w:rsidRPr="00871BC1">
        <w:rPr>
          <w:rFonts w:ascii="Times New Roman" w:eastAsia="ＭＳ 明朝" w:hAnsi="Times New Roman"/>
          <w:color w:val="000000" w:themeColor="text1"/>
          <w:kern w:val="0"/>
          <w:szCs w:val="21"/>
        </w:rPr>
        <w:t>発達障害学生にとっては</w:t>
      </w:r>
      <w:r w:rsidR="00957D18" w:rsidRPr="00871BC1">
        <w:rPr>
          <w:rFonts w:ascii="Times New Roman" w:eastAsia="ＭＳ 明朝" w:hAnsi="Times New Roman" w:hint="eastAsia"/>
          <w:color w:val="000000" w:themeColor="text1"/>
          <w:kern w:val="0"/>
          <w:szCs w:val="21"/>
        </w:rPr>
        <w:t>苦手な</w:t>
      </w:r>
      <w:r w:rsidRPr="00871BC1">
        <w:rPr>
          <w:rFonts w:ascii="Times New Roman" w:eastAsia="ＭＳ 明朝" w:hAnsi="Times New Roman" w:hint="eastAsia"/>
          <w:color w:val="000000" w:themeColor="text1"/>
          <w:kern w:val="0"/>
          <w:szCs w:val="21"/>
        </w:rPr>
        <w:t>ことの</w:t>
      </w:r>
      <w:r w:rsidR="00957D18" w:rsidRPr="00871BC1">
        <w:rPr>
          <w:rFonts w:ascii="Times New Roman" w:eastAsia="ＭＳ 明朝" w:hAnsi="Times New Roman" w:hint="eastAsia"/>
          <w:color w:val="000000" w:themeColor="text1"/>
          <w:kern w:val="0"/>
          <w:szCs w:val="21"/>
        </w:rPr>
        <w:t>特徴</w:t>
      </w:r>
      <w:r w:rsidR="00957D18" w:rsidRPr="00871BC1">
        <w:rPr>
          <w:rFonts w:ascii="Times New Roman" w:eastAsia="ＭＳ 明朝" w:hAnsi="Times New Roman"/>
          <w:color w:val="000000" w:themeColor="text1"/>
          <w:kern w:val="0"/>
          <w:szCs w:val="21"/>
        </w:rPr>
        <w:t>と重なる部分が多いにもかかわらず</w:t>
      </w:r>
      <w:r w:rsidR="00957D18" w:rsidRPr="00871BC1">
        <w:rPr>
          <w:rFonts w:ascii="Times New Roman" w:eastAsia="ＭＳ 明朝" w:hAnsi="Times New Roman" w:hint="eastAsia"/>
          <w:color w:val="000000" w:themeColor="text1"/>
          <w:kern w:val="0"/>
          <w:szCs w:val="21"/>
        </w:rPr>
        <w:t>（仲</w:t>
      </w:r>
      <w:r w:rsidR="00957D18" w:rsidRPr="00871BC1">
        <w:rPr>
          <w:rFonts w:ascii="Times New Roman" w:eastAsia="ＭＳ 明朝" w:hAnsi="Times New Roman"/>
          <w:color w:val="000000" w:themeColor="text1"/>
          <w:kern w:val="0"/>
          <w:szCs w:val="21"/>
        </w:rPr>
        <w:t>,</w:t>
      </w:r>
      <w:r w:rsidR="00E768A8" w:rsidRPr="00871BC1">
        <w:rPr>
          <w:rFonts w:ascii="Times New Roman" w:eastAsia="ＭＳ 明朝" w:hAnsi="Times New Roman" w:hint="eastAsia"/>
          <w:color w:val="000000" w:themeColor="text1"/>
          <w:kern w:val="0"/>
          <w:szCs w:val="21"/>
        </w:rPr>
        <w:t xml:space="preserve"> </w:t>
      </w:r>
      <w:r w:rsidR="00957D18" w:rsidRPr="00871BC1">
        <w:rPr>
          <w:rFonts w:ascii="Times New Roman" w:eastAsia="ＭＳ 明朝" w:hAnsi="Times New Roman"/>
          <w:color w:val="000000" w:themeColor="text1"/>
          <w:kern w:val="0"/>
          <w:szCs w:val="21"/>
        </w:rPr>
        <w:t>2009</w:t>
      </w:r>
      <w:r w:rsidR="00957D18" w:rsidRPr="00871BC1">
        <w:rPr>
          <w:rFonts w:ascii="Times New Roman" w:eastAsia="ＭＳ 明朝" w:hAnsi="Times New Roman" w:hint="eastAsia"/>
          <w:color w:val="000000" w:themeColor="text1"/>
          <w:kern w:val="0"/>
          <w:szCs w:val="21"/>
        </w:rPr>
        <w:t>）</w:t>
      </w:r>
      <w:r w:rsidR="00E768A8" w:rsidRPr="00871BC1">
        <w:rPr>
          <w:rFonts w:ascii="Times New Roman" w:eastAsia="ＭＳ 明朝" w:hAnsi="Times New Roman" w:hint="eastAsia"/>
          <w:color w:val="000000" w:themeColor="text1"/>
          <w:kern w:val="0"/>
          <w:szCs w:val="21"/>
        </w:rPr>
        <w:t>，</w:t>
      </w:r>
      <w:r w:rsidR="00957D18" w:rsidRPr="00871BC1">
        <w:rPr>
          <w:rFonts w:ascii="Times New Roman" w:eastAsia="ＭＳ 明朝" w:hAnsi="Times New Roman" w:hint="eastAsia"/>
          <w:color w:val="000000" w:themeColor="text1"/>
          <w:kern w:val="0"/>
          <w:szCs w:val="21"/>
        </w:rPr>
        <w:t>成人</w:t>
      </w:r>
      <w:r w:rsidR="00957D18" w:rsidRPr="00871BC1">
        <w:rPr>
          <w:rFonts w:ascii="Times New Roman" w:eastAsia="ＭＳ 明朝" w:hAnsi="Times New Roman"/>
          <w:color w:val="000000" w:themeColor="text1"/>
          <w:kern w:val="0"/>
          <w:szCs w:val="21"/>
        </w:rPr>
        <w:t>ASD</w:t>
      </w:r>
      <w:r w:rsidR="00957D18" w:rsidRPr="00871BC1">
        <w:rPr>
          <w:rFonts w:ascii="Times New Roman" w:eastAsia="ＭＳ 明朝" w:hAnsi="Times New Roman"/>
          <w:color w:val="000000" w:themeColor="text1"/>
          <w:kern w:val="0"/>
          <w:szCs w:val="21"/>
        </w:rPr>
        <w:t>を対象とした</w:t>
      </w:r>
      <w:r w:rsidR="00957D18" w:rsidRPr="00871BC1">
        <w:rPr>
          <w:rFonts w:ascii="Times New Roman" w:eastAsia="ＭＳ 明朝" w:hAnsi="Times New Roman" w:hint="eastAsia"/>
          <w:color w:val="000000" w:themeColor="text1"/>
          <w:kern w:val="0"/>
          <w:szCs w:val="21"/>
        </w:rPr>
        <w:t>ショートケアプログラムで扱われる内容</w:t>
      </w:r>
      <w:r w:rsidRPr="00871BC1">
        <w:rPr>
          <w:rFonts w:ascii="Times New Roman" w:eastAsia="ＭＳ 明朝" w:hAnsi="Times New Roman" w:hint="eastAsia"/>
          <w:color w:val="000000" w:themeColor="text1"/>
          <w:kern w:val="0"/>
          <w:szCs w:val="21"/>
        </w:rPr>
        <w:t>は</w:t>
      </w:r>
      <w:r w:rsidR="00957D18" w:rsidRPr="00871BC1">
        <w:rPr>
          <w:rFonts w:ascii="Times New Roman" w:eastAsia="ＭＳ 明朝" w:hAnsi="Times New Roman" w:hint="eastAsia"/>
          <w:color w:val="000000" w:themeColor="text1"/>
          <w:kern w:val="0"/>
          <w:szCs w:val="21"/>
        </w:rPr>
        <w:t>学生たちの困りごととはズレがあるため</w:t>
      </w:r>
      <w:r w:rsidR="00E768A8" w:rsidRPr="00871BC1">
        <w:rPr>
          <w:rFonts w:ascii="Times New Roman" w:eastAsia="ＭＳ 明朝" w:hAnsi="Times New Roman" w:hint="eastAsia"/>
          <w:color w:val="000000" w:themeColor="text1"/>
          <w:kern w:val="0"/>
          <w:szCs w:val="21"/>
        </w:rPr>
        <w:t>，</w:t>
      </w:r>
      <w:r w:rsidR="00957D18" w:rsidRPr="00871BC1">
        <w:rPr>
          <w:rFonts w:ascii="Times New Roman" w:eastAsia="ＭＳ 明朝" w:hAnsi="Times New Roman" w:hint="eastAsia"/>
          <w:color w:val="000000" w:themeColor="text1"/>
          <w:kern w:val="0"/>
          <w:szCs w:val="21"/>
        </w:rPr>
        <w:t>学生に特化したプログラムが開発された（太田</w:t>
      </w:r>
      <w:r w:rsidR="00957D18" w:rsidRPr="00871BC1">
        <w:rPr>
          <w:rFonts w:ascii="Times New Roman" w:eastAsia="ＭＳ 明朝" w:hAnsi="Times New Roman"/>
          <w:color w:val="000000" w:themeColor="text1"/>
          <w:kern w:val="0"/>
          <w:szCs w:val="21"/>
        </w:rPr>
        <w:t>, 2018</w:t>
      </w:r>
      <w:r w:rsidR="00957D18" w:rsidRPr="00871BC1">
        <w:rPr>
          <w:rFonts w:ascii="Times New Roman" w:eastAsia="ＭＳ 明朝" w:hAnsi="Times New Roman" w:hint="eastAsia"/>
          <w:color w:val="000000" w:themeColor="text1"/>
          <w:kern w:val="0"/>
          <w:szCs w:val="21"/>
        </w:rPr>
        <w:t>）。</w:t>
      </w:r>
    </w:p>
    <w:p w14:paraId="3378B7E3" w14:textId="7C653C89" w:rsidR="006E019F" w:rsidRPr="00871BC1" w:rsidRDefault="00957D18">
      <w:pPr>
        <w:rPr>
          <w:rFonts w:ascii="Times New Roman" w:eastAsia="ＭＳ 明朝" w:hAnsi="Times New Roman"/>
          <w:color w:val="000000" w:themeColor="text1"/>
          <w:szCs w:val="21"/>
        </w:rPr>
      </w:pPr>
      <w:r w:rsidRPr="00871BC1">
        <w:rPr>
          <w:rFonts w:ascii="Times New Roman" w:eastAsia="ＭＳ 明朝" w:hAnsi="Times New Roman" w:hint="eastAsia"/>
          <w:color w:val="000000" w:themeColor="text1"/>
          <w:kern w:val="0"/>
          <w:szCs w:val="21"/>
        </w:rPr>
        <w:lastRenderedPageBreak/>
        <w:t xml:space="preserve">　この</w:t>
      </w:r>
      <w:r w:rsidRPr="00871BC1">
        <w:rPr>
          <w:rFonts w:ascii="Times New Roman" w:eastAsia="ＭＳ 明朝" w:hAnsi="Times New Roman" w:hint="eastAsia"/>
          <w:color w:val="000000" w:themeColor="text1"/>
          <w:szCs w:val="21"/>
        </w:rPr>
        <w:t>昭和大学および神経研究所附属晴和</w:t>
      </w:r>
      <w:r w:rsidRPr="00871BC1">
        <w:rPr>
          <w:rFonts w:ascii="Times New Roman" w:eastAsia="ＭＳ 明朝" w:hAnsi="Times New Roman"/>
          <w:color w:val="000000" w:themeColor="text1"/>
          <w:szCs w:val="21"/>
        </w:rPr>
        <w:t>病院を中心に開発されてきた</w:t>
      </w:r>
      <w:r w:rsidR="00E768A8" w:rsidRPr="00871BC1">
        <w:rPr>
          <w:rFonts w:ascii="Times New Roman" w:eastAsia="ＭＳ 明朝" w:hAnsi="Times New Roman"/>
          <w:color w:val="000000" w:themeColor="text1"/>
          <w:szCs w:val="21"/>
        </w:rPr>
        <w:t>，</w:t>
      </w:r>
      <w:r w:rsidRPr="00871BC1">
        <w:rPr>
          <w:rFonts w:ascii="Times New Roman" w:eastAsia="ＭＳ 明朝" w:hAnsi="Times New Roman"/>
          <w:color w:val="000000" w:themeColor="text1"/>
          <w:szCs w:val="21"/>
        </w:rPr>
        <w:t>発達障害を有する大学生へのショートケアプログラム</w:t>
      </w:r>
      <w:r w:rsidRPr="00871BC1">
        <w:rPr>
          <w:rFonts w:ascii="Times New Roman" w:eastAsia="ＭＳ 明朝" w:hAnsi="Times New Roman" w:hint="eastAsia"/>
          <w:color w:val="000000" w:themeColor="text1"/>
          <w:szCs w:val="21"/>
        </w:rPr>
        <w:t>は</w:t>
      </w:r>
      <w:r w:rsidRPr="00871BC1">
        <w:rPr>
          <w:rFonts w:ascii="Times New Roman" w:eastAsia="ＭＳ 明朝" w:hAnsi="Times New Roman"/>
          <w:color w:val="000000" w:themeColor="text1"/>
          <w:szCs w:val="21"/>
        </w:rPr>
        <w:t>一橋大学</w:t>
      </w:r>
      <w:r w:rsidRPr="00871BC1">
        <w:rPr>
          <w:rFonts w:ascii="Times New Roman" w:eastAsia="ＭＳ 明朝" w:hAnsi="Times New Roman" w:hint="eastAsia"/>
          <w:color w:val="000000" w:themeColor="text1"/>
          <w:szCs w:val="21"/>
        </w:rPr>
        <w:t>や</w:t>
      </w:r>
      <w:r w:rsidRPr="00871BC1">
        <w:rPr>
          <w:rFonts w:ascii="Times New Roman" w:eastAsia="ＭＳ 明朝" w:hAnsi="Times New Roman"/>
          <w:color w:val="000000" w:themeColor="text1"/>
          <w:szCs w:val="21"/>
        </w:rPr>
        <w:t>東京工業大学でも実施されており</w:t>
      </w:r>
      <w:r w:rsidR="00E768A8" w:rsidRPr="00871BC1">
        <w:rPr>
          <w:rFonts w:ascii="Times New Roman" w:eastAsia="ＭＳ 明朝" w:hAnsi="Times New Roman"/>
          <w:color w:val="000000" w:themeColor="text1"/>
          <w:szCs w:val="21"/>
        </w:rPr>
        <w:t>，</w:t>
      </w:r>
      <w:r w:rsidRPr="00871BC1">
        <w:rPr>
          <w:rFonts w:ascii="Times New Roman" w:eastAsia="ＭＳ 明朝" w:hAnsi="Times New Roman" w:hint="eastAsia"/>
          <w:color w:val="000000" w:themeColor="text1"/>
          <w:szCs w:val="21"/>
        </w:rPr>
        <w:t>学校生活</w:t>
      </w:r>
      <w:r w:rsidRPr="00871BC1">
        <w:rPr>
          <w:rFonts w:ascii="Times New Roman" w:eastAsia="ＭＳ 明朝" w:hAnsi="Times New Roman"/>
          <w:color w:val="000000" w:themeColor="text1"/>
          <w:szCs w:val="21"/>
        </w:rPr>
        <w:t>への適応や対人関係</w:t>
      </w:r>
      <w:r w:rsidRPr="00871BC1">
        <w:rPr>
          <w:rFonts w:ascii="Times New Roman" w:eastAsia="ＭＳ 明朝" w:hAnsi="Times New Roman" w:hint="eastAsia"/>
          <w:color w:val="000000" w:themeColor="text1"/>
          <w:szCs w:val="21"/>
        </w:rPr>
        <w:t>の</w:t>
      </w:r>
      <w:r w:rsidRPr="00871BC1">
        <w:rPr>
          <w:rFonts w:ascii="Times New Roman" w:eastAsia="ＭＳ 明朝" w:hAnsi="Times New Roman"/>
          <w:color w:val="000000" w:themeColor="text1"/>
          <w:szCs w:val="21"/>
        </w:rPr>
        <w:t>向上についての</w:t>
      </w:r>
      <w:r w:rsidRPr="00871BC1">
        <w:rPr>
          <w:rFonts w:ascii="Times New Roman" w:eastAsia="ＭＳ 明朝" w:hAnsi="Times New Roman" w:hint="eastAsia"/>
          <w:color w:val="000000" w:themeColor="text1"/>
          <w:szCs w:val="21"/>
        </w:rPr>
        <w:t>効果が</w:t>
      </w:r>
      <w:r w:rsidRPr="00871BC1">
        <w:rPr>
          <w:rFonts w:ascii="Times New Roman" w:eastAsia="ＭＳ 明朝" w:hAnsi="Times New Roman"/>
          <w:color w:val="000000" w:themeColor="text1"/>
          <w:szCs w:val="21"/>
        </w:rPr>
        <w:t>報告されている</w:t>
      </w:r>
      <w:r w:rsidRPr="00871BC1">
        <w:rPr>
          <w:rFonts w:ascii="Times New Roman" w:eastAsia="ＭＳ 明朝" w:hAnsi="Times New Roman" w:hint="eastAsia"/>
          <w:color w:val="000000" w:themeColor="text1"/>
          <w:szCs w:val="21"/>
        </w:rPr>
        <w:t>（野藤・丸</w:t>
      </w:r>
      <w:r w:rsidR="00150530" w:rsidRPr="00871BC1">
        <w:rPr>
          <w:rFonts w:ascii="Times New Roman" w:eastAsia="ＭＳ 明朝" w:hAnsi="Times New Roman" w:hint="eastAsia"/>
          <w:color w:val="000000" w:themeColor="text1"/>
          <w:szCs w:val="21"/>
        </w:rPr>
        <w:t>田</w:t>
      </w:r>
      <w:r w:rsidRPr="00871BC1">
        <w:rPr>
          <w:rFonts w:ascii="Times New Roman" w:eastAsia="ＭＳ 明朝" w:hAnsi="Times New Roman" w:hint="eastAsia"/>
          <w:color w:val="000000" w:themeColor="text1"/>
          <w:szCs w:val="21"/>
        </w:rPr>
        <w:t>・関他</w:t>
      </w:r>
      <w:r w:rsidR="00E768A8" w:rsidRPr="00871BC1">
        <w:rPr>
          <w:rFonts w:ascii="Times New Roman" w:eastAsia="ＭＳ 明朝" w:hAnsi="Times New Roman" w:hint="eastAsia"/>
          <w:color w:val="000000" w:themeColor="text1"/>
          <w:szCs w:val="21"/>
        </w:rPr>
        <w:t xml:space="preserve">, </w:t>
      </w:r>
      <w:r w:rsidRPr="00871BC1">
        <w:rPr>
          <w:rFonts w:ascii="Times New Roman" w:eastAsia="ＭＳ 明朝" w:hAnsi="Times New Roman"/>
          <w:color w:val="000000" w:themeColor="text1"/>
          <w:szCs w:val="21"/>
        </w:rPr>
        <w:t>2021</w:t>
      </w:r>
      <w:r w:rsidRPr="00871BC1">
        <w:rPr>
          <w:rFonts w:ascii="Times New Roman" w:eastAsia="ＭＳ 明朝" w:hAnsi="Times New Roman" w:hint="eastAsia"/>
          <w:color w:val="000000" w:themeColor="text1"/>
          <w:szCs w:val="21"/>
        </w:rPr>
        <w:t>）</w:t>
      </w:r>
      <w:r w:rsidRPr="00871BC1">
        <w:rPr>
          <w:rFonts w:ascii="Times New Roman" w:eastAsia="ＭＳ 明朝" w:hAnsi="Times New Roman"/>
          <w:color w:val="000000" w:themeColor="text1"/>
          <w:szCs w:val="21"/>
        </w:rPr>
        <w:t>。</w:t>
      </w:r>
      <w:r w:rsidR="00247FAB" w:rsidRPr="00871BC1">
        <w:rPr>
          <w:rFonts w:ascii="Times New Roman" w:eastAsia="ＭＳ 明朝" w:hAnsi="Times New Roman" w:hint="eastAsia"/>
          <w:color w:val="000000" w:themeColor="text1"/>
          <w:szCs w:val="21"/>
        </w:rPr>
        <w:t>同</w:t>
      </w:r>
      <w:r w:rsidRPr="00871BC1">
        <w:rPr>
          <w:rFonts w:ascii="Times New Roman" w:eastAsia="ＭＳ 明朝" w:hAnsi="Times New Roman" w:hint="eastAsia"/>
          <w:color w:val="000000" w:themeColor="text1"/>
          <w:szCs w:val="21"/>
        </w:rPr>
        <w:t>プログラムは</w:t>
      </w:r>
      <w:r w:rsidR="00E768A8" w:rsidRPr="00871BC1">
        <w:rPr>
          <w:rFonts w:ascii="Times New Roman" w:eastAsia="ＭＳ 明朝" w:hAnsi="Times New Roman" w:hint="eastAsia"/>
          <w:color w:val="000000" w:themeColor="text1"/>
          <w:szCs w:val="21"/>
        </w:rPr>
        <w:t>，</w:t>
      </w:r>
      <w:r w:rsidR="00560BD1" w:rsidRPr="00871BC1">
        <w:rPr>
          <w:rFonts w:ascii="Times New Roman" w:eastAsia="ＭＳ 明朝" w:hAnsi="Times New Roman" w:hint="eastAsia"/>
          <w:color w:val="000000" w:themeColor="text1"/>
          <w:szCs w:val="21"/>
        </w:rPr>
        <w:t>学生自身の</w:t>
      </w:r>
      <w:r w:rsidR="00A7792B" w:rsidRPr="00871BC1">
        <w:rPr>
          <w:rFonts w:ascii="Times New Roman" w:eastAsia="ＭＳ 明朝" w:hAnsi="Times New Roman" w:hint="eastAsia"/>
          <w:color w:val="000000" w:themeColor="text1"/>
          <w:szCs w:val="21"/>
        </w:rPr>
        <w:t>発達特性</w:t>
      </w:r>
      <w:r w:rsidR="00560BD1" w:rsidRPr="00871BC1">
        <w:rPr>
          <w:rFonts w:ascii="Times New Roman" w:eastAsia="ＭＳ 明朝" w:hAnsi="Times New Roman" w:hint="eastAsia"/>
          <w:color w:val="000000" w:themeColor="text1"/>
          <w:szCs w:val="21"/>
        </w:rPr>
        <w:t>や</w:t>
      </w:r>
      <w:r w:rsidRPr="00871BC1">
        <w:rPr>
          <w:rFonts w:ascii="Times New Roman" w:eastAsia="ＭＳ 明朝" w:hAnsi="Times New Roman"/>
          <w:color w:val="000000" w:themeColor="text1"/>
          <w:szCs w:val="21"/>
        </w:rPr>
        <w:t>コミュニケーションスキルなど</w:t>
      </w:r>
      <w:r w:rsidR="00E768A8" w:rsidRPr="00871BC1">
        <w:rPr>
          <w:rFonts w:ascii="Times New Roman" w:eastAsia="ＭＳ 明朝" w:hAnsi="Times New Roman" w:hint="eastAsia"/>
          <w:color w:val="000000" w:themeColor="text1"/>
          <w:kern w:val="0"/>
          <w:szCs w:val="21"/>
        </w:rPr>
        <w:t>，</w:t>
      </w:r>
      <w:r w:rsidRPr="00871BC1">
        <w:rPr>
          <w:rFonts w:ascii="Times New Roman" w:eastAsia="ＭＳ 明朝" w:hAnsi="Times New Roman"/>
          <w:color w:val="000000" w:themeColor="text1"/>
          <w:szCs w:val="21"/>
        </w:rPr>
        <w:t>学生生活の中で起こる問題を踏まえて</w:t>
      </w:r>
      <w:r w:rsidRPr="00871BC1">
        <w:rPr>
          <w:rFonts w:ascii="Times New Roman" w:eastAsia="ＭＳ 明朝" w:hAnsi="Times New Roman" w:hint="eastAsia"/>
          <w:color w:val="000000" w:themeColor="text1"/>
          <w:szCs w:val="21"/>
        </w:rPr>
        <w:t>検討</w:t>
      </w:r>
      <w:r w:rsidRPr="00871BC1">
        <w:rPr>
          <w:rFonts w:ascii="Times New Roman" w:eastAsia="ＭＳ 明朝" w:hAnsi="Times New Roman"/>
          <w:color w:val="000000" w:themeColor="text1"/>
          <w:szCs w:val="21"/>
        </w:rPr>
        <w:t>するように構成され</w:t>
      </w:r>
      <w:r w:rsidR="00E768A8" w:rsidRPr="00871BC1">
        <w:rPr>
          <w:rFonts w:ascii="Times New Roman" w:eastAsia="ＭＳ 明朝" w:hAnsi="Times New Roman"/>
          <w:color w:val="000000" w:themeColor="text1"/>
          <w:szCs w:val="21"/>
        </w:rPr>
        <w:t>，</w:t>
      </w:r>
      <w:r w:rsidR="00993C72" w:rsidRPr="00871BC1">
        <w:rPr>
          <w:rFonts w:ascii="Times New Roman" w:eastAsia="ＭＳ 明朝" w:hAnsi="Times New Roman" w:hint="eastAsia"/>
          <w:color w:val="000000" w:themeColor="text1"/>
          <w:szCs w:val="21"/>
        </w:rPr>
        <w:t>在学中から大学後</w:t>
      </w:r>
      <w:r w:rsidR="007C66AF" w:rsidRPr="00871BC1">
        <w:rPr>
          <w:rFonts w:ascii="Times New Roman" w:eastAsia="ＭＳ 明朝" w:hAnsi="Times New Roman" w:hint="eastAsia"/>
          <w:color w:val="000000" w:themeColor="text1"/>
          <w:szCs w:val="21"/>
        </w:rPr>
        <w:t>を見据えた</w:t>
      </w:r>
      <w:r w:rsidRPr="00871BC1">
        <w:rPr>
          <w:rFonts w:ascii="Times New Roman" w:eastAsia="ＭＳ 明朝" w:hAnsi="Times New Roman" w:hint="eastAsia"/>
          <w:color w:val="000000" w:themeColor="text1"/>
          <w:szCs w:val="21"/>
        </w:rPr>
        <w:t>就職活動</w:t>
      </w:r>
      <w:r w:rsidRPr="00871BC1">
        <w:rPr>
          <w:rFonts w:ascii="Times New Roman" w:eastAsia="ＭＳ 明朝" w:hAnsi="Times New Roman"/>
          <w:color w:val="000000" w:themeColor="text1"/>
          <w:szCs w:val="21"/>
        </w:rPr>
        <w:t>に</w:t>
      </w:r>
      <w:r w:rsidR="007C66AF" w:rsidRPr="00871BC1">
        <w:rPr>
          <w:rFonts w:ascii="Times New Roman" w:eastAsia="ＭＳ 明朝" w:hAnsi="Times New Roman" w:hint="eastAsia"/>
          <w:color w:val="000000" w:themeColor="text1"/>
          <w:szCs w:val="21"/>
        </w:rPr>
        <w:t>関する</w:t>
      </w:r>
      <w:r w:rsidR="00560BD1" w:rsidRPr="00871BC1">
        <w:rPr>
          <w:rFonts w:ascii="Times New Roman" w:eastAsia="ＭＳ 明朝" w:hAnsi="Times New Roman" w:hint="eastAsia"/>
          <w:color w:val="000000" w:themeColor="text1"/>
          <w:szCs w:val="21"/>
        </w:rPr>
        <w:t>内容</w:t>
      </w:r>
      <w:r w:rsidRPr="00871BC1">
        <w:rPr>
          <w:rFonts w:ascii="Times New Roman" w:eastAsia="ＭＳ 明朝" w:hAnsi="Times New Roman"/>
          <w:color w:val="000000" w:themeColor="text1"/>
          <w:szCs w:val="21"/>
        </w:rPr>
        <w:t>も含まれている</w:t>
      </w:r>
      <w:r w:rsidRPr="00871BC1">
        <w:rPr>
          <w:rFonts w:ascii="Times New Roman" w:eastAsia="ＭＳ 明朝" w:hAnsi="Times New Roman" w:hint="eastAsia"/>
          <w:color w:val="000000" w:themeColor="text1"/>
          <w:szCs w:val="21"/>
        </w:rPr>
        <w:t>（</w:t>
      </w:r>
      <w:r w:rsidR="007C66AF" w:rsidRPr="00871BC1">
        <w:rPr>
          <w:rFonts w:ascii="Times New Roman" w:eastAsia="ＭＳ 明朝" w:hAnsi="Times New Roman" w:hint="eastAsia"/>
          <w:color w:val="000000" w:themeColor="text1"/>
          <w:szCs w:val="21"/>
        </w:rPr>
        <w:t>牧山・川嶋・満山他</w:t>
      </w:r>
      <w:r w:rsidR="00E768A8" w:rsidRPr="00871BC1">
        <w:rPr>
          <w:rFonts w:ascii="Times New Roman" w:eastAsia="ＭＳ 明朝" w:hAnsi="Times New Roman" w:hint="eastAsia"/>
          <w:color w:val="000000" w:themeColor="text1"/>
          <w:szCs w:val="21"/>
        </w:rPr>
        <w:t xml:space="preserve">, </w:t>
      </w:r>
      <w:r w:rsidR="007C66AF" w:rsidRPr="00871BC1">
        <w:rPr>
          <w:rFonts w:ascii="Times New Roman" w:eastAsia="ＭＳ 明朝" w:hAnsi="Times New Roman" w:hint="eastAsia"/>
          <w:color w:val="000000" w:themeColor="text1"/>
          <w:szCs w:val="21"/>
        </w:rPr>
        <w:t>2021</w:t>
      </w:r>
      <w:r w:rsidRPr="00871BC1">
        <w:rPr>
          <w:rFonts w:ascii="Times New Roman" w:eastAsia="ＭＳ 明朝" w:hAnsi="Times New Roman" w:hint="eastAsia"/>
          <w:color w:val="000000" w:themeColor="text1"/>
          <w:szCs w:val="21"/>
        </w:rPr>
        <w:t>）</w:t>
      </w:r>
      <w:r w:rsidRPr="00871BC1">
        <w:rPr>
          <w:rFonts w:ascii="Times New Roman" w:eastAsia="ＭＳ 明朝" w:hAnsi="Times New Roman"/>
          <w:color w:val="000000" w:themeColor="text1"/>
          <w:szCs w:val="21"/>
        </w:rPr>
        <w:t>。</w:t>
      </w:r>
    </w:p>
    <w:p w14:paraId="39335974" w14:textId="298FC732" w:rsidR="006E019F" w:rsidRPr="00871BC1" w:rsidRDefault="00247FAB" w:rsidP="00247FAB">
      <w:pPr>
        <w:rPr>
          <w:rFonts w:ascii="Times New Roman" w:eastAsia="ＭＳ 明朝" w:hAnsi="Times New Roman"/>
          <w:color w:val="000000" w:themeColor="text1"/>
          <w:szCs w:val="21"/>
        </w:rPr>
      </w:pPr>
      <w:r w:rsidRPr="00871BC1">
        <w:rPr>
          <w:rFonts w:ascii="Times New Roman" w:eastAsia="ＭＳ 明朝" w:hAnsi="Times New Roman" w:hint="eastAsia"/>
          <w:color w:val="000000" w:themeColor="text1"/>
          <w:szCs w:val="21"/>
        </w:rPr>
        <w:t xml:space="preserve">　</w:t>
      </w:r>
      <w:r w:rsidR="00957D18" w:rsidRPr="00871BC1">
        <w:rPr>
          <w:rFonts w:ascii="Times New Roman" w:eastAsia="ＭＳ 明朝" w:hAnsi="Times New Roman" w:hint="eastAsia"/>
          <w:color w:val="000000" w:themeColor="text1"/>
          <w:szCs w:val="21"/>
        </w:rPr>
        <w:t>筑波大学は茨城県つくば市の中心に位置し</w:t>
      </w:r>
      <w:r w:rsidR="00E768A8" w:rsidRPr="00871BC1">
        <w:rPr>
          <w:rFonts w:ascii="Times New Roman" w:eastAsia="ＭＳ 明朝" w:hAnsi="Times New Roman" w:hint="eastAsia"/>
          <w:color w:val="000000" w:themeColor="text1"/>
          <w:szCs w:val="21"/>
        </w:rPr>
        <w:t>，</w:t>
      </w:r>
      <w:r w:rsidR="00957D18" w:rsidRPr="00871BC1">
        <w:rPr>
          <w:rFonts w:ascii="Times New Roman" w:eastAsia="ＭＳ 明朝" w:hAnsi="Times New Roman" w:hint="eastAsia"/>
          <w:color w:val="000000" w:themeColor="text1"/>
          <w:szCs w:val="21"/>
        </w:rPr>
        <w:t>約</w:t>
      </w:r>
      <w:r w:rsidR="00957D18" w:rsidRPr="00871BC1">
        <w:rPr>
          <w:rFonts w:ascii="Times New Roman" w:eastAsia="ＭＳ 明朝" w:hAnsi="Times New Roman"/>
          <w:color w:val="000000" w:themeColor="text1"/>
          <w:szCs w:val="21"/>
        </w:rPr>
        <w:t>16</w:t>
      </w:r>
      <w:r w:rsidRPr="00871BC1">
        <w:rPr>
          <w:rFonts w:ascii="Times New Roman" w:eastAsia="ＭＳ 明朝" w:hAnsi="Times New Roman" w:hint="eastAsia"/>
          <w:color w:val="000000" w:themeColor="text1"/>
          <w:szCs w:val="21"/>
        </w:rPr>
        <w:t>,</w:t>
      </w:r>
      <w:r w:rsidR="00957D18" w:rsidRPr="00871BC1">
        <w:rPr>
          <w:rFonts w:ascii="Times New Roman" w:eastAsia="ＭＳ 明朝" w:hAnsi="Times New Roman"/>
          <w:color w:val="000000" w:themeColor="text1"/>
          <w:szCs w:val="21"/>
        </w:rPr>
        <w:t>000</w:t>
      </w:r>
      <w:r w:rsidR="00957D18" w:rsidRPr="00871BC1">
        <w:rPr>
          <w:rFonts w:ascii="Times New Roman" w:eastAsia="ＭＳ 明朝" w:hAnsi="Times New Roman"/>
          <w:color w:val="000000" w:themeColor="text1"/>
          <w:szCs w:val="21"/>
        </w:rPr>
        <w:t>人の学生が在籍してい</w:t>
      </w:r>
      <w:r w:rsidR="00957D18" w:rsidRPr="00871BC1">
        <w:rPr>
          <w:rFonts w:ascii="Times New Roman" w:eastAsia="ＭＳ 明朝" w:hAnsi="Times New Roman" w:hint="eastAsia"/>
          <w:color w:val="000000" w:themeColor="text1"/>
          <w:szCs w:val="21"/>
        </w:rPr>
        <w:t>る。学生の相談窓口としては</w:t>
      </w:r>
      <w:r w:rsidR="00E768A8" w:rsidRPr="00871BC1">
        <w:rPr>
          <w:rFonts w:ascii="Times New Roman" w:eastAsia="ＭＳ 明朝" w:hAnsi="Times New Roman" w:hint="eastAsia"/>
          <w:color w:val="000000" w:themeColor="text1"/>
          <w:szCs w:val="21"/>
        </w:rPr>
        <w:t>，</w:t>
      </w:r>
      <w:r w:rsidR="00957D18" w:rsidRPr="00871BC1">
        <w:rPr>
          <w:rFonts w:ascii="Times New Roman" w:eastAsia="ＭＳ 明朝" w:hAnsi="Times New Roman" w:hint="eastAsia"/>
          <w:color w:val="000000" w:themeColor="text1"/>
          <w:szCs w:val="21"/>
        </w:rPr>
        <w:t>保健管理センター</w:t>
      </w:r>
      <w:r w:rsidR="00E768A8" w:rsidRPr="00871BC1">
        <w:rPr>
          <w:rFonts w:ascii="Times New Roman" w:eastAsia="ＭＳ 明朝" w:hAnsi="Times New Roman" w:hint="eastAsia"/>
          <w:color w:val="000000" w:themeColor="text1"/>
          <w:szCs w:val="21"/>
        </w:rPr>
        <w:t>，</w:t>
      </w:r>
      <w:r w:rsidR="00957D18" w:rsidRPr="00871BC1">
        <w:rPr>
          <w:rFonts w:ascii="Times New Roman" w:eastAsia="ＭＳ 明朝" w:hAnsi="Times New Roman" w:hint="eastAsia"/>
          <w:color w:val="000000" w:themeColor="text1"/>
          <w:szCs w:val="21"/>
        </w:rPr>
        <w:t>学生相談室</w:t>
      </w:r>
      <w:r w:rsidR="00E768A8" w:rsidRPr="00871BC1">
        <w:rPr>
          <w:rFonts w:ascii="Times New Roman" w:eastAsia="ＭＳ 明朝" w:hAnsi="Times New Roman" w:hint="eastAsia"/>
          <w:color w:val="000000" w:themeColor="text1"/>
          <w:szCs w:val="21"/>
        </w:rPr>
        <w:t>，</w:t>
      </w:r>
      <w:r w:rsidR="00957D18" w:rsidRPr="00871BC1">
        <w:rPr>
          <w:rFonts w:ascii="Times New Roman" w:eastAsia="ＭＳ 明朝" w:hAnsi="Times New Roman" w:hint="eastAsia"/>
          <w:color w:val="000000"/>
          <w:szCs w:val="21"/>
        </w:rPr>
        <w:t>ダイバーシティ・アクセシビリティ・キャリアセンター（</w:t>
      </w:r>
      <w:r w:rsidR="00957D18" w:rsidRPr="00871BC1">
        <w:rPr>
          <w:rFonts w:ascii="Times New Roman" w:eastAsia="ＭＳ 明朝" w:hAnsi="Times New Roman"/>
          <w:color w:val="000000"/>
          <w:szCs w:val="21"/>
        </w:rPr>
        <w:t>DAC</w:t>
      </w:r>
      <w:r w:rsidR="00957D18" w:rsidRPr="00871BC1">
        <w:rPr>
          <w:rFonts w:ascii="Times New Roman" w:eastAsia="ＭＳ 明朝" w:hAnsi="Times New Roman"/>
          <w:color w:val="000000"/>
          <w:szCs w:val="21"/>
        </w:rPr>
        <w:t>センター</w:t>
      </w:r>
      <w:r w:rsidR="00957D18" w:rsidRPr="00871BC1">
        <w:rPr>
          <w:rFonts w:ascii="Times New Roman" w:eastAsia="ＭＳ 明朝" w:hAnsi="Times New Roman"/>
          <w:color w:val="000000" w:themeColor="text1"/>
          <w:szCs w:val="21"/>
        </w:rPr>
        <w:t>）</w:t>
      </w:r>
      <w:r w:rsidR="00957D18" w:rsidRPr="00871BC1">
        <w:rPr>
          <w:rFonts w:ascii="Times New Roman" w:eastAsia="ＭＳ 明朝" w:hAnsi="Times New Roman" w:hint="eastAsia"/>
          <w:color w:val="000000" w:themeColor="text1"/>
          <w:szCs w:val="21"/>
        </w:rPr>
        <w:t>などがあり</w:t>
      </w:r>
      <w:r w:rsidR="00E768A8" w:rsidRPr="00871BC1">
        <w:rPr>
          <w:rFonts w:ascii="Times New Roman" w:eastAsia="ＭＳ 明朝" w:hAnsi="Times New Roman" w:hint="eastAsia"/>
          <w:color w:val="000000" w:themeColor="text1"/>
          <w:szCs w:val="21"/>
        </w:rPr>
        <w:t>，</w:t>
      </w:r>
      <w:r w:rsidR="00957D18" w:rsidRPr="00871BC1">
        <w:rPr>
          <w:rFonts w:ascii="Times New Roman" w:eastAsia="ＭＳ 明朝" w:hAnsi="Times New Roman" w:hint="eastAsia"/>
          <w:color w:val="000000" w:themeColor="text1"/>
          <w:szCs w:val="21"/>
        </w:rPr>
        <w:t>それぞれ医療</w:t>
      </w:r>
      <w:r w:rsidR="00E768A8" w:rsidRPr="00871BC1">
        <w:rPr>
          <w:rFonts w:ascii="Times New Roman" w:eastAsia="ＭＳ 明朝" w:hAnsi="Times New Roman" w:hint="eastAsia"/>
          <w:color w:val="000000" w:themeColor="text1"/>
          <w:szCs w:val="21"/>
        </w:rPr>
        <w:t>，</w:t>
      </w:r>
      <w:r w:rsidR="00957D18" w:rsidRPr="00871BC1">
        <w:rPr>
          <w:rFonts w:ascii="Times New Roman" w:eastAsia="ＭＳ 明朝" w:hAnsi="Times New Roman" w:hint="eastAsia"/>
          <w:color w:val="000000" w:themeColor="text1"/>
          <w:szCs w:val="21"/>
        </w:rPr>
        <w:t>カウンセリング</w:t>
      </w:r>
      <w:r w:rsidR="00E768A8" w:rsidRPr="00871BC1">
        <w:rPr>
          <w:rFonts w:ascii="Times New Roman" w:eastAsia="ＭＳ 明朝" w:hAnsi="Times New Roman" w:hint="eastAsia"/>
          <w:color w:val="000000" w:themeColor="text1"/>
          <w:szCs w:val="21"/>
        </w:rPr>
        <w:t>，</w:t>
      </w:r>
      <w:r w:rsidR="00957D18" w:rsidRPr="00871BC1">
        <w:rPr>
          <w:rFonts w:ascii="Times New Roman" w:eastAsia="ＭＳ 明朝" w:hAnsi="Times New Roman" w:hint="eastAsia"/>
          <w:color w:val="000000" w:themeColor="text1"/>
          <w:szCs w:val="21"/>
        </w:rPr>
        <w:t>修学およびキャリア形成支援を通して</w:t>
      </w:r>
      <w:r w:rsidR="00E768A8" w:rsidRPr="00871BC1">
        <w:rPr>
          <w:rFonts w:ascii="Times New Roman" w:eastAsia="ＭＳ 明朝" w:hAnsi="Times New Roman" w:hint="eastAsia"/>
          <w:color w:val="000000" w:themeColor="text1"/>
          <w:szCs w:val="21"/>
        </w:rPr>
        <w:t>，</w:t>
      </w:r>
      <w:r w:rsidR="00957D18" w:rsidRPr="00871BC1">
        <w:rPr>
          <w:rFonts w:ascii="Times New Roman" w:eastAsia="ＭＳ 明朝" w:hAnsi="Times New Roman" w:hint="eastAsia"/>
          <w:color w:val="000000" w:themeColor="text1"/>
          <w:szCs w:val="21"/>
        </w:rPr>
        <w:t>学生の心の問題に対応している。筑波大学でも</w:t>
      </w:r>
      <w:r w:rsidR="00E768A8" w:rsidRPr="00871BC1">
        <w:rPr>
          <w:rFonts w:ascii="Times New Roman" w:eastAsia="ＭＳ 明朝" w:hAnsi="Times New Roman" w:hint="eastAsia"/>
          <w:color w:val="000000" w:themeColor="text1"/>
          <w:szCs w:val="21"/>
        </w:rPr>
        <w:t>，</w:t>
      </w:r>
      <w:r w:rsidR="00957D18" w:rsidRPr="00871BC1">
        <w:rPr>
          <w:rFonts w:ascii="Times New Roman" w:eastAsia="ＭＳ 明朝" w:hAnsi="Times New Roman" w:hint="eastAsia"/>
          <w:color w:val="000000" w:themeColor="text1"/>
          <w:szCs w:val="21"/>
        </w:rPr>
        <w:t>発達障害学生の</w:t>
      </w:r>
      <w:r w:rsidR="00957D18" w:rsidRPr="00871BC1">
        <w:rPr>
          <w:rFonts w:ascii="Times New Roman" w:eastAsia="ＭＳ 明朝" w:hAnsi="Times New Roman"/>
          <w:color w:val="000000" w:themeColor="text1"/>
          <w:szCs w:val="21"/>
        </w:rPr>
        <w:t>多く</w:t>
      </w:r>
      <w:r w:rsidR="00957D18" w:rsidRPr="00871BC1">
        <w:rPr>
          <w:rFonts w:ascii="Times New Roman" w:eastAsia="ＭＳ 明朝" w:hAnsi="Times New Roman" w:hint="eastAsia"/>
          <w:color w:val="000000" w:themeColor="text1"/>
          <w:szCs w:val="21"/>
        </w:rPr>
        <w:t>は生活での困りごとを抱えているが</w:t>
      </w:r>
      <w:r w:rsidR="00E768A8" w:rsidRPr="00871BC1">
        <w:rPr>
          <w:rFonts w:ascii="Times New Roman" w:eastAsia="ＭＳ 明朝" w:hAnsi="Times New Roman" w:hint="eastAsia"/>
          <w:color w:val="000000" w:themeColor="text1"/>
          <w:szCs w:val="21"/>
        </w:rPr>
        <w:t>，</w:t>
      </w:r>
      <w:r w:rsidR="00957D18" w:rsidRPr="00871BC1">
        <w:rPr>
          <w:rFonts w:ascii="Times New Roman" w:eastAsia="ＭＳ 明朝" w:hAnsi="Times New Roman" w:hint="eastAsia"/>
          <w:color w:val="000000" w:themeColor="text1"/>
          <w:szCs w:val="21"/>
        </w:rPr>
        <w:t>寮や大学周囲の学生向けアパートでの一人暮らしが多く生活圏が限られており</w:t>
      </w:r>
      <w:r w:rsidR="00E768A8" w:rsidRPr="00871BC1">
        <w:rPr>
          <w:rFonts w:ascii="Times New Roman" w:eastAsia="ＭＳ 明朝" w:hAnsi="Times New Roman" w:hint="eastAsia"/>
          <w:color w:val="000000" w:themeColor="text1"/>
          <w:szCs w:val="21"/>
        </w:rPr>
        <w:t>，</w:t>
      </w:r>
      <w:r w:rsidR="00C237CE" w:rsidRPr="00871BC1">
        <w:rPr>
          <w:rFonts w:ascii="Times New Roman" w:eastAsia="ＭＳ 明朝" w:hAnsi="Times New Roman" w:hint="eastAsia"/>
          <w:color w:val="000000" w:themeColor="text1"/>
          <w:szCs w:val="21"/>
        </w:rPr>
        <w:t>先述したプログラムを実施している昭和大学や一橋大学，東京工業大学など都市部の大学に在籍する発達障害学生とは生活環境が異なる。</w:t>
      </w:r>
      <w:r w:rsidR="00957D18" w:rsidRPr="00871BC1">
        <w:rPr>
          <w:rFonts w:ascii="Times New Roman" w:eastAsia="ＭＳ 明朝" w:hAnsi="Times New Roman" w:hint="eastAsia"/>
          <w:color w:val="000000" w:themeColor="text1"/>
          <w:szCs w:val="21"/>
        </w:rPr>
        <w:t>本研究</w:t>
      </w:r>
      <w:r w:rsidR="00957D18" w:rsidRPr="00871BC1">
        <w:rPr>
          <w:rFonts w:ascii="Times New Roman" w:eastAsia="ＭＳ 明朝" w:hAnsi="Times New Roman"/>
          <w:color w:val="000000" w:themeColor="text1"/>
          <w:szCs w:val="21"/>
        </w:rPr>
        <w:t>において</w:t>
      </w:r>
      <w:r w:rsidRPr="00871BC1">
        <w:rPr>
          <w:rFonts w:ascii="Times New Roman" w:eastAsia="ＭＳ 明朝" w:hAnsi="Times New Roman" w:hint="eastAsia"/>
          <w:color w:val="000000" w:themeColor="text1"/>
          <w:szCs w:val="21"/>
        </w:rPr>
        <w:t>われわれ</w:t>
      </w:r>
      <w:r w:rsidR="00957D18" w:rsidRPr="00871BC1">
        <w:rPr>
          <w:rFonts w:ascii="Times New Roman" w:eastAsia="ＭＳ 明朝" w:hAnsi="Times New Roman" w:hint="eastAsia"/>
          <w:color w:val="000000" w:themeColor="text1"/>
          <w:szCs w:val="21"/>
        </w:rPr>
        <w:t>は筑波大学に在籍する</w:t>
      </w:r>
      <w:r w:rsidR="002E04BD" w:rsidRPr="00871BC1">
        <w:rPr>
          <w:rFonts w:ascii="Times New Roman" w:eastAsia="ＭＳ 明朝" w:hAnsi="Times New Roman" w:hint="eastAsia"/>
          <w:color w:val="000000" w:themeColor="text1"/>
          <w:szCs w:val="21"/>
        </w:rPr>
        <w:t>発達障害</w:t>
      </w:r>
      <w:r w:rsidR="00957D18" w:rsidRPr="00871BC1">
        <w:rPr>
          <w:rFonts w:ascii="Times New Roman" w:eastAsia="ＭＳ 明朝" w:hAnsi="Times New Roman" w:hint="eastAsia"/>
          <w:color w:val="000000" w:themeColor="text1"/>
          <w:szCs w:val="21"/>
        </w:rPr>
        <w:t>学生のコミュニケーション能力の向上を目的とし</w:t>
      </w:r>
      <w:r w:rsidR="00E768A8" w:rsidRPr="00871BC1">
        <w:rPr>
          <w:rFonts w:ascii="Times New Roman" w:eastAsia="ＭＳ 明朝" w:hAnsi="Times New Roman" w:hint="eastAsia"/>
          <w:color w:val="000000" w:themeColor="text1"/>
          <w:szCs w:val="21"/>
        </w:rPr>
        <w:t>，</w:t>
      </w:r>
      <w:r w:rsidR="00957D18" w:rsidRPr="00871BC1">
        <w:rPr>
          <w:rFonts w:ascii="Times New Roman" w:eastAsia="ＭＳ 明朝" w:hAnsi="Times New Roman" w:hint="eastAsia"/>
          <w:color w:val="000000" w:themeColor="text1"/>
          <w:szCs w:val="21"/>
        </w:rPr>
        <w:t>昭和大学</w:t>
      </w:r>
      <w:r w:rsidR="002E04BD" w:rsidRPr="00871BC1">
        <w:rPr>
          <w:rFonts w:ascii="Times New Roman" w:eastAsia="ＭＳ 明朝" w:hAnsi="Times New Roman" w:hint="eastAsia"/>
          <w:color w:val="000000" w:themeColor="text1"/>
          <w:szCs w:val="21"/>
        </w:rPr>
        <w:t>を中心に開発された</w:t>
      </w:r>
      <w:r w:rsidR="00957D18" w:rsidRPr="00871BC1">
        <w:rPr>
          <w:rFonts w:ascii="Times New Roman" w:eastAsia="ＭＳ 明朝" w:hAnsi="Times New Roman" w:hint="eastAsia"/>
          <w:color w:val="000000" w:themeColor="text1"/>
          <w:szCs w:val="21"/>
        </w:rPr>
        <w:t>プログラムを同大学の許可を得て</w:t>
      </w:r>
      <w:r w:rsidR="00454443" w:rsidRPr="00871BC1">
        <w:rPr>
          <w:rFonts w:ascii="Times New Roman" w:eastAsia="ＭＳ 明朝" w:hAnsi="Times New Roman" w:hint="eastAsia"/>
          <w:color w:val="000000" w:themeColor="text1"/>
          <w:szCs w:val="21"/>
        </w:rPr>
        <w:t>使用し</w:t>
      </w:r>
      <w:r w:rsidR="00E768A8" w:rsidRPr="00871BC1">
        <w:rPr>
          <w:rFonts w:ascii="Times New Roman" w:eastAsia="ＭＳ 明朝" w:hAnsi="Times New Roman" w:hint="eastAsia"/>
          <w:color w:val="000000" w:themeColor="text1"/>
          <w:szCs w:val="21"/>
        </w:rPr>
        <w:t>，</w:t>
      </w:r>
      <w:r w:rsidR="00957D18" w:rsidRPr="00871BC1">
        <w:rPr>
          <w:rFonts w:ascii="Times New Roman" w:eastAsia="ＭＳ 明朝" w:hAnsi="Times New Roman" w:hint="eastAsia"/>
          <w:color w:val="000000" w:themeColor="text1"/>
          <w:szCs w:val="21"/>
        </w:rPr>
        <w:t>地方都市の大学におけるプログラムの有用性について検証する。</w:t>
      </w:r>
      <w:r w:rsidR="00957D18" w:rsidRPr="00871BC1">
        <w:rPr>
          <w:rFonts w:ascii="Times New Roman" w:eastAsia="ＭＳ 明朝" w:hAnsi="Times New Roman" w:hint="eastAsia"/>
          <w:color w:val="000000" w:themeColor="text1"/>
          <w:kern w:val="0"/>
          <w:szCs w:val="21"/>
        </w:rPr>
        <w:t>今回は新型コロナ</w:t>
      </w:r>
      <w:r w:rsidR="00454443" w:rsidRPr="00871BC1">
        <w:rPr>
          <w:rFonts w:ascii="Times New Roman" w:eastAsia="ＭＳ 明朝" w:hAnsi="Times New Roman" w:hint="eastAsia"/>
          <w:color w:val="000000" w:themeColor="text1"/>
          <w:kern w:val="0"/>
          <w:szCs w:val="21"/>
        </w:rPr>
        <w:t>ウイルス</w:t>
      </w:r>
      <w:r w:rsidR="00957D18" w:rsidRPr="00871BC1">
        <w:rPr>
          <w:rFonts w:ascii="Times New Roman" w:eastAsia="ＭＳ 明朝" w:hAnsi="Times New Roman" w:hint="eastAsia"/>
          <w:color w:val="000000" w:themeColor="text1"/>
          <w:kern w:val="0"/>
          <w:szCs w:val="21"/>
        </w:rPr>
        <w:t>感染</w:t>
      </w:r>
      <w:r w:rsidR="00454443" w:rsidRPr="00871BC1">
        <w:rPr>
          <w:rFonts w:ascii="Times New Roman" w:eastAsia="ＭＳ 明朝" w:hAnsi="Times New Roman" w:hint="eastAsia"/>
          <w:color w:val="000000" w:themeColor="text1"/>
          <w:kern w:val="0"/>
          <w:szCs w:val="21"/>
        </w:rPr>
        <w:t>拡大</w:t>
      </w:r>
      <w:r w:rsidR="00957D18" w:rsidRPr="00871BC1">
        <w:rPr>
          <w:rFonts w:ascii="Times New Roman" w:eastAsia="ＭＳ 明朝" w:hAnsi="Times New Roman" w:hint="eastAsia"/>
          <w:color w:val="000000" w:themeColor="text1"/>
          <w:kern w:val="0"/>
          <w:szCs w:val="21"/>
        </w:rPr>
        <w:t>防止のために参加人数が限られたため</w:t>
      </w:r>
      <w:r w:rsidR="00E768A8" w:rsidRPr="00871BC1">
        <w:rPr>
          <w:rFonts w:ascii="Times New Roman" w:eastAsia="ＭＳ 明朝" w:hAnsi="Times New Roman" w:hint="eastAsia"/>
          <w:color w:val="000000" w:themeColor="text1"/>
          <w:kern w:val="0"/>
          <w:szCs w:val="21"/>
        </w:rPr>
        <w:t>，</w:t>
      </w:r>
      <w:r w:rsidR="00957D18" w:rsidRPr="00871BC1">
        <w:rPr>
          <w:rFonts w:ascii="Times New Roman" w:eastAsia="ＭＳ 明朝" w:hAnsi="Times New Roman" w:hint="eastAsia"/>
          <w:color w:val="000000" w:themeColor="text1"/>
          <w:kern w:val="0"/>
          <w:szCs w:val="21"/>
        </w:rPr>
        <w:t>パイロットスタディとして</w:t>
      </w:r>
      <w:r w:rsidR="00957D18" w:rsidRPr="00871BC1">
        <w:rPr>
          <w:rFonts w:ascii="Times New Roman" w:eastAsia="ＭＳ 明朝" w:hAnsi="Times New Roman"/>
          <w:color w:val="000000" w:themeColor="text1"/>
          <w:kern w:val="0"/>
          <w:szCs w:val="21"/>
        </w:rPr>
        <w:t>実施し</w:t>
      </w:r>
      <w:r w:rsidR="00957D18" w:rsidRPr="00871BC1">
        <w:rPr>
          <w:rFonts w:ascii="Times New Roman" w:eastAsia="ＭＳ 明朝" w:hAnsi="Times New Roman" w:hint="eastAsia"/>
          <w:color w:val="000000" w:themeColor="text1"/>
          <w:kern w:val="0"/>
          <w:szCs w:val="21"/>
        </w:rPr>
        <w:t>た。</w:t>
      </w:r>
      <w:r w:rsidR="00454443" w:rsidRPr="00871BC1">
        <w:rPr>
          <w:rFonts w:ascii="Times New Roman" w:eastAsia="ＭＳ 明朝" w:hAnsi="Times New Roman" w:hint="eastAsia"/>
          <w:color w:val="000000" w:themeColor="text1"/>
          <w:kern w:val="0"/>
          <w:szCs w:val="21"/>
        </w:rPr>
        <w:t>参加者は，</w:t>
      </w:r>
      <w:r w:rsidR="00FB3BC6" w:rsidRPr="00871BC1">
        <w:rPr>
          <w:rFonts w:ascii="Times New Roman" w:eastAsia="ＭＳ 明朝" w:hAnsi="Times New Roman" w:hint="eastAsia"/>
          <w:color w:val="000000" w:themeColor="text1"/>
          <w:kern w:val="0"/>
          <w:szCs w:val="21"/>
        </w:rPr>
        <w:t>発達障害</w:t>
      </w:r>
      <w:r w:rsidR="00FB3BC6" w:rsidRPr="00871BC1">
        <w:rPr>
          <w:rFonts w:ascii="Times New Roman" w:eastAsia="ＭＳ 明朝" w:hAnsi="Times New Roman"/>
          <w:color w:val="000000" w:themeColor="text1"/>
          <w:kern w:val="0"/>
          <w:szCs w:val="21"/>
        </w:rPr>
        <w:t>を有する大学</w:t>
      </w:r>
      <w:r w:rsidR="00FB3BC6" w:rsidRPr="00871BC1">
        <w:rPr>
          <w:rFonts w:ascii="Times New Roman" w:eastAsia="ＭＳ 明朝" w:hAnsi="Times New Roman" w:hint="eastAsia"/>
          <w:color w:val="000000" w:themeColor="text1"/>
          <w:kern w:val="0"/>
          <w:szCs w:val="21"/>
        </w:rPr>
        <w:t>生</w:t>
      </w:r>
      <w:r w:rsidR="00FB3BC6" w:rsidRPr="00871BC1">
        <w:rPr>
          <w:rFonts w:ascii="Times New Roman" w:eastAsia="ＭＳ 明朝" w:hAnsi="Times New Roman" w:hint="eastAsia"/>
          <w:color w:val="000000" w:themeColor="text1"/>
          <w:kern w:val="0"/>
          <w:szCs w:val="21"/>
        </w:rPr>
        <w:t>2</w:t>
      </w:r>
      <w:r w:rsidR="00FB3BC6" w:rsidRPr="00871BC1">
        <w:rPr>
          <w:rFonts w:ascii="Times New Roman" w:eastAsia="ＭＳ 明朝" w:hAnsi="Times New Roman"/>
          <w:color w:val="000000" w:themeColor="text1"/>
          <w:kern w:val="0"/>
          <w:szCs w:val="21"/>
        </w:rPr>
        <w:t>名</w:t>
      </w:r>
      <w:r w:rsidR="00FB3BC6" w:rsidRPr="00871BC1">
        <w:rPr>
          <w:rFonts w:ascii="Times New Roman" w:eastAsia="ＭＳ 明朝" w:hAnsi="Times New Roman" w:hint="eastAsia"/>
          <w:color w:val="000000" w:themeColor="text1"/>
          <w:kern w:val="0"/>
          <w:szCs w:val="21"/>
        </w:rPr>
        <w:t>（うち</w:t>
      </w:r>
      <w:r w:rsidR="00FB3BC6" w:rsidRPr="00871BC1">
        <w:rPr>
          <w:rFonts w:ascii="Times New Roman" w:eastAsia="ＭＳ 明朝" w:hAnsi="Times New Roman" w:hint="eastAsia"/>
          <w:color w:val="000000" w:themeColor="text1"/>
          <w:kern w:val="0"/>
          <w:szCs w:val="21"/>
        </w:rPr>
        <w:t>1</w:t>
      </w:r>
      <w:r w:rsidR="00FB3BC6" w:rsidRPr="00871BC1">
        <w:rPr>
          <w:rFonts w:ascii="Times New Roman" w:eastAsia="ＭＳ 明朝" w:hAnsi="Times New Roman" w:hint="eastAsia"/>
          <w:color w:val="000000" w:themeColor="text1"/>
          <w:kern w:val="0"/>
          <w:szCs w:val="21"/>
        </w:rPr>
        <w:t>名は後半のみ参加）</w:t>
      </w:r>
      <w:r w:rsidR="00FB3BC6" w:rsidRPr="00871BC1">
        <w:rPr>
          <w:rFonts w:ascii="Times New Roman" w:eastAsia="ＭＳ 明朝" w:hAnsi="Times New Roman"/>
          <w:color w:val="000000" w:themeColor="text1"/>
          <w:kern w:val="0"/>
          <w:szCs w:val="21"/>
        </w:rPr>
        <w:t>および大学院生</w:t>
      </w:r>
      <w:r w:rsidR="00454443" w:rsidRPr="00871BC1">
        <w:rPr>
          <w:rFonts w:ascii="Times New Roman" w:eastAsia="ＭＳ 明朝" w:hAnsi="Times New Roman"/>
          <w:color w:val="000000" w:themeColor="text1"/>
          <w:kern w:val="0"/>
          <w:szCs w:val="21"/>
        </w:rPr>
        <w:t>1</w:t>
      </w:r>
      <w:r w:rsidR="00FB3BC6" w:rsidRPr="00871BC1">
        <w:rPr>
          <w:rFonts w:ascii="Times New Roman" w:eastAsia="ＭＳ 明朝" w:hAnsi="Times New Roman"/>
          <w:color w:val="000000" w:themeColor="text1"/>
          <w:kern w:val="0"/>
          <w:szCs w:val="21"/>
        </w:rPr>
        <w:t>名</w:t>
      </w:r>
      <w:r w:rsidR="00454443" w:rsidRPr="00871BC1">
        <w:rPr>
          <w:rFonts w:ascii="Times New Roman" w:eastAsia="ＭＳ 明朝" w:hAnsi="Times New Roman" w:hint="eastAsia"/>
          <w:color w:val="000000" w:themeColor="text1"/>
          <w:kern w:val="0"/>
          <w:szCs w:val="21"/>
        </w:rPr>
        <w:t>であった</w:t>
      </w:r>
      <w:r w:rsidR="00ED75A2" w:rsidRPr="00871BC1">
        <w:rPr>
          <w:rFonts w:ascii="Times New Roman" w:eastAsia="ＭＳ 明朝" w:hAnsi="Times New Roman" w:hint="eastAsia"/>
          <w:color w:val="000000" w:themeColor="text1"/>
          <w:kern w:val="0"/>
          <w:szCs w:val="21"/>
        </w:rPr>
        <w:t>。</w:t>
      </w:r>
      <w:r w:rsidR="00957D18" w:rsidRPr="00871BC1">
        <w:rPr>
          <w:rFonts w:ascii="Times New Roman" w:eastAsia="ＭＳ 明朝" w:hAnsi="Times New Roman" w:hint="eastAsia"/>
          <w:color w:val="000000" w:themeColor="text1"/>
          <w:kern w:val="0"/>
          <w:szCs w:val="21"/>
        </w:rPr>
        <w:t>その結果</w:t>
      </w:r>
      <w:r w:rsidR="00454443" w:rsidRPr="00871BC1">
        <w:rPr>
          <w:rFonts w:ascii="Times New Roman" w:eastAsia="ＭＳ 明朝" w:hAnsi="Times New Roman" w:hint="eastAsia"/>
          <w:color w:val="000000" w:themeColor="text1"/>
          <w:kern w:val="0"/>
          <w:szCs w:val="21"/>
        </w:rPr>
        <w:t>，</w:t>
      </w:r>
      <w:r w:rsidR="00957D18" w:rsidRPr="00871BC1">
        <w:rPr>
          <w:rFonts w:ascii="Times New Roman" w:eastAsia="ＭＳ 明朝" w:hAnsi="Times New Roman" w:hint="eastAsia"/>
          <w:color w:val="000000" w:themeColor="text1"/>
          <w:kern w:val="0"/>
          <w:szCs w:val="21"/>
        </w:rPr>
        <w:t>自覚的</w:t>
      </w:r>
      <w:r w:rsidR="00957D18" w:rsidRPr="00871BC1">
        <w:rPr>
          <w:rFonts w:ascii="Times New Roman" w:eastAsia="ＭＳ 明朝" w:hAnsi="Times New Roman"/>
          <w:color w:val="000000" w:themeColor="text1"/>
          <w:kern w:val="0"/>
          <w:szCs w:val="21"/>
        </w:rPr>
        <w:t>な困り</w:t>
      </w:r>
      <w:r w:rsidR="00957D18" w:rsidRPr="00871BC1">
        <w:rPr>
          <w:rFonts w:ascii="Times New Roman" w:eastAsia="ＭＳ 明朝" w:hAnsi="Times New Roman" w:hint="eastAsia"/>
          <w:color w:val="000000" w:themeColor="text1"/>
          <w:kern w:val="0"/>
          <w:szCs w:val="21"/>
        </w:rPr>
        <w:t>感</w:t>
      </w:r>
      <w:r w:rsidR="00957D18" w:rsidRPr="00871BC1">
        <w:rPr>
          <w:rFonts w:ascii="Times New Roman" w:eastAsia="ＭＳ 明朝" w:hAnsi="Times New Roman"/>
          <w:color w:val="000000" w:themeColor="text1"/>
          <w:kern w:val="0"/>
          <w:szCs w:val="21"/>
        </w:rPr>
        <w:t>や障害に対する受け止め方に肯定的な変化が</w:t>
      </w:r>
      <w:r w:rsidR="00454443" w:rsidRPr="00871BC1">
        <w:rPr>
          <w:rFonts w:ascii="Times New Roman" w:eastAsia="ＭＳ 明朝" w:hAnsi="Times New Roman" w:hint="eastAsia"/>
          <w:color w:val="000000" w:themeColor="text1"/>
          <w:kern w:val="0"/>
          <w:szCs w:val="21"/>
        </w:rPr>
        <w:t>み</w:t>
      </w:r>
      <w:r w:rsidR="00957D18" w:rsidRPr="00871BC1">
        <w:rPr>
          <w:rFonts w:ascii="Times New Roman" w:eastAsia="ＭＳ 明朝" w:hAnsi="Times New Roman"/>
          <w:color w:val="000000" w:themeColor="text1"/>
          <w:kern w:val="0"/>
          <w:szCs w:val="21"/>
        </w:rPr>
        <w:t>られた。本稿では</w:t>
      </w:r>
      <w:r w:rsidR="00E768A8" w:rsidRPr="00871BC1">
        <w:rPr>
          <w:rFonts w:ascii="Times New Roman" w:eastAsia="ＭＳ 明朝" w:hAnsi="Times New Roman"/>
          <w:color w:val="000000" w:themeColor="text1"/>
          <w:kern w:val="0"/>
          <w:szCs w:val="21"/>
        </w:rPr>
        <w:t>，</w:t>
      </w:r>
      <w:r w:rsidR="00957D18" w:rsidRPr="00871BC1">
        <w:rPr>
          <w:rFonts w:ascii="Times New Roman" w:eastAsia="ＭＳ 明朝" w:hAnsi="Times New Roman" w:hint="eastAsia"/>
          <w:color w:val="000000" w:themeColor="text1"/>
          <w:kern w:val="0"/>
          <w:szCs w:val="21"/>
        </w:rPr>
        <w:t>地方都市の大学における</w:t>
      </w:r>
      <w:r w:rsidR="00957D18" w:rsidRPr="00871BC1">
        <w:rPr>
          <w:rFonts w:ascii="Times New Roman" w:eastAsia="ＭＳ 明朝" w:hAnsi="Times New Roman"/>
          <w:color w:val="000000" w:themeColor="text1"/>
          <w:kern w:val="0"/>
          <w:szCs w:val="21"/>
        </w:rPr>
        <w:t>発達障害学生に対するショートケアプログラムの</w:t>
      </w:r>
      <w:r w:rsidR="00957D18" w:rsidRPr="00871BC1">
        <w:rPr>
          <w:rFonts w:ascii="Times New Roman" w:eastAsia="ＭＳ 明朝" w:hAnsi="Times New Roman" w:hint="eastAsia"/>
          <w:color w:val="000000" w:themeColor="text1"/>
          <w:kern w:val="0"/>
          <w:szCs w:val="21"/>
        </w:rPr>
        <w:t>実行性</w:t>
      </w:r>
      <w:r w:rsidR="00957D18" w:rsidRPr="00871BC1">
        <w:rPr>
          <w:rFonts w:ascii="Times New Roman" w:eastAsia="ＭＳ 明朝" w:hAnsi="Times New Roman"/>
          <w:color w:val="000000" w:themeColor="text1"/>
          <w:kern w:val="0"/>
          <w:szCs w:val="21"/>
        </w:rPr>
        <w:t>を</w:t>
      </w:r>
      <w:r w:rsidR="00957D18" w:rsidRPr="00871BC1">
        <w:rPr>
          <w:rFonts w:ascii="Times New Roman" w:eastAsia="ＭＳ 明朝" w:hAnsi="Times New Roman" w:hint="eastAsia"/>
          <w:color w:val="000000" w:themeColor="text1"/>
          <w:kern w:val="0"/>
          <w:szCs w:val="21"/>
        </w:rPr>
        <w:t>検討するとともに</w:t>
      </w:r>
      <w:r w:rsidR="00E768A8" w:rsidRPr="00871BC1">
        <w:rPr>
          <w:rFonts w:ascii="Times New Roman" w:eastAsia="ＭＳ 明朝" w:hAnsi="Times New Roman" w:hint="eastAsia"/>
          <w:color w:val="000000" w:themeColor="text1"/>
          <w:kern w:val="0"/>
          <w:szCs w:val="21"/>
        </w:rPr>
        <w:t>，</w:t>
      </w:r>
      <w:r w:rsidR="00957D18" w:rsidRPr="00871BC1">
        <w:rPr>
          <w:rFonts w:ascii="Times New Roman" w:eastAsia="ＭＳ 明朝" w:hAnsi="Times New Roman" w:hint="eastAsia"/>
          <w:color w:val="000000" w:themeColor="text1"/>
          <w:kern w:val="0"/>
          <w:szCs w:val="21"/>
        </w:rPr>
        <w:t>途中参加</w:t>
      </w:r>
      <w:r w:rsidR="00957D18" w:rsidRPr="00871BC1">
        <w:rPr>
          <w:rFonts w:ascii="Times New Roman" w:eastAsia="ＭＳ 明朝" w:hAnsi="Times New Roman"/>
          <w:color w:val="000000" w:themeColor="text1"/>
          <w:kern w:val="0"/>
          <w:szCs w:val="21"/>
        </w:rPr>
        <w:t>の</w:t>
      </w:r>
      <w:r w:rsidR="00454443" w:rsidRPr="00871BC1">
        <w:rPr>
          <w:rFonts w:ascii="Times New Roman" w:eastAsia="ＭＳ 明朝" w:hAnsi="Times New Roman" w:hint="eastAsia"/>
          <w:color w:val="000000" w:themeColor="text1"/>
          <w:kern w:val="0"/>
          <w:szCs w:val="21"/>
        </w:rPr>
        <w:t>1</w:t>
      </w:r>
      <w:r w:rsidR="00454443" w:rsidRPr="00871BC1">
        <w:rPr>
          <w:rFonts w:ascii="Times New Roman" w:eastAsia="ＭＳ 明朝" w:hAnsi="Times New Roman" w:hint="eastAsia"/>
          <w:color w:val="000000" w:themeColor="text1"/>
          <w:kern w:val="0"/>
          <w:szCs w:val="21"/>
        </w:rPr>
        <w:t>事</w:t>
      </w:r>
      <w:r w:rsidR="00957D18" w:rsidRPr="00871BC1">
        <w:rPr>
          <w:rFonts w:ascii="Times New Roman" w:eastAsia="ＭＳ 明朝" w:hAnsi="Times New Roman"/>
          <w:color w:val="000000" w:themeColor="text1"/>
          <w:kern w:val="0"/>
          <w:szCs w:val="21"/>
        </w:rPr>
        <w:t>例を除</w:t>
      </w:r>
      <w:r w:rsidR="00454443" w:rsidRPr="00871BC1">
        <w:rPr>
          <w:rFonts w:ascii="Times New Roman" w:eastAsia="ＭＳ 明朝" w:hAnsi="Times New Roman" w:hint="eastAsia"/>
          <w:color w:val="000000" w:themeColor="text1"/>
          <w:kern w:val="0"/>
          <w:szCs w:val="21"/>
        </w:rPr>
        <w:t>いた</w:t>
      </w:r>
      <w:r w:rsidR="00454443" w:rsidRPr="00871BC1">
        <w:rPr>
          <w:rFonts w:ascii="Times New Roman" w:eastAsia="ＭＳ 明朝" w:hAnsi="Times New Roman"/>
          <w:color w:val="000000" w:themeColor="text1"/>
          <w:kern w:val="0"/>
          <w:szCs w:val="21"/>
        </w:rPr>
        <w:t>2</w:t>
      </w:r>
      <w:r w:rsidR="00957D18" w:rsidRPr="00871BC1">
        <w:rPr>
          <w:rFonts w:ascii="Times New Roman" w:eastAsia="ＭＳ 明朝" w:hAnsi="Times New Roman"/>
          <w:color w:val="000000" w:themeColor="text1"/>
          <w:kern w:val="0"/>
          <w:szCs w:val="21"/>
        </w:rPr>
        <w:t>事例</w:t>
      </w:r>
      <w:r w:rsidR="00454443" w:rsidRPr="00871BC1">
        <w:rPr>
          <w:rFonts w:ascii="Times New Roman" w:eastAsia="ＭＳ 明朝" w:hAnsi="Times New Roman" w:hint="eastAsia"/>
          <w:color w:val="000000" w:themeColor="text1"/>
          <w:kern w:val="0"/>
          <w:szCs w:val="21"/>
        </w:rPr>
        <w:t>の</w:t>
      </w:r>
      <w:r w:rsidR="00957D18" w:rsidRPr="00871BC1">
        <w:rPr>
          <w:rFonts w:ascii="Times New Roman" w:eastAsia="ＭＳ 明朝" w:hAnsi="Times New Roman"/>
          <w:color w:val="000000" w:themeColor="text1"/>
          <w:kern w:val="0"/>
          <w:szCs w:val="21"/>
        </w:rPr>
        <w:t>経過を検証することにより</w:t>
      </w:r>
      <w:r w:rsidR="00E768A8" w:rsidRPr="00871BC1">
        <w:rPr>
          <w:rFonts w:ascii="Times New Roman" w:eastAsia="ＭＳ 明朝" w:hAnsi="Times New Roman" w:hint="eastAsia"/>
          <w:color w:val="000000" w:themeColor="text1"/>
          <w:kern w:val="0"/>
          <w:szCs w:val="21"/>
        </w:rPr>
        <w:t>，</w:t>
      </w:r>
      <w:r w:rsidR="00957D18" w:rsidRPr="00871BC1">
        <w:rPr>
          <w:rFonts w:ascii="Times New Roman" w:eastAsia="ＭＳ 明朝" w:hAnsi="Times New Roman" w:hint="eastAsia"/>
          <w:color w:val="000000" w:themeColor="text1"/>
          <w:kern w:val="0"/>
          <w:szCs w:val="21"/>
        </w:rPr>
        <w:t>プログラムの意義について考察した。</w:t>
      </w:r>
    </w:p>
    <w:p w14:paraId="01FB96C1" w14:textId="77777777" w:rsidR="006E019F" w:rsidRPr="00871BC1" w:rsidRDefault="006E019F">
      <w:pPr>
        <w:rPr>
          <w:rFonts w:ascii="Times New Roman" w:eastAsia="ＭＳ 明朝" w:hAnsi="Times New Roman"/>
          <w:color w:val="000000" w:themeColor="text1"/>
          <w:kern w:val="0"/>
          <w:szCs w:val="21"/>
        </w:rPr>
      </w:pPr>
    </w:p>
    <w:p w14:paraId="2BD314E6" w14:textId="77777777" w:rsidR="006E019F" w:rsidRPr="00871BC1" w:rsidRDefault="00957D18" w:rsidP="00842CCB">
      <w:pPr>
        <w:pStyle w:val="1"/>
      </w:pPr>
      <w:r w:rsidRPr="00871BC1">
        <w:rPr>
          <w:rFonts w:hint="eastAsia"/>
        </w:rPr>
        <w:t>Ⅱ．</w:t>
      </w:r>
      <w:r w:rsidRPr="00871BC1">
        <w:rPr>
          <w:rFonts w:hint="eastAsia"/>
          <w:spacing w:val="80"/>
          <w:fitText w:val="639" w:id="-1232220928"/>
        </w:rPr>
        <w:t>方</w:t>
      </w:r>
      <w:r w:rsidRPr="00871BC1">
        <w:rPr>
          <w:rFonts w:hint="eastAsia"/>
          <w:fitText w:val="639" w:id="-1232220928"/>
        </w:rPr>
        <w:t>法</w:t>
      </w:r>
    </w:p>
    <w:p w14:paraId="5BD58A88" w14:textId="0939752B" w:rsidR="006E019F" w:rsidRPr="00871BC1" w:rsidRDefault="00454443" w:rsidP="00842CCB">
      <w:pPr>
        <w:pStyle w:val="2"/>
      </w:pPr>
      <w:r w:rsidRPr="00871BC1">
        <w:rPr>
          <w:rFonts w:hint="eastAsia"/>
        </w:rPr>
        <w:t xml:space="preserve">　</w:t>
      </w:r>
      <w:r w:rsidR="00E768A8" w:rsidRPr="00871BC1">
        <w:rPr>
          <w:rFonts w:hint="eastAsia"/>
        </w:rPr>
        <w:t>1</w:t>
      </w:r>
      <w:r w:rsidR="00957D18" w:rsidRPr="00871BC1">
        <w:rPr>
          <w:rFonts w:hint="eastAsia"/>
        </w:rPr>
        <w:t>．</w:t>
      </w:r>
      <w:r w:rsidR="00957D18" w:rsidRPr="00871BC1">
        <w:rPr>
          <w:rFonts w:hint="eastAsia"/>
          <w:spacing w:val="110"/>
          <w:kern w:val="0"/>
          <w:fitText w:val="639" w:id="-1232220672"/>
        </w:rPr>
        <w:t>対</w:t>
      </w:r>
      <w:r w:rsidR="00957D18" w:rsidRPr="00871BC1">
        <w:rPr>
          <w:rFonts w:hint="eastAsia"/>
          <w:kern w:val="0"/>
          <w:fitText w:val="639" w:id="-1232220672"/>
        </w:rPr>
        <w:t>象</w:t>
      </w:r>
    </w:p>
    <w:p w14:paraId="2A305F1F" w14:textId="0005168E" w:rsidR="006E019F" w:rsidRPr="00871BC1" w:rsidRDefault="00280C1F" w:rsidP="00454443">
      <w:pPr>
        <w:ind w:rightChars="47" w:right="100"/>
        <w:rPr>
          <w:rFonts w:ascii="Times New Roman" w:eastAsia="ＭＳ 明朝" w:hAnsi="Times New Roman"/>
          <w:color w:val="000000" w:themeColor="text1"/>
          <w:szCs w:val="21"/>
        </w:rPr>
      </w:pPr>
      <w:r w:rsidRPr="00871BC1">
        <w:rPr>
          <w:rFonts w:ascii="Times New Roman" w:eastAsia="ＭＳ 明朝" w:hAnsi="Times New Roman"/>
          <w:noProof/>
          <w:color w:val="000000" w:themeColor="text1"/>
          <w:szCs w:val="21"/>
        </w:rPr>
        <mc:AlternateContent>
          <mc:Choice Requires="wps">
            <w:drawing>
              <wp:anchor distT="0" distB="0" distL="114300" distR="114300" simplePos="0" relativeHeight="251663360" behindDoc="0" locked="0" layoutInCell="1" allowOverlap="1" wp14:anchorId="78D20AB5" wp14:editId="7839F994">
                <wp:simplePos x="0" y="0"/>
                <wp:positionH relativeFrom="column">
                  <wp:posOffset>5573569</wp:posOffset>
                </wp:positionH>
                <wp:positionV relativeFrom="paragraph">
                  <wp:posOffset>682669</wp:posOffset>
                </wp:positionV>
                <wp:extent cx="601249" cy="1403985"/>
                <wp:effectExtent l="0" t="0" r="27940" b="1079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49" cy="1403985"/>
                        </a:xfrm>
                        <a:prstGeom prst="rect">
                          <a:avLst/>
                        </a:prstGeom>
                        <a:solidFill>
                          <a:srgbClr val="FFFFFF"/>
                        </a:solidFill>
                        <a:ln w="9525">
                          <a:solidFill>
                            <a:srgbClr val="000000"/>
                          </a:solidFill>
                          <a:miter lim="800000"/>
                          <a:headEnd/>
                          <a:tailEnd/>
                        </a:ln>
                      </wps:spPr>
                      <wps:txbx>
                        <w:txbxContent>
                          <w:p w14:paraId="2B7DBECF" w14:textId="28C1F1A4" w:rsidR="00C237CE" w:rsidRDefault="00C237CE">
                            <w:r>
                              <w:rPr>
                                <w:rFonts w:hint="eastAsia"/>
                              </w:rPr>
                              <w:t>Table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38.85pt;margin-top:53.75pt;width:47.3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">
                <v:textbox style="mso-fit-shape-to-text:t">
                  <w:txbxContent>
                    <w:p w14:paraId="2B7DBECF" w14:textId="28C1F1A4" w:rsidR="00C237CE" w:rsidRDefault="00C237CE">
                      <w:r>
                        <w:rPr>
                          <w:rFonts w:hint="eastAsia"/>
                        </w:rPr>
                        <w:t>Table 1</w:t>
                      </w:r>
                    </w:p>
                  </w:txbxContent>
                </v:textbox>
              </v:shape>
            </w:pict>
          </mc:Fallback>
        </mc:AlternateContent>
      </w:r>
      <w:r w:rsidR="00454443" w:rsidRPr="00871BC1">
        <w:rPr>
          <w:rFonts w:ascii="Times New Roman" w:eastAsia="ＭＳ 明朝" w:hAnsi="Times New Roman" w:hint="eastAsia"/>
          <w:color w:val="000000" w:themeColor="text1"/>
          <w:szCs w:val="21"/>
        </w:rPr>
        <w:t xml:space="preserve">　</w:t>
      </w:r>
      <w:r w:rsidR="00957D18" w:rsidRPr="00871BC1">
        <w:rPr>
          <w:rFonts w:ascii="Times New Roman" w:eastAsia="ＭＳ 明朝" w:hAnsi="Times New Roman" w:hint="eastAsia"/>
          <w:color w:val="000000" w:themeColor="text1"/>
          <w:szCs w:val="21"/>
        </w:rPr>
        <w:t>筑波大学の</w:t>
      </w:r>
      <w:r w:rsidR="00957D18" w:rsidRPr="00871BC1">
        <w:rPr>
          <w:rFonts w:ascii="Times New Roman" w:eastAsia="ＭＳ 明朝" w:hAnsi="Times New Roman"/>
          <w:color w:val="000000" w:themeColor="text1"/>
          <w:szCs w:val="21"/>
        </w:rPr>
        <w:t>相談</w:t>
      </w:r>
      <w:r w:rsidR="00957D18" w:rsidRPr="00871BC1">
        <w:rPr>
          <w:rFonts w:ascii="Times New Roman" w:eastAsia="ＭＳ 明朝" w:hAnsi="Times New Roman" w:hint="eastAsia"/>
          <w:color w:val="000000" w:themeColor="text1"/>
          <w:szCs w:val="21"/>
        </w:rPr>
        <w:t>部署で支援中</w:t>
      </w:r>
      <w:r w:rsidR="00454443" w:rsidRPr="00871BC1">
        <w:rPr>
          <w:rFonts w:ascii="Times New Roman" w:eastAsia="ＭＳ 明朝" w:hAnsi="Times New Roman" w:hint="eastAsia"/>
          <w:color w:val="000000" w:themeColor="text1"/>
          <w:szCs w:val="21"/>
        </w:rPr>
        <w:t>であった，</w:t>
      </w:r>
      <w:r w:rsidR="00EA1629" w:rsidRPr="00871BC1">
        <w:rPr>
          <w:rFonts w:ascii="Times New Roman" w:eastAsia="ＭＳ 明朝" w:hAnsi="Times New Roman" w:hint="eastAsia"/>
          <w:color w:val="000000" w:themeColor="text1"/>
          <w:szCs w:val="21"/>
        </w:rPr>
        <w:t>ASD</w:t>
      </w:r>
      <w:r w:rsidR="00957D18" w:rsidRPr="00871BC1">
        <w:rPr>
          <w:rFonts w:ascii="Times New Roman" w:eastAsia="ＭＳ 明朝" w:hAnsi="Times New Roman" w:hint="eastAsia"/>
          <w:color w:val="000000" w:themeColor="text1"/>
          <w:szCs w:val="21"/>
        </w:rPr>
        <w:t>もしくは注意欠如多動症の診断を受けている</w:t>
      </w:r>
      <w:r w:rsidR="00454443" w:rsidRPr="00871BC1">
        <w:rPr>
          <w:rFonts w:ascii="Times New Roman" w:eastAsia="ＭＳ 明朝" w:hAnsi="Times New Roman" w:hint="eastAsia"/>
          <w:color w:val="000000" w:themeColor="text1"/>
          <w:szCs w:val="21"/>
        </w:rPr>
        <w:t>（</w:t>
      </w:r>
      <w:r w:rsidR="00957D18" w:rsidRPr="00871BC1">
        <w:rPr>
          <w:rFonts w:ascii="Times New Roman" w:eastAsia="ＭＳ 明朝" w:hAnsi="Times New Roman" w:hint="eastAsia"/>
          <w:color w:val="000000" w:themeColor="text1"/>
          <w:szCs w:val="21"/>
        </w:rPr>
        <w:t>またはその傾向のある</w:t>
      </w:r>
      <w:r w:rsidR="00454443" w:rsidRPr="00871BC1">
        <w:rPr>
          <w:rFonts w:ascii="Times New Roman" w:eastAsia="ＭＳ 明朝" w:hAnsi="Times New Roman" w:hint="eastAsia"/>
          <w:color w:val="000000" w:themeColor="text1"/>
          <w:szCs w:val="21"/>
        </w:rPr>
        <w:t>）</w:t>
      </w:r>
      <w:r w:rsidR="00957D18" w:rsidRPr="00871BC1">
        <w:rPr>
          <w:rFonts w:ascii="Times New Roman" w:eastAsia="ＭＳ 明朝" w:hAnsi="Times New Roman" w:hint="eastAsia"/>
          <w:color w:val="000000" w:themeColor="text1"/>
          <w:szCs w:val="21"/>
        </w:rPr>
        <w:t>大学生</w:t>
      </w:r>
      <w:r w:rsidR="00454443" w:rsidRPr="00871BC1">
        <w:rPr>
          <w:rFonts w:ascii="Times New Roman" w:eastAsia="ＭＳ 明朝" w:hAnsi="Times New Roman" w:hint="eastAsia"/>
          <w:color w:val="000000" w:themeColor="text1"/>
          <w:szCs w:val="21"/>
        </w:rPr>
        <w:t>およ</w:t>
      </w:r>
      <w:r w:rsidR="00957D18" w:rsidRPr="00871BC1">
        <w:rPr>
          <w:rFonts w:ascii="Times New Roman" w:eastAsia="ＭＳ 明朝" w:hAnsi="Times New Roman" w:hint="eastAsia"/>
          <w:color w:val="000000" w:themeColor="text1"/>
          <w:szCs w:val="21"/>
        </w:rPr>
        <w:t>び大学院生</w:t>
      </w:r>
      <w:bookmarkStart w:id="1" w:name="_Hlk120149386"/>
      <w:r w:rsidR="00157B1E" w:rsidRPr="00871BC1">
        <w:rPr>
          <w:rFonts w:ascii="Times New Roman" w:eastAsia="ＭＳ 明朝" w:hAnsi="Times New Roman" w:hint="eastAsia"/>
          <w:color w:val="000000" w:themeColor="text1"/>
          <w:szCs w:val="21"/>
        </w:rPr>
        <w:t>約</w:t>
      </w:r>
      <w:r w:rsidR="00157B1E" w:rsidRPr="00871BC1">
        <w:rPr>
          <w:rFonts w:ascii="Times New Roman" w:eastAsia="ＭＳ 明朝" w:hAnsi="Times New Roman"/>
          <w:color w:val="000000" w:themeColor="text1"/>
          <w:szCs w:val="21"/>
        </w:rPr>
        <w:t>30</w:t>
      </w:r>
      <w:r w:rsidR="00157B1E" w:rsidRPr="00871BC1">
        <w:rPr>
          <w:rFonts w:ascii="Times New Roman" w:eastAsia="ＭＳ 明朝" w:hAnsi="Times New Roman"/>
          <w:color w:val="000000" w:themeColor="text1"/>
          <w:szCs w:val="21"/>
        </w:rPr>
        <w:t>名に対し</w:t>
      </w:r>
      <w:r w:rsidR="00807ADC" w:rsidRPr="00871BC1">
        <w:rPr>
          <w:rFonts w:ascii="Times New Roman" w:eastAsia="ＭＳ 明朝" w:hAnsi="Times New Roman" w:hint="eastAsia"/>
          <w:color w:val="000000" w:themeColor="text1"/>
          <w:szCs w:val="21"/>
        </w:rPr>
        <w:t>，</w:t>
      </w:r>
      <w:r w:rsidR="00157B1E" w:rsidRPr="00871BC1">
        <w:rPr>
          <w:rFonts w:ascii="Times New Roman" w:eastAsia="ＭＳ 明朝" w:hAnsi="Times New Roman"/>
          <w:color w:val="000000" w:themeColor="text1"/>
          <w:szCs w:val="21"/>
        </w:rPr>
        <w:t>E</w:t>
      </w:r>
      <w:r w:rsidR="00157B1E" w:rsidRPr="00871BC1">
        <w:rPr>
          <w:rFonts w:ascii="Times New Roman" w:eastAsia="ＭＳ 明朝" w:hAnsi="Times New Roman"/>
          <w:color w:val="000000" w:themeColor="text1"/>
          <w:szCs w:val="21"/>
        </w:rPr>
        <w:t>メール</w:t>
      </w:r>
      <w:r w:rsidR="00957D18" w:rsidRPr="00871BC1">
        <w:rPr>
          <w:rFonts w:ascii="Times New Roman" w:eastAsia="ＭＳ 明朝" w:hAnsi="Times New Roman" w:hint="eastAsia"/>
          <w:color w:val="000000" w:themeColor="text1"/>
          <w:szCs w:val="21"/>
        </w:rPr>
        <w:t>で</w:t>
      </w:r>
      <w:r w:rsidRPr="00871BC1">
        <w:rPr>
          <w:rFonts w:ascii="Times New Roman" w:eastAsia="ＭＳ 明朝" w:hAnsi="Times New Roman"/>
          <w:color w:val="000000" w:themeColor="text1"/>
          <w:szCs w:val="21"/>
        </w:rPr>
        <w:t>プログラム</w:t>
      </w:r>
      <w:r w:rsidRPr="00871BC1">
        <w:rPr>
          <w:rFonts w:ascii="Times New Roman" w:eastAsia="ＭＳ 明朝" w:hAnsi="Times New Roman" w:hint="eastAsia"/>
          <w:color w:val="000000" w:themeColor="text1"/>
          <w:szCs w:val="21"/>
        </w:rPr>
        <w:t>への</w:t>
      </w:r>
      <w:r w:rsidRPr="00871BC1">
        <w:rPr>
          <w:rFonts w:ascii="Times New Roman" w:eastAsia="ＭＳ 明朝" w:hAnsi="Times New Roman"/>
          <w:color w:val="000000" w:themeColor="text1"/>
          <w:szCs w:val="21"/>
        </w:rPr>
        <w:t>参加</w:t>
      </w:r>
      <w:r w:rsidRPr="00871BC1">
        <w:rPr>
          <w:rFonts w:ascii="Times New Roman" w:eastAsia="ＭＳ 明朝" w:hAnsi="Times New Roman" w:hint="eastAsia"/>
          <w:color w:val="000000" w:themeColor="text1"/>
          <w:szCs w:val="21"/>
        </w:rPr>
        <w:t>者を</w:t>
      </w:r>
      <w:r w:rsidR="00157B1E" w:rsidRPr="00871BC1">
        <w:rPr>
          <w:rFonts w:ascii="Times New Roman" w:eastAsia="ＭＳ 明朝" w:hAnsi="Times New Roman" w:hint="eastAsia"/>
          <w:color w:val="000000" w:themeColor="text1"/>
          <w:szCs w:val="21"/>
        </w:rPr>
        <w:t>募集し</w:t>
      </w:r>
      <w:bookmarkEnd w:id="1"/>
      <w:r w:rsidR="00E768A8" w:rsidRPr="00871BC1">
        <w:rPr>
          <w:rFonts w:ascii="Times New Roman" w:eastAsia="ＭＳ 明朝" w:hAnsi="Times New Roman" w:hint="eastAsia"/>
          <w:color w:val="000000" w:themeColor="text1"/>
          <w:szCs w:val="21"/>
        </w:rPr>
        <w:t>，</w:t>
      </w:r>
      <w:r w:rsidR="00957D18" w:rsidRPr="00871BC1">
        <w:rPr>
          <w:rFonts w:ascii="Times New Roman" w:eastAsia="ＭＳ 明朝" w:hAnsi="Times New Roman"/>
          <w:color w:val="000000" w:themeColor="text1"/>
          <w:szCs w:val="21"/>
        </w:rPr>
        <w:t>希望</w:t>
      </w:r>
      <w:r w:rsidR="00957D18" w:rsidRPr="00871BC1">
        <w:rPr>
          <w:rFonts w:ascii="Times New Roman" w:eastAsia="ＭＳ 明朝" w:hAnsi="Times New Roman" w:hint="eastAsia"/>
          <w:color w:val="000000" w:themeColor="text1"/>
          <w:szCs w:val="21"/>
        </w:rPr>
        <w:t>した</w:t>
      </w:r>
      <w:r w:rsidR="00957D18" w:rsidRPr="00871BC1">
        <w:rPr>
          <w:rFonts w:ascii="Times New Roman" w:eastAsia="ＭＳ 明朝" w:hAnsi="Times New Roman"/>
          <w:color w:val="000000" w:themeColor="text1"/>
          <w:szCs w:val="21"/>
        </w:rPr>
        <w:t>3</w:t>
      </w:r>
      <w:r w:rsidR="00957D18" w:rsidRPr="00871BC1">
        <w:rPr>
          <w:rFonts w:ascii="Times New Roman" w:eastAsia="ＭＳ 明朝" w:hAnsi="Times New Roman"/>
          <w:color w:val="000000" w:themeColor="text1"/>
          <w:szCs w:val="21"/>
        </w:rPr>
        <w:t>名</w:t>
      </w:r>
      <w:r w:rsidR="00957D18" w:rsidRPr="00871BC1">
        <w:rPr>
          <w:rFonts w:ascii="Times New Roman" w:eastAsia="ＭＳ 明朝" w:hAnsi="Times New Roman" w:hint="eastAsia"/>
          <w:color w:val="000000" w:themeColor="text1"/>
          <w:szCs w:val="21"/>
        </w:rPr>
        <w:t>を対象</w:t>
      </w:r>
      <w:r w:rsidR="00957D18" w:rsidRPr="00871BC1">
        <w:rPr>
          <w:rFonts w:ascii="Times New Roman" w:eastAsia="ＭＳ 明朝" w:hAnsi="Times New Roman"/>
          <w:color w:val="000000" w:themeColor="text1"/>
          <w:szCs w:val="21"/>
        </w:rPr>
        <w:t>とした</w:t>
      </w:r>
      <w:r w:rsidR="00957D18" w:rsidRPr="00871BC1">
        <w:rPr>
          <w:rFonts w:ascii="Times New Roman" w:eastAsia="ＭＳ 明朝" w:hAnsi="Times New Roman" w:hint="eastAsia"/>
          <w:color w:val="000000" w:themeColor="text1"/>
          <w:szCs w:val="21"/>
        </w:rPr>
        <w:t>（</w:t>
      </w:r>
      <w:r w:rsidR="00957D18" w:rsidRPr="00871BC1">
        <w:rPr>
          <w:rFonts w:ascii="Times New Roman" w:eastAsia="ＭＳ 明朝" w:hAnsi="Times New Roman"/>
          <w:color w:val="000000" w:themeColor="text1"/>
          <w:szCs w:val="21"/>
        </w:rPr>
        <w:t>Table</w:t>
      </w:r>
      <w:r w:rsidR="00E768A8" w:rsidRPr="00871BC1">
        <w:rPr>
          <w:rFonts w:ascii="Times New Roman" w:eastAsia="ＭＳ 明朝" w:hAnsi="Times New Roman" w:hint="eastAsia"/>
          <w:color w:val="000000" w:themeColor="text1"/>
          <w:szCs w:val="21"/>
        </w:rPr>
        <w:t xml:space="preserve"> </w:t>
      </w:r>
      <w:r w:rsidR="00957D18" w:rsidRPr="00871BC1">
        <w:rPr>
          <w:rFonts w:ascii="Times New Roman" w:eastAsia="ＭＳ 明朝" w:hAnsi="Times New Roman"/>
          <w:color w:val="000000" w:themeColor="text1"/>
          <w:szCs w:val="21"/>
        </w:rPr>
        <w:t>1</w:t>
      </w:r>
      <w:r w:rsidR="00957D18" w:rsidRPr="00871BC1">
        <w:rPr>
          <w:rFonts w:ascii="Times New Roman" w:eastAsia="ＭＳ 明朝" w:hAnsi="Times New Roman" w:hint="eastAsia"/>
          <w:color w:val="000000" w:themeColor="text1"/>
          <w:szCs w:val="21"/>
        </w:rPr>
        <w:t>）。</w:t>
      </w:r>
      <w:r w:rsidR="002657DC" w:rsidRPr="00871BC1">
        <w:rPr>
          <w:rFonts w:ascii="Times New Roman" w:eastAsia="ＭＳ 明朝" w:hAnsi="Times New Roman" w:hint="eastAsia"/>
          <w:color w:val="000000" w:themeColor="text1"/>
          <w:szCs w:val="21"/>
        </w:rPr>
        <w:t>うち</w:t>
      </w:r>
      <w:r w:rsidR="00957D18" w:rsidRPr="00871BC1">
        <w:rPr>
          <w:rFonts w:ascii="Times New Roman" w:eastAsia="ＭＳ 明朝" w:hAnsi="Times New Roman"/>
          <w:color w:val="000000" w:themeColor="text1"/>
          <w:szCs w:val="21"/>
        </w:rPr>
        <w:t>2</w:t>
      </w:r>
      <w:r w:rsidR="00957D18" w:rsidRPr="00871BC1">
        <w:rPr>
          <w:rFonts w:ascii="Times New Roman" w:eastAsia="ＭＳ 明朝" w:hAnsi="Times New Roman"/>
          <w:color w:val="000000" w:themeColor="text1"/>
          <w:szCs w:val="21"/>
        </w:rPr>
        <w:t>名</w:t>
      </w:r>
      <w:r w:rsidR="00957D18" w:rsidRPr="00871BC1">
        <w:rPr>
          <w:rFonts w:ascii="Times New Roman" w:eastAsia="ＭＳ 明朝" w:hAnsi="Times New Roman" w:hint="eastAsia"/>
          <w:color w:val="000000" w:themeColor="text1"/>
          <w:szCs w:val="21"/>
        </w:rPr>
        <w:t>（</w:t>
      </w:r>
      <w:r w:rsidR="00957D18" w:rsidRPr="00871BC1">
        <w:rPr>
          <w:rFonts w:ascii="Times New Roman" w:eastAsia="ＭＳ 明朝" w:hAnsi="Times New Roman"/>
          <w:color w:val="000000" w:themeColor="text1"/>
          <w:szCs w:val="21"/>
        </w:rPr>
        <w:t>A</w:t>
      </w:r>
      <w:r w:rsidR="00E768A8" w:rsidRPr="00871BC1">
        <w:rPr>
          <w:rFonts w:ascii="Times New Roman" w:eastAsia="ＭＳ 明朝" w:hAnsi="Times New Roman"/>
          <w:color w:val="000000" w:themeColor="text1"/>
          <w:szCs w:val="21"/>
        </w:rPr>
        <w:t>，</w:t>
      </w:r>
      <w:r w:rsidR="00957D18" w:rsidRPr="00871BC1">
        <w:rPr>
          <w:rFonts w:ascii="Times New Roman" w:eastAsia="ＭＳ 明朝" w:hAnsi="Times New Roman"/>
          <w:color w:val="000000" w:themeColor="text1"/>
          <w:szCs w:val="21"/>
        </w:rPr>
        <w:t>B</w:t>
      </w:r>
      <w:r w:rsidR="00957D18" w:rsidRPr="00871BC1">
        <w:rPr>
          <w:rFonts w:ascii="Times New Roman" w:eastAsia="ＭＳ 明朝" w:hAnsi="Times New Roman"/>
          <w:color w:val="000000" w:themeColor="text1"/>
          <w:szCs w:val="21"/>
        </w:rPr>
        <w:t>）</w:t>
      </w:r>
      <w:r w:rsidR="00957D18" w:rsidRPr="00871BC1">
        <w:rPr>
          <w:rFonts w:ascii="Times New Roman" w:eastAsia="ＭＳ 明朝" w:hAnsi="Times New Roman" w:hint="eastAsia"/>
          <w:color w:val="000000" w:themeColor="text1"/>
          <w:szCs w:val="21"/>
        </w:rPr>
        <w:t>は</w:t>
      </w:r>
      <w:r w:rsidRPr="00871BC1">
        <w:rPr>
          <w:rFonts w:ascii="Times New Roman" w:eastAsia="ＭＳ 明朝" w:hAnsi="Times New Roman" w:hint="eastAsia"/>
          <w:color w:val="000000" w:themeColor="text1"/>
          <w:szCs w:val="21"/>
        </w:rPr>
        <w:t>すべ</w:t>
      </w:r>
      <w:r w:rsidR="00957D18" w:rsidRPr="00871BC1">
        <w:rPr>
          <w:rFonts w:ascii="Times New Roman" w:eastAsia="ＭＳ 明朝" w:hAnsi="Times New Roman" w:hint="eastAsia"/>
          <w:color w:val="000000" w:themeColor="text1"/>
          <w:szCs w:val="21"/>
        </w:rPr>
        <w:t>てのプログラムに参加したが</w:t>
      </w:r>
      <w:r w:rsidR="00E768A8" w:rsidRPr="00871BC1">
        <w:rPr>
          <w:rFonts w:ascii="Times New Roman" w:eastAsia="ＭＳ 明朝" w:hAnsi="Times New Roman" w:hint="eastAsia"/>
          <w:color w:val="000000" w:themeColor="text1"/>
          <w:szCs w:val="21"/>
        </w:rPr>
        <w:t>，</w:t>
      </w:r>
      <w:bookmarkStart w:id="2" w:name="_Hlk120152677"/>
      <w:r w:rsidR="00957D18" w:rsidRPr="00871BC1">
        <w:rPr>
          <w:rFonts w:ascii="Times New Roman" w:eastAsia="ＭＳ 明朝" w:hAnsi="Times New Roman"/>
          <w:color w:val="000000" w:themeColor="text1"/>
          <w:szCs w:val="21"/>
        </w:rPr>
        <w:t>1</w:t>
      </w:r>
      <w:r w:rsidR="00957D18" w:rsidRPr="00871BC1">
        <w:rPr>
          <w:rFonts w:ascii="Times New Roman" w:eastAsia="ＭＳ 明朝" w:hAnsi="Times New Roman"/>
          <w:color w:val="000000" w:themeColor="text1"/>
          <w:szCs w:val="21"/>
        </w:rPr>
        <w:t>名</w:t>
      </w:r>
      <w:r w:rsidR="00957D18" w:rsidRPr="00871BC1">
        <w:rPr>
          <w:rFonts w:ascii="Times New Roman" w:eastAsia="ＭＳ 明朝" w:hAnsi="Times New Roman" w:hint="eastAsia"/>
          <w:color w:val="000000" w:themeColor="text1"/>
          <w:szCs w:val="21"/>
        </w:rPr>
        <w:t>（</w:t>
      </w:r>
      <w:r w:rsidR="00957D18" w:rsidRPr="00871BC1">
        <w:rPr>
          <w:rFonts w:ascii="Times New Roman" w:eastAsia="ＭＳ 明朝" w:hAnsi="Times New Roman"/>
          <w:color w:val="000000" w:themeColor="text1"/>
          <w:szCs w:val="21"/>
        </w:rPr>
        <w:t>C</w:t>
      </w:r>
      <w:r w:rsidR="00957D18" w:rsidRPr="00871BC1">
        <w:rPr>
          <w:rFonts w:ascii="Times New Roman" w:eastAsia="ＭＳ 明朝" w:hAnsi="Times New Roman"/>
          <w:color w:val="000000" w:themeColor="text1"/>
          <w:szCs w:val="21"/>
        </w:rPr>
        <w:t>）</w:t>
      </w:r>
      <w:r w:rsidR="00957D18" w:rsidRPr="00871BC1">
        <w:rPr>
          <w:rFonts w:ascii="Times New Roman" w:eastAsia="ＭＳ 明朝" w:hAnsi="Times New Roman" w:hint="eastAsia"/>
          <w:color w:val="000000" w:themeColor="text1"/>
          <w:szCs w:val="21"/>
        </w:rPr>
        <w:t>は</w:t>
      </w:r>
      <w:r w:rsidR="00D24D07" w:rsidRPr="00871BC1">
        <w:rPr>
          <w:rFonts w:ascii="Times New Roman" w:eastAsia="ＭＳ 明朝" w:hAnsi="Times New Roman" w:hint="eastAsia"/>
          <w:color w:val="000000" w:themeColor="text1"/>
          <w:szCs w:val="21"/>
        </w:rPr>
        <w:t>予定が合わず</w:t>
      </w:r>
      <w:r w:rsidRPr="00871BC1">
        <w:rPr>
          <w:rFonts w:ascii="Times New Roman" w:eastAsia="ＭＳ 明朝" w:hAnsi="Times New Roman" w:hint="eastAsia"/>
          <w:color w:val="000000" w:themeColor="text1"/>
          <w:szCs w:val="21"/>
        </w:rPr>
        <w:t>，</w:t>
      </w:r>
      <w:r w:rsidR="00957D18" w:rsidRPr="00871BC1">
        <w:rPr>
          <w:rFonts w:ascii="Times New Roman" w:eastAsia="ＭＳ 明朝" w:hAnsi="Times New Roman" w:hint="eastAsia"/>
          <w:color w:val="000000" w:themeColor="text1"/>
          <w:szCs w:val="21"/>
        </w:rPr>
        <w:t>一部のプログラム</w:t>
      </w:r>
      <w:r w:rsidR="00E768A8" w:rsidRPr="00871BC1">
        <w:rPr>
          <w:rFonts w:ascii="Times New Roman" w:eastAsia="ＭＳ 明朝" w:hAnsi="Times New Roman" w:hint="eastAsia"/>
          <w:color w:val="000000" w:themeColor="text1"/>
          <w:szCs w:val="21"/>
        </w:rPr>
        <w:t>（</w:t>
      </w:r>
      <w:r w:rsidR="00957D18" w:rsidRPr="00871BC1">
        <w:rPr>
          <w:rFonts w:ascii="Times New Roman" w:eastAsia="ＭＳ 明朝" w:hAnsi="Times New Roman"/>
          <w:color w:val="000000" w:themeColor="text1"/>
          <w:szCs w:val="21"/>
        </w:rPr>
        <w:t>第</w:t>
      </w:r>
      <w:r w:rsidR="00957D18" w:rsidRPr="00871BC1">
        <w:rPr>
          <w:rFonts w:ascii="Times New Roman" w:eastAsia="ＭＳ 明朝" w:hAnsi="Times New Roman"/>
          <w:color w:val="000000" w:themeColor="text1"/>
          <w:szCs w:val="21"/>
        </w:rPr>
        <w:t>10</w:t>
      </w:r>
      <w:r w:rsidRPr="00871BC1">
        <w:rPr>
          <w:rFonts w:ascii="Times New Roman" w:eastAsia="ＭＳ 明朝" w:hAnsi="Times New Roman" w:hint="eastAsia"/>
          <w:color w:val="000000" w:themeColor="text1"/>
          <w:szCs w:val="21"/>
        </w:rPr>
        <w:t>回</w:t>
      </w:r>
      <w:r w:rsidR="00E768A8" w:rsidRPr="00871BC1">
        <w:rPr>
          <w:rFonts w:ascii="Times New Roman" w:eastAsia="ＭＳ 明朝" w:hAnsi="Times New Roman" w:hint="eastAsia"/>
          <w:color w:val="000000" w:themeColor="text1"/>
          <w:szCs w:val="21"/>
        </w:rPr>
        <w:t>，</w:t>
      </w:r>
      <w:r w:rsidRPr="00871BC1">
        <w:rPr>
          <w:rFonts w:ascii="Times New Roman" w:eastAsia="ＭＳ 明朝" w:hAnsi="Times New Roman" w:hint="eastAsia"/>
          <w:color w:val="000000" w:themeColor="text1"/>
          <w:szCs w:val="21"/>
        </w:rPr>
        <w:t>第</w:t>
      </w:r>
      <w:r w:rsidR="00957D18" w:rsidRPr="00871BC1">
        <w:rPr>
          <w:rFonts w:ascii="Times New Roman" w:eastAsia="ＭＳ 明朝" w:hAnsi="Times New Roman"/>
          <w:color w:val="000000" w:themeColor="text1"/>
          <w:szCs w:val="21"/>
        </w:rPr>
        <w:t>11</w:t>
      </w:r>
      <w:r w:rsidR="00957D18" w:rsidRPr="00871BC1">
        <w:rPr>
          <w:rFonts w:ascii="Times New Roman" w:eastAsia="ＭＳ 明朝" w:hAnsi="Times New Roman" w:hint="eastAsia"/>
          <w:color w:val="000000" w:themeColor="text1"/>
          <w:szCs w:val="21"/>
        </w:rPr>
        <w:t>回</w:t>
      </w:r>
      <w:r w:rsidR="00E768A8" w:rsidRPr="00871BC1">
        <w:rPr>
          <w:rFonts w:ascii="Times New Roman" w:eastAsia="ＭＳ 明朝" w:hAnsi="Times New Roman" w:hint="eastAsia"/>
          <w:color w:val="000000" w:themeColor="text1"/>
          <w:szCs w:val="21"/>
        </w:rPr>
        <w:t>）</w:t>
      </w:r>
      <w:r w:rsidR="00957D18" w:rsidRPr="00871BC1">
        <w:rPr>
          <w:rFonts w:ascii="Times New Roman" w:eastAsia="ＭＳ 明朝" w:hAnsi="Times New Roman" w:hint="eastAsia"/>
          <w:color w:val="000000" w:themeColor="text1"/>
          <w:szCs w:val="21"/>
        </w:rPr>
        <w:t>にしか参加</w:t>
      </w:r>
      <w:r w:rsidR="00D24D07" w:rsidRPr="00871BC1">
        <w:rPr>
          <w:rFonts w:ascii="Times New Roman" w:eastAsia="ＭＳ 明朝" w:hAnsi="Times New Roman" w:hint="eastAsia"/>
          <w:color w:val="000000" w:themeColor="text1"/>
          <w:szCs w:val="21"/>
        </w:rPr>
        <w:t>しなかった。</w:t>
      </w:r>
      <w:r w:rsidRPr="00871BC1">
        <w:rPr>
          <w:rFonts w:ascii="Times New Roman" w:eastAsia="ＭＳ 明朝" w:hAnsi="Times New Roman"/>
          <w:color w:val="000000" w:themeColor="text1"/>
          <w:szCs w:val="21"/>
        </w:rPr>
        <w:t>第</w:t>
      </w:r>
      <w:r w:rsidR="00D24D07" w:rsidRPr="00871BC1">
        <w:rPr>
          <w:rFonts w:ascii="Times New Roman" w:eastAsia="ＭＳ 明朝" w:hAnsi="Times New Roman"/>
          <w:color w:val="000000" w:themeColor="text1"/>
          <w:szCs w:val="21"/>
        </w:rPr>
        <w:t>10</w:t>
      </w:r>
      <w:r w:rsidR="00D24D07" w:rsidRPr="00871BC1">
        <w:rPr>
          <w:rFonts w:ascii="Times New Roman" w:eastAsia="ＭＳ 明朝" w:hAnsi="Times New Roman"/>
          <w:color w:val="000000" w:themeColor="text1"/>
          <w:szCs w:val="21"/>
        </w:rPr>
        <w:t>回</w:t>
      </w:r>
      <w:r w:rsidRPr="00871BC1">
        <w:rPr>
          <w:rFonts w:ascii="Times New Roman" w:eastAsia="ＭＳ 明朝" w:hAnsi="Times New Roman" w:hint="eastAsia"/>
          <w:color w:val="000000" w:themeColor="text1"/>
          <w:szCs w:val="21"/>
        </w:rPr>
        <w:t>の内容</w:t>
      </w:r>
      <w:r w:rsidR="00D24D07" w:rsidRPr="00871BC1">
        <w:rPr>
          <w:rFonts w:ascii="Times New Roman" w:eastAsia="ＭＳ 明朝" w:hAnsi="Times New Roman"/>
          <w:color w:val="000000" w:themeColor="text1"/>
          <w:szCs w:val="21"/>
        </w:rPr>
        <w:t>は外部講師の講義</w:t>
      </w:r>
      <w:r w:rsidR="00E768A8" w:rsidRPr="00871BC1">
        <w:rPr>
          <w:rFonts w:ascii="Times New Roman" w:eastAsia="ＭＳ 明朝" w:hAnsi="Times New Roman"/>
          <w:color w:val="000000" w:themeColor="text1"/>
          <w:szCs w:val="21"/>
        </w:rPr>
        <w:t>，</w:t>
      </w:r>
      <w:r w:rsidRPr="00871BC1">
        <w:rPr>
          <w:rFonts w:ascii="Times New Roman" w:eastAsia="ＭＳ 明朝" w:hAnsi="Times New Roman" w:hint="eastAsia"/>
          <w:color w:val="000000" w:themeColor="text1"/>
          <w:szCs w:val="21"/>
        </w:rPr>
        <w:t>第</w:t>
      </w:r>
      <w:r w:rsidR="00D24D07" w:rsidRPr="00871BC1">
        <w:rPr>
          <w:rFonts w:ascii="Times New Roman" w:eastAsia="ＭＳ 明朝" w:hAnsi="Times New Roman"/>
          <w:color w:val="000000" w:themeColor="text1"/>
          <w:szCs w:val="21"/>
        </w:rPr>
        <w:t>11</w:t>
      </w:r>
      <w:r w:rsidR="00D24D07" w:rsidRPr="00871BC1">
        <w:rPr>
          <w:rFonts w:ascii="Times New Roman" w:eastAsia="ＭＳ 明朝" w:hAnsi="Times New Roman"/>
          <w:color w:val="000000" w:themeColor="text1"/>
          <w:szCs w:val="21"/>
        </w:rPr>
        <w:t>回は</w:t>
      </w:r>
      <w:r w:rsidR="00D24D07" w:rsidRPr="00871BC1">
        <w:rPr>
          <w:rFonts w:ascii="Times New Roman" w:eastAsia="ＭＳ 明朝" w:hAnsi="Times New Roman" w:hint="eastAsia"/>
          <w:color w:val="000000" w:themeColor="text1"/>
          <w:szCs w:val="21"/>
        </w:rPr>
        <w:t>就職活動の注意点であり</w:t>
      </w:r>
      <w:r w:rsidR="00E768A8" w:rsidRPr="00871BC1">
        <w:rPr>
          <w:rFonts w:ascii="Times New Roman" w:eastAsia="ＭＳ 明朝" w:hAnsi="Times New Roman" w:hint="eastAsia"/>
          <w:color w:val="000000" w:themeColor="text1"/>
          <w:szCs w:val="21"/>
        </w:rPr>
        <w:t>，</w:t>
      </w:r>
      <w:r w:rsidR="00D24D07" w:rsidRPr="00871BC1">
        <w:rPr>
          <w:rFonts w:ascii="Times New Roman" w:eastAsia="ＭＳ 明朝" w:hAnsi="Times New Roman"/>
          <w:color w:val="000000" w:themeColor="text1"/>
          <w:szCs w:val="21"/>
        </w:rPr>
        <w:t>C</w:t>
      </w:r>
      <w:r w:rsidR="00D24D07" w:rsidRPr="00871BC1">
        <w:rPr>
          <w:rFonts w:ascii="Times New Roman" w:eastAsia="ＭＳ 明朝" w:hAnsi="Times New Roman"/>
          <w:color w:val="000000" w:themeColor="text1"/>
          <w:szCs w:val="21"/>
        </w:rPr>
        <w:t>はこのプログラムの中核要素である</w:t>
      </w:r>
      <w:r w:rsidRPr="00871BC1">
        <w:rPr>
          <w:rFonts w:ascii="Times New Roman" w:eastAsia="ＭＳ 明朝" w:hAnsi="Times New Roman" w:hint="eastAsia"/>
          <w:color w:val="000000" w:themeColor="text1"/>
          <w:szCs w:val="21"/>
        </w:rPr>
        <w:t>，</w:t>
      </w:r>
      <w:r w:rsidR="002261A0" w:rsidRPr="00871BC1">
        <w:rPr>
          <w:rFonts w:ascii="Times New Roman" w:eastAsia="ＭＳ 明朝" w:hAnsi="Times New Roman" w:hint="eastAsia"/>
          <w:color w:val="000000" w:themeColor="text1"/>
          <w:szCs w:val="21"/>
        </w:rPr>
        <w:t>困りごとを共有し解決方法を考えるワークショップ形式のプログラムには参加していない</w:t>
      </w:r>
      <w:r w:rsidRPr="00871BC1">
        <w:rPr>
          <w:rFonts w:ascii="Times New Roman" w:eastAsia="ＭＳ 明朝" w:hAnsi="Times New Roman" w:hint="eastAsia"/>
          <w:color w:val="000000" w:themeColor="text1"/>
          <w:szCs w:val="21"/>
        </w:rPr>
        <w:t>。この</w:t>
      </w:r>
      <w:r w:rsidR="002261A0" w:rsidRPr="00871BC1">
        <w:rPr>
          <w:rFonts w:ascii="Times New Roman" w:eastAsia="ＭＳ 明朝" w:hAnsi="Times New Roman" w:hint="eastAsia"/>
          <w:color w:val="000000" w:themeColor="text1"/>
          <w:szCs w:val="21"/>
        </w:rPr>
        <w:t>ため</w:t>
      </w:r>
      <w:r w:rsidR="00E768A8" w:rsidRPr="00871BC1">
        <w:rPr>
          <w:rFonts w:ascii="Times New Roman" w:eastAsia="ＭＳ 明朝" w:hAnsi="Times New Roman" w:hint="eastAsia"/>
          <w:color w:val="000000" w:themeColor="text1"/>
          <w:szCs w:val="21"/>
        </w:rPr>
        <w:t>，</w:t>
      </w:r>
      <w:r w:rsidR="0040144B" w:rsidRPr="00871BC1">
        <w:rPr>
          <w:rFonts w:ascii="Times New Roman" w:eastAsia="ＭＳ 明朝" w:hAnsi="Times New Roman" w:hint="eastAsia"/>
          <w:color w:val="000000" w:themeColor="text1"/>
          <w:szCs w:val="21"/>
        </w:rPr>
        <w:t>C</w:t>
      </w:r>
      <w:r w:rsidR="0040144B" w:rsidRPr="00871BC1">
        <w:rPr>
          <w:rFonts w:ascii="Times New Roman" w:eastAsia="ＭＳ 明朝" w:hAnsi="Times New Roman" w:hint="eastAsia"/>
          <w:color w:val="000000" w:themeColor="text1"/>
          <w:szCs w:val="21"/>
        </w:rPr>
        <w:t>を比較対象として</w:t>
      </w:r>
      <w:r w:rsidR="002261A0" w:rsidRPr="00871BC1">
        <w:rPr>
          <w:rFonts w:ascii="Times New Roman" w:eastAsia="ＭＳ 明朝" w:hAnsi="Times New Roman" w:hint="eastAsia"/>
          <w:color w:val="000000" w:themeColor="text1"/>
          <w:szCs w:val="21"/>
        </w:rPr>
        <w:t>ワークショップ形式</w:t>
      </w:r>
      <w:r w:rsidR="00BF40EF" w:rsidRPr="00871BC1">
        <w:rPr>
          <w:rFonts w:ascii="Times New Roman" w:eastAsia="ＭＳ 明朝" w:hAnsi="Times New Roman" w:hint="eastAsia"/>
          <w:color w:val="000000" w:themeColor="text1"/>
          <w:szCs w:val="21"/>
        </w:rPr>
        <w:t>の</w:t>
      </w:r>
      <w:r w:rsidR="002261A0" w:rsidRPr="00871BC1">
        <w:rPr>
          <w:rFonts w:ascii="Times New Roman" w:eastAsia="ＭＳ 明朝" w:hAnsi="Times New Roman" w:hint="eastAsia"/>
          <w:color w:val="000000" w:themeColor="text1"/>
          <w:szCs w:val="21"/>
        </w:rPr>
        <w:t>プログラムの効果判定を行った</w:t>
      </w:r>
      <w:r w:rsidR="00D24D07" w:rsidRPr="00871BC1">
        <w:rPr>
          <w:rFonts w:ascii="Times New Roman" w:eastAsia="ＭＳ 明朝" w:hAnsi="Times New Roman" w:hint="eastAsia"/>
          <w:color w:val="000000" w:themeColor="text1"/>
          <w:szCs w:val="21"/>
        </w:rPr>
        <w:t>。</w:t>
      </w:r>
      <w:bookmarkEnd w:id="2"/>
    </w:p>
    <w:p w14:paraId="0B35B2E9" w14:textId="79753F58" w:rsidR="00807ADC" w:rsidRPr="00871BC1" w:rsidRDefault="00280C1F" w:rsidP="00280C1F">
      <w:pPr>
        <w:ind w:rightChars="47" w:right="100"/>
        <w:rPr>
          <w:rFonts w:ascii="Times New Roman" w:eastAsia="ＭＳ 明朝" w:hAnsi="Times New Roman"/>
          <w:color w:val="000000" w:themeColor="text1"/>
          <w:szCs w:val="21"/>
        </w:rPr>
      </w:pPr>
      <w:bookmarkStart w:id="3" w:name="_Hlk120149767"/>
      <w:r w:rsidRPr="00871BC1">
        <w:rPr>
          <w:rFonts w:ascii="Times New Roman" w:eastAsia="ＭＳ 明朝" w:hAnsi="Times New Roman" w:hint="eastAsia"/>
          <w:color w:val="000000" w:themeColor="text1"/>
          <w:szCs w:val="21"/>
        </w:rPr>
        <w:t xml:space="preserve">　</w:t>
      </w:r>
      <w:r w:rsidR="00150530" w:rsidRPr="00871BC1">
        <w:rPr>
          <w:rFonts w:ascii="Times New Roman" w:eastAsia="ＭＳ 明朝" w:hAnsi="Times New Roman" w:hint="eastAsia"/>
          <w:color w:val="000000" w:themeColor="text1"/>
          <w:szCs w:val="21"/>
        </w:rPr>
        <w:t>また</w:t>
      </w:r>
      <w:r w:rsidR="00E768A8" w:rsidRPr="00871BC1">
        <w:rPr>
          <w:rFonts w:ascii="Times New Roman" w:eastAsia="ＭＳ 明朝" w:hAnsi="Times New Roman" w:hint="eastAsia"/>
          <w:color w:val="000000" w:themeColor="text1"/>
          <w:szCs w:val="21"/>
        </w:rPr>
        <w:t>，</w:t>
      </w:r>
      <w:r w:rsidR="00150530" w:rsidRPr="00871BC1">
        <w:rPr>
          <w:rFonts w:ascii="Times New Roman" w:eastAsia="ＭＳ 明朝" w:hAnsi="Times New Roman" w:hint="eastAsia"/>
          <w:color w:val="000000" w:themeColor="text1"/>
          <w:szCs w:val="21"/>
        </w:rPr>
        <w:t>プログラム</w:t>
      </w:r>
      <w:r w:rsidR="00150530" w:rsidRPr="00871BC1">
        <w:rPr>
          <w:rFonts w:ascii="Times New Roman" w:eastAsia="ＭＳ 明朝" w:hAnsi="Times New Roman"/>
          <w:color w:val="000000" w:themeColor="text1"/>
          <w:szCs w:val="21"/>
        </w:rPr>
        <w:t>開始前に</w:t>
      </w:r>
      <w:r w:rsidR="00665547" w:rsidRPr="00871BC1">
        <w:rPr>
          <w:rFonts w:ascii="Times New Roman" w:eastAsia="ＭＳ 明朝" w:hAnsi="Times New Roman" w:hint="eastAsia"/>
          <w:color w:val="000000" w:themeColor="text1"/>
          <w:szCs w:val="21"/>
        </w:rPr>
        <w:t>心理</w:t>
      </w:r>
      <w:r w:rsidR="00336FD8" w:rsidRPr="00871BC1">
        <w:rPr>
          <w:rFonts w:ascii="Times New Roman" w:eastAsia="ＭＳ 明朝" w:hAnsi="Times New Roman" w:hint="eastAsia"/>
          <w:color w:val="000000" w:themeColor="text1"/>
          <w:szCs w:val="21"/>
        </w:rPr>
        <w:t>士</w:t>
      </w:r>
      <w:r w:rsidR="00AF0FB7" w:rsidRPr="00871BC1">
        <w:rPr>
          <w:rFonts w:ascii="Times New Roman" w:eastAsia="ＭＳ 明朝" w:hAnsi="Times New Roman" w:hint="eastAsia"/>
          <w:color w:val="000000" w:themeColor="text1"/>
          <w:szCs w:val="21"/>
        </w:rPr>
        <w:t>および</w:t>
      </w:r>
      <w:r w:rsidR="00665547" w:rsidRPr="00871BC1">
        <w:rPr>
          <w:rFonts w:ascii="Times New Roman" w:eastAsia="ＭＳ 明朝" w:hAnsi="Times New Roman" w:hint="eastAsia"/>
          <w:color w:val="000000" w:themeColor="text1"/>
          <w:szCs w:val="21"/>
        </w:rPr>
        <w:t>作業療法士による</w:t>
      </w:r>
      <w:r w:rsidR="00150530" w:rsidRPr="00871BC1">
        <w:rPr>
          <w:rFonts w:ascii="Times New Roman" w:eastAsia="ＭＳ 明朝" w:hAnsi="Times New Roman" w:hint="eastAsia"/>
          <w:color w:val="000000" w:themeColor="text1"/>
          <w:szCs w:val="21"/>
        </w:rPr>
        <w:t>面談</w:t>
      </w:r>
      <w:r w:rsidR="00150530" w:rsidRPr="00871BC1">
        <w:rPr>
          <w:rFonts w:ascii="Times New Roman" w:eastAsia="ＭＳ 明朝" w:hAnsi="Times New Roman"/>
          <w:color w:val="000000" w:themeColor="text1"/>
          <w:szCs w:val="21"/>
        </w:rPr>
        <w:t>を行い</w:t>
      </w:r>
      <w:r w:rsidR="00E768A8" w:rsidRPr="00871BC1">
        <w:rPr>
          <w:rFonts w:ascii="Times New Roman" w:eastAsia="ＭＳ 明朝" w:hAnsi="Times New Roman"/>
          <w:color w:val="000000" w:themeColor="text1"/>
          <w:szCs w:val="21"/>
        </w:rPr>
        <w:t>，</w:t>
      </w:r>
      <w:r w:rsidR="00A0518D" w:rsidRPr="00871BC1">
        <w:rPr>
          <w:rFonts w:ascii="Times New Roman" w:eastAsia="ＭＳ 明朝" w:hAnsi="Times New Roman" w:hint="eastAsia"/>
          <w:color w:val="000000" w:themeColor="text1"/>
          <w:szCs w:val="21"/>
        </w:rPr>
        <w:t>過度な緊張や</w:t>
      </w:r>
      <w:r w:rsidR="00FF4761" w:rsidRPr="00871BC1">
        <w:rPr>
          <w:rFonts w:ascii="Times New Roman" w:eastAsia="ＭＳ 明朝" w:hAnsi="Times New Roman" w:hint="eastAsia"/>
          <w:color w:val="000000" w:themeColor="text1"/>
          <w:szCs w:val="21"/>
        </w:rPr>
        <w:t>落ち着きのなさ</w:t>
      </w:r>
      <w:r w:rsidR="00E768A8" w:rsidRPr="00871BC1">
        <w:rPr>
          <w:rFonts w:ascii="Times New Roman" w:eastAsia="ＭＳ 明朝" w:hAnsi="Times New Roman" w:hint="eastAsia"/>
          <w:color w:val="000000" w:themeColor="text1"/>
          <w:szCs w:val="21"/>
        </w:rPr>
        <w:t>，</w:t>
      </w:r>
      <w:r w:rsidR="00A2114D" w:rsidRPr="00871BC1">
        <w:rPr>
          <w:rFonts w:ascii="Times New Roman" w:eastAsia="ＭＳ 明朝" w:hAnsi="Times New Roman" w:hint="eastAsia"/>
          <w:color w:val="000000" w:themeColor="text1"/>
          <w:szCs w:val="21"/>
        </w:rPr>
        <w:t>抑うつ状態</w:t>
      </w:r>
      <w:r w:rsidRPr="00871BC1">
        <w:rPr>
          <w:rFonts w:ascii="Times New Roman" w:eastAsia="ＭＳ 明朝" w:hAnsi="Times New Roman" w:hint="eastAsia"/>
          <w:color w:val="000000" w:themeColor="text1"/>
          <w:szCs w:val="21"/>
        </w:rPr>
        <w:t>といった，</w:t>
      </w:r>
      <w:r w:rsidR="00FF4761" w:rsidRPr="00871BC1">
        <w:rPr>
          <w:rFonts w:ascii="Times New Roman" w:eastAsia="ＭＳ 明朝" w:hAnsi="Times New Roman" w:hint="eastAsia"/>
          <w:color w:val="000000" w:themeColor="text1"/>
          <w:szCs w:val="21"/>
        </w:rPr>
        <w:t>ワークショップ形式の</w:t>
      </w:r>
      <w:r w:rsidR="00130E33" w:rsidRPr="00871BC1">
        <w:rPr>
          <w:rFonts w:ascii="Times New Roman" w:eastAsia="ＭＳ 明朝" w:hAnsi="Times New Roman" w:hint="eastAsia"/>
          <w:color w:val="000000" w:themeColor="text1"/>
          <w:szCs w:val="21"/>
        </w:rPr>
        <w:t>プログラムに適さない</w:t>
      </w:r>
      <w:r w:rsidR="00232158" w:rsidRPr="00871BC1">
        <w:rPr>
          <w:rFonts w:ascii="Times New Roman" w:eastAsia="ＭＳ 明朝" w:hAnsi="Times New Roman" w:hint="eastAsia"/>
          <w:color w:val="000000" w:themeColor="text1"/>
          <w:szCs w:val="21"/>
        </w:rPr>
        <w:t>症状</w:t>
      </w:r>
      <w:r w:rsidR="00130E33" w:rsidRPr="00871BC1">
        <w:rPr>
          <w:rFonts w:ascii="Times New Roman" w:eastAsia="ＭＳ 明朝" w:hAnsi="Times New Roman" w:hint="eastAsia"/>
          <w:color w:val="000000" w:themeColor="text1"/>
          <w:szCs w:val="21"/>
        </w:rPr>
        <w:t>を認めないこと</w:t>
      </w:r>
      <w:r w:rsidR="00E768A8" w:rsidRPr="00871BC1">
        <w:rPr>
          <w:rFonts w:ascii="Times New Roman" w:eastAsia="ＭＳ 明朝" w:hAnsi="Times New Roman" w:hint="eastAsia"/>
          <w:color w:val="000000" w:themeColor="text1"/>
          <w:szCs w:val="21"/>
        </w:rPr>
        <w:t>，</w:t>
      </w:r>
      <w:r w:rsidR="00150530" w:rsidRPr="00871BC1">
        <w:rPr>
          <w:rFonts w:ascii="Times New Roman" w:eastAsia="ＭＳ 明朝" w:hAnsi="Times New Roman"/>
          <w:color w:val="000000" w:themeColor="text1"/>
          <w:szCs w:val="21"/>
        </w:rPr>
        <w:t>プログラム</w:t>
      </w:r>
      <w:r w:rsidR="00150530" w:rsidRPr="00871BC1">
        <w:rPr>
          <w:rFonts w:ascii="Times New Roman" w:eastAsia="ＭＳ 明朝" w:hAnsi="Times New Roman" w:hint="eastAsia"/>
          <w:color w:val="000000" w:themeColor="text1"/>
          <w:szCs w:val="21"/>
        </w:rPr>
        <w:t>対象者</w:t>
      </w:r>
      <w:r w:rsidR="00150530" w:rsidRPr="00871BC1">
        <w:rPr>
          <w:rFonts w:ascii="Times New Roman" w:eastAsia="ＭＳ 明朝" w:hAnsi="Times New Roman"/>
          <w:color w:val="000000" w:themeColor="text1"/>
          <w:szCs w:val="21"/>
        </w:rPr>
        <w:t>として</w:t>
      </w:r>
      <w:r w:rsidR="00A40629" w:rsidRPr="00871BC1">
        <w:rPr>
          <w:rFonts w:ascii="Times New Roman" w:eastAsia="ＭＳ 明朝" w:hAnsi="Times New Roman" w:hint="eastAsia"/>
          <w:color w:val="000000" w:themeColor="text1"/>
          <w:szCs w:val="21"/>
        </w:rPr>
        <w:t>の</w:t>
      </w:r>
      <w:r w:rsidR="00A40629" w:rsidRPr="00871BC1">
        <w:rPr>
          <w:rFonts w:ascii="Times New Roman" w:eastAsia="ＭＳ 明朝" w:hAnsi="Times New Roman"/>
          <w:color w:val="000000" w:themeColor="text1"/>
          <w:szCs w:val="21"/>
        </w:rPr>
        <w:t>要件を満たす</w:t>
      </w:r>
      <w:r w:rsidR="00150530" w:rsidRPr="00871BC1">
        <w:rPr>
          <w:rFonts w:ascii="Times New Roman" w:eastAsia="ＭＳ 明朝" w:hAnsi="Times New Roman"/>
          <w:color w:val="000000" w:themeColor="text1"/>
          <w:szCs w:val="21"/>
        </w:rPr>
        <w:t>ことを確認し</w:t>
      </w:r>
      <w:r w:rsidR="00150530" w:rsidRPr="00871BC1">
        <w:rPr>
          <w:rFonts w:ascii="Times New Roman" w:eastAsia="ＭＳ 明朝" w:hAnsi="Times New Roman" w:hint="eastAsia"/>
          <w:color w:val="000000" w:themeColor="text1"/>
          <w:szCs w:val="21"/>
        </w:rPr>
        <w:t>た。</w:t>
      </w:r>
      <w:bookmarkEnd w:id="3"/>
      <w:r w:rsidR="00E41CF3" w:rsidRPr="00871BC1">
        <w:rPr>
          <w:rFonts w:ascii="Times New Roman" w:eastAsia="ＭＳ 明朝" w:hAnsi="Times New Roman" w:hint="eastAsia"/>
          <w:color w:val="000000" w:themeColor="text1"/>
          <w:szCs w:val="21"/>
        </w:rPr>
        <w:t>医師による診断</w:t>
      </w:r>
      <w:r w:rsidR="00E41CF3" w:rsidRPr="00871BC1">
        <w:rPr>
          <w:rFonts w:ascii="Times New Roman" w:eastAsia="ＭＳ 明朝" w:hAnsi="Times New Roman" w:hint="eastAsia"/>
          <w:color w:val="000000" w:themeColor="text1"/>
          <w:szCs w:val="21"/>
        </w:rPr>
        <w:lastRenderedPageBreak/>
        <w:t>や構造化面接は行っていないが</w:t>
      </w:r>
      <w:r w:rsidR="00E768A8" w:rsidRPr="00871BC1">
        <w:rPr>
          <w:rFonts w:ascii="Times New Roman" w:eastAsia="ＭＳ 明朝" w:hAnsi="Times New Roman" w:hint="eastAsia"/>
          <w:color w:val="000000" w:themeColor="text1"/>
          <w:szCs w:val="21"/>
        </w:rPr>
        <w:t>，</w:t>
      </w:r>
      <w:r w:rsidR="00E41CF3" w:rsidRPr="00871BC1">
        <w:rPr>
          <w:rFonts w:ascii="Times New Roman" w:eastAsia="ＭＳ 明朝" w:hAnsi="Times New Roman" w:hint="eastAsia"/>
          <w:color w:val="000000" w:themeColor="text1"/>
          <w:szCs w:val="21"/>
        </w:rPr>
        <w:t>相談部署からの情報ではうつ病や依存症などの併存症は認めなかった。</w:t>
      </w:r>
    </w:p>
    <w:p w14:paraId="1CBDE854" w14:textId="2D59C4E7" w:rsidR="006E019F" w:rsidRPr="00871BC1" w:rsidRDefault="00280C1F" w:rsidP="00842CCB">
      <w:pPr>
        <w:pStyle w:val="2"/>
      </w:pPr>
      <w:r w:rsidRPr="00871BC1">
        <w:rPr>
          <w:rFonts w:hint="eastAsia"/>
        </w:rPr>
        <w:t xml:space="preserve">　</w:t>
      </w:r>
      <w:r w:rsidR="00957D18" w:rsidRPr="00871BC1">
        <w:t>2</w:t>
      </w:r>
      <w:r w:rsidR="00957D18" w:rsidRPr="00871BC1">
        <w:rPr>
          <w:rFonts w:hint="eastAsia"/>
        </w:rPr>
        <w:t>．</w:t>
      </w:r>
      <w:r w:rsidR="00957D18" w:rsidRPr="00871BC1">
        <w:rPr>
          <w:rFonts w:hint="eastAsia"/>
          <w:spacing w:val="109"/>
          <w:kern w:val="0"/>
          <w:fitText w:val="639" w:id="-1232220671"/>
        </w:rPr>
        <w:t>方</w:t>
      </w:r>
      <w:r w:rsidR="00957D18" w:rsidRPr="00871BC1">
        <w:rPr>
          <w:rFonts w:hint="eastAsia"/>
          <w:kern w:val="0"/>
          <w:fitText w:val="639" w:id="-1232220671"/>
        </w:rPr>
        <w:t>法</w:t>
      </w:r>
    </w:p>
    <w:p w14:paraId="3C869D9B" w14:textId="0826194F" w:rsidR="006E019F" w:rsidRPr="00871BC1" w:rsidRDefault="00280C1F" w:rsidP="00E768A8">
      <w:pPr>
        <w:ind w:rightChars="47" w:right="100"/>
        <w:rPr>
          <w:rFonts w:ascii="Times New Roman" w:eastAsia="ＭＳ 明朝" w:hAnsi="Times New Roman"/>
          <w:color w:val="000000" w:themeColor="text1"/>
          <w:szCs w:val="21"/>
        </w:rPr>
      </w:pPr>
      <w:r w:rsidRPr="00871BC1">
        <w:rPr>
          <w:rFonts w:ascii="Times New Roman" w:eastAsia="ＭＳ 明朝" w:hAnsi="Times New Roman"/>
          <w:noProof/>
          <w:color w:val="000000" w:themeColor="text1"/>
          <w:szCs w:val="21"/>
        </w:rPr>
        <mc:AlternateContent>
          <mc:Choice Requires="wps">
            <w:drawing>
              <wp:anchor distT="0" distB="0" distL="114300" distR="114300" simplePos="0" relativeHeight="251665408" behindDoc="0" locked="0" layoutInCell="1" allowOverlap="1" wp14:anchorId="53E44307" wp14:editId="36E00E00">
                <wp:simplePos x="0" y="0"/>
                <wp:positionH relativeFrom="column">
                  <wp:posOffset>5562600</wp:posOffset>
                </wp:positionH>
                <wp:positionV relativeFrom="paragraph">
                  <wp:posOffset>453390</wp:posOffset>
                </wp:positionV>
                <wp:extent cx="600710" cy="1403985"/>
                <wp:effectExtent l="0" t="0" r="27940" b="1079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 cy="1403985"/>
                        </a:xfrm>
                        <a:prstGeom prst="rect">
                          <a:avLst/>
                        </a:prstGeom>
                        <a:solidFill>
                          <a:srgbClr val="FFFFFF"/>
                        </a:solidFill>
                        <a:ln w="9525">
                          <a:solidFill>
                            <a:srgbClr val="000000"/>
                          </a:solidFill>
                          <a:miter lim="800000"/>
                          <a:headEnd/>
                          <a:tailEnd/>
                        </a:ln>
                      </wps:spPr>
                      <wps:txbx>
                        <w:txbxContent>
                          <w:p w14:paraId="6F91B39E" w14:textId="43A49B80" w:rsidR="00C237CE" w:rsidRDefault="00C237CE" w:rsidP="00280C1F">
                            <w:r>
                              <w:rPr>
                                <w:rFonts w:hint="eastAsia"/>
                              </w:rPr>
                              <w:t>Table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438pt;margin-top:35.7pt;width:47.3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">
                <v:textbox style="mso-fit-shape-to-text:t">
                  <w:txbxContent>
                    <w:p w14:paraId="6F91B39E" w14:textId="43A49B80" w:rsidR="00C237CE" w:rsidRDefault="00C237CE" w:rsidP="00280C1F">
                      <w:r>
                        <w:rPr>
                          <w:rFonts w:hint="eastAsia"/>
                        </w:rPr>
                        <w:t>Table 2</w:t>
                      </w:r>
                    </w:p>
                  </w:txbxContent>
                </v:textbox>
              </v:shape>
            </w:pict>
          </mc:Fallback>
        </mc:AlternateContent>
      </w:r>
      <w:r w:rsidR="00957D18" w:rsidRPr="00871BC1">
        <w:rPr>
          <w:rFonts w:ascii="Times New Roman" w:eastAsia="ＭＳ 明朝" w:hAnsi="Times New Roman" w:hint="eastAsia"/>
          <w:color w:val="000000" w:themeColor="text1"/>
          <w:szCs w:val="21"/>
        </w:rPr>
        <w:t xml:space="preserve">　</w:t>
      </w:r>
      <w:r w:rsidR="00957D18" w:rsidRPr="00871BC1">
        <w:rPr>
          <w:rFonts w:ascii="Times New Roman" w:eastAsia="ＭＳ 明朝" w:hAnsi="Times New Roman"/>
          <w:color w:val="000000" w:themeColor="text1"/>
          <w:szCs w:val="21"/>
        </w:rPr>
        <w:t>大学</w:t>
      </w:r>
      <w:r w:rsidR="00957D18" w:rsidRPr="00871BC1">
        <w:rPr>
          <w:rFonts w:ascii="Times New Roman" w:eastAsia="ＭＳ 明朝" w:hAnsi="Times New Roman" w:hint="eastAsia"/>
          <w:color w:val="000000" w:themeColor="text1"/>
          <w:szCs w:val="21"/>
        </w:rPr>
        <w:t>の</w:t>
      </w:r>
      <w:r w:rsidR="00957D18" w:rsidRPr="00871BC1">
        <w:rPr>
          <w:rFonts w:ascii="Times New Roman" w:eastAsia="ＭＳ 明朝" w:hAnsi="Times New Roman"/>
          <w:color w:val="000000" w:themeColor="text1"/>
          <w:szCs w:val="21"/>
        </w:rPr>
        <w:t>長期休暇期間を利用し</w:t>
      </w:r>
      <w:r w:rsidR="00E768A8" w:rsidRPr="00871BC1">
        <w:rPr>
          <w:rFonts w:ascii="Times New Roman" w:eastAsia="ＭＳ 明朝" w:hAnsi="Times New Roman"/>
          <w:color w:val="000000" w:themeColor="text1"/>
          <w:szCs w:val="21"/>
        </w:rPr>
        <w:t>，</w:t>
      </w:r>
      <w:r w:rsidR="00957D18" w:rsidRPr="00871BC1">
        <w:rPr>
          <w:rFonts w:ascii="Times New Roman" w:eastAsia="ＭＳ 明朝" w:hAnsi="Times New Roman"/>
          <w:color w:val="000000" w:themeColor="text1"/>
          <w:szCs w:val="21"/>
        </w:rPr>
        <w:t>2021</w:t>
      </w:r>
      <w:r w:rsidR="00957D18" w:rsidRPr="00871BC1">
        <w:rPr>
          <w:rFonts w:ascii="Times New Roman" w:eastAsia="ＭＳ 明朝" w:hAnsi="Times New Roman"/>
          <w:color w:val="000000" w:themeColor="text1"/>
          <w:szCs w:val="21"/>
        </w:rPr>
        <w:t>年</w:t>
      </w:r>
      <w:r w:rsidR="00957D18" w:rsidRPr="00871BC1">
        <w:rPr>
          <w:rFonts w:ascii="Times New Roman" w:eastAsia="ＭＳ 明朝" w:hAnsi="Times New Roman"/>
          <w:color w:val="000000" w:themeColor="text1"/>
          <w:szCs w:val="21"/>
        </w:rPr>
        <w:t>2</w:t>
      </w:r>
      <w:r w:rsidR="00957D18" w:rsidRPr="00871BC1">
        <w:rPr>
          <w:rFonts w:ascii="Times New Roman" w:eastAsia="ＭＳ 明朝" w:hAnsi="Times New Roman"/>
          <w:color w:val="000000" w:themeColor="text1"/>
          <w:szCs w:val="21"/>
        </w:rPr>
        <w:t>月</w:t>
      </w:r>
      <w:r w:rsidRPr="00871BC1">
        <w:rPr>
          <w:rFonts w:ascii="Times New Roman" w:eastAsia="ＭＳ 明朝" w:hAnsi="Times New Roman" w:hint="eastAsia"/>
          <w:color w:val="000000" w:themeColor="text1"/>
          <w:szCs w:val="21"/>
        </w:rPr>
        <w:t>～</w:t>
      </w:r>
      <w:r w:rsidRPr="00871BC1">
        <w:rPr>
          <w:rFonts w:ascii="Times New Roman" w:eastAsia="ＭＳ 明朝" w:hAnsi="Times New Roman"/>
          <w:color w:val="000000" w:themeColor="text1"/>
          <w:szCs w:val="21"/>
        </w:rPr>
        <w:t>3</w:t>
      </w:r>
      <w:r w:rsidR="00957D18" w:rsidRPr="00871BC1">
        <w:rPr>
          <w:rFonts w:ascii="Times New Roman" w:eastAsia="ＭＳ 明朝" w:hAnsi="Times New Roman"/>
          <w:color w:val="000000" w:themeColor="text1"/>
          <w:szCs w:val="21"/>
        </w:rPr>
        <w:t>月</w:t>
      </w:r>
      <w:r w:rsidR="002657DC" w:rsidRPr="00871BC1">
        <w:rPr>
          <w:rFonts w:ascii="Times New Roman" w:eastAsia="ＭＳ 明朝" w:hAnsi="Times New Roman" w:hint="eastAsia"/>
          <w:color w:val="000000" w:themeColor="text1"/>
          <w:szCs w:val="21"/>
        </w:rPr>
        <w:t>に</w:t>
      </w:r>
      <w:r w:rsidR="00957D18" w:rsidRPr="00871BC1">
        <w:rPr>
          <w:rFonts w:ascii="Times New Roman" w:eastAsia="ＭＳ 明朝" w:hAnsi="Times New Roman"/>
          <w:color w:val="000000" w:themeColor="text1"/>
          <w:szCs w:val="21"/>
        </w:rPr>
        <w:t>前半</w:t>
      </w:r>
      <w:r w:rsidR="00957D18" w:rsidRPr="00871BC1">
        <w:rPr>
          <w:rFonts w:ascii="Times New Roman" w:eastAsia="ＭＳ 明朝" w:hAnsi="Times New Roman"/>
          <w:color w:val="000000" w:themeColor="text1"/>
          <w:szCs w:val="21"/>
        </w:rPr>
        <w:t>7</w:t>
      </w:r>
      <w:r w:rsidR="00957D18" w:rsidRPr="00871BC1">
        <w:rPr>
          <w:rFonts w:ascii="Times New Roman" w:eastAsia="ＭＳ 明朝" w:hAnsi="Times New Roman"/>
          <w:color w:val="000000" w:themeColor="text1"/>
          <w:szCs w:val="21"/>
        </w:rPr>
        <w:t>回</w:t>
      </w:r>
      <w:r w:rsidR="00E768A8" w:rsidRPr="00871BC1">
        <w:rPr>
          <w:rFonts w:ascii="Times New Roman" w:eastAsia="ＭＳ 明朝" w:hAnsi="Times New Roman" w:hint="eastAsia"/>
          <w:color w:val="000000" w:themeColor="text1"/>
          <w:szCs w:val="21"/>
        </w:rPr>
        <w:t>，</w:t>
      </w:r>
      <w:r w:rsidR="00957D18" w:rsidRPr="00871BC1">
        <w:rPr>
          <w:rFonts w:ascii="Times New Roman" w:eastAsia="ＭＳ 明朝" w:hAnsi="Times New Roman"/>
          <w:color w:val="000000" w:themeColor="text1"/>
          <w:szCs w:val="21"/>
        </w:rPr>
        <w:t>2021</w:t>
      </w:r>
      <w:r w:rsidR="00957D18" w:rsidRPr="00871BC1">
        <w:rPr>
          <w:rFonts w:ascii="Times New Roman" w:eastAsia="ＭＳ 明朝" w:hAnsi="Times New Roman"/>
          <w:color w:val="000000" w:themeColor="text1"/>
          <w:szCs w:val="21"/>
        </w:rPr>
        <w:t>年</w:t>
      </w:r>
      <w:r w:rsidRPr="00871BC1">
        <w:rPr>
          <w:rFonts w:ascii="Times New Roman" w:eastAsia="ＭＳ 明朝" w:hAnsi="Times New Roman"/>
          <w:color w:val="000000" w:themeColor="text1"/>
          <w:szCs w:val="21"/>
        </w:rPr>
        <w:t>6</w:t>
      </w:r>
      <w:r w:rsidR="00957D18" w:rsidRPr="00871BC1">
        <w:rPr>
          <w:rFonts w:ascii="Times New Roman" w:eastAsia="ＭＳ 明朝" w:hAnsi="Times New Roman"/>
          <w:color w:val="000000" w:themeColor="text1"/>
          <w:szCs w:val="21"/>
        </w:rPr>
        <w:t>月</w:t>
      </w:r>
      <w:r w:rsidRPr="00871BC1">
        <w:rPr>
          <w:rFonts w:ascii="Times New Roman" w:eastAsia="ＭＳ 明朝" w:hAnsi="Times New Roman" w:hint="eastAsia"/>
          <w:color w:val="000000" w:themeColor="text1"/>
          <w:szCs w:val="21"/>
        </w:rPr>
        <w:t>～</w:t>
      </w:r>
      <w:r w:rsidRPr="00871BC1">
        <w:rPr>
          <w:rFonts w:ascii="Times New Roman" w:eastAsia="ＭＳ 明朝" w:hAnsi="Times New Roman"/>
          <w:color w:val="000000" w:themeColor="text1"/>
          <w:szCs w:val="21"/>
        </w:rPr>
        <w:t>7</w:t>
      </w:r>
      <w:r w:rsidR="00957D18" w:rsidRPr="00871BC1">
        <w:rPr>
          <w:rFonts w:ascii="Times New Roman" w:eastAsia="ＭＳ 明朝" w:hAnsi="Times New Roman"/>
          <w:color w:val="000000" w:themeColor="text1"/>
          <w:szCs w:val="21"/>
        </w:rPr>
        <w:t>月</w:t>
      </w:r>
      <w:r w:rsidR="002657DC" w:rsidRPr="00871BC1">
        <w:rPr>
          <w:rFonts w:ascii="Times New Roman" w:eastAsia="ＭＳ 明朝" w:hAnsi="Times New Roman" w:hint="eastAsia"/>
          <w:color w:val="000000" w:themeColor="text1"/>
          <w:szCs w:val="21"/>
        </w:rPr>
        <w:t>に</w:t>
      </w:r>
      <w:r w:rsidR="00957D18" w:rsidRPr="00871BC1">
        <w:rPr>
          <w:rFonts w:ascii="Times New Roman" w:eastAsia="ＭＳ 明朝" w:hAnsi="Times New Roman"/>
          <w:color w:val="000000" w:themeColor="text1"/>
          <w:szCs w:val="21"/>
        </w:rPr>
        <w:t>後半</w:t>
      </w:r>
      <w:r w:rsidR="00957D18" w:rsidRPr="00871BC1">
        <w:rPr>
          <w:rFonts w:ascii="Times New Roman" w:eastAsia="ＭＳ 明朝" w:hAnsi="Times New Roman"/>
          <w:color w:val="000000" w:themeColor="text1"/>
          <w:szCs w:val="21"/>
        </w:rPr>
        <w:t>5</w:t>
      </w:r>
      <w:r w:rsidR="00957D18" w:rsidRPr="00871BC1">
        <w:rPr>
          <w:rFonts w:ascii="Times New Roman" w:eastAsia="ＭＳ 明朝" w:hAnsi="Times New Roman"/>
          <w:color w:val="000000" w:themeColor="text1"/>
          <w:szCs w:val="21"/>
        </w:rPr>
        <w:t>回</w:t>
      </w:r>
      <w:r w:rsidR="00E768A8" w:rsidRPr="00871BC1">
        <w:rPr>
          <w:rFonts w:ascii="Times New Roman" w:eastAsia="ＭＳ 明朝" w:hAnsi="Times New Roman"/>
          <w:color w:val="000000" w:themeColor="text1"/>
          <w:szCs w:val="21"/>
        </w:rPr>
        <w:t>，</w:t>
      </w:r>
      <w:r w:rsidR="00957D18" w:rsidRPr="00871BC1">
        <w:rPr>
          <w:rFonts w:ascii="Times New Roman" w:eastAsia="ＭＳ 明朝" w:hAnsi="Times New Roman"/>
          <w:color w:val="000000" w:themeColor="text1"/>
          <w:szCs w:val="21"/>
        </w:rPr>
        <w:t>週</w:t>
      </w:r>
      <w:r w:rsidR="00957D18" w:rsidRPr="00871BC1">
        <w:rPr>
          <w:rFonts w:ascii="Times New Roman" w:eastAsia="ＭＳ 明朝" w:hAnsi="Times New Roman"/>
          <w:color w:val="000000" w:themeColor="text1"/>
          <w:szCs w:val="21"/>
        </w:rPr>
        <w:t>1</w:t>
      </w:r>
      <w:r w:rsidR="00957D18" w:rsidRPr="00871BC1">
        <w:rPr>
          <w:rFonts w:ascii="Times New Roman" w:eastAsia="ＭＳ 明朝" w:hAnsi="Times New Roman"/>
          <w:color w:val="000000" w:themeColor="text1"/>
          <w:szCs w:val="21"/>
        </w:rPr>
        <w:t>回</w:t>
      </w:r>
      <w:r w:rsidR="002657DC" w:rsidRPr="00871BC1">
        <w:rPr>
          <w:rFonts w:ascii="Times New Roman" w:eastAsia="ＭＳ 明朝" w:hAnsi="Times New Roman" w:hint="eastAsia"/>
          <w:color w:val="000000" w:themeColor="text1"/>
          <w:szCs w:val="21"/>
        </w:rPr>
        <w:t>各</w:t>
      </w:r>
      <w:r w:rsidR="00957D18" w:rsidRPr="00871BC1">
        <w:rPr>
          <w:rFonts w:ascii="Times New Roman" w:eastAsia="ＭＳ 明朝" w:hAnsi="Times New Roman"/>
          <w:color w:val="000000" w:themeColor="text1"/>
          <w:szCs w:val="21"/>
        </w:rPr>
        <w:t>2</w:t>
      </w:r>
      <w:r w:rsidR="00957D18" w:rsidRPr="00871BC1">
        <w:rPr>
          <w:rFonts w:ascii="Times New Roman" w:eastAsia="ＭＳ 明朝" w:hAnsi="Times New Roman"/>
          <w:color w:val="000000" w:themeColor="text1"/>
          <w:szCs w:val="21"/>
        </w:rPr>
        <w:t>時間</w:t>
      </w:r>
      <w:r w:rsidR="002657DC" w:rsidRPr="00871BC1">
        <w:rPr>
          <w:rFonts w:ascii="Times New Roman" w:eastAsia="ＭＳ 明朝" w:hAnsi="Times New Roman" w:hint="eastAsia"/>
          <w:color w:val="000000" w:themeColor="text1"/>
          <w:szCs w:val="21"/>
        </w:rPr>
        <w:t>の</w:t>
      </w:r>
      <w:r w:rsidR="00957D18" w:rsidRPr="00871BC1">
        <w:rPr>
          <w:rFonts w:ascii="Times New Roman" w:eastAsia="ＭＳ 明朝" w:hAnsi="Times New Roman" w:hint="eastAsia"/>
          <w:color w:val="000000" w:themeColor="text1"/>
          <w:szCs w:val="21"/>
        </w:rPr>
        <w:t>プログラム</w:t>
      </w:r>
      <w:r w:rsidR="00957D18" w:rsidRPr="00871BC1">
        <w:rPr>
          <w:rFonts w:ascii="Times New Roman" w:eastAsia="ＭＳ 明朝" w:hAnsi="Times New Roman"/>
          <w:color w:val="000000" w:themeColor="text1"/>
          <w:szCs w:val="21"/>
        </w:rPr>
        <w:t>を実施</w:t>
      </w:r>
      <w:r w:rsidR="00957D18" w:rsidRPr="00871BC1">
        <w:rPr>
          <w:rFonts w:ascii="Times New Roman" w:eastAsia="ＭＳ 明朝" w:hAnsi="Times New Roman" w:hint="eastAsia"/>
          <w:color w:val="000000" w:themeColor="text1"/>
          <w:szCs w:val="21"/>
        </w:rPr>
        <w:t>した</w:t>
      </w:r>
      <w:r w:rsidR="00957D18" w:rsidRPr="00871BC1">
        <w:rPr>
          <w:rFonts w:ascii="Times New Roman" w:eastAsia="ＭＳ 明朝" w:hAnsi="Times New Roman"/>
          <w:color w:val="000000" w:themeColor="text1"/>
          <w:szCs w:val="21"/>
        </w:rPr>
        <w:t>。</w:t>
      </w:r>
      <w:r w:rsidR="00957D18" w:rsidRPr="00871BC1">
        <w:rPr>
          <w:rFonts w:ascii="Times New Roman" w:eastAsia="ＭＳ 明朝" w:hAnsi="Times New Roman" w:hint="eastAsia"/>
          <w:color w:val="000000" w:themeColor="text1"/>
          <w:szCs w:val="21"/>
        </w:rPr>
        <w:t>プログラム</w:t>
      </w:r>
      <w:r w:rsidR="00957D18" w:rsidRPr="00871BC1">
        <w:rPr>
          <w:rFonts w:ascii="Times New Roman" w:eastAsia="ＭＳ 明朝" w:hAnsi="Times New Roman"/>
          <w:color w:val="000000" w:themeColor="text1"/>
          <w:szCs w:val="21"/>
        </w:rPr>
        <w:t>の運営は</w:t>
      </w:r>
      <w:r w:rsidR="00957D18" w:rsidRPr="00871BC1">
        <w:rPr>
          <w:rFonts w:ascii="Times New Roman" w:eastAsia="ＭＳ 明朝" w:hAnsi="Times New Roman"/>
          <w:color w:val="000000" w:themeColor="text1"/>
          <w:szCs w:val="21"/>
        </w:rPr>
        <w:t>DAC</w:t>
      </w:r>
      <w:r w:rsidR="00957D18" w:rsidRPr="00871BC1">
        <w:rPr>
          <w:rFonts w:ascii="Times New Roman" w:eastAsia="ＭＳ 明朝" w:hAnsi="Times New Roman"/>
          <w:color w:val="000000" w:themeColor="text1"/>
          <w:szCs w:val="21"/>
        </w:rPr>
        <w:t>センター</w:t>
      </w:r>
      <w:r w:rsidR="00E768A8" w:rsidRPr="00871BC1">
        <w:rPr>
          <w:rFonts w:ascii="Times New Roman" w:eastAsia="ＭＳ 明朝" w:hAnsi="Times New Roman"/>
          <w:color w:val="000000" w:themeColor="text1"/>
          <w:szCs w:val="21"/>
        </w:rPr>
        <w:t>，</w:t>
      </w:r>
      <w:r w:rsidR="00957D18" w:rsidRPr="00871BC1">
        <w:rPr>
          <w:rFonts w:ascii="Times New Roman" w:eastAsia="ＭＳ 明朝" w:hAnsi="Times New Roman"/>
          <w:color w:val="000000" w:themeColor="text1"/>
          <w:szCs w:val="21"/>
        </w:rPr>
        <w:t>学生相談室</w:t>
      </w:r>
      <w:r w:rsidR="00E768A8" w:rsidRPr="00871BC1">
        <w:rPr>
          <w:rFonts w:ascii="Times New Roman" w:eastAsia="ＭＳ 明朝" w:hAnsi="Times New Roman" w:hint="eastAsia"/>
          <w:color w:val="000000" w:themeColor="text1"/>
          <w:szCs w:val="21"/>
        </w:rPr>
        <w:t>，</w:t>
      </w:r>
      <w:r w:rsidR="00957D18" w:rsidRPr="00871BC1">
        <w:rPr>
          <w:rFonts w:ascii="Times New Roman" w:eastAsia="ＭＳ 明朝" w:hAnsi="Times New Roman"/>
          <w:color w:val="000000" w:themeColor="text1"/>
          <w:szCs w:val="21"/>
        </w:rPr>
        <w:t>筑波大学附属病院に所属する</w:t>
      </w:r>
      <w:r w:rsidR="00957D18" w:rsidRPr="00871BC1">
        <w:rPr>
          <w:rFonts w:ascii="Times New Roman" w:eastAsia="ＭＳ 明朝" w:hAnsi="Times New Roman" w:hint="eastAsia"/>
          <w:color w:val="000000" w:themeColor="text1"/>
          <w:szCs w:val="21"/>
        </w:rPr>
        <w:t>心理士</w:t>
      </w:r>
      <w:r w:rsidR="00E768A8" w:rsidRPr="00871BC1">
        <w:rPr>
          <w:rFonts w:ascii="Times New Roman" w:eastAsia="ＭＳ 明朝" w:hAnsi="Times New Roman"/>
          <w:color w:val="000000" w:themeColor="text1"/>
          <w:szCs w:val="21"/>
        </w:rPr>
        <w:t>，</w:t>
      </w:r>
      <w:r w:rsidR="00957D18" w:rsidRPr="00871BC1">
        <w:rPr>
          <w:rFonts w:ascii="Times New Roman" w:eastAsia="ＭＳ 明朝" w:hAnsi="Times New Roman" w:hint="eastAsia"/>
          <w:color w:val="000000" w:themeColor="text1"/>
          <w:szCs w:val="21"/>
        </w:rPr>
        <w:t>医師</w:t>
      </w:r>
      <w:r w:rsidR="00E768A8" w:rsidRPr="00871BC1">
        <w:rPr>
          <w:rFonts w:ascii="Times New Roman" w:eastAsia="ＭＳ 明朝" w:hAnsi="Times New Roman"/>
          <w:color w:val="000000" w:themeColor="text1"/>
          <w:szCs w:val="21"/>
        </w:rPr>
        <w:t>，</w:t>
      </w:r>
      <w:r w:rsidR="00957D18" w:rsidRPr="00871BC1">
        <w:rPr>
          <w:rFonts w:ascii="Times New Roman" w:eastAsia="ＭＳ 明朝" w:hAnsi="Times New Roman"/>
          <w:color w:val="000000" w:themeColor="text1"/>
          <w:szCs w:val="21"/>
        </w:rPr>
        <w:t>作業療法士が行った。</w:t>
      </w:r>
      <w:r w:rsidR="00957D18" w:rsidRPr="00871BC1">
        <w:rPr>
          <w:rFonts w:ascii="Times New Roman" w:eastAsia="ＭＳ 明朝" w:hAnsi="Times New Roman" w:hint="eastAsia"/>
          <w:color w:val="000000" w:themeColor="text1"/>
          <w:szCs w:val="21"/>
        </w:rPr>
        <w:t>（</w:t>
      </w:r>
      <w:r w:rsidR="00957D18" w:rsidRPr="00871BC1">
        <w:rPr>
          <w:rFonts w:ascii="Times New Roman" w:eastAsia="ＭＳ 明朝" w:hAnsi="Times New Roman"/>
          <w:color w:val="000000" w:themeColor="text1"/>
          <w:szCs w:val="21"/>
        </w:rPr>
        <w:t>Table</w:t>
      </w:r>
      <w:r w:rsidRPr="00871BC1">
        <w:rPr>
          <w:rFonts w:ascii="Times New Roman" w:eastAsia="ＭＳ 明朝" w:hAnsi="Times New Roman" w:hint="eastAsia"/>
          <w:color w:val="000000" w:themeColor="text1"/>
          <w:szCs w:val="21"/>
        </w:rPr>
        <w:t xml:space="preserve"> </w:t>
      </w:r>
      <w:r w:rsidR="00957D18" w:rsidRPr="00871BC1">
        <w:rPr>
          <w:rFonts w:ascii="Times New Roman" w:eastAsia="ＭＳ 明朝" w:hAnsi="Times New Roman"/>
          <w:color w:val="000000" w:themeColor="text1"/>
          <w:szCs w:val="21"/>
        </w:rPr>
        <w:t>2</w:t>
      </w:r>
      <w:r w:rsidR="00957D18" w:rsidRPr="00871BC1">
        <w:rPr>
          <w:rFonts w:ascii="Times New Roman" w:eastAsia="ＭＳ 明朝" w:hAnsi="Times New Roman" w:hint="eastAsia"/>
          <w:color w:val="000000" w:themeColor="text1"/>
          <w:szCs w:val="21"/>
        </w:rPr>
        <w:t>）</w:t>
      </w:r>
    </w:p>
    <w:p w14:paraId="6762BDC5" w14:textId="7C4A4B82" w:rsidR="00150530" w:rsidRPr="00871BC1" w:rsidRDefault="00957D18" w:rsidP="00280C1F">
      <w:pPr>
        <w:ind w:rightChars="47" w:right="100"/>
        <w:rPr>
          <w:rFonts w:ascii="Times New Roman" w:eastAsia="ＭＳ 明朝" w:hAnsi="Times New Roman"/>
        </w:rPr>
      </w:pPr>
      <w:r w:rsidRPr="00871BC1">
        <w:rPr>
          <w:rFonts w:ascii="Times New Roman" w:eastAsia="ＭＳ 明朝" w:hAnsi="Times New Roman" w:hint="eastAsia"/>
          <w:color w:val="000000" w:themeColor="text1"/>
          <w:szCs w:val="21"/>
        </w:rPr>
        <w:t xml:space="preserve">　内容は上述の</w:t>
      </w:r>
      <w:r w:rsidRPr="00871BC1">
        <w:rPr>
          <w:rFonts w:ascii="Times New Roman" w:eastAsia="ＭＳ 明朝" w:hAnsi="Times New Roman" w:hint="eastAsia"/>
          <w:color w:val="000000"/>
          <w:szCs w:val="21"/>
        </w:rPr>
        <w:t>「</w:t>
      </w:r>
      <w:r w:rsidR="00807ADC" w:rsidRPr="00871BC1">
        <w:rPr>
          <w:rFonts w:ascii="Times New Roman" w:eastAsia="ＭＳ 明朝" w:hAnsi="Times New Roman"/>
          <w:color w:val="000000" w:themeColor="text1"/>
          <w:szCs w:val="21"/>
        </w:rPr>
        <w:t>発達障害を有する</w:t>
      </w:r>
      <w:r w:rsidRPr="00871BC1">
        <w:rPr>
          <w:rFonts w:ascii="Times New Roman" w:eastAsia="ＭＳ 明朝" w:hAnsi="Times New Roman" w:hint="eastAsia"/>
          <w:color w:val="000000"/>
          <w:szCs w:val="21"/>
        </w:rPr>
        <w:t>大学生（中退者</w:t>
      </w:r>
      <w:r w:rsidR="005B5827" w:rsidRPr="00871BC1">
        <w:rPr>
          <w:rFonts w:ascii="Times New Roman" w:eastAsia="ＭＳ 明朝" w:hAnsi="Times New Roman" w:hint="eastAsia"/>
          <w:color w:val="000000"/>
          <w:szCs w:val="21"/>
        </w:rPr>
        <w:t>，</w:t>
      </w:r>
      <w:r w:rsidRPr="00871BC1">
        <w:rPr>
          <w:rFonts w:ascii="Times New Roman" w:eastAsia="ＭＳ 明朝" w:hAnsi="Times New Roman" w:hint="eastAsia"/>
          <w:color w:val="000000"/>
          <w:szCs w:val="21"/>
        </w:rPr>
        <w:t>引きこもりを含む）に特化したショートケアプログラム」</w:t>
      </w:r>
      <w:r w:rsidRPr="00871BC1">
        <w:rPr>
          <w:rFonts w:ascii="Times New Roman" w:eastAsia="ＭＳ 明朝" w:hAnsi="Times New Roman"/>
          <w:color w:val="000000" w:themeColor="text1"/>
          <w:szCs w:val="21"/>
        </w:rPr>
        <w:t>に即して</w:t>
      </w:r>
      <w:r w:rsidRPr="00871BC1">
        <w:rPr>
          <w:rFonts w:ascii="Times New Roman" w:eastAsia="ＭＳ 明朝" w:hAnsi="Times New Roman" w:hint="eastAsia"/>
          <w:color w:val="000000" w:themeColor="text1"/>
          <w:szCs w:val="21"/>
        </w:rPr>
        <w:t>実施した。</w:t>
      </w:r>
      <w:r w:rsidR="00150530" w:rsidRPr="00871BC1">
        <w:rPr>
          <w:rFonts w:ascii="Times New Roman" w:eastAsia="ＭＳ 明朝" w:hAnsi="Times New Roman" w:hint="eastAsia"/>
        </w:rPr>
        <w:t>実施</w:t>
      </w:r>
      <w:r w:rsidR="00150530" w:rsidRPr="00871BC1">
        <w:rPr>
          <w:rFonts w:ascii="Times New Roman" w:eastAsia="ＭＳ 明朝" w:hAnsi="Times New Roman"/>
        </w:rPr>
        <w:t>に</w:t>
      </w:r>
      <w:r w:rsidR="00150530" w:rsidRPr="00871BC1">
        <w:rPr>
          <w:rFonts w:ascii="Times New Roman" w:eastAsia="ＭＳ 明朝" w:hAnsi="Times New Roman" w:hint="eastAsia"/>
        </w:rPr>
        <w:t>あ</w:t>
      </w:r>
      <w:r w:rsidR="00150530" w:rsidRPr="00871BC1">
        <w:rPr>
          <w:rFonts w:ascii="Times New Roman" w:eastAsia="ＭＳ 明朝" w:hAnsi="Times New Roman"/>
        </w:rPr>
        <w:t>たっては</w:t>
      </w:r>
      <w:r w:rsidR="00E768A8" w:rsidRPr="00871BC1">
        <w:rPr>
          <w:rFonts w:ascii="Times New Roman" w:eastAsia="ＭＳ 明朝" w:hAnsi="Times New Roman"/>
        </w:rPr>
        <w:t>，</w:t>
      </w:r>
      <w:r w:rsidR="00280C1F" w:rsidRPr="00871BC1">
        <w:rPr>
          <w:rFonts w:ascii="Times New Roman" w:eastAsia="ＭＳ 明朝" w:hAnsi="Times New Roman" w:hint="eastAsia"/>
        </w:rPr>
        <w:t>すで</w:t>
      </w:r>
      <w:r w:rsidR="00150530" w:rsidRPr="00871BC1">
        <w:rPr>
          <w:rFonts w:ascii="Times New Roman" w:eastAsia="ＭＳ 明朝" w:hAnsi="Times New Roman"/>
        </w:rPr>
        <w:t>にプログラムを実施している施設の見学</w:t>
      </w:r>
      <w:r w:rsidR="00150530" w:rsidRPr="00871BC1">
        <w:rPr>
          <w:rFonts w:ascii="Times New Roman" w:eastAsia="ＭＳ 明朝" w:hAnsi="Times New Roman" w:hint="eastAsia"/>
        </w:rPr>
        <w:t>を</w:t>
      </w:r>
      <w:r w:rsidR="00150530" w:rsidRPr="00871BC1">
        <w:rPr>
          <w:rFonts w:ascii="Times New Roman" w:eastAsia="ＭＳ 明朝" w:hAnsi="Times New Roman"/>
        </w:rPr>
        <w:t>行</w:t>
      </w:r>
      <w:r w:rsidR="00280C1F" w:rsidRPr="00871BC1">
        <w:rPr>
          <w:rFonts w:ascii="Times New Roman" w:eastAsia="ＭＳ 明朝" w:hAnsi="Times New Roman" w:hint="eastAsia"/>
        </w:rPr>
        <w:t>い</w:t>
      </w:r>
      <w:r w:rsidR="00E768A8" w:rsidRPr="00871BC1">
        <w:rPr>
          <w:rFonts w:ascii="Times New Roman" w:eastAsia="ＭＳ 明朝" w:hAnsi="Times New Roman"/>
        </w:rPr>
        <w:t>，</w:t>
      </w:r>
      <w:r w:rsidR="00150530" w:rsidRPr="00871BC1">
        <w:rPr>
          <w:rFonts w:ascii="Times New Roman" w:eastAsia="ＭＳ 明朝" w:hAnsi="Times New Roman" w:hint="eastAsia"/>
        </w:rPr>
        <w:t>資料</w:t>
      </w:r>
      <w:r w:rsidR="00150530" w:rsidRPr="00871BC1">
        <w:rPr>
          <w:rFonts w:ascii="Times New Roman" w:eastAsia="ＭＳ 明朝" w:hAnsi="Times New Roman"/>
        </w:rPr>
        <w:t>やマニュアル</w:t>
      </w:r>
      <w:r w:rsidR="00150530" w:rsidRPr="00871BC1">
        <w:rPr>
          <w:rFonts w:ascii="Times New Roman" w:eastAsia="ＭＳ 明朝" w:hAnsi="Times New Roman" w:hint="eastAsia"/>
        </w:rPr>
        <w:t>を</w:t>
      </w:r>
      <w:r w:rsidR="00150530" w:rsidRPr="00871BC1">
        <w:rPr>
          <w:rFonts w:ascii="Times New Roman" w:eastAsia="ＭＳ 明朝" w:hAnsi="Times New Roman"/>
        </w:rPr>
        <w:t>提供</w:t>
      </w:r>
      <w:r w:rsidR="00280C1F" w:rsidRPr="00871BC1">
        <w:rPr>
          <w:rFonts w:ascii="Times New Roman" w:eastAsia="ＭＳ 明朝" w:hAnsi="Times New Roman" w:hint="eastAsia"/>
        </w:rPr>
        <w:t>いただ</w:t>
      </w:r>
      <w:r w:rsidR="00150530" w:rsidRPr="00871BC1">
        <w:rPr>
          <w:rFonts w:ascii="Times New Roman" w:eastAsia="ＭＳ 明朝" w:hAnsi="Times New Roman"/>
        </w:rPr>
        <w:t>いた。</w:t>
      </w:r>
      <w:r w:rsidR="00280C1F" w:rsidRPr="00871BC1">
        <w:rPr>
          <w:rFonts w:ascii="Times New Roman" w:eastAsia="ＭＳ 明朝" w:hAnsi="Times New Roman" w:hint="eastAsia"/>
        </w:rPr>
        <w:t>同施設からは</w:t>
      </w:r>
      <w:r w:rsidR="00150530" w:rsidRPr="00871BC1">
        <w:rPr>
          <w:rFonts w:ascii="Times New Roman" w:eastAsia="ＭＳ 明朝" w:hAnsi="Times New Roman"/>
        </w:rPr>
        <w:t>実施</w:t>
      </w:r>
      <w:r w:rsidR="00150530" w:rsidRPr="00871BC1">
        <w:rPr>
          <w:rFonts w:ascii="Times New Roman" w:eastAsia="ＭＳ 明朝" w:hAnsi="Times New Roman" w:hint="eastAsia"/>
        </w:rPr>
        <w:t>前</w:t>
      </w:r>
      <w:r w:rsidR="00E768A8" w:rsidRPr="00871BC1">
        <w:rPr>
          <w:rFonts w:ascii="Times New Roman" w:eastAsia="ＭＳ 明朝" w:hAnsi="Times New Roman"/>
        </w:rPr>
        <w:t>，</w:t>
      </w:r>
      <w:r w:rsidR="00280C1F" w:rsidRPr="00871BC1">
        <w:rPr>
          <w:rFonts w:ascii="Times New Roman" w:eastAsia="ＭＳ 明朝" w:hAnsi="Times New Roman" w:hint="eastAsia"/>
        </w:rPr>
        <w:t>実施</w:t>
      </w:r>
      <w:r w:rsidR="00150530" w:rsidRPr="00871BC1">
        <w:rPr>
          <w:rFonts w:ascii="Times New Roman" w:eastAsia="ＭＳ 明朝" w:hAnsi="Times New Roman"/>
        </w:rPr>
        <w:t>中に</w:t>
      </w:r>
      <w:r w:rsidR="00280C1F" w:rsidRPr="00871BC1">
        <w:rPr>
          <w:rFonts w:ascii="Times New Roman" w:eastAsia="ＭＳ 明朝" w:hAnsi="Times New Roman"/>
        </w:rPr>
        <w:t>適宜</w:t>
      </w:r>
      <w:r w:rsidR="00150530" w:rsidRPr="00871BC1">
        <w:rPr>
          <w:rFonts w:ascii="Times New Roman" w:eastAsia="ＭＳ 明朝" w:hAnsi="Times New Roman"/>
        </w:rPr>
        <w:t>アドバイスを</w:t>
      </w:r>
      <w:r w:rsidR="00280C1F" w:rsidRPr="00871BC1">
        <w:rPr>
          <w:rFonts w:ascii="Times New Roman" w:eastAsia="ＭＳ 明朝" w:hAnsi="Times New Roman" w:hint="eastAsia"/>
        </w:rPr>
        <w:t>依頼し</w:t>
      </w:r>
      <w:r w:rsidR="00E768A8" w:rsidRPr="00871BC1">
        <w:rPr>
          <w:rFonts w:ascii="Times New Roman" w:eastAsia="ＭＳ 明朝" w:hAnsi="Times New Roman"/>
        </w:rPr>
        <w:t>，</w:t>
      </w:r>
      <w:r w:rsidR="00150530" w:rsidRPr="00871BC1">
        <w:rPr>
          <w:rFonts w:ascii="Times New Roman" w:eastAsia="ＭＳ 明朝" w:hAnsi="Times New Roman"/>
        </w:rPr>
        <w:t>プログラムを</w:t>
      </w:r>
      <w:r w:rsidR="00280C1F" w:rsidRPr="00871BC1">
        <w:rPr>
          <w:rFonts w:ascii="Times New Roman" w:eastAsia="ＭＳ 明朝" w:hAnsi="Times New Roman" w:hint="eastAsia"/>
        </w:rPr>
        <w:t>円滑に</w:t>
      </w:r>
      <w:r w:rsidR="00150530" w:rsidRPr="00871BC1">
        <w:rPr>
          <w:rFonts w:ascii="Times New Roman" w:eastAsia="ＭＳ 明朝" w:hAnsi="Times New Roman"/>
        </w:rPr>
        <w:t>進行</w:t>
      </w:r>
      <w:r w:rsidR="00280C1F" w:rsidRPr="00871BC1">
        <w:rPr>
          <w:rFonts w:ascii="Times New Roman" w:eastAsia="ＭＳ 明朝" w:hAnsi="Times New Roman" w:hint="eastAsia"/>
        </w:rPr>
        <w:t>でき</w:t>
      </w:r>
      <w:r w:rsidR="00150530" w:rsidRPr="00871BC1">
        <w:rPr>
          <w:rFonts w:ascii="Times New Roman" w:eastAsia="ＭＳ 明朝" w:hAnsi="Times New Roman"/>
        </w:rPr>
        <w:t>るように</w:t>
      </w:r>
      <w:r w:rsidR="00150530" w:rsidRPr="00871BC1">
        <w:rPr>
          <w:rFonts w:ascii="Times New Roman" w:eastAsia="ＭＳ 明朝" w:hAnsi="Times New Roman" w:hint="eastAsia"/>
        </w:rPr>
        <w:t>準備</w:t>
      </w:r>
      <w:r w:rsidR="00150530" w:rsidRPr="00871BC1">
        <w:rPr>
          <w:rFonts w:ascii="Times New Roman" w:eastAsia="ＭＳ 明朝" w:hAnsi="Times New Roman"/>
        </w:rPr>
        <w:t>を行った。</w:t>
      </w:r>
    </w:p>
    <w:p w14:paraId="626B14FD" w14:textId="72880D6B" w:rsidR="006E019F" w:rsidRPr="00871BC1" w:rsidRDefault="00280C1F" w:rsidP="00842CCB">
      <w:pPr>
        <w:pStyle w:val="2"/>
      </w:pPr>
      <w:r w:rsidRPr="00871BC1">
        <w:rPr>
          <w:rFonts w:hint="eastAsia"/>
        </w:rPr>
        <w:t xml:space="preserve">　</w:t>
      </w:r>
      <w:r w:rsidR="00957D18" w:rsidRPr="00871BC1">
        <w:t>3</w:t>
      </w:r>
      <w:r w:rsidR="00957D18" w:rsidRPr="00871BC1">
        <w:rPr>
          <w:rFonts w:hint="eastAsia"/>
        </w:rPr>
        <w:t>．効果</w:t>
      </w:r>
      <w:r w:rsidR="00957D18" w:rsidRPr="00871BC1">
        <w:t>の測定</w:t>
      </w:r>
    </w:p>
    <w:p w14:paraId="29AE4F9C" w14:textId="0A957AD9" w:rsidR="00A66DD1" w:rsidRPr="00871BC1" w:rsidRDefault="00957D18">
      <w:pPr>
        <w:pStyle w:val="a7"/>
        <w:ind w:left="0"/>
        <w:rPr>
          <w:rFonts w:ascii="Times New Roman" w:hAnsi="Times New Roman"/>
          <w:color w:val="000000" w:themeColor="text1"/>
          <w:szCs w:val="21"/>
        </w:rPr>
      </w:pPr>
      <w:r w:rsidRPr="00871BC1">
        <w:rPr>
          <w:rFonts w:ascii="Times New Roman" w:hAnsi="Times New Roman" w:hint="eastAsia"/>
          <w:color w:val="000000" w:themeColor="text1"/>
          <w:szCs w:val="21"/>
        </w:rPr>
        <w:t xml:space="preserve">　プログラム</w:t>
      </w:r>
      <w:r w:rsidRPr="00871BC1">
        <w:rPr>
          <w:rFonts w:ascii="Times New Roman" w:hAnsi="Times New Roman"/>
          <w:color w:val="000000" w:themeColor="text1"/>
          <w:szCs w:val="21"/>
        </w:rPr>
        <w:t>終了後の転帰調査（</w:t>
      </w:r>
      <w:r w:rsidRPr="00871BC1">
        <w:rPr>
          <w:rFonts w:ascii="Times New Roman" w:hAnsi="Times New Roman" w:hint="eastAsia"/>
          <w:color w:val="000000" w:themeColor="text1"/>
          <w:szCs w:val="21"/>
        </w:rPr>
        <w:t>修学</w:t>
      </w:r>
      <w:r w:rsidRPr="00871BC1">
        <w:rPr>
          <w:rFonts w:ascii="Times New Roman" w:hAnsi="Times New Roman"/>
          <w:color w:val="000000" w:themeColor="text1"/>
          <w:szCs w:val="21"/>
        </w:rPr>
        <w:t>継続</w:t>
      </w:r>
      <w:r w:rsidR="00E768A8" w:rsidRPr="00871BC1">
        <w:rPr>
          <w:rFonts w:ascii="Times New Roman" w:hAnsi="Times New Roman"/>
          <w:color w:val="000000" w:themeColor="text1"/>
          <w:szCs w:val="21"/>
        </w:rPr>
        <w:t>，</w:t>
      </w:r>
      <w:r w:rsidRPr="00871BC1">
        <w:rPr>
          <w:rFonts w:ascii="Times New Roman" w:hAnsi="Times New Roman"/>
          <w:color w:val="000000" w:themeColor="text1"/>
          <w:szCs w:val="21"/>
        </w:rPr>
        <w:t>卒業</w:t>
      </w:r>
      <w:r w:rsidR="00E768A8" w:rsidRPr="00871BC1">
        <w:rPr>
          <w:rFonts w:ascii="Times New Roman" w:hAnsi="Times New Roman"/>
          <w:color w:val="000000" w:themeColor="text1"/>
          <w:szCs w:val="21"/>
        </w:rPr>
        <w:t>，</w:t>
      </w:r>
      <w:r w:rsidRPr="00871BC1">
        <w:rPr>
          <w:rFonts w:ascii="Times New Roman" w:hAnsi="Times New Roman"/>
          <w:color w:val="000000" w:themeColor="text1"/>
          <w:szCs w:val="21"/>
        </w:rPr>
        <w:t>就労）</w:t>
      </w:r>
      <w:r w:rsidRPr="00871BC1">
        <w:rPr>
          <w:rFonts w:ascii="Times New Roman" w:hAnsi="Times New Roman" w:hint="eastAsia"/>
          <w:color w:val="000000" w:themeColor="text1"/>
          <w:szCs w:val="21"/>
        </w:rPr>
        <w:t>の</w:t>
      </w:r>
      <w:r w:rsidRPr="00871BC1">
        <w:rPr>
          <w:rFonts w:ascii="Times New Roman" w:hAnsi="Times New Roman"/>
          <w:color w:val="000000" w:themeColor="text1"/>
          <w:szCs w:val="21"/>
        </w:rPr>
        <w:t>結果を</w:t>
      </w:r>
      <w:r w:rsidRPr="00871BC1">
        <w:rPr>
          <w:rFonts w:ascii="Times New Roman" w:hAnsi="Times New Roman" w:hint="eastAsia"/>
          <w:color w:val="000000" w:themeColor="text1"/>
          <w:szCs w:val="21"/>
        </w:rPr>
        <w:t>主要</w:t>
      </w:r>
      <w:r w:rsidRPr="00871BC1">
        <w:rPr>
          <w:rFonts w:ascii="Times New Roman" w:hAnsi="Times New Roman"/>
          <w:color w:val="000000" w:themeColor="text1"/>
          <w:szCs w:val="21"/>
        </w:rPr>
        <w:t>評価項目とし</w:t>
      </w:r>
      <w:r w:rsidR="00E768A8" w:rsidRPr="00871BC1">
        <w:rPr>
          <w:rFonts w:ascii="Times New Roman" w:hAnsi="Times New Roman"/>
          <w:color w:val="000000" w:themeColor="text1"/>
          <w:szCs w:val="21"/>
        </w:rPr>
        <w:t>，</w:t>
      </w:r>
      <w:r w:rsidRPr="00871BC1">
        <w:rPr>
          <w:rFonts w:ascii="Times New Roman" w:hAnsi="Times New Roman" w:hint="eastAsia"/>
          <w:color w:val="000000" w:themeColor="text1"/>
          <w:szCs w:val="21"/>
        </w:rPr>
        <w:t>プログラム</w:t>
      </w:r>
      <w:r w:rsidRPr="00871BC1">
        <w:rPr>
          <w:rFonts w:ascii="Times New Roman" w:hAnsi="Times New Roman"/>
          <w:color w:val="000000" w:themeColor="text1"/>
          <w:szCs w:val="21"/>
        </w:rPr>
        <w:t>前後</w:t>
      </w:r>
      <w:r w:rsidRPr="00871BC1">
        <w:rPr>
          <w:rFonts w:ascii="Times New Roman" w:hAnsi="Times New Roman" w:hint="eastAsia"/>
          <w:color w:val="000000" w:themeColor="text1"/>
          <w:szCs w:val="21"/>
        </w:rPr>
        <w:t>に施行した</w:t>
      </w:r>
      <w:r w:rsidR="00A66DD1" w:rsidRPr="00871BC1">
        <w:rPr>
          <w:rFonts w:ascii="Times New Roman" w:hAnsi="Times New Roman" w:hint="eastAsia"/>
          <w:color w:val="000000" w:themeColor="text1"/>
          <w:szCs w:val="21"/>
        </w:rPr>
        <w:t>以下の</w:t>
      </w:r>
      <w:r w:rsidR="00A66DD1" w:rsidRPr="00871BC1">
        <w:rPr>
          <w:rFonts w:ascii="Times New Roman" w:hAnsi="Times New Roman"/>
          <w:color w:val="000000" w:themeColor="text1"/>
          <w:szCs w:val="21"/>
        </w:rPr>
        <w:t>評価尺度の</w:t>
      </w:r>
      <w:r w:rsidR="00A66DD1" w:rsidRPr="00871BC1">
        <w:rPr>
          <w:rFonts w:ascii="Times New Roman" w:hAnsi="Times New Roman" w:hint="eastAsia"/>
          <w:color w:val="000000" w:themeColor="text1"/>
          <w:szCs w:val="21"/>
        </w:rPr>
        <w:t>結果</w:t>
      </w:r>
      <w:r w:rsidR="00A66DD1" w:rsidRPr="00871BC1">
        <w:rPr>
          <w:rFonts w:ascii="Times New Roman" w:hAnsi="Times New Roman"/>
          <w:color w:val="000000" w:themeColor="text1"/>
          <w:szCs w:val="21"/>
        </w:rPr>
        <w:t>を副次評価項目とした。</w:t>
      </w:r>
      <w:r w:rsidR="006E795E" w:rsidRPr="00871BC1">
        <w:rPr>
          <w:rFonts w:ascii="Times New Roman" w:hAnsi="Times New Roman" w:hint="eastAsia"/>
          <w:color w:val="000000" w:themeColor="text1"/>
          <w:szCs w:val="21"/>
        </w:rPr>
        <w:t>対照例も</w:t>
      </w:r>
      <w:r w:rsidR="00280C1F" w:rsidRPr="00871BC1">
        <w:rPr>
          <w:rFonts w:ascii="Times New Roman" w:hAnsi="Times New Roman" w:hint="eastAsia"/>
          <w:color w:val="000000" w:themeColor="text1"/>
          <w:szCs w:val="21"/>
        </w:rPr>
        <w:t>，</w:t>
      </w:r>
      <w:r w:rsidR="006E795E" w:rsidRPr="00871BC1">
        <w:rPr>
          <w:rFonts w:ascii="Times New Roman" w:hAnsi="Times New Roman" w:hint="eastAsia"/>
          <w:color w:val="000000" w:themeColor="text1"/>
          <w:szCs w:val="21"/>
        </w:rPr>
        <w:t>プログラムと同様の期間を空けて</w:t>
      </w:r>
      <w:r w:rsidR="006E795E" w:rsidRPr="00871BC1">
        <w:rPr>
          <w:rFonts w:ascii="Times New Roman" w:hAnsi="Times New Roman"/>
          <w:color w:val="000000" w:themeColor="text1"/>
          <w:szCs w:val="21"/>
        </w:rPr>
        <w:t>2</w:t>
      </w:r>
      <w:r w:rsidR="006E795E" w:rsidRPr="00871BC1">
        <w:rPr>
          <w:rFonts w:ascii="Times New Roman" w:hAnsi="Times New Roman"/>
          <w:color w:val="000000" w:themeColor="text1"/>
          <w:szCs w:val="21"/>
        </w:rPr>
        <w:t>回（</w:t>
      </w:r>
      <w:r w:rsidR="006E795E" w:rsidRPr="00871BC1">
        <w:rPr>
          <w:rFonts w:ascii="Times New Roman" w:hAnsi="Times New Roman"/>
          <w:color w:val="000000" w:themeColor="text1"/>
          <w:szCs w:val="21"/>
        </w:rPr>
        <w:t>2021</w:t>
      </w:r>
      <w:r w:rsidR="006E795E" w:rsidRPr="00871BC1">
        <w:rPr>
          <w:rFonts w:ascii="Times New Roman" w:hAnsi="Times New Roman"/>
          <w:color w:val="000000" w:themeColor="text1"/>
          <w:szCs w:val="21"/>
        </w:rPr>
        <w:t>年</w:t>
      </w:r>
      <w:r w:rsidR="006E795E" w:rsidRPr="00871BC1">
        <w:rPr>
          <w:rFonts w:ascii="Times New Roman" w:hAnsi="Times New Roman"/>
          <w:color w:val="000000" w:themeColor="text1"/>
          <w:szCs w:val="21"/>
        </w:rPr>
        <w:t>3</w:t>
      </w:r>
      <w:r w:rsidR="006E795E" w:rsidRPr="00871BC1">
        <w:rPr>
          <w:rFonts w:ascii="Times New Roman" w:hAnsi="Times New Roman" w:hint="eastAsia"/>
          <w:color w:val="000000" w:themeColor="text1"/>
          <w:szCs w:val="21"/>
        </w:rPr>
        <w:t>月と</w:t>
      </w:r>
      <w:r w:rsidR="006E795E" w:rsidRPr="00871BC1">
        <w:rPr>
          <w:rFonts w:ascii="Times New Roman" w:hAnsi="Times New Roman"/>
          <w:color w:val="000000" w:themeColor="text1"/>
          <w:szCs w:val="21"/>
        </w:rPr>
        <w:t>10</w:t>
      </w:r>
      <w:r w:rsidR="006E795E" w:rsidRPr="00871BC1">
        <w:rPr>
          <w:rFonts w:ascii="Times New Roman" w:hAnsi="Times New Roman" w:hint="eastAsia"/>
          <w:color w:val="000000" w:themeColor="text1"/>
          <w:szCs w:val="21"/>
        </w:rPr>
        <w:t>月）評価尺度の測定を行った。</w:t>
      </w:r>
    </w:p>
    <w:p w14:paraId="0935E992" w14:textId="4D095100" w:rsidR="00A66DD1" w:rsidRPr="00871BC1" w:rsidRDefault="00A66DD1" w:rsidP="00E130A1">
      <w:pPr>
        <w:pStyle w:val="a7"/>
        <w:ind w:left="283" w:hangingChars="133" w:hanging="283"/>
        <w:rPr>
          <w:rFonts w:ascii="Times New Roman" w:hAnsi="Times New Roman"/>
          <w:color w:val="000000" w:themeColor="text1"/>
          <w:szCs w:val="21"/>
        </w:rPr>
      </w:pPr>
      <w:bookmarkStart w:id="4" w:name="_Hlk120152591"/>
      <w:r w:rsidRPr="00871BC1">
        <w:rPr>
          <w:rFonts w:ascii="Times New Roman" w:hAnsi="Times New Roman" w:hint="eastAsia"/>
          <w:color w:val="000000" w:themeColor="text1"/>
          <w:szCs w:val="21"/>
        </w:rPr>
        <w:t>①</w:t>
      </w:r>
      <w:r w:rsidR="00957D18" w:rsidRPr="00871BC1">
        <w:rPr>
          <w:rFonts w:ascii="Times New Roman" w:hAnsi="Times New Roman" w:hint="eastAsia"/>
          <w:color w:val="000000" w:themeColor="text1"/>
          <w:szCs w:val="21"/>
        </w:rPr>
        <w:t>日本語版</w:t>
      </w:r>
      <w:r w:rsidR="00957D18" w:rsidRPr="00871BC1">
        <w:rPr>
          <w:rFonts w:ascii="Times New Roman" w:hAnsi="Times New Roman"/>
          <w:color w:val="000000" w:themeColor="text1"/>
          <w:szCs w:val="21"/>
        </w:rPr>
        <w:t>GHQ</w:t>
      </w:r>
      <w:r w:rsidR="007569B2" w:rsidRPr="00871BC1">
        <w:rPr>
          <w:rFonts w:ascii="Times New Roman" w:hAnsi="Times New Roman" w:hint="eastAsia"/>
          <w:color w:val="000000" w:themeColor="text1"/>
          <w:szCs w:val="21"/>
        </w:rPr>
        <w:t>-</w:t>
      </w:r>
      <w:r w:rsidR="00957D18" w:rsidRPr="00871BC1">
        <w:rPr>
          <w:rFonts w:ascii="Times New Roman" w:hAnsi="Times New Roman"/>
          <w:color w:val="000000" w:themeColor="text1"/>
          <w:szCs w:val="21"/>
        </w:rPr>
        <w:t>12</w:t>
      </w:r>
      <w:r w:rsidR="00E768A8" w:rsidRPr="00871BC1">
        <w:rPr>
          <w:rFonts w:ascii="Times New Roman" w:hAnsi="Times New Roman" w:hint="eastAsia"/>
          <w:color w:val="000000" w:themeColor="text1"/>
          <w:szCs w:val="21"/>
        </w:rPr>
        <w:t>（</w:t>
      </w:r>
      <w:r w:rsidR="00C237CE" w:rsidRPr="00871BC1">
        <w:rPr>
          <w:rFonts w:ascii="Times New Roman" w:hAnsi="Times New Roman" w:hint="eastAsia"/>
          <w:color w:val="000000" w:themeColor="text1"/>
          <w:szCs w:val="21"/>
        </w:rPr>
        <w:t>中川・大坊</w:t>
      </w:r>
      <w:r w:rsidR="00C237CE" w:rsidRPr="00871BC1">
        <w:rPr>
          <w:rFonts w:ascii="Times New Roman" w:hAnsi="Times New Roman" w:hint="eastAsia"/>
          <w:color w:val="000000" w:themeColor="text1"/>
          <w:szCs w:val="21"/>
        </w:rPr>
        <w:t>, 2013</w:t>
      </w:r>
      <w:r w:rsidR="00957D18" w:rsidRPr="00871BC1">
        <w:rPr>
          <w:rFonts w:ascii="Times New Roman" w:hAnsi="Times New Roman" w:hint="eastAsia"/>
          <w:color w:val="000000" w:themeColor="text1"/>
          <w:szCs w:val="21"/>
        </w:rPr>
        <w:t>）</w:t>
      </w:r>
      <w:r w:rsidRPr="00871BC1">
        <w:rPr>
          <w:rFonts w:ascii="Times New Roman" w:hAnsi="Times New Roman" w:hint="eastAsia"/>
          <w:color w:val="000000" w:themeColor="text1"/>
          <w:szCs w:val="21"/>
        </w:rPr>
        <w:t>：</w:t>
      </w:r>
      <w:r w:rsidR="004A7EB1" w:rsidRPr="00871BC1">
        <w:rPr>
          <w:rFonts w:ascii="Times New Roman" w:hAnsi="Times New Roman" w:hint="eastAsia"/>
          <w:color w:val="000000" w:themeColor="text1"/>
          <w:szCs w:val="21"/>
        </w:rPr>
        <w:t xml:space="preserve"> </w:t>
      </w:r>
      <w:r w:rsidRPr="00871BC1">
        <w:rPr>
          <w:rFonts w:ascii="Times New Roman" w:hAnsi="Times New Roman"/>
          <w:color w:val="000000" w:themeColor="text1"/>
          <w:szCs w:val="21"/>
        </w:rPr>
        <w:t>12</w:t>
      </w:r>
      <w:r w:rsidRPr="00871BC1">
        <w:rPr>
          <w:rFonts w:ascii="Times New Roman" w:hAnsi="Times New Roman"/>
          <w:color w:val="000000" w:themeColor="text1"/>
          <w:szCs w:val="21"/>
        </w:rPr>
        <w:t>項目</w:t>
      </w:r>
      <w:r w:rsidRPr="00871BC1">
        <w:rPr>
          <w:rFonts w:ascii="Times New Roman" w:hAnsi="Times New Roman" w:hint="eastAsia"/>
          <w:color w:val="000000" w:themeColor="text1"/>
          <w:szCs w:val="21"/>
        </w:rPr>
        <w:t>の</w:t>
      </w:r>
      <w:r w:rsidRPr="00871BC1">
        <w:rPr>
          <w:rFonts w:ascii="Times New Roman" w:hAnsi="Times New Roman"/>
          <w:color w:val="000000" w:themeColor="text1"/>
          <w:szCs w:val="21"/>
        </w:rPr>
        <w:t>質問により神経症者の行状把握</w:t>
      </w:r>
      <w:r w:rsidR="00E768A8" w:rsidRPr="00871BC1">
        <w:rPr>
          <w:rFonts w:ascii="Times New Roman" w:hAnsi="Times New Roman"/>
          <w:color w:val="000000" w:themeColor="text1"/>
          <w:szCs w:val="21"/>
        </w:rPr>
        <w:t>，</w:t>
      </w:r>
      <w:r w:rsidRPr="00871BC1">
        <w:rPr>
          <w:rFonts w:ascii="Times New Roman" w:hAnsi="Times New Roman"/>
          <w:color w:val="000000" w:themeColor="text1"/>
          <w:szCs w:val="21"/>
        </w:rPr>
        <w:t>評価および発見</w:t>
      </w:r>
      <w:r w:rsidRPr="00871BC1">
        <w:rPr>
          <w:rFonts w:ascii="Times New Roman" w:hAnsi="Times New Roman" w:hint="eastAsia"/>
          <w:color w:val="000000" w:themeColor="text1"/>
          <w:szCs w:val="21"/>
        </w:rPr>
        <w:t>を</w:t>
      </w:r>
      <w:r w:rsidRPr="00871BC1">
        <w:rPr>
          <w:rFonts w:ascii="Times New Roman" w:hAnsi="Times New Roman"/>
          <w:color w:val="000000" w:themeColor="text1"/>
          <w:szCs w:val="21"/>
        </w:rPr>
        <w:t>行う。</w:t>
      </w:r>
    </w:p>
    <w:p w14:paraId="1B6276D4" w14:textId="7E1F2F52" w:rsidR="00A66DD1" w:rsidRPr="00871BC1" w:rsidRDefault="00A66DD1" w:rsidP="00E130A1">
      <w:pPr>
        <w:pStyle w:val="a7"/>
        <w:ind w:left="283" w:hangingChars="133" w:hanging="283"/>
        <w:rPr>
          <w:rFonts w:ascii="Times New Roman" w:hAnsi="Times New Roman"/>
          <w:color w:val="000000" w:themeColor="text1"/>
          <w:szCs w:val="21"/>
        </w:rPr>
      </w:pPr>
      <w:r w:rsidRPr="00871BC1">
        <w:rPr>
          <w:rFonts w:ascii="Times New Roman" w:hAnsi="Times New Roman" w:hint="eastAsia"/>
          <w:color w:val="000000" w:themeColor="text1"/>
          <w:szCs w:val="21"/>
        </w:rPr>
        <w:t>②</w:t>
      </w:r>
      <w:r w:rsidR="00957D18" w:rsidRPr="00871BC1">
        <w:rPr>
          <w:rFonts w:ascii="Times New Roman" w:hAnsi="Times New Roman"/>
          <w:color w:val="000000" w:themeColor="text1"/>
          <w:szCs w:val="21"/>
        </w:rPr>
        <w:t>WHO</w:t>
      </w:r>
      <w:r w:rsidR="00E130A1" w:rsidRPr="00871BC1">
        <w:rPr>
          <w:rFonts w:ascii="Times New Roman" w:hAnsi="Times New Roman" w:hint="eastAsia"/>
          <w:color w:val="000000" w:themeColor="text1"/>
          <w:szCs w:val="21"/>
          <w:shd w:val="pct15" w:color="auto" w:fill="FFFFFF"/>
        </w:rPr>
        <w:t xml:space="preserve"> </w:t>
      </w:r>
      <w:r w:rsidR="00957D18" w:rsidRPr="00871BC1">
        <w:rPr>
          <w:rFonts w:ascii="Times New Roman" w:hAnsi="Times New Roman"/>
          <w:color w:val="000000" w:themeColor="text1"/>
          <w:szCs w:val="21"/>
        </w:rPr>
        <w:t>QOL26</w:t>
      </w:r>
      <w:r w:rsidR="00E768A8" w:rsidRPr="00871BC1">
        <w:rPr>
          <w:rFonts w:ascii="Times New Roman" w:hAnsi="Times New Roman" w:hint="eastAsia"/>
          <w:color w:val="000000" w:themeColor="text1"/>
          <w:szCs w:val="21"/>
        </w:rPr>
        <w:t>（</w:t>
      </w:r>
      <w:r w:rsidR="00957D18" w:rsidRPr="00871BC1">
        <w:rPr>
          <w:rFonts w:ascii="Times New Roman" w:hAnsi="Times New Roman" w:hint="eastAsia"/>
          <w:color w:val="000000" w:themeColor="text1"/>
          <w:szCs w:val="21"/>
        </w:rPr>
        <w:t>田崎・中根</w:t>
      </w:r>
      <w:r w:rsidR="00957D18" w:rsidRPr="00871BC1">
        <w:rPr>
          <w:rFonts w:ascii="Times New Roman" w:hAnsi="Times New Roman"/>
          <w:color w:val="000000" w:themeColor="text1"/>
          <w:szCs w:val="21"/>
        </w:rPr>
        <w:t>, 2007</w:t>
      </w:r>
      <w:r w:rsidR="00957D18" w:rsidRPr="00871BC1">
        <w:rPr>
          <w:rFonts w:ascii="Times New Roman" w:hAnsi="Times New Roman" w:hint="eastAsia"/>
          <w:color w:val="000000" w:themeColor="text1"/>
          <w:szCs w:val="21"/>
        </w:rPr>
        <w:t>）</w:t>
      </w:r>
      <w:r w:rsidRPr="00871BC1">
        <w:rPr>
          <w:rFonts w:ascii="Times New Roman" w:hAnsi="Times New Roman" w:hint="eastAsia"/>
          <w:color w:val="000000" w:themeColor="text1"/>
          <w:szCs w:val="21"/>
        </w:rPr>
        <w:t>：</w:t>
      </w:r>
      <w:r w:rsidR="004A7EB1" w:rsidRPr="00871BC1">
        <w:rPr>
          <w:rFonts w:ascii="Times New Roman" w:hAnsi="Times New Roman" w:hint="eastAsia"/>
          <w:color w:val="000000" w:themeColor="text1"/>
          <w:szCs w:val="21"/>
        </w:rPr>
        <w:t xml:space="preserve"> </w:t>
      </w:r>
      <w:r w:rsidRPr="00871BC1">
        <w:rPr>
          <w:rFonts w:ascii="Times New Roman" w:hAnsi="Times New Roman" w:hint="eastAsia"/>
          <w:color w:val="000000" w:themeColor="text1"/>
          <w:szCs w:val="21"/>
        </w:rPr>
        <w:t>「</w:t>
      </w:r>
      <w:r w:rsidRPr="00871BC1">
        <w:rPr>
          <w:rFonts w:ascii="Times New Roman" w:hAnsi="Times New Roman"/>
          <w:color w:val="000000" w:themeColor="text1"/>
          <w:szCs w:val="21"/>
        </w:rPr>
        <w:t>身体的</w:t>
      </w:r>
      <w:r w:rsidRPr="00871BC1">
        <w:rPr>
          <w:rFonts w:ascii="Times New Roman" w:hAnsi="Times New Roman" w:hint="eastAsia"/>
          <w:color w:val="000000" w:themeColor="text1"/>
          <w:szCs w:val="21"/>
        </w:rPr>
        <w:t>領域</w:t>
      </w:r>
      <w:r w:rsidRPr="00871BC1">
        <w:rPr>
          <w:rFonts w:ascii="Times New Roman" w:hAnsi="Times New Roman"/>
          <w:color w:val="000000" w:themeColor="text1"/>
          <w:szCs w:val="21"/>
        </w:rPr>
        <w:t>」「心理的</w:t>
      </w:r>
      <w:r w:rsidRPr="00871BC1">
        <w:rPr>
          <w:rFonts w:ascii="Times New Roman" w:hAnsi="Times New Roman" w:hint="eastAsia"/>
          <w:color w:val="000000" w:themeColor="text1"/>
          <w:szCs w:val="21"/>
        </w:rPr>
        <w:t>領域</w:t>
      </w:r>
      <w:r w:rsidRPr="00871BC1">
        <w:rPr>
          <w:rFonts w:ascii="Times New Roman" w:hAnsi="Times New Roman"/>
          <w:color w:val="000000" w:themeColor="text1"/>
          <w:szCs w:val="21"/>
        </w:rPr>
        <w:t>」「社会的関係」「環境」「全体」の</w:t>
      </w:r>
      <w:r w:rsidRPr="00871BC1">
        <w:rPr>
          <w:rFonts w:ascii="Times New Roman" w:hAnsi="Times New Roman"/>
          <w:color w:val="000000" w:themeColor="text1"/>
          <w:szCs w:val="21"/>
        </w:rPr>
        <w:t>5</w:t>
      </w:r>
      <w:r w:rsidRPr="00871BC1">
        <w:rPr>
          <w:rFonts w:ascii="Times New Roman" w:hAnsi="Times New Roman"/>
          <w:color w:val="000000" w:themeColor="text1"/>
          <w:szCs w:val="21"/>
        </w:rPr>
        <w:t>つ</w:t>
      </w:r>
      <w:r w:rsidRPr="00871BC1">
        <w:rPr>
          <w:rFonts w:ascii="Times New Roman" w:hAnsi="Times New Roman" w:hint="eastAsia"/>
          <w:color w:val="000000" w:themeColor="text1"/>
          <w:szCs w:val="21"/>
        </w:rPr>
        <w:t>の</w:t>
      </w:r>
      <w:r w:rsidRPr="00871BC1">
        <w:rPr>
          <w:rFonts w:ascii="Times New Roman" w:hAnsi="Times New Roman"/>
          <w:color w:val="000000" w:themeColor="text1"/>
          <w:szCs w:val="21"/>
        </w:rPr>
        <w:t>下位項目からなり</w:t>
      </w:r>
      <w:r w:rsidR="00E768A8" w:rsidRPr="00871BC1">
        <w:rPr>
          <w:rFonts w:ascii="Times New Roman" w:hAnsi="Times New Roman"/>
          <w:color w:val="000000" w:themeColor="text1"/>
          <w:szCs w:val="21"/>
        </w:rPr>
        <w:t>，</w:t>
      </w:r>
      <w:r w:rsidRPr="00871BC1">
        <w:rPr>
          <w:rFonts w:ascii="Times New Roman" w:hAnsi="Times New Roman"/>
          <w:color w:val="000000" w:themeColor="text1"/>
          <w:szCs w:val="21"/>
        </w:rPr>
        <w:t>生活の質を評価</w:t>
      </w:r>
      <w:r w:rsidRPr="00871BC1">
        <w:rPr>
          <w:rFonts w:ascii="Times New Roman" w:hAnsi="Times New Roman" w:hint="eastAsia"/>
          <w:color w:val="000000" w:themeColor="text1"/>
          <w:szCs w:val="21"/>
        </w:rPr>
        <w:t>する</w:t>
      </w:r>
      <w:r w:rsidRPr="00871BC1">
        <w:rPr>
          <w:rFonts w:ascii="Times New Roman" w:hAnsi="Times New Roman"/>
          <w:color w:val="000000" w:themeColor="text1"/>
          <w:szCs w:val="21"/>
        </w:rPr>
        <w:t>。</w:t>
      </w:r>
    </w:p>
    <w:p w14:paraId="6E7973AD" w14:textId="0D6745EB" w:rsidR="00A66DD1" w:rsidRPr="00871BC1" w:rsidRDefault="00A66DD1" w:rsidP="00E130A1">
      <w:pPr>
        <w:pStyle w:val="a7"/>
        <w:ind w:left="283" w:hangingChars="133" w:hanging="283"/>
        <w:rPr>
          <w:rFonts w:ascii="Times New Roman" w:hAnsi="Times New Roman"/>
          <w:color w:val="000000" w:themeColor="text1"/>
          <w:szCs w:val="21"/>
        </w:rPr>
      </w:pPr>
      <w:r w:rsidRPr="00871BC1">
        <w:rPr>
          <w:rFonts w:ascii="Times New Roman" w:hAnsi="Times New Roman" w:hint="eastAsia"/>
          <w:color w:val="000000" w:themeColor="text1"/>
          <w:szCs w:val="21"/>
        </w:rPr>
        <w:t>③</w:t>
      </w:r>
      <w:r w:rsidR="00957D18" w:rsidRPr="00871BC1">
        <w:rPr>
          <w:rFonts w:ascii="Times New Roman" w:hAnsi="Times New Roman" w:hint="eastAsia"/>
          <w:color w:val="000000" w:themeColor="text1"/>
          <w:szCs w:val="21"/>
        </w:rPr>
        <w:t>一般性セルフ・エフィカシー尺度</w:t>
      </w:r>
      <w:r w:rsidR="00E768A8" w:rsidRPr="00871BC1">
        <w:rPr>
          <w:rFonts w:ascii="Times New Roman" w:hAnsi="Times New Roman" w:hint="eastAsia"/>
          <w:color w:val="000000" w:themeColor="text1"/>
          <w:szCs w:val="21"/>
        </w:rPr>
        <w:t>（</w:t>
      </w:r>
      <w:r w:rsidR="00E768A8" w:rsidRPr="00871BC1">
        <w:rPr>
          <w:rFonts w:ascii="Times New Roman" w:hAnsi="Times New Roman"/>
          <w:color w:val="000000" w:themeColor="text1"/>
          <w:szCs w:val="21"/>
        </w:rPr>
        <w:t>GSES</w:t>
      </w:r>
      <w:r w:rsidR="00E768A8" w:rsidRPr="00871BC1">
        <w:rPr>
          <w:rFonts w:ascii="Times New Roman" w:hAnsi="Times New Roman" w:hint="eastAsia"/>
          <w:color w:val="000000" w:themeColor="text1"/>
          <w:szCs w:val="21"/>
        </w:rPr>
        <w:t>）（</w:t>
      </w:r>
      <w:r w:rsidR="00957D18" w:rsidRPr="00871BC1">
        <w:rPr>
          <w:rFonts w:ascii="Times New Roman" w:hAnsi="Times New Roman" w:hint="eastAsia"/>
          <w:color w:val="000000" w:themeColor="text1"/>
          <w:szCs w:val="21"/>
        </w:rPr>
        <w:t>板野・東條</w:t>
      </w:r>
      <w:r w:rsidR="00957D18" w:rsidRPr="00871BC1">
        <w:rPr>
          <w:rFonts w:ascii="Times New Roman" w:hAnsi="Times New Roman"/>
          <w:color w:val="000000" w:themeColor="text1"/>
          <w:szCs w:val="21"/>
        </w:rPr>
        <w:t>, 1986</w:t>
      </w:r>
      <w:r w:rsidR="00957D18" w:rsidRPr="00871BC1">
        <w:rPr>
          <w:rFonts w:ascii="Times New Roman" w:hAnsi="Times New Roman" w:hint="eastAsia"/>
          <w:color w:val="000000" w:themeColor="text1"/>
          <w:szCs w:val="21"/>
        </w:rPr>
        <w:t>）</w:t>
      </w:r>
      <w:r w:rsidRPr="00871BC1">
        <w:rPr>
          <w:rFonts w:ascii="Times New Roman" w:hAnsi="Times New Roman" w:hint="eastAsia"/>
          <w:color w:val="000000" w:themeColor="text1"/>
          <w:szCs w:val="21"/>
        </w:rPr>
        <w:t>：</w:t>
      </w:r>
      <w:r w:rsidR="004A7EB1" w:rsidRPr="00871BC1">
        <w:rPr>
          <w:rFonts w:ascii="Times New Roman" w:hAnsi="Times New Roman" w:hint="eastAsia"/>
          <w:color w:val="000000" w:themeColor="text1"/>
          <w:szCs w:val="21"/>
        </w:rPr>
        <w:t xml:space="preserve"> </w:t>
      </w:r>
      <w:r w:rsidRPr="00871BC1">
        <w:rPr>
          <w:rFonts w:ascii="Times New Roman" w:hAnsi="Times New Roman"/>
          <w:color w:val="000000" w:themeColor="text1"/>
          <w:szCs w:val="21"/>
        </w:rPr>
        <w:t>16</w:t>
      </w:r>
      <w:r w:rsidRPr="00871BC1">
        <w:rPr>
          <w:rFonts w:ascii="Times New Roman" w:hAnsi="Times New Roman"/>
          <w:color w:val="000000" w:themeColor="text1"/>
          <w:szCs w:val="21"/>
        </w:rPr>
        <w:t>項目</w:t>
      </w:r>
      <w:r w:rsidRPr="00871BC1">
        <w:rPr>
          <w:rFonts w:ascii="Times New Roman" w:hAnsi="Times New Roman" w:hint="eastAsia"/>
          <w:color w:val="000000" w:themeColor="text1"/>
          <w:szCs w:val="21"/>
        </w:rPr>
        <w:t>の</w:t>
      </w:r>
      <w:r w:rsidRPr="00871BC1">
        <w:rPr>
          <w:rFonts w:ascii="Times New Roman" w:hAnsi="Times New Roman"/>
          <w:color w:val="000000" w:themeColor="text1"/>
          <w:szCs w:val="21"/>
        </w:rPr>
        <w:t>質問により自己効力感</w:t>
      </w:r>
      <w:r w:rsidRPr="00871BC1">
        <w:rPr>
          <w:rFonts w:ascii="Times New Roman" w:hAnsi="Times New Roman" w:hint="eastAsia"/>
          <w:color w:val="000000" w:themeColor="text1"/>
          <w:szCs w:val="21"/>
        </w:rPr>
        <w:t>の</w:t>
      </w:r>
      <w:r w:rsidRPr="00871BC1">
        <w:rPr>
          <w:rFonts w:ascii="Times New Roman" w:hAnsi="Times New Roman"/>
          <w:color w:val="000000" w:themeColor="text1"/>
          <w:szCs w:val="21"/>
        </w:rPr>
        <w:t>程度を測定する。</w:t>
      </w:r>
    </w:p>
    <w:p w14:paraId="7A9A31F1" w14:textId="24B991E8" w:rsidR="00A66DD1" w:rsidRPr="00871BC1" w:rsidRDefault="00A66DD1" w:rsidP="00E130A1">
      <w:pPr>
        <w:pStyle w:val="a7"/>
        <w:ind w:left="283" w:hangingChars="133" w:hanging="283"/>
        <w:rPr>
          <w:rFonts w:ascii="Times New Roman" w:hAnsi="Times New Roman"/>
          <w:color w:val="000000" w:themeColor="text1"/>
          <w:szCs w:val="21"/>
        </w:rPr>
      </w:pPr>
      <w:r w:rsidRPr="00871BC1">
        <w:rPr>
          <w:rFonts w:ascii="Times New Roman" w:hAnsi="Times New Roman" w:hint="eastAsia"/>
          <w:color w:val="000000" w:themeColor="text1"/>
          <w:szCs w:val="21"/>
        </w:rPr>
        <w:t>④</w:t>
      </w:r>
      <w:r w:rsidR="00957D18" w:rsidRPr="00871BC1">
        <w:rPr>
          <w:rFonts w:ascii="Times New Roman" w:hAnsi="Times New Roman"/>
          <w:color w:val="000000" w:themeColor="text1"/>
          <w:szCs w:val="21"/>
        </w:rPr>
        <w:t>Social Adaptation Self-evaluation Scale</w:t>
      </w:r>
      <w:r w:rsidR="00957D18" w:rsidRPr="00871BC1">
        <w:rPr>
          <w:rFonts w:ascii="Times New Roman" w:hAnsi="Times New Roman" w:hint="eastAsia"/>
          <w:color w:val="000000" w:themeColor="text1"/>
          <w:szCs w:val="21"/>
        </w:rPr>
        <w:t>日本語版（</w:t>
      </w:r>
      <w:r w:rsidR="00957D18" w:rsidRPr="00871BC1">
        <w:rPr>
          <w:rFonts w:ascii="Times New Roman" w:hAnsi="Times New Roman"/>
          <w:color w:val="000000" w:themeColor="text1"/>
          <w:szCs w:val="21"/>
        </w:rPr>
        <w:t>SASS-J</w:t>
      </w:r>
      <w:r w:rsidR="00957D18" w:rsidRPr="00871BC1">
        <w:rPr>
          <w:rFonts w:ascii="Times New Roman" w:hAnsi="Times New Roman"/>
          <w:color w:val="000000" w:themeColor="text1"/>
          <w:szCs w:val="21"/>
        </w:rPr>
        <w:t>）</w:t>
      </w:r>
      <w:r w:rsidR="00E768A8" w:rsidRPr="00871BC1">
        <w:rPr>
          <w:rFonts w:ascii="Times New Roman" w:hAnsi="Times New Roman" w:hint="eastAsia"/>
          <w:color w:val="000000" w:themeColor="text1"/>
          <w:szCs w:val="21"/>
        </w:rPr>
        <w:t>（</w:t>
      </w:r>
      <w:r w:rsidR="00957D18" w:rsidRPr="00871BC1">
        <w:rPr>
          <w:rFonts w:ascii="Times New Roman" w:hAnsi="Times New Roman" w:hint="eastAsia"/>
          <w:color w:val="000000" w:themeColor="text1"/>
          <w:szCs w:val="21"/>
        </w:rPr>
        <w:t>後藤・上田・吉村他</w:t>
      </w:r>
      <w:r w:rsidR="00957D18" w:rsidRPr="00871BC1">
        <w:rPr>
          <w:rFonts w:ascii="Times New Roman" w:hAnsi="Times New Roman"/>
          <w:color w:val="000000" w:themeColor="text1"/>
          <w:szCs w:val="21"/>
        </w:rPr>
        <w:t>, 2005</w:t>
      </w:r>
      <w:r w:rsidR="00E768A8" w:rsidRPr="00871BC1">
        <w:rPr>
          <w:rFonts w:ascii="Times New Roman" w:hAnsi="Times New Roman" w:hint="eastAsia"/>
          <w:color w:val="000000" w:themeColor="text1"/>
          <w:szCs w:val="21"/>
        </w:rPr>
        <w:t>）</w:t>
      </w:r>
      <w:r w:rsidRPr="00871BC1">
        <w:rPr>
          <w:rFonts w:ascii="Times New Roman" w:hAnsi="Times New Roman" w:hint="eastAsia"/>
          <w:color w:val="000000" w:themeColor="text1"/>
          <w:szCs w:val="21"/>
        </w:rPr>
        <w:t>：</w:t>
      </w:r>
      <w:r w:rsidR="004A7EB1" w:rsidRPr="00871BC1">
        <w:rPr>
          <w:rFonts w:ascii="Times New Roman" w:hAnsi="Times New Roman" w:hint="eastAsia"/>
          <w:color w:val="000000" w:themeColor="text1"/>
          <w:szCs w:val="21"/>
        </w:rPr>
        <w:t xml:space="preserve"> </w:t>
      </w:r>
      <w:r w:rsidR="00B67BD0" w:rsidRPr="00871BC1">
        <w:rPr>
          <w:rFonts w:ascii="Times New Roman" w:hAnsi="Times New Roman"/>
          <w:color w:val="000000" w:themeColor="text1"/>
          <w:szCs w:val="21"/>
        </w:rPr>
        <w:t>21</w:t>
      </w:r>
      <w:r w:rsidR="00B67BD0" w:rsidRPr="00871BC1">
        <w:rPr>
          <w:rFonts w:ascii="Times New Roman" w:hAnsi="Times New Roman"/>
          <w:color w:val="000000" w:themeColor="text1"/>
          <w:szCs w:val="21"/>
        </w:rPr>
        <w:t>項目からうつの社会機能の回復の程度を</w:t>
      </w:r>
      <w:r w:rsidR="00B67BD0" w:rsidRPr="00871BC1">
        <w:rPr>
          <w:rFonts w:ascii="Times New Roman" w:hAnsi="Times New Roman" w:hint="eastAsia"/>
          <w:color w:val="000000" w:themeColor="text1"/>
          <w:szCs w:val="21"/>
        </w:rPr>
        <w:t>み</w:t>
      </w:r>
      <w:r w:rsidR="00B67BD0" w:rsidRPr="00871BC1">
        <w:rPr>
          <w:rFonts w:ascii="Times New Roman" w:hAnsi="Times New Roman"/>
          <w:color w:val="000000" w:themeColor="text1"/>
          <w:szCs w:val="21"/>
        </w:rPr>
        <w:t>る。</w:t>
      </w:r>
    </w:p>
    <w:p w14:paraId="37BF96C7" w14:textId="270C5B56" w:rsidR="00B67BD0" w:rsidRPr="00871BC1" w:rsidRDefault="004A7EB1" w:rsidP="00E130A1">
      <w:pPr>
        <w:pStyle w:val="a7"/>
        <w:ind w:left="283" w:hangingChars="133" w:hanging="283"/>
        <w:rPr>
          <w:rFonts w:ascii="Times New Roman" w:hAnsi="Times New Roman"/>
          <w:color w:val="000000" w:themeColor="text1"/>
          <w:szCs w:val="21"/>
        </w:rPr>
      </w:pPr>
      <w:r w:rsidRPr="00871BC1">
        <w:rPr>
          <w:rFonts w:ascii="Times New Roman" w:hAnsi="Times New Roman" w:hint="eastAsia"/>
          <w:color w:val="000000" w:themeColor="text1"/>
          <w:szCs w:val="21"/>
        </w:rPr>
        <w:t>⑤</w:t>
      </w:r>
      <w:r w:rsidR="00957D18" w:rsidRPr="00871BC1">
        <w:rPr>
          <w:rFonts w:ascii="Times New Roman" w:hAnsi="Times New Roman" w:hint="eastAsia"/>
          <w:color w:val="000000" w:themeColor="text1"/>
          <w:szCs w:val="21"/>
        </w:rPr>
        <w:t>大学生</w:t>
      </w:r>
      <w:r w:rsidRPr="00871BC1">
        <w:rPr>
          <w:rFonts w:ascii="Times New Roman" w:hAnsi="Times New Roman" w:hint="eastAsia"/>
          <w:color w:val="000000" w:themeColor="text1"/>
          <w:szCs w:val="21"/>
        </w:rPr>
        <w:t>用</w:t>
      </w:r>
      <w:r w:rsidR="00957D18" w:rsidRPr="00871BC1">
        <w:rPr>
          <w:rFonts w:ascii="Times New Roman" w:hAnsi="Times New Roman" w:hint="eastAsia"/>
          <w:color w:val="000000" w:themeColor="text1"/>
          <w:szCs w:val="21"/>
        </w:rPr>
        <w:t>ソーシャルサポート尺度</w:t>
      </w:r>
      <w:r w:rsidR="00E768A8" w:rsidRPr="00871BC1">
        <w:rPr>
          <w:rFonts w:ascii="Times New Roman" w:hAnsi="Times New Roman" w:hint="eastAsia"/>
          <w:color w:val="000000" w:themeColor="text1"/>
          <w:szCs w:val="21"/>
        </w:rPr>
        <w:t>（</w:t>
      </w:r>
      <w:r w:rsidR="00957D18" w:rsidRPr="00871BC1">
        <w:rPr>
          <w:rFonts w:ascii="Times New Roman" w:hAnsi="Times New Roman" w:hint="eastAsia"/>
          <w:color w:val="000000" w:themeColor="text1"/>
          <w:szCs w:val="21"/>
        </w:rPr>
        <w:t>片受・大貫</w:t>
      </w:r>
      <w:r w:rsidR="00957D18" w:rsidRPr="00871BC1">
        <w:rPr>
          <w:rFonts w:ascii="Times New Roman" w:hAnsi="Times New Roman"/>
          <w:color w:val="000000" w:themeColor="text1"/>
          <w:szCs w:val="21"/>
        </w:rPr>
        <w:t>, 2014</w:t>
      </w:r>
      <w:r w:rsidR="00E768A8" w:rsidRPr="00871BC1">
        <w:rPr>
          <w:rFonts w:ascii="Times New Roman" w:hAnsi="Times New Roman" w:hint="eastAsia"/>
          <w:color w:val="000000" w:themeColor="text1"/>
          <w:szCs w:val="21"/>
        </w:rPr>
        <w:t>）</w:t>
      </w:r>
      <w:r w:rsidR="00B67BD0" w:rsidRPr="00871BC1">
        <w:rPr>
          <w:rFonts w:ascii="Times New Roman" w:hAnsi="Times New Roman" w:hint="eastAsia"/>
          <w:color w:val="000000" w:themeColor="text1"/>
          <w:szCs w:val="21"/>
        </w:rPr>
        <w:t>：</w:t>
      </w:r>
      <w:r w:rsidR="00B67BD0" w:rsidRPr="00871BC1">
        <w:rPr>
          <w:rFonts w:ascii="Times New Roman" w:hAnsi="Times New Roman"/>
          <w:color w:val="000000" w:themeColor="text1"/>
          <w:szCs w:val="21"/>
        </w:rPr>
        <w:t>20</w:t>
      </w:r>
      <w:r w:rsidR="00B67BD0" w:rsidRPr="00871BC1">
        <w:rPr>
          <w:rFonts w:ascii="Times New Roman" w:hAnsi="Times New Roman"/>
          <w:color w:val="000000" w:themeColor="text1"/>
          <w:szCs w:val="21"/>
        </w:rPr>
        <w:t>項目の質問から知覚されたソーシャルサポートを</w:t>
      </w:r>
      <w:r w:rsidR="006E795E" w:rsidRPr="00871BC1">
        <w:rPr>
          <w:rFonts w:ascii="Times New Roman" w:hAnsi="Times New Roman" w:hint="eastAsia"/>
          <w:color w:val="000000" w:themeColor="text1"/>
          <w:szCs w:val="21"/>
        </w:rPr>
        <w:t>測る</w:t>
      </w:r>
      <w:r w:rsidR="006E795E" w:rsidRPr="00871BC1">
        <w:rPr>
          <w:rFonts w:ascii="Times New Roman" w:hAnsi="Times New Roman"/>
          <w:color w:val="000000" w:themeColor="text1"/>
          <w:szCs w:val="21"/>
        </w:rPr>
        <w:t>。</w:t>
      </w:r>
    </w:p>
    <w:p w14:paraId="013F81FA" w14:textId="1DD3D905" w:rsidR="00B67BD0" w:rsidRPr="00871BC1" w:rsidRDefault="004A7EB1" w:rsidP="00E130A1">
      <w:pPr>
        <w:pStyle w:val="a7"/>
        <w:ind w:left="283" w:hangingChars="133" w:hanging="283"/>
        <w:rPr>
          <w:rFonts w:ascii="Times New Roman" w:hAnsi="Times New Roman"/>
          <w:color w:val="000000" w:themeColor="text1"/>
          <w:szCs w:val="21"/>
        </w:rPr>
      </w:pPr>
      <w:r w:rsidRPr="00871BC1">
        <w:rPr>
          <w:rFonts w:ascii="Times New Roman" w:hAnsi="Times New Roman" w:hint="eastAsia"/>
          <w:color w:val="000000" w:themeColor="text1"/>
          <w:szCs w:val="21"/>
        </w:rPr>
        <w:t>⑥</w:t>
      </w:r>
      <w:r w:rsidR="00957D18" w:rsidRPr="00871BC1">
        <w:rPr>
          <w:rFonts w:ascii="Times New Roman" w:hAnsi="Times New Roman" w:hint="eastAsia"/>
          <w:color w:val="000000" w:themeColor="text1"/>
          <w:szCs w:val="21"/>
        </w:rPr>
        <w:t>自閉症スペクトラム指数（</w:t>
      </w:r>
      <w:r w:rsidR="00957D18" w:rsidRPr="00871BC1">
        <w:rPr>
          <w:rFonts w:ascii="Times New Roman" w:hAnsi="Times New Roman"/>
          <w:color w:val="000000" w:themeColor="text1"/>
          <w:szCs w:val="21"/>
        </w:rPr>
        <w:t>AQ</w:t>
      </w:r>
      <w:r w:rsidR="00957D18" w:rsidRPr="00871BC1">
        <w:rPr>
          <w:rFonts w:ascii="Times New Roman" w:hAnsi="Times New Roman" w:hint="eastAsia"/>
          <w:color w:val="000000" w:themeColor="text1"/>
          <w:szCs w:val="21"/>
        </w:rPr>
        <w:t>）日本語版</w:t>
      </w:r>
      <w:r w:rsidR="00E768A8" w:rsidRPr="00871BC1">
        <w:rPr>
          <w:rFonts w:ascii="Times New Roman" w:hAnsi="Times New Roman" w:hint="eastAsia"/>
          <w:color w:val="000000" w:themeColor="text1"/>
          <w:szCs w:val="21"/>
        </w:rPr>
        <w:t>（</w:t>
      </w:r>
      <w:r w:rsidR="00957D18" w:rsidRPr="00871BC1">
        <w:rPr>
          <w:rFonts w:ascii="Times New Roman" w:hAnsi="Times New Roman" w:hint="eastAsia"/>
          <w:color w:val="000000" w:themeColor="text1"/>
          <w:szCs w:val="21"/>
        </w:rPr>
        <w:t>若林・東條・</w:t>
      </w:r>
      <w:r w:rsidR="00957D18" w:rsidRPr="00871BC1">
        <w:rPr>
          <w:rFonts w:ascii="Times New Roman" w:hAnsi="Times New Roman"/>
          <w:color w:val="000000" w:themeColor="text1"/>
          <w:szCs w:val="21"/>
        </w:rPr>
        <w:t>Baron-Cohen</w:t>
      </w:r>
      <w:r w:rsidR="004F6E6B" w:rsidRPr="00871BC1">
        <w:rPr>
          <w:rFonts w:ascii="Times New Roman" w:hAnsi="Times New Roman" w:hint="eastAsia"/>
          <w:color w:val="000000" w:themeColor="text1"/>
          <w:szCs w:val="21"/>
        </w:rPr>
        <w:t>他</w:t>
      </w:r>
      <w:r w:rsidR="00957D18" w:rsidRPr="00871BC1">
        <w:rPr>
          <w:rFonts w:ascii="Times New Roman" w:hAnsi="Times New Roman"/>
          <w:color w:val="000000" w:themeColor="text1"/>
          <w:szCs w:val="21"/>
        </w:rPr>
        <w:t>, 2004</w:t>
      </w:r>
      <w:r w:rsidR="00957D18" w:rsidRPr="00871BC1">
        <w:rPr>
          <w:rFonts w:ascii="Times New Roman" w:hAnsi="Times New Roman" w:hint="eastAsia"/>
          <w:color w:val="000000" w:themeColor="text1"/>
          <w:szCs w:val="21"/>
        </w:rPr>
        <w:t>）</w:t>
      </w:r>
      <w:r w:rsidR="00B67BD0" w:rsidRPr="00871BC1">
        <w:rPr>
          <w:rFonts w:ascii="Times New Roman" w:hAnsi="Times New Roman" w:hint="eastAsia"/>
          <w:color w:val="000000" w:themeColor="text1"/>
          <w:szCs w:val="21"/>
        </w:rPr>
        <w:t>：「</w:t>
      </w:r>
      <w:r w:rsidR="00B67BD0" w:rsidRPr="00871BC1">
        <w:rPr>
          <w:rFonts w:ascii="Times New Roman" w:hAnsi="Times New Roman"/>
          <w:color w:val="000000" w:themeColor="text1"/>
          <w:szCs w:val="21"/>
        </w:rPr>
        <w:t>社会性」「コミュニケーション」「想像力」「細部への注意」「注意の切り替え」の各項目から</w:t>
      </w:r>
      <w:r w:rsidR="00B67BD0" w:rsidRPr="00871BC1">
        <w:rPr>
          <w:rFonts w:ascii="Times New Roman" w:hAnsi="Times New Roman"/>
          <w:color w:val="000000" w:themeColor="text1"/>
          <w:szCs w:val="21"/>
        </w:rPr>
        <w:t>ASD</w:t>
      </w:r>
      <w:r w:rsidR="00B67BD0" w:rsidRPr="00871BC1">
        <w:rPr>
          <w:rFonts w:ascii="Times New Roman" w:hAnsi="Times New Roman"/>
          <w:color w:val="000000" w:themeColor="text1"/>
          <w:szCs w:val="21"/>
        </w:rPr>
        <w:t>の特徴の程度をみる。</w:t>
      </w:r>
      <w:bookmarkEnd w:id="4"/>
    </w:p>
    <w:p w14:paraId="47B627A7" w14:textId="2EC9EA91" w:rsidR="006E019F" w:rsidRPr="00871BC1" w:rsidRDefault="00842CCB" w:rsidP="00842CCB">
      <w:pPr>
        <w:pStyle w:val="2"/>
      </w:pPr>
      <w:r w:rsidRPr="00871BC1">
        <w:t xml:space="preserve">　</w:t>
      </w:r>
      <w:r w:rsidR="00957D18" w:rsidRPr="00871BC1">
        <w:t>4</w:t>
      </w:r>
      <w:r w:rsidR="00957D18" w:rsidRPr="00871BC1">
        <w:rPr>
          <w:rFonts w:hint="eastAsia"/>
        </w:rPr>
        <w:t>．</w:t>
      </w:r>
      <w:r w:rsidR="00957D18" w:rsidRPr="00871BC1">
        <w:t>倫理的配慮</w:t>
      </w:r>
    </w:p>
    <w:p w14:paraId="321C01FE" w14:textId="501F8453" w:rsidR="006E019F" w:rsidRPr="00871BC1" w:rsidRDefault="00957D18">
      <w:pPr>
        <w:rPr>
          <w:rFonts w:ascii="Times New Roman" w:eastAsia="ＭＳ 明朝" w:hAnsi="Times New Roman"/>
          <w:color w:val="000000" w:themeColor="text1"/>
          <w:szCs w:val="21"/>
        </w:rPr>
      </w:pPr>
      <w:r w:rsidRPr="00871BC1">
        <w:rPr>
          <w:rFonts w:ascii="Times New Roman" w:eastAsia="ＭＳ 明朝" w:hAnsi="Times New Roman" w:hint="eastAsia"/>
          <w:color w:val="000000" w:themeColor="text1"/>
          <w:szCs w:val="21"/>
        </w:rPr>
        <w:t xml:space="preserve">　本研究は筑波大学医療系医の倫理委員会（</w:t>
      </w:r>
      <w:r w:rsidRPr="00871BC1">
        <w:rPr>
          <w:rFonts w:ascii="Times New Roman" w:eastAsia="ＭＳ 明朝" w:hAnsi="Times New Roman"/>
          <w:color w:val="000000" w:themeColor="text1"/>
          <w:szCs w:val="21"/>
        </w:rPr>
        <w:t>1486-1</w:t>
      </w:r>
      <w:r w:rsidRPr="00871BC1">
        <w:rPr>
          <w:rFonts w:ascii="Times New Roman" w:eastAsia="ＭＳ 明朝" w:hAnsi="Times New Roman"/>
          <w:color w:val="000000" w:themeColor="text1"/>
          <w:szCs w:val="21"/>
        </w:rPr>
        <w:t>）</w:t>
      </w:r>
      <w:r w:rsidRPr="00871BC1">
        <w:rPr>
          <w:rFonts w:ascii="Times New Roman" w:eastAsia="ＭＳ 明朝" w:hAnsi="Times New Roman" w:hint="eastAsia"/>
          <w:color w:val="000000" w:themeColor="text1"/>
          <w:szCs w:val="21"/>
        </w:rPr>
        <w:t>の承認を得て行った。</w:t>
      </w:r>
      <w:r w:rsidRPr="00871BC1">
        <w:rPr>
          <w:rFonts w:ascii="Times New Roman" w:eastAsia="ＭＳ 明朝" w:hAnsi="Times New Roman"/>
          <w:color w:val="000000" w:themeColor="text1"/>
          <w:szCs w:val="21"/>
        </w:rPr>
        <w:t>対象者にはプログラム実施前に研究の</w:t>
      </w:r>
      <w:r w:rsidR="00E130A1" w:rsidRPr="00871BC1">
        <w:rPr>
          <w:rFonts w:ascii="Times New Roman" w:eastAsia="ＭＳ 明朝" w:hAnsi="Times New Roman" w:hint="eastAsia"/>
          <w:color w:val="000000" w:themeColor="text1"/>
          <w:szCs w:val="21"/>
        </w:rPr>
        <w:t>趣旨</w:t>
      </w:r>
      <w:r w:rsidRPr="00871BC1">
        <w:rPr>
          <w:rFonts w:ascii="Times New Roman" w:eastAsia="ＭＳ 明朝" w:hAnsi="Times New Roman"/>
          <w:color w:val="000000" w:themeColor="text1"/>
          <w:szCs w:val="21"/>
        </w:rPr>
        <w:t>とデータの活用について文書</w:t>
      </w:r>
      <w:r w:rsidRPr="00871BC1">
        <w:rPr>
          <w:rFonts w:ascii="Times New Roman" w:eastAsia="ＭＳ 明朝" w:hAnsi="Times New Roman" w:hint="eastAsia"/>
          <w:color w:val="000000" w:themeColor="text1"/>
          <w:szCs w:val="21"/>
        </w:rPr>
        <w:t>で</w:t>
      </w:r>
      <w:r w:rsidRPr="00871BC1">
        <w:rPr>
          <w:rFonts w:ascii="Times New Roman" w:eastAsia="ＭＳ 明朝" w:hAnsi="Times New Roman"/>
          <w:color w:val="000000" w:themeColor="text1"/>
          <w:szCs w:val="21"/>
        </w:rPr>
        <w:t>説明し</w:t>
      </w:r>
      <w:r w:rsidR="00E768A8" w:rsidRPr="00871BC1">
        <w:rPr>
          <w:rFonts w:ascii="Times New Roman" w:eastAsia="ＭＳ 明朝" w:hAnsi="Times New Roman" w:hint="eastAsia"/>
          <w:color w:val="000000" w:themeColor="text1"/>
          <w:szCs w:val="21"/>
        </w:rPr>
        <w:t>，</w:t>
      </w:r>
      <w:r w:rsidRPr="00871BC1">
        <w:rPr>
          <w:rFonts w:ascii="Times New Roman" w:eastAsia="ＭＳ 明朝" w:hAnsi="Times New Roman"/>
          <w:color w:val="000000" w:themeColor="text1"/>
          <w:szCs w:val="21"/>
        </w:rPr>
        <w:t>研究参加の</w:t>
      </w:r>
      <w:r w:rsidRPr="00871BC1">
        <w:rPr>
          <w:rFonts w:ascii="Times New Roman" w:eastAsia="ＭＳ 明朝" w:hAnsi="Times New Roman" w:hint="eastAsia"/>
          <w:color w:val="000000" w:themeColor="text1"/>
          <w:szCs w:val="21"/>
        </w:rPr>
        <w:t>同意</w:t>
      </w:r>
      <w:r w:rsidRPr="00871BC1">
        <w:rPr>
          <w:rFonts w:ascii="Times New Roman" w:eastAsia="ＭＳ 明朝" w:hAnsi="Times New Roman"/>
          <w:color w:val="000000" w:themeColor="text1"/>
          <w:szCs w:val="21"/>
        </w:rPr>
        <w:t>を得</w:t>
      </w:r>
      <w:r w:rsidR="00ED75A2" w:rsidRPr="00871BC1">
        <w:rPr>
          <w:rFonts w:ascii="Times New Roman" w:eastAsia="ＭＳ 明朝" w:hAnsi="Times New Roman" w:hint="eastAsia"/>
          <w:color w:val="000000" w:themeColor="text1"/>
          <w:szCs w:val="21"/>
        </w:rPr>
        <w:t>ると</w:t>
      </w:r>
      <w:r w:rsidR="00E130A1" w:rsidRPr="00871BC1">
        <w:rPr>
          <w:rFonts w:ascii="Times New Roman" w:eastAsia="ＭＳ 明朝" w:hAnsi="Times New Roman" w:hint="eastAsia"/>
          <w:color w:val="000000" w:themeColor="text1"/>
          <w:szCs w:val="21"/>
        </w:rPr>
        <w:t>とも</w:t>
      </w:r>
      <w:r w:rsidR="00ED75A2" w:rsidRPr="00871BC1">
        <w:rPr>
          <w:rFonts w:ascii="Times New Roman" w:eastAsia="ＭＳ 明朝" w:hAnsi="Times New Roman" w:hint="eastAsia"/>
          <w:color w:val="000000" w:themeColor="text1"/>
          <w:szCs w:val="21"/>
        </w:rPr>
        <w:t>に</w:t>
      </w:r>
      <w:r w:rsidR="00E768A8" w:rsidRPr="00871BC1">
        <w:rPr>
          <w:rFonts w:ascii="Times New Roman" w:eastAsia="ＭＳ 明朝" w:hAnsi="Times New Roman" w:hint="eastAsia"/>
          <w:color w:val="000000" w:themeColor="text1"/>
          <w:kern w:val="0"/>
          <w:szCs w:val="21"/>
        </w:rPr>
        <w:t>，</w:t>
      </w:r>
      <w:r w:rsidR="003D63D9" w:rsidRPr="00871BC1">
        <w:rPr>
          <w:rFonts w:ascii="Times New Roman" w:eastAsia="ＭＳ 明朝" w:hAnsi="Times New Roman" w:hint="eastAsia"/>
          <w:color w:val="000000" w:themeColor="text1"/>
          <w:szCs w:val="21"/>
        </w:rPr>
        <w:t>論文化にあたり改めて</w:t>
      </w:r>
      <w:r w:rsidR="00A40629" w:rsidRPr="00871BC1">
        <w:rPr>
          <w:rFonts w:ascii="Times New Roman" w:eastAsia="ＭＳ 明朝" w:hAnsi="Times New Roman" w:hint="eastAsia"/>
          <w:color w:val="000000" w:themeColor="text1"/>
          <w:szCs w:val="21"/>
        </w:rPr>
        <w:t>文書</w:t>
      </w:r>
      <w:r w:rsidR="00A40629" w:rsidRPr="00871BC1">
        <w:rPr>
          <w:rFonts w:ascii="Times New Roman" w:eastAsia="ＭＳ 明朝" w:hAnsi="Times New Roman"/>
          <w:color w:val="000000" w:themeColor="text1"/>
          <w:szCs w:val="21"/>
        </w:rPr>
        <w:t>での</w:t>
      </w:r>
      <w:r w:rsidR="003D63D9" w:rsidRPr="00871BC1">
        <w:rPr>
          <w:rFonts w:ascii="Times New Roman" w:eastAsia="ＭＳ 明朝" w:hAnsi="Times New Roman" w:hint="eastAsia"/>
          <w:color w:val="000000" w:themeColor="text1"/>
          <w:szCs w:val="21"/>
        </w:rPr>
        <w:t>同意を得</w:t>
      </w:r>
      <w:r w:rsidRPr="00871BC1">
        <w:rPr>
          <w:rFonts w:ascii="Times New Roman" w:eastAsia="ＭＳ 明朝" w:hAnsi="Times New Roman"/>
          <w:color w:val="000000" w:themeColor="text1"/>
          <w:szCs w:val="21"/>
        </w:rPr>
        <w:t>た。</w:t>
      </w:r>
    </w:p>
    <w:p w14:paraId="77853C52" w14:textId="77777777" w:rsidR="006E019F" w:rsidRPr="00871BC1" w:rsidRDefault="006E019F">
      <w:pPr>
        <w:rPr>
          <w:rFonts w:ascii="Times New Roman" w:eastAsia="ＭＳ 明朝" w:hAnsi="Times New Roman"/>
          <w:color w:val="000000" w:themeColor="text1"/>
          <w:szCs w:val="21"/>
        </w:rPr>
      </w:pPr>
    </w:p>
    <w:p w14:paraId="4D6807D4" w14:textId="77777777" w:rsidR="006E019F" w:rsidRPr="00871BC1" w:rsidRDefault="00957D18" w:rsidP="00842CCB">
      <w:pPr>
        <w:pStyle w:val="1"/>
      </w:pPr>
      <w:r w:rsidRPr="00871BC1">
        <w:rPr>
          <w:rFonts w:hint="eastAsia"/>
        </w:rPr>
        <w:t>Ⅲ．</w:t>
      </w:r>
      <w:r w:rsidRPr="00871BC1">
        <w:t>プログラムの実施と様子</w:t>
      </w:r>
    </w:p>
    <w:p w14:paraId="2B013B8A" w14:textId="2877F24B" w:rsidR="006E019F" w:rsidRPr="00871BC1" w:rsidRDefault="00957D18">
      <w:pPr>
        <w:rPr>
          <w:rFonts w:ascii="Times New Roman" w:eastAsia="ＭＳ 明朝" w:hAnsi="Times New Roman"/>
          <w:color w:val="000000" w:themeColor="text1"/>
          <w:szCs w:val="21"/>
        </w:rPr>
      </w:pPr>
      <w:r w:rsidRPr="00871BC1">
        <w:rPr>
          <w:rFonts w:ascii="Times New Roman" w:eastAsia="ＭＳ 明朝" w:hAnsi="Times New Roman" w:hint="eastAsia"/>
          <w:b/>
          <w:color w:val="000000" w:themeColor="text1"/>
          <w:szCs w:val="21"/>
        </w:rPr>
        <w:t xml:space="preserve">　</w:t>
      </w:r>
      <w:r w:rsidRPr="00871BC1">
        <w:rPr>
          <w:rFonts w:ascii="Times New Roman" w:eastAsia="ＭＳ 明朝" w:hAnsi="Times New Roman" w:hint="eastAsia"/>
          <w:color w:val="000000" w:themeColor="text1"/>
          <w:szCs w:val="21"/>
        </w:rPr>
        <w:t>プログラム</w:t>
      </w:r>
      <w:r w:rsidRPr="00871BC1">
        <w:rPr>
          <w:rFonts w:ascii="Times New Roman" w:eastAsia="ＭＳ 明朝" w:hAnsi="Times New Roman"/>
          <w:color w:val="000000" w:themeColor="text1"/>
          <w:szCs w:val="21"/>
        </w:rPr>
        <w:t>の</w:t>
      </w:r>
      <w:r w:rsidRPr="00871BC1">
        <w:rPr>
          <w:rFonts w:ascii="Times New Roman" w:eastAsia="ＭＳ 明朝" w:hAnsi="Times New Roman"/>
          <w:color w:val="000000" w:themeColor="text1"/>
          <w:szCs w:val="21"/>
        </w:rPr>
        <w:t>1</w:t>
      </w:r>
      <w:r w:rsidRPr="00871BC1">
        <w:rPr>
          <w:rFonts w:ascii="Times New Roman" w:eastAsia="ＭＳ 明朝" w:hAnsi="Times New Roman" w:hint="eastAsia"/>
          <w:color w:val="000000" w:themeColor="text1"/>
          <w:szCs w:val="21"/>
        </w:rPr>
        <w:t>回目</w:t>
      </w:r>
      <w:r w:rsidRPr="00871BC1">
        <w:rPr>
          <w:rFonts w:ascii="Times New Roman" w:eastAsia="ＭＳ 明朝" w:hAnsi="Times New Roman"/>
          <w:color w:val="000000" w:themeColor="text1"/>
          <w:szCs w:val="21"/>
        </w:rPr>
        <w:t>および</w:t>
      </w:r>
      <w:r w:rsidRPr="00871BC1">
        <w:rPr>
          <w:rFonts w:ascii="Times New Roman" w:eastAsia="ＭＳ 明朝" w:hAnsi="Times New Roman"/>
          <w:color w:val="000000" w:themeColor="text1"/>
          <w:szCs w:val="21"/>
        </w:rPr>
        <w:t>2</w:t>
      </w:r>
      <w:r w:rsidRPr="00871BC1">
        <w:rPr>
          <w:rFonts w:ascii="Times New Roman" w:eastAsia="ＭＳ 明朝" w:hAnsi="Times New Roman"/>
          <w:color w:val="000000" w:themeColor="text1"/>
          <w:szCs w:val="21"/>
        </w:rPr>
        <w:t>回</w:t>
      </w:r>
      <w:r w:rsidRPr="00871BC1">
        <w:rPr>
          <w:rFonts w:ascii="Times New Roman" w:eastAsia="ＭＳ 明朝" w:hAnsi="Times New Roman" w:hint="eastAsia"/>
          <w:color w:val="000000" w:themeColor="text1"/>
          <w:szCs w:val="21"/>
        </w:rPr>
        <w:t>目では</w:t>
      </w:r>
      <w:r w:rsidR="00E768A8" w:rsidRPr="00871BC1">
        <w:rPr>
          <w:rFonts w:ascii="Times New Roman" w:eastAsia="ＭＳ 明朝" w:hAnsi="Times New Roman"/>
          <w:color w:val="000000" w:themeColor="text1"/>
          <w:szCs w:val="21"/>
        </w:rPr>
        <w:t>，</w:t>
      </w:r>
      <w:r w:rsidRPr="00871BC1">
        <w:rPr>
          <w:rFonts w:ascii="Times New Roman" w:eastAsia="ＭＳ 明朝" w:hAnsi="Times New Roman" w:hint="eastAsia"/>
          <w:color w:val="000000" w:themeColor="text1"/>
          <w:szCs w:val="21"/>
        </w:rPr>
        <w:t>学生生活に</w:t>
      </w:r>
      <w:r w:rsidR="00FD2FB7" w:rsidRPr="00871BC1">
        <w:rPr>
          <w:rFonts w:ascii="Times New Roman" w:eastAsia="ＭＳ 明朝" w:hAnsi="Times New Roman" w:hint="eastAsia"/>
          <w:color w:val="000000" w:themeColor="text1"/>
          <w:szCs w:val="21"/>
        </w:rPr>
        <w:t>おける</w:t>
      </w:r>
      <w:r w:rsidRPr="00871BC1">
        <w:rPr>
          <w:rFonts w:ascii="Times New Roman" w:eastAsia="ＭＳ 明朝" w:hAnsi="Times New Roman" w:hint="eastAsia"/>
          <w:color w:val="000000" w:themeColor="text1"/>
          <w:szCs w:val="21"/>
        </w:rPr>
        <w:t>「</w:t>
      </w:r>
      <w:r w:rsidRPr="00871BC1">
        <w:rPr>
          <w:rFonts w:ascii="Times New Roman" w:eastAsia="ＭＳ 明朝" w:hAnsi="Times New Roman"/>
          <w:color w:val="000000" w:themeColor="text1"/>
          <w:szCs w:val="21"/>
        </w:rPr>
        <w:t>話の</w:t>
      </w:r>
      <w:r w:rsidRPr="00871BC1">
        <w:rPr>
          <w:rFonts w:ascii="Times New Roman" w:eastAsia="ＭＳ 明朝" w:hAnsi="Times New Roman" w:hint="eastAsia"/>
          <w:color w:val="000000" w:themeColor="text1"/>
          <w:szCs w:val="21"/>
        </w:rPr>
        <w:t>ニュアンス</w:t>
      </w:r>
      <w:r w:rsidRPr="00871BC1">
        <w:rPr>
          <w:rFonts w:ascii="Times New Roman" w:eastAsia="ＭＳ 明朝" w:hAnsi="Times New Roman"/>
          <w:color w:val="000000" w:themeColor="text1"/>
          <w:szCs w:val="21"/>
        </w:rPr>
        <w:t>がわからないので</w:t>
      </w:r>
      <w:r w:rsidRPr="00871BC1">
        <w:rPr>
          <w:rFonts w:ascii="Times New Roman" w:eastAsia="ＭＳ 明朝" w:hAnsi="Times New Roman" w:hint="eastAsia"/>
          <w:color w:val="000000" w:themeColor="text1"/>
          <w:szCs w:val="21"/>
        </w:rPr>
        <w:t>終始</w:t>
      </w:r>
      <w:r w:rsidRPr="00871BC1">
        <w:rPr>
          <w:rFonts w:ascii="Times New Roman" w:eastAsia="ＭＳ 明朝" w:hAnsi="Times New Roman"/>
          <w:color w:val="000000" w:themeColor="text1"/>
          <w:szCs w:val="21"/>
        </w:rPr>
        <w:t>疲れる」「</w:t>
      </w:r>
      <w:r w:rsidRPr="00871BC1">
        <w:rPr>
          <w:rFonts w:ascii="Times New Roman" w:eastAsia="ＭＳ 明朝" w:hAnsi="Times New Roman" w:hint="eastAsia"/>
          <w:color w:val="000000" w:themeColor="text1"/>
          <w:szCs w:val="21"/>
        </w:rPr>
        <w:t>時間</w:t>
      </w:r>
      <w:r w:rsidRPr="00871BC1">
        <w:rPr>
          <w:rFonts w:ascii="Times New Roman" w:eastAsia="ＭＳ 明朝" w:hAnsi="Times New Roman"/>
          <w:color w:val="000000" w:themeColor="text1"/>
          <w:szCs w:val="21"/>
        </w:rPr>
        <w:t>の管理ができない」「</w:t>
      </w:r>
      <w:r w:rsidRPr="00871BC1">
        <w:rPr>
          <w:rFonts w:ascii="Times New Roman" w:eastAsia="ＭＳ 明朝" w:hAnsi="Times New Roman" w:hint="eastAsia"/>
          <w:color w:val="000000" w:themeColor="text1"/>
          <w:szCs w:val="21"/>
        </w:rPr>
        <w:t>気持ち</w:t>
      </w:r>
      <w:r w:rsidRPr="00871BC1">
        <w:rPr>
          <w:rFonts w:ascii="Times New Roman" w:eastAsia="ＭＳ 明朝" w:hAnsi="Times New Roman"/>
          <w:color w:val="000000" w:themeColor="text1"/>
          <w:szCs w:val="21"/>
        </w:rPr>
        <w:t>のコントロールができ</w:t>
      </w:r>
      <w:r w:rsidRPr="00871BC1">
        <w:rPr>
          <w:rFonts w:ascii="Times New Roman" w:eastAsia="ＭＳ 明朝" w:hAnsi="Times New Roman" w:hint="eastAsia"/>
          <w:color w:val="000000" w:themeColor="text1"/>
          <w:szCs w:val="21"/>
        </w:rPr>
        <w:t>ない</w:t>
      </w:r>
      <w:r w:rsidRPr="00871BC1">
        <w:rPr>
          <w:rFonts w:ascii="Times New Roman" w:eastAsia="ＭＳ 明朝" w:hAnsi="Times New Roman"/>
          <w:color w:val="000000" w:themeColor="text1"/>
          <w:szCs w:val="21"/>
        </w:rPr>
        <w:t>」</w:t>
      </w:r>
      <w:r w:rsidRPr="00871BC1">
        <w:rPr>
          <w:rFonts w:ascii="Times New Roman" w:eastAsia="ＭＳ 明朝" w:hAnsi="Times New Roman" w:hint="eastAsia"/>
          <w:color w:val="000000" w:themeColor="text1"/>
          <w:szCs w:val="21"/>
        </w:rPr>
        <w:t>などの具体的な</w:t>
      </w:r>
      <w:r w:rsidRPr="00871BC1">
        <w:rPr>
          <w:rFonts w:ascii="Times New Roman" w:eastAsia="ＭＳ 明朝" w:hAnsi="Times New Roman"/>
          <w:color w:val="000000" w:themeColor="text1"/>
          <w:szCs w:val="21"/>
        </w:rPr>
        <w:t>困りごとについて</w:t>
      </w:r>
      <w:r w:rsidR="00FD2FB7" w:rsidRPr="00871BC1">
        <w:rPr>
          <w:rFonts w:ascii="Times New Roman" w:eastAsia="ＭＳ 明朝" w:hAnsi="Times New Roman" w:hint="eastAsia"/>
          <w:color w:val="000000" w:themeColor="text1"/>
          <w:szCs w:val="21"/>
        </w:rPr>
        <w:t>参加者間で</w:t>
      </w:r>
      <w:r w:rsidRPr="00871BC1">
        <w:rPr>
          <w:rFonts w:ascii="Times New Roman" w:eastAsia="ＭＳ 明朝" w:hAnsi="Times New Roman"/>
          <w:color w:val="000000" w:themeColor="text1"/>
          <w:szCs w:val="21"/>
        </w:rPr>
        <w:t>話され</w:t>
      </w:r>
      <w:r w:rsidR="00E768A8" w:rsidRPr="00871BC1">
        <w:rPr>
          <w:rFonts w:ascii="Times New Roman" w:eastAsia="ＭＳ 明朝" w:hAnsi="Times New Roman" w:hint="eastAsia"/>
          <w:color w:val="000000" w:themeColor="text1"/>
          <w:szCs w:val="21"/>
        </w:rPr>
        <w:t>，</w:t>
      </w:r>
      <w:r w:rsidRPr="00871BC1">
        <w:rPr>
          <w:rFonts w:ascii="Times New Roman" w:eastAsia="ＭＳ 明朝" w:hAnsi="Times New Roman"/>
          <w:color w:val="000000" w:themeColor="text1"/>
          <w:szCs w:val="21"/>
        </w:rPr>
        <w:t>お互いの話を「わかります」「私も」</w:t>
      </w:r>
      <w:r w:rsidRPr="00871BC1">
        <w:rPr>
          <w:rFonts w:ascii="Times New Roman" w:eastAsia="ＭＳ 明朝" w:hAnsi="Times New Roman" w:hint="eastAsia"/>
          <w:color w:val="000000" w:themeColor="text1"/>
          <w:szCs w:val="21"/>
        </w:rPr>
        <w:t>と体験</w:t>
      </w:r>
      <w:r w:rsidRPr="00871BC1">
        <w:rPr>
          <w:rFonts w:ascii="Times New Roman" w:eastAsia="ＭＳ 明朝" w:hAnsi="Times New Roman" w:hint="eastAsia"/>
          <w:color w:val="000000" w:themeColor="text1"/>
          <w:szCs w:val="21"/>
        </w:rPr>
        <w:lastRenderedPageBreak/>
        <w:t>を</w:t>
      </w:r>
      <w:r w:rsidRPr="00871BC1">
        <w:rPr>
          <w:rFonts w:ascii="Times New Roman" w:eastAsia="ＭＳ 明朝" w:hAnsi="Times New Roman"/>
          <w:color w:val="000000" w:themeColor="text1"/>
          <w:szCs w:val="21"/>
        </w:rPr>
        <w:t>共有できている様子が</w:t>
      </w:r>
      <w:r w:rsidR="00E130A1" w:rsidRPr="00871BC1">
        <w:rPr>
          <w:rFonts w:ascii="Times New Roman" w:eastAsia="ＭＳ 明朝" w:hAnsi="Times New Roman" w:hint="eastAsia"/>
          <w:color w:val="000000" w:themeColor="text1"/>
          <w:szCs w:val="21"/>
        </w:rPr>
        <w:t>み</w:t>
      </w:r>
      <w:r w:rsidRPr="00871BC1">
        <w:rPr>
          <w:rFonts w:ascii="Times New Roman" w:eastAsia="ＭＳ 明朝" w:hAnsi="Times New Roman"/>
          <w:color w:val="000000" w:themeColor="text1"/>
          <w:szCs w:val="21"/>
        </w:rPr>
        <w:t>られた。同時に</w:t>
      </w:r>
      <w:r w:rsidRPr="00871BC1">
        <w:rPr>
          <w:rFonts w:ascii="Times New Roman" w:eastAsia="ＭＳ 明朝" w:hAnsi="Times New Roman" w:hint="eastAsia"/>
          <w:color w:val="000000" w:themeColor="text1"/>
          <w:szCs w:val="21"/>
        </w:rPr>
        <w:t>発達障害</w:t>
      </w:r>
      <w:r w:rsidR="00E130A1" w:rsidRPr="00871BC1">
        <w:rPr>
          <w:rFonts w:ascii="Times New Roman" w:eastAsia="ＭＳ 明朝" w:hAnsi="Times New Roman" w:hint="eastAsia"/>
          <w:color w:val="000000" w:themeColor="text1"/>
          <w:szCs w:val="21"/>
        </w:rPr>
        <w:t>に関する</w:t>
      </w:r>
      <w:r w:rsidRPr="00871BC1">
        <w:rPr>
          <w:rFonts w:ascii="Times New Roman" w:eastAsia="ＭＳ 明朝" w:hAnsi="Times New Roman" w:hint="eastAsia"/>
          <w:color w:val="000000" w:themeColor="text1"/>
          <w:szCs w:val="21"/>
        </w:rPr>
        <w:t>講義</w:t>
      </w:r>
      <w:r w:rsidRPr="00871BC1">
        <w:rPr>
          <w:rFonts w:ascii="Times New Roman" w:eastAsia="ＭＳ 明朝" w:hAnsi="Times New Roman"/>
          <w:color w:val="000000" w:themeColor="text1"/>
          <w:szCs w:val="21"/>
        </w:rPr>
        <w:t>を受け</w:t>
      </w:r>
      <w:r w:rsidR="00E768A8" w:rsidRPr="00871BC1">
        <w:rPr>
          <w:rFonts w:ascii="Times New Roman" w:eastAsia="ＭＳ 明朝" w:hAnsi="Times New Roman" w:hint="eastAsia"/>
          <w:color w:val="000000" w:themeColor="text1"/>
          <w:szCs w:val="21"/>
        </w:rPr>
        <w:t>，</w:t>
      </w:r>
      <w:r w:rsidRPr="00871BC1">
        <w:rPr>
          <w:rFonts w:ascii="Times New Roman" w:eastAsia="ＭＳ 明朝" w:hAnsi="Times New Roman"/>
          <w:color w:val="000000" w:themeColor="text1"/>
          <w:szCs w:val="21"/>
        </w:rPr>
        <w:t>「困りごとは</w:t>
      </w:r>
      <w:r w:rsidRPr="00871BC1">
        <w:rPr>
          <w:rFonts w:ascii="Times New Roman" w:eastAsia="ＭＳ 明朝" w:hAnsi="Times New Roman" w:hint="eastAsia"/>
          <w:color w:val="000000" w:themeColor="text1"/>
          <w:szCs w:val="21"/>
        </w:rPr>
        <w:t>発達障害</w:t>
      </w:r>
      <w:r w:rsidRPr="00871BC1">
        <w:rPr>
          <w:rFonts w:ascii="Times New Roman" w:eastAsia="ＭＳ 明朝" w:hAnsi="Times New Roman"/>
          <w:color w:val="000000" w:themeColor="text1"/>
          <w:szCs w:val="21"/>
        </w:rPr>
        <w:t>の特性によって起こっている」ことが理解され</w:t>
      </w:r>
      <w:r w:rsidRPr="00871BC1">
        <w:rPr>
          <w:rFonts w:ascii="Times New Roman" w:eastAsia="ＭＳ 明朝" w:hAnsi="Times New Roman" w:hint="eastAsia"/>
          <w:color w:val="000000" w:themeColor="text1"/>
          <w:szCs w:val="21"/>
        </w:rPr>
        <w:t>た。</w:t>
      </w:r>
    </w:p>
    <w:p w14:paraId="6955E9B5" w14:textId="1C96E25E" w:rsidR="006E019F" w:rsidRPr="00871BC1" w:rsidRDefault="00957D18">
      <w:pPr>
        <w:rPr>
          <w:rFonts w:ascii="Times New Roman" w:eastAsia="ＭＳ 明朝" w:hAnsi="Times New Roman"/>
          <w:color w:val="000000" w:themeColor="text1"/>
          <w:szCs w:val="21"/>
        </w:rPr>
      </w:pPr>
      <w:r w:rsidRPr="00871BC1">
        <w:rPr>
          <w:rFonts w:ascii="Times New Roman" w:eastAsia="ＭＳ 明朝" w:hAnsi="Times New Roman" w:hint="eastAsia"/>
          <w:color w:val="000000" w:themeColor="text1"/>
          <w:szCs w:val="21"/>
        </w:rPr>
        <w:t xml:space="preserve">　</w:t>
      </w:r>
      <w:r w:rsidRPr="00871BC1">
        <w:rPr>
          <w:rFonts w:ascii="Times New Roman" w:eastAsia="ＭＳ 明朝" w:hAnsi="Times New Roman"/>
          <w:color w:val="000000" w:themeColor="text1"/>
          <w:szCs w:val="21"/>
        </w:rPr>
        <w:t>コミュニケーション</w:t>
      </w:r>
      <w:r w:rsidRPr="00871BC1">
        <w:rPr>
          <w:rFonts w:ascii="Times New Roman" w:eastAsia="ＭＳ 明朝" w:hAnsi="Times New Roman" w:hint="eastAsia"/>
          <w:color w:val="000000" w:themeColor="text1"/>
          <w:szCs w:val="21"/>
        </w:rPr>
        <w:t>や</w:t>
      </w:r>
      <w:r w:rsidRPr="00871BC1">
        <w:rPr>
          <w:rFonts w:ascii="Times New Roman" w:eastAsia="ＭＳ 明朝" w:hAnsi="Times New Roman"/>
          <w:color w:val="000000" w:themeColor="text1"/>
          <w:szCs w:val="21"/>
        </w:rPr>
        <w:t>対人</w:t>
      </w:r>
      <w:r w:rsidRPr="00871BC1">
        <w:rPr>
          <w:rFonts w:ascii="Times New Roman" w:eastAsia="ＭＳ 明朝" w:hAnsi="Times New Roman" w:hint="eastAsia"/>
          <w:color w:val="000000" w:themeColor="text1"/>
          <w:szCs w:val="21"/>
        </w:rPr>
        <w:t>関係</w:t>
      </w:r>
      <w:r w:rsidRPr="00871BC1">
        <w:rPr>
          <w:rFonts w:ascii="Times New Roman" w:eastAsia="ＭＳ 明朝" w:hAnsi="Times New Roman"/>
          <w:color w:val="000000" w:themeColor="text1"/>
          <w:szCs w:val="21"/>
        </w:rPr>
        <w:t>についてでは</w:t>
      </w:r>
      <w:r w:rsidR="00E768A8" w:rsidRPr="00871BC1">
        <w:rPr>
          <w:rFonts w:ascii="Times New Roman" w:eastAsia="ＭＳ 明朝" w:hAnsi="Times New Roman" w:hint="eastAsia"/>
          <w:color w:val="000000" w:themeColor="text1"/>
          <w:szCs w:val="21"/>
        </w:rPr>
        <w:t>，</w:t>
      </w:r>
      <w:r w:rsidRPr="00871BC1">
        <w:rPr>
          <w:rFonts w:ascii="Times New Roman" w:eastAsia="ＭＳ 明朝" w:hAnsi="Times New Roman"/>
          <w:color w:val="000000" w:themeColor="text1"/>
          <w:szCs w:val="21"/>
        </w:rPr>
        <w:t>「話の</w:t>
      </w:r>
      <w:r w:rsidRPr="00871BC1">
        <w:rPr>
          <w:rFonts w:ascii="Times New Roman" w:eastAsia="ＭＳ 明朝" w:hAnsi="Times New Roman" w:hint="eastAsia"/>
          <w:color w:val="000000" w:themeColor="text1"/>
          <w:szCs w:val="21"/>
        </w:rPr>
        <w:t>ニュアンスが</w:t>
      </w:r>
      <w:r w:rsidRPr="00871BC1">
        <w:rPr>
          <w:rFonts w:ascii="Times New Roman" w:eastAsia="ＭＳ 明朝" w:hAnsi="Times New Roman"/>
          <w:color w:val="000000" w:themeColor="text1"/>
          <w:szCs w:val="21"/>
        </w:rPr>
        <w:t>わからないので</w:t>
      </w:r>
      <w:r w:rsidR="00E768A8" w:rsidRPr="00871BC1">
        <w:rPr>
          <w:rFonts w:ascii="Times New Roman" w:eastAsia="ＭＳ 明朝" w:hAnsi="Times New Roman"/>
          <w:color w:val="000000" w:themeColor="text1"/>
          <w:szCs w:val="21"/>
        </w:rPr>
        <w:t>，</w:t>
      </w:r>
      <w:r w:rsidRPr="00871BC1">
        <w:rPr>
          <w:rFonts w:ascii="Times New Roman" w:eastAsia="ＭＳ 明朝" w:hAnsi="Times New Roman"/>
          <w:color w:val="000000" w:themeColor="text1"/>
          <w:szCs w:val="21"/>
        </w:rPr>
        <w:t>自分の意見は極力言わないようにして</w:t>
      </w:r>
      <w:r w:rsidR="00E768A8" w:rsidRPr="00871BC1">
        <w:rPr>
          <w:rFonts w:ascii="Times New Roman" w:eastAsia="ＭＳ 明朝" w:hAnsi="Times New Roman"/>
          <w:color w:val="000000" w:themeColor="text1"/>
          <w:szCs w:val="21"/>
        </w:rPr>
        <w:t>，</w:t>
      </w:r>
      <w:r w:rsidRPr="00871BC1">
        <w:rPr>
          <w:rFonts w:ascii="Times New Roman" w:eastAsia="ＭＳ 明朝" w:hAnsi="Times New Roman" w:hint="eastAsia"/>
          <w:color w:val="000000" w:themeColor="text1"/>
          <w:szCs w:val="21"/>
        </w:rPr>
        <w:t>皆の</w:t>
      </w:r>
      <w:r w:rsidRPr="00871BC1">
        <w:rPr>
          <w:rFonts w:ascii="Times New Roman" w:eastAsia="ＭＳ 明朝" w:hAnsi="Times New Roman"/>
          <w:color w:val="000000" w:themeColor="text1"/>
          <w:szCs w:val="21"/>
        </w:rPr>
        <w:t>表情に合わせて顔を作るようにしている」「</w:t>
      </w:r>
      <w:r w:rsidRPr="00871BC1">
        <w:rPr>
          <w:rFonts w:ascii="Times New Roman" w:eastAsia="ＭＳ 明朝" w:hAnsi="Times New Roman" w:hint="eastAsia"/>
          <w:color w:val="000000" w:themeColor="text1"/>
          <w:szCs w:val="21"/>
        </w:rPr>
        <w:t>人の</w:t>
      </w:r>
      <w:r w:rsidRPr="00871BC1">
        <w:rPr>
          <w:rFonts w:ascii="Times New Roman" w:eastAsia="ＭＳ 明朝" w:hAnsi="Times New Roman"/>
          <w:color w:val="000000" w:themeColor="text1"/>
          <w:szCs w:val="21"/>
        </w:rPr>
        <w:t>表情の観察</w:t>
      </w:r>
      <w:r w:rsidR="00E768A8" w:rsidRPr="00871BC1">
        <w:rPr>
          <w:rFonts w:ascii="Times New Roman" w:eastAsia="ＭＳ 明朝" w:hAnsi="Times New Roman"/>
          <w:color w:val="000000" w:themeColor="text1"/>
          <w:szCs w:val="21"/>
        </w:rPr>
        <w:t>，</w:t>
      </w:r>
      <w:r w:rsidRPr="00871BC1">
        <w:rPr>
          <w:rFonts w:ascii="Times New Roman" w:eastAsia="ＭＳ 明朝" w:hAnsi="Times New Roman"/>
          <w:color w:val="000000" w:themeColor="text1"/>
          <w:szCs w:val="21"/>
        </w:rPr>
        <w:t>コミュニケーション関連の本を</w:t>
      </w:r>
      <w:r w:rsidRPr="00871BC1">
        <w:rPr>
          <w:rFonts w:ascii="Times New Roman" w:eastAsia="ＭＳ 明朝" w:hAnsi="Times New Roman" w:hint="eastAsia"/>
          <w:color w:val="000000" w:themeColor="text1"/>
          <w:szCs w:val="21"/>
        </w:rPr>
        <w:t>読んで</w:t>
      </w:r>
      <w:r w:rsidR="00E768A8" w:rsidRPr="00871BC1">
        <w:rPr>
          <w:rFonts w:ascii="Times New Roman" w:eastAsia="ＭＳ 明朝" w:hAnsi="Times New Roman"/>
          <w:color w:val="000000" w:themeColor="text1"/>
          <w:szCs w:val="21"/>
        </w:rPr>
        <w:t>，</w:t>
      </w:r>
      <w:r w:rsidRPr="00871BC1">
        <w:rPr>
          <w:rFonts w:ascii="Times New Roman" w:eastAsia="ＭＳ 明朝" w:hAnsi="Times New Roman"/>
          <w:color w:val="000000" w:themeColor="text1"/>
          <w:szCs w:val="21"/>
        </w:rPr>
        <w:t>こういうときはこうするもの</w:t>
      </w:r>
      <w:r w:rsidR="00E768A8" w:rsidRPr="00871BC1">
        <w:rPr>
          <w:rFonts w:ascii="Times New Roman" w:eastAsia="ＭＳ 明朝" w:hAnsi="Times New Roman"/>
          <w:color w:val="000000" w:themeColor="text1"/>
          <w:szCs w:val="21"/>
        </w:rPr>
        <w:t>，</w:t>
      </w:r>
      <w:r w:rsidRPr="00871BC1">
        <w:rPr>
          <w:rFonts w:ascii="Times New Roman" w:eastAsia="ＭＳ 明朝" w:hAnsi="Times New Roman"/>
          <w:color w:val="000000" w:themeColor="text1"/>
          <w:szCs w:val="21"/>
        </w:rPr>
        <w:t>というデータを蓄積した」</w:t>
      </w:r>
      <w:r w:rsidRPr="00871BC1">
        <w:rPr>
          <w:rFonts w:ascii="Times New Roman" w:eastAsia="ＭＳ 明朝" w:hAnsi="Times New Roman" w:hint="eastAsia"/>
          <w:color w:val="000000" w:themeColor="text1"/>
          <w:szCs w:val="21"/>
        </w:rPr>
        <w:t>など</w:t>
      </w:r>
      <w:r w:rsidR="00E768A8" w:rsidRPr="00871BC1">
        <w:rPr>
          <w:rFonts w:ascii="Times New Roman" w:eastAsia="ＭＳ 明朝" w:hAnsi="Times New Roman" w:hint="eastAsia"/>
          <w:color w:val="000000" w:themeColor="text1"/>
          <w:szCs w:val="21"/>
        </w:rPr>
        <w:t>，</w:t>
      </w:r>
      <w:r w:rsidRPr="00871BC1">
        <w:rPr>
          <w:rFonts w:ascii="Times New Roman" w:eastAsia="ＭＳ 明朝" w:hAnsi="Times New Roman"/>
          <w:color w:val="000000" w:themeColor="text1"/>
          <w:szCs w:val="21"/>
        </w:rPr>
        <w:t>これまで</w:t>
      </w:r>
      <w:r w:rsidRPr="00871BC1">
        <w:rPr>
          <w:rFonts w:ascii="Times New Roman" w:eastAsia="ＭＳ 明朝" w:hAnsi="Times New Roman" w:hint="eastAsia"/>
          <w:color w:val="000000" w:themeColor="text1"/>
          <w:szCs w:val="21"/>
        </w:rPr>
        <w:t>複雑な</w:t>
      </w:r>
      <w:r w:rsidRPr="00871BC1">
        <w:rPr>
          <w:rFonts w:ascii="Times New Roman" w:eastAsia="ＭＳ 明朝" w:hAnsi="Times New Roman"/>
          <w:color w:val="000000" w:themeColor="text1"/>
          <w:szCs w:val="21"/>
        </w:rPr>
        <w:t>対処を行った結果</w:t>
      </w:r>
      <w:r w:rsidR="00E768A8" w:rsidRPr="00871BC1">
        <w:rPr>
          <w:rFonts w:ascii="Times New Roman" w:eastAsia="ＭＳ 明朝" w:hAnsi="Times New Roman"/>
          <w:color w:val="000000" w:themeColor="text1"/>
          <w:szCs w:val="21"/>
        </w:rPr>
        <w:t>，</w:t>
      </w:r>
      <w:r w:rsidRPr="00871BC1">
        <w:rPr>
          <w:rFonts w:ascii="Times New Roman" w:eastAsia="ＭＳ 明朝" w:hAnsi="Times New Roman"/>
          <w:color w:val="000000" w:themeColor="text1"/>
          <w:szCs w:val="21"/>
        </w:rPr>
        <w:t>対人関係に疲労感を覚えている体験が話された。しかし</w:t>
      </w:r>
      <w:r w:rsidR="00E768A8" w:rsidRPr="00871BC1">
        <w:rPr>
          <w:rFonts w:ascii="Times New Roman" w:eastAsia="ＭＳ 明朝" w:hAnsi="Times New Roman" w:hint="eastAsia"/>
          <w:color w:val="000000" w:themeColor="text1"/>
          <w:szCs w:val="21"/>
        </w:rPr>
        <w:t>，</w:t>
      </w:r>
      <w:r w:rsidRPr="00871BC1">
        <w:rPr>
          <w:rFonts w:ascii="Times New Roman" w:eastAsia="ＭＳ 明朝" w:hAnsi="Times New Roman" w:hint="eastAsia"/>
          <w:color w:val="000000" w:themeColor="text1"/>
          <w:szCs w:val="21"/>
        </w:rPr>
        <w:t>ロールプレイやスキル紹介</w:t>
      </w:r>
      <w:r w:rsidRPr="00871BC1">
        <w:rPr>
          <w:rFonts w:ascii="Times New Roman" w:eastAsia="ＭＳ 明朝" w:hAnsi="Times New Roman"/>
          <w:color w:val="000000" w:themeColor="text1"/>
          <w:szCs w:val="21"/>
        </w:rPr>
        <w:t>の中で「ちょっとした工夫で</w:t>
      </w:r>
      <w:r w:rsidRPr="00871BC1">
        <w:rPr>
          <w:rFonts w:ascii="Times New Roman" w:eastAsia="ＭＳ 明朝" w:hAnsi="Times New Roman" w:hint="eastAsia"/>
          <w:color w:val="000000" w:themeColor="text1"/>
          <w:szCs w:val="21"/>
        </w:rPr>
        <w:t>うまくいく</w:t>
      </w:r>
      <w:r w:rsidRPr="00871BC1">
        <w:rPr>
          <w:rFonts w:ascii="Times New Roman" w:eastAsia="ＭＳ 明朝" w:hAnsi="Times New Roman"/>
          <w:color w:val="000000" w:themeColor="text1"/>
          <w:szCs w:val="21"/>
        </w:rPr>
        <w:t>」「どう</w:t>
      </w:r>
      <w:r w:rsidRPr="00871BC1">
        <w:rPr>
          <w:rFonts w:ascii="Times New Roman" w:eastAsia="ＭＳ 明朝" w:hAnsi="Times New Roman" w:hint="eastAsia"/>
          <w:color w:val="000000" w:themeColor="text1"/>
          <w:szCs w:val="21"/>
        </w:rPr>
        <w:t>工夫</w:t>
      </w:r>
      <w:r w:rsidRPr="00871BC1">
        <w:rPr>
          <w:rFonts w:ascii="Times New Roman" w:eastAsia="ＭＳ 明朝" w:hAnsi="Times New Roman"/>
          <w:color w:val="000000" w:themeColor="text1"/>
          <w:szCs w:val="21"/>
        </w:rPr>
        <w:t>すればよいか</w:t>
      </w:r>
      <w:r w:rsidR="00E130A1" w:rsidRPr="00871BC1">
        <w:rPr>
          <w:rFonts w:ascii="Times New Roman" w:eastAsia="ＭＳ 明朝" w:hAnsi="Times New Roman" w:hint="eastAsia"/>
          <w:color w:val="000000" w:themeColor="text1"/>
          <w:szCs w:val="21"/>
        </w:rPr>
        <w:t>わ</w:t>
      </w:r>
      <w:r w:rsidRPr="00871BC1">
        <w:rPr>
          <w:rFonts w:ascii="Times New Roman" w:eastAsia="ＭＳ 明朝" w:hAnsi="Times New Roman" w:hint="eastAsia"/>
          <w:color w:val="000000" w:themeColor="text1"/>
          <w:szCs w:val="21"/>
        </w:rPr>
        <w:t>かった</w:t>
      </w:r>
      <w:r w:rsidRPr="00871BC1">
        <w:rPr>
          <w:rFonts w:ascii="Times New Roman" w:eastAsia="ＭＳ 明朝" w:hAnsi="Times New Roman"/>
          <w:color w:val="000000" w:themeColor="text1"/>
          <w:szCs w:val="21"/>
        </w:rPr>
        <w:t>」など</w:t>
      </w:r>
      <w:r w:rsidR="00E768A8" w:rsidRPr="00871BC1">
        <w:rPr>
          <w:rFonts w:ascii="Times New Roman" w:eastAsia="ＭＳ 明朝" w:hAnsi="Times New Roman"/>
          <w:color w:val="000000" w:themeColor="text1"/>
          <w:szCs w:val="21"/>
        </w:rPr>
        <w:t>，</w:t>
      </w:r>
      <w:r w:rsidRPr="00871BC1">
        <w:rPr>
          <w:rFonts w:ascii="Times New Roman" w:eastAsia="ＭＳ 明朝" w:hAnsi="Times New Roman" w:hint="eastAsia"/>
          <w:color w:val="000000" w:themeColor="text1"/>
          <w:szCs w:val="21"/>
        </w:rPr>
        <w:t>スキル獲得</w:t>
      </w:r>
      <w:r w:rsidRPr="00871BC1">
        <w:rPr>
          <w:rFonts w:ascii="Times New Roman" w:eastAsia="ＭＳ 明朝" w:hAnsi="Times New Roman"/>
          <w:color w:val="000000" w:themeColor="text1"/>
          <w:szCs w:val="21"/>
        </w:rPr>
        <w:t>について肯定的な意見が聞かれた。</w:t>
      </w:r>
    </w:p>
    <w:p w14:paraId="1FF3B706" w14:textId="6376EFB0" w:rsidR="006E019F" w:rsidRPr="00871BC1" w:rsidRDefault="00957D18">
      <w:pPr>
        <w:rPr>
          <w:rFonts w:ascii="Times New Roman" w:eastAsia="ＭＳ 明朝" w:hAnsi="Times New Roman"/>
          <w:color w:val="000000" w:themeColor="text1"/>
          <w:szCs w:val="21"/>
        </w:rPr>
      </w:pPr>
      <w:r w:rsidRPr="00871BC1">
        <w:rPr>
          <w:rFonts w:ascii="Times New Roman" w:eastAsia="ＭＳ 明朝" w:hAnsi="Times New Roman" w:hint="eastAsia"/>
          <w:color w:val="000000" w:themeColor="text1"/>
          <w:szCs w:val="21"/>
        </w:rPr>
        <w:t xml:space="preserve">　後半</w:t>
      </w:r>
      <w:r w:rsidRPr="00871BC1">
        <w:rPr>
          <w:rFonts w:ascii="Times New Roman" w:eastAsia="ＭＳ 明朝" w:hAnsi="Times New Roman"/>
          <w:color w:val="000000" w:themeColor="text1"/>
          <w:szCs w:val="21"/>
        </w:rPr>
        <w:t>のプログラムでは</w:t>
      </w:r>
      <w:r w:rsidR="00E768A8" w:rsidRPr="00871BC1">
        <w:rPr>
          <w:rFonts w:ascii="Times New Roman" w:eastAsia="ＭＳ 明朝" w:hAnsi="Times New Roman" w:hint="eastAsia"/>
          <w:color w:val="000000" w:themeColor="text1"/>
          <w:szCs w:val="21"/>
        </w:rPr>
        <w:t>，</w:t>
      </w:r>
      <w:r w:rsidRPr="00871BC1">
        <w:rPr>
          <w:rFonts w:ascii="Times New Roman" w:eastAsia="ＭＳ 明朝" w:hAnsi="Times New Roman" w:hint="eastAsia"/>
          <w:color w:val="000000" w:themeColor="text1"/>
          <w:szCs w:val="21"/>
        </w:rPr>
        <w:t>スタッフ</w:t>
      </w:r>
      <w:r w:rsidRPr="00871BC1">
        <w:rPr>
          <w:rFonts w:ascii="Times New Roman" w:eastAsia="ＭＳ 明朝" w:hAnsi="Times New Roman"/>
          <w:color w:val="000000" w:themeColor="text1"/>
          <w:szCs w:val="21"/>
        </w:rPr>
        <w:t>も一緒に</w:t>
      </w:r>
      <w:r w:rsidRPr="00871BC1">
        <w:rPr>
          <w:rFonts w:ascii="Times New Roman" w:eastAsia="ＭＳ 明朝" w:hAnsi="Times New Roman" w:hint="eastAsia"/>
          <w:color w:val="000000" w:themeColor="text1"/>
          <w:szCs w:val="21"/>
        </w:rPr>
        <w:t>実際</w:t>
      </w:r>
      <w:r w:rsidRPr="00871BC1">
        <w:rPr>
          <w:rFonts w:ascii="Times New Roman" w:eastAsia="ＭＳ 明朝" w:hAnsi="Times New Roman"/>
          <w:color w:val="000000" w:themeColor="text1"/>
          <w:szCs w:val="21"/>
        </w:rPr>
        <w:t>の面接練習やロールプレイを</w:t>
      </w:r>
      <w:r w:rsidRPr="00871BC1">
        <w:rPr>
          <w:rFonts w:ascii="Times New Roman" w:eastAsia="ＭＳ 明朝" w:hAnsi="Times New Roman" w:hint="eastAsia"/>
          <w:color w:val="000000" w:themeColor="text1"/>
          <w:szCs w:val="21"/>
        </w:rPr>
        <w:t>行う</w:t>
      </w:r>
      <w:r w:rsidRPr="00871BC1">
        <w:rPr>
          <w:rFonts w:ascii="Times New Roman" w:eastAsia="ＭＳ 明朝" w:hAnsi="Times New Roman"/>
          <w:color w:val="000000" w:themeColor="text1"/>
          <w:szCs w:val="21"/>
        </w:rPr>
        <w:t>ことで</w:t>
      </w:r>
      <w:r w:rsidR="00E768A8" w:rsidRPr="00871BC1">
        <w:rPr>
          <w:rFonts w:ascii="Times New Roman" w:eastAsia="ＭＳ 明朝" w:hAnsi="Times New Roman"/>
          <w:color w:val="000000" w:themeColor="text1"/>
          <w:szCs w:val="21"/>
        </w:rPr>
        <w:t>，</w:t>
      </w:r>
      <w:r w:rsidRPr="00871BC1">
        <w:rPr>
          <w:rFonts w:ascii="Times New Roman" w:eastAsia="ＭＳ 明朝" w:hAnsi="Times New Roman" w:hint="eastAsia"/>
          <w:color w:val="000000" w:themeColor="text1"/>
          <w:szCs w:val="21"/>
        </w:rPr>
        <w:t>少人数</w:t>
      </w:r>
      <w:r w:rsidRPr="00871BC1">
        <w:rPr>
          <w:rFonts w:ascii="Times New Roman" w:eastAsia="ＭＳ 明朝" w:hAnsi="Times New Roman"/>
          <w:color w:val="000000" w:themeColor="text1"/>
          <w:szCs w:val="21"/>
        </w:rPr>
        <w:t>でも観察学習</w:t>
      </w:r>
      <w:r w:rsidR="00E130A1" w:rsidRPr="00871BC1">
        <w:rPr>
          <w:rFonts w:ascii="Times New Roman" w:eastAsia="ＭＳ 明朝" w:hAnsi="Times New Roman" w:hint="eastAsia"/>
          <w:color w:val="000000" w:themeColor="text1"/>
          <w:szCs w:val="21"/>
        </w:rPr>
        <w:t>を</w:t>
      </w:r>
      <w:r w:rsidRPr="00871BC1">
        <w:rPr>
          <w:rFonts w:ascii="Times New Roman" w:eastAsia="ＭＳ 明朝" w:hAnsi="Times New Roman"/>
          <w:color w:val="000000" w:themeColor="text1"/>
          <w:szCs w:val="21"/>
        </w:rPr>
        <w:t>なるべく</w:t>
      </w:r>
      <w:r w:rsidRPr="00871BC1">
        <w:rPr>
          <w:rFonts w:ascii="Times New Roman" w:eastAsia="ＭＳ 明朝" w:hAnsi="Times New Roman" w:hint="eastAsia"/>
          <w:color w:val="000000" w:themeColor="text1"/>
          <w:szCs w:val="21"/>
        </w:rPr>
        <w:t>多く</w:t>
      </w:r>
      <w:r w:rsidRPr="00871BC1">
        <w:rPr>
          <w:rFonts w:ascii="Times New Roman" w:eastAsia="ＭＳ 明朝" w:hAnsi="Times New Roman"/>
          <w:color w:val="000000" w:themeColor="text1"/>
          <w:szCs w:val="21"/>
        </w:rPr>
        <w:t>行えるようにした。</w:t>
      </w:r>
    </w:p>
    <w:p w14:paraId="63C114BA" w14:textId="77777777" w:rsidR="006E019F" w:rsidRPr="00871BC1" w:rsidRDefault="006E019F">
      <w:pPr>
        <w:rPr>
          <w:rFonts w:ascii="Times New Roman" w:eastAsia="ＭＳ 明朝" w:hAnsi="Times New Roman"/>
          <w:color w:val="000000" w:themeColor="text1"/>
          <w:szCs w:val="21"/>
        </w:rPr>
      </w:pPr>
    </w:p>
    <w:p w14:paraId="01452294" w14:textId="77777777" w:rsidR="006E019F" w:rsidRPr="00871BC1" w:rsidRDefault="00957D18" w:rsidP="00842CCB">
      <w:pPr>
        <w:pStyle w:val="1"/>
      </w:pPr>
      <w:r w:rsidRPr="00871BC1">
        <w:rPr>
          <w:rFonts w:hint="eastAsia"/>
        </w:rPr>
        <w:t>Ⅳ．</w:t>
      </w:r>
      <w:r w:rsidRPr="00871BC1">
        <w:rPr>
          <w:rFonts w:hint="eastAsia"/>
          <w:spacing w:val="80"/>
          <w:kern w:val="0"/>
          <w:fitText w:val="639" w:id="-1231366912"/>
        </w:rPr>
        <w:t>結</w:t>
      </w:r>
      <w:r w:rsidRPr="00871BC1">
        <w:rPr>
          <w:rFonts w:hint="eastAsia"/>
          <w:kern w:val="0"/>
          <w:fitText w:val="639" w:id="-1231366912"/>
        </w:rPr>
        <w:t>果</w:t>
      </w:r>
    </w:p>
    <w:p w14:paraId="544C36AB" w14:textId="3C29A197" w:rsidR="006E019F" w:rsidRPr="00871BC1" w:rsidRDefault="00817221" w:rsidP="00842CCB">
      <w:pPr>
        <w:pStyle w:val="2"/>
      </w:pPr>
      <w:r w:rsidRPr="00871BC1">
        <w:rPr>
          <w:rFonts w:hint="eastAsia"/>
        </w:rPr>
        <w:t xml:space="preserve">　</w:t>
      </w:r>
      <w:r w:rsidR="00957D18" w:rsidRPr="00871BC1">
        <w:t>1</w:t>
      </w:r>
      <w:r w:rsidR="00957D18" w:rsidRPr="00871BC1">
        <w:rPr>
          <w:rFonts w:hint="eastAsia"/>
        </w:rPr>
        <w:t>．経過</w:t>
      </w:r>
      <w:r w:rsidR="00957D18" w:rsidRPr="00871BC1">
        <w:t>概略</w:t>
      </w:r>
      <w:r w:rsidR="00957D18" w:rsidRPr="00871BC1">
        <w:rPr>
          <w:rFonts w:hint="eastAsia"/>
        </w:rPr>
        <w:t>と</w:t>
      </w:r>
      <w:r w:rsidR="00957D18" w:rsidRPr="00871BC1">
        <w:t>転帰</w:t>
      </w:r>
    </w:p>
    <w:p w14:paraId="4C3DA22D" w14:textId="64D60DF9" w:rsidR="0084698D" w:rsidRPr="00871BC1" w:rsidRDefault="00817221" w:rsidP="00817221">
      <w:pPr>
        <w:rPr>
          <w:rFonts w:ascii="Times New Roman" w:eastAsia="ＭＳ 明朝" w:hAnsi="Times New Roman"/>
          <w:color w:val="000000" w:themeColor="text1"/>
        </w:rPr>
      </w:pPr>
      <w:r w:rsidRPr="00871BC1">
        <w:rPr>
          <w:rFonts w:ascii="Times New Roman" w:eastAsia="ＭＳ 明朝" w:hAnsi="Times New Roman" w:hint="eastAsia"/>
          <w:color w:val="000000" w:themeColor="text1"/>
        </w:rPr>
        <w:t xml:space="preserve">　　</w:t>
      </w:r>
      <w:r w:rsidR="00957D18" w:rsidRPr="00871BC1">
        <w:rPr>
          <w:rFonts w:ascii="Times New Roman" w:eastAsia="ＭＳ 明朝" w:hAnsi="Times New Roman" w:hint="eastAsia"/>
          <w:color w:val="000000" w:themeColor="text1"/>
        </w:rPr>
        <w:t>（</w:t>
      </w:r>
      <w:r w:rsidR="00957D18" w:rsidRPr="00871BC1">
        <w:rPr>
          <w:rFonts w:ascii="Times New Roman" w:eastAsia="ＭＳ 明朝" w:hAnsi="Times New Roman"/>
          <w:color w:val="000000" w:themeColor="text1"/>
        </w:rPr>
        <w:t>1</w:t>
      </w:r>
      <w:r w:rsidR="00957D18" w:rsidRPr="00871BC1">
        <w:rPr>
          <w:rFonts w:ascii="Times New Roman" w:eastAsia="ＭＳ 明朝" w:hAnsi="Times New Roman"/>
          <w:color w:val="000000" w:themeColor="text1"/>
        </w:rPr>
        <w:t>）</w:t>
      </w:r>
      <w:r w:rsidR="00957D18" w:rsidRPr="00871BC1">
        <w:rPr>
          <w:rFonts w:ascii="Times New Roman" w:eastAsia="ＭＳ 明朝" w:hAnsi="Times New Roman" w:hint="eastAsia"/>
          <w:color w:val="000000" w:themeColor="text1"/>
        </w:rPr>
        <w:t>社会的コミュニケーション</w:t>
      </w:r>
      <w:r w:rsidR="00957D18" w:rsidRPr="00871BC1">
        <w:rPr>
          <w:rFonts w:ascii="Times New Roman" w:eastAsia="ＭＳ 明朝" w:hAnsi="Times New Roman"/>
          <w:color w:val="000000" w:themeColor="text1"/>
        </w:rPr>
        <w:t>の</w:t>
      </w:r>
      <w:r w:rsidR="00957D18" w:rsidRPr="00871BC1">
        <w:rPr>
          <w:rFonts w:ascii="Times New Roman" w:eastAsia="ＭＳ 明朝" w:hAnsi="Times New Roman" w:hint="eastAsia"/>
          <w:color w:val="000000" w:themeColor="text1"/>
        </w:rPr>
        <w:t>苦手さ</w:t>
      </w:r>
      <w:r w:rsidR="00957D18" w:rsidRPr="00871BC1">
        <w:rPr>
          <w:rFonts w:ascii="Times New Roman" w:eastAsia="ＭＳ 明朝" w:hAnsi="Times New Roman"/>
          <w:color w:val="000000" w:themeColor="text1"/>
        </w:rPr>
        <w:t>に疲れ</w:t>
      </w:r>
      <w:r w:rsidR="00957D18" w:rsidRPr="00871BC1">
        <w:rPr>
          <w:rFonts w:ascii="Times New Roman" w:eastAsia="ＭＳ 明朝" w:hAnsi="Times New Roman" w:hint="eastAsia"/>
          <w:color w:val="000000" w:themeColor="text1"/>
        </w:rPr>
        <w:t>と</w:t>
      </w:r>
      <w:r w:rsidR="00957D18" w:rsidRPr="00871BC1">
        <w:rPr>
          <w:rFonts w:ascii="Times New Roman" w:eastAsia="ＭＳ 明朝" w:hAnsi="Times New Roman"/>
          <w:color w:val="000000" w:themeColor="text1"/>
        </w:rPr>
        <w:t>諦めを持って</w:t>
      </w:r>
      <w:r w:rsidR="00957D18" w:rsidRPr="00871BC1">
        <w:rPr>
          <w:rFonts w:ascii="Times New Roman" w:eastAsia="ＭＳ 明朝" w:hAnsi="Times New Roman" w:hint="eastAsia"/>
          <w:color w:val="000000" w:themeColor="text1"/>
        </w:rPr>
        <w:t>い</w:t>
      </w:r>
      <w:r w:rsidR="00957D18" w:rsidRPr="00871BC1">
        <w:rPr>
          <w:rFonts w:ascii="Times New Roman" w:eastAsia="ＭＳ 明朝" w:hAnsi="Times New Roman"/>
          <w:color w:val="000000" w:themeColor="text1"/>
        </w:rPr>
        <w:t>た</w:t>
      </w:r>
      <w:r w:rsidR="00957D18" w:rsidRPr="00871BC1">
        <w:rPr>
          <w:rFonts w:ascii="Times New Roman" w:eastAsia="ＭＳ 明朝" w:hAnsi="Times New Roman" w:hint="eastAsia"/>
          <w:color w:val="000000" w:themeColor="text1"/>
        </w:rPr>
        <w:t>事例：</w:t>
      </w:r>
      <w:r w:rsidRPr="00871BC1">
        <w:rPr>
          <w:rFonts w:ascii="Times New Roman" w:eastAsia="ＭＳ 明朝" w:hAnsi="Times New Roman" w:hint="eastAsia"/>
          <w:color w:val="000000" w:themeColor="text1"/>
        </w:rPr>
        <w:t xml:space="preserve"> </w:t>
      </w:r>
      <w:r w:rsidR="0058546C" w:rsidRPr="00871BC1">
        <w:rPr>
          <w:rFonts w:ascii="Times New Roman" w:eastAsia="ＭＳ 明朝" w:hAnsi="Times New Roman" w:hint="eastAsia"/>
          <w:color w:val="000000" w:themeColor="text1"/>
        </w:rPr>
        <w:t>参加者</w:t>
      </w:r>
      <w:r w:rsidR="00957D18" w:rsidRPr="00871BC1">
        <w:rPr>
          <w:rFonts w:ascii="Times New Roman" w:eastAsia="ＭＳ 明朝" w:hAnsi="Times New Roman"/>
          <w:color w:val="000000" w:themeColor="text1"/>
        </w:rPr>
        <w:t>A</w:t>
      </w:r>
      <w:r w:rsidR="0058546C" w:rsidRPr="00871BC1">
        <w:rPr>
          <w:rFonts w:ascii="Times New Roman" w:eastAsia="ＭＳ 明朝" w:hAnsi="Times New Roman" w:hint="eastAsia"/>
          <w:color w:val="000000" w:themeColor="text1"/>
        </w:rPr>
        <w:t>（以下，</w:t>
      </w:r>
      <w:r w:rsidR="0058546C" w:rsidRPr="00871BC1">
        <w:rPr>
          <w:rFonts w:ascii="Times New Roman" w:eastAsia="ＭＳ 明朝" w:hAnsi="Times New Roman" w:hint="eastAsia"/>
          <w:color w:val="000000" w:themeColor="text1"/>
        </w:rPr>
        <w:t>A</w:t>
      </w:r>
      <w:r w:rsidR="0058546C" w:rsidRPr="00871BC1">
        <w:rPr>
          <w:rFonts w:ascii="Times New Roman" w:eastAsia="ＭＳ 明朝" w:hAnsi="Times New Roman" w:hint="eastAsia"/>
          <w:color w:val="000000" w:themeColor="text1"/>
        </w:rPr>
        <w:t>）</w:t>
      </w:r>
      <w:r w:rsidR="00957D18" w:rsidRPr="00871BC1">
        <w:rPr>
          <w:rFonts w:ascii="Times New Roman" w:eastAsia="ＭＳ 明朝" w:hAnsi="Times New Roman"/>
          <w:color w:val="000000" w:themeColor="text1"/>
        </w:rPr>
        <w:t>は</w:t>
      </w:r>
      <w:r w:rsidR="00957D18" w:rsidRPr="00871BC1">
        <w:rPr>
          <w:rFonts w:ascii="Times New Roman" w:eastAsia="ＭＳ 明朝" w:hAnsi="Times New Roman" w:hint="eastAsia"/>
          <w:color w:val="000000" w:themeColor="text1"/>
        </w:rPr>
        <w:t>大学卒業年次になって初めて</w:t>
      </w:r>
      <w:r w:rsidR="00EA1629" w:rsidRPr="00871BC1">
        <w:rPr>
          <w:rFonts w:ascii="Times New Roman" w:eastAsia="ＭＳ 明朝" w:hAnsi="Times New Roman" w:hint="eastAsia"/>
          <w:color w:val="000000" w:themeColor="text1"/>
        </w:rPr>
        <w:t>ASD</w:t>
      </w:r>
      <w:r w:rsidR="00957D18" w:rsidRPr="00871BC1">
        <w:rPr>
          <w:rFonts w:ascii="Times New Roman" w:eastAsia="ＭＳ 明朝" w:hAnsi="Times New Roman"/>
          <w:color w:val="000000" w:themeColor="text1"/>
        </w:rPr>
        <w:t>の診断を受け</w:t>
      </w:r>
      <w:r w:rsidR="00E768A8" w:rsidRPr="00871BC1">
        <w:rPr>
          <w:rFonts w:ascii="Times New Roman" w:eastAsia="ＭＳ 明朝" w:hAnsi="Times New Roman"/>
          <w:color w:val="000000" w:themeColor="text1"/>
        </w:rPr>
        <w:t>，</w:t>
      </w:r>
      <w:r w:rsidR="00957D18" w:rsidRPr="00871BC1">
        <w:rPr>
          <w:rFonts w:ascii="Times New Roman" w:eastAsia="ＭＳ 明朝" w:hAnsi="Times New Roman" w:hint="eastAsia"/>
          <w:color w:val="000000" w:themeColor="text1"/>
        </w:rPr>
        <w:t>休学して学生相談</w:t>
      </w:r>
      <w:r w:rsidR="00957D18" w:rsidRPr="00871BC1">
        <w:rPr>
          <w:rFonts w:ascii="Times New Roman" w:eastAsia="ＭＳ 明朝" w:hAnsi="Times New Roman"/>
          <w:color w:val="000000" w:themeColor="text1"/>
        </w:rPr>
        <w:t>を利用していた。</w:t>
      </w:r>
      <w:r w:rsidR="0084698D" w:rsidRPr="00871BC1">
        <w:rPr>
          <w:rFonts w:ascii="Times New Roman" w:eastAsia="ＭＳ 明朝" w:hAnsi="Times New Roman" w:hint="eastAsia"/>
          <w:color w:val="000000" w:themeColor="text1"/>
        </w:rPr>
        <w:t>対人関係</w:t>
      </w:r>
      <w:r w:rsidR="0084698D" w:rsidRPr="00871BC1">
        <w:rPr>
          <w:rFonts w:ascii="Times New Roman" w:eastAsia="ＭＳ 明朝" w:hAnsi="Times New Roman"/>
          <w:color w:val="000000" w:themeColor="text1"/>
        </w:rPr>
        <w:t>でもストレスが多く</w:t>
      </w:r>
      <w:r w:rsidR="00E768A8" w:rsidRPr="00871BC1">
        <w:rPr>
          <w:rFonts w:ascii="Times New Roman" w:eastAsia="ＭＳ 明朝" w:hAnsi="Times New Roman"/>
          <w:color w:val="000000" w:themeColor="text1"/>
        </w:rPr>
        <w:t>，</w:t>
      </w:r>
      <w:r w:rsidR="0084698D" w:rsidRPr="00871BC1">
        <w:rPr>
          <w:rFonts w:ascii="Times New Roman" w:eastAsia="ＭＳ 明朝" w:hAnsi="Times New Roman"/>
          <w:color w:val="000000" w:themeColor="text1"/>
        </w:rPr>
        <w:t>気分のコントロールが</w:t>
      </w:r>
      <w:r w:rsidR="0084698D" w:rsidRPr="00871BC1">
        <w:rPr>
          <w:rFonts w:ascii="Times New Roman" w:eastAsia="ＭＳ 明朝" w:hAnsi="Times New Roman" w:hint="eastAsia"/>
          <w:color w:val="000000" w:themeColor="text1"/>
        </w:rPr>
        <w:t>難しい</w:t>
      </w:r>
      <w:r w:rsidR="0084698D" w:rsidRPr="00871BC1">
        <w:rPr>
          <w:rFonts w:ascii="Times New Roman" w:eastAsia="ＭＳ 明朝" w:hAnsi="Times New Roman"/>
          <w:color w:val="000000" w:themeColor="text1"/>
        </w:rPr>
        <w:t>こともあり</w:t>
      </w:r>
      <w:r w:rsidR="00E768A8" w:rsidRPr="00871BC1">
        <w:rPr>
          <w:rFonts w:ascii="Times New Roman" w:eastAsia="ＭＳ 明朝" w:hAnsi="Times New Roman"/>
          <w:color w:val="000000" w:themeColor="text1"/>
        </w:rPr>
        <w:t>，</w:t>
      </w:r>
      <w:r w:rsidR="0084698D" w:rsidRPr="00871BC1">
        <w:rPr>
          <w:rFonts w:ascii="Times New Roman" w:eastAsia="ＭＳ 明朝" w:hAnsi="Times New Roman" w:hint="eastAsia"/>
          <w:color w:val="000000" w:themeColor="text1"/>
        </w:rPr>
        <w:t>復学に</w:t>
      </w:r>
      <w:r w:rsidR="0084698D" w:rsidRPr="00871BC1">
        <w:rPr>
          <w:rFonts w:ascii="Times New Roman" w:eastAsia="ＭＳ 明朝" w:hAnsi="Times New Roman"/>
          <w:color w:val="000000" w:themeColor="text1"/>
        </w:rPr>
        <w:t>向けて</w:t>
      </w:r>
      <w:r w:rsidR="0084698D" w:rsidRPr="00871BC1">
        <w:rPr>
          <w:rFonts w:ascii="Times New Roman" w:eastAsia="ＭＳ 明朝" w:hAnsi="Times New Roman" w:hint="eastAsia"/>
          <w:color w:val="000000" w:themeColor="text1"/>
        </w:rPr>
        <w:t>社会スキル</w:t>
      </w:r>
      <w:r w:rsidR="0084698D" w:rsidRPr="00871BC1">
        <w:rPr>
          <w:rFonts w:ascii="Times New Roman" w:eastAsia="ＭＳ 明朝" w:hAnsi="Times New Roman"/>
          <w:color w:val="000000" w:themeColor="text1"/>
        </w:rPr>
        <w:t>の向上</w:t>
      </w:r>
      <w:r w:rsidR="0084698D" w:rsidRPr="00871BC1">
        <w:rPr>
          <w:rFonts w:ascii="Times New Roman" w:eastAsia="ＭＳ 明朝" w:hAnsi="Times New Roman" w:hint="eastAsia"/>
          <w:color w:val="000000" w:themeColor="text1"/>
        </w:rPr>
        <w:t>と対人交流</w:t>
      </w:r>
      <w:r w:rsidR="0084698D" w:rsidRPr="00871BC1">
        <w:rPr>
          <w:rFonts w:ascii="Times New Roman" w:eastAsia="ＭＳ 明朝" w:hAnsi="Times New Roman"/>
          <w:color w:val="000000" w:themeColor="text1"/>
        </w:rPr>
        <w:t>を</w:t>
      </w:r>
      <w:r w:rsidR="0084698D" w:rsidRPr="00871BC1">
        <w:rPr>
          <w:rFonts w:ascii="Times New Roman" w:eastAsia="ＭＳ 明朝" w:hAnsi="Times New Roman" w:hint="eastAsia"/>
          <w:color w:val="000000" w:themeColor="text1"/>
        </w:rPr>
        <w:t>目的</w:t>
      </w:r>
      <w:r w:rsidR="0084698D" w:rsidRPr="00871BC1">
        <w:rPr>
          <w:rFonts w:ascii="Times New Roman" w:eastAsia="ＭＳ 明朝" w:hAnsi="Times New Roman"/>
          <w:color w:val="000000" w:themeColor="text1"/>
        </w:rPr>
        <w:t>に</w:t>
      </w:r>
      <w:r w:rsidR="0084698D" w:rsidRPr="00871BC1">
        <w:rPr>
          <w:rFonts w:ascii="Times New Roman" w:eastAsia="ＭＳ 明朝" w:hAnsi="Times New Roman" w:hint="eastAsia"/>
          <w:color w:val="000000" w:themeColor="text1"/>
        </w:rPr>
        <w:t>プログラムに</w:t>
      </w:r>
      <w:r w:rsidR="0084698D" w:rsidRPr="00871BC1">
        <w:rPr>
          <w:rFonts w:ascii="Times New Roman" w:eastAsia="ＭＳ 明朝" w:hAnsi="Times New Roman"/>
          <w:color w:val="000000" w:themeColor="text1"/>
        </w:rPr>
        <w:t>参加した。</w:t>
      </w:r>
    </w:p>
    <w:p w14:paraId="2261D154" w14:textId="4ACF6D0C" w:rsidR="0084698D" w:rsidRPr="00871BC1" w:rsidRDefault="00817221" w:rsidP="00817221">
      <w:pPr>
        <w:rPr>
          <w:rFonts w:ascii="Times New Roman" w:eastAsia="ＭＳ 明朝" w:hAnsi="Times New Roman"/>
          <w:color w:val="000000" w:themeColor="text1"/>
        </w:rPr>
      </w:pPr>
      <w:r w:rsidRPr="00871BC1">
        <w:rPr>
          <w:rFonts w:ascii="Times New Roman" w:eastAsia="ＭＳ 明朝" w:hAnsi="Times New Roman" w:hint="eastAsia"/>
          <w:color w:val="000000" w:themeColor="text1"/>
        </w:rPr>
        <w:t xml:space="preserve">　</w:t>
      </w:r>
      <w:r w:rsidR="0084698D" w:rsidRPr="00871BC1">
        <w:rPr>
          <w:rFonts w:ascii="Times New Roman" w:eastAsia="ＭＳ 明朝" w:hAnsi="Times New Roman" w:hint="eastAsia"/>
          <w:color w:val="000000" w:themeColor="text1"/>
        </w:rPr>
        <w:t>プログラム</w:t>
      </w:r>
      <w:r w:rsidR="0084698D" w:rsidRPr="00871BC1">
        <w:rPr>
          <w:rFonts w:ascii="Times New Roman" w:eastAsia="ＭＳ 明朝" w:hAnsi="Times New Roman"/>
          <w:color w:val="000000" w:themeColor="text1"/>
        </w:rPr>
        <w:t>開始前の状況：</w:t>
      </w:r>
      <w:r w:rsidRPr="00871BC1">
        <w:rPr>
          <w:rFonts w:ascii="Times New Roman" w:eastAsia="ＭＳ 明朝" w:hAnsi="Times New Roman" w:hint="eastAsia"/>
          <w:color w:val="000000" w:themeColor="text1"/>
        </w:rPr>
        <w:t xml:space="preserve"> </w:t>
      </w:r>
      <w:r w:rsidR="0084698D" w:rsidRPr="00871BC1">
        <w:rPr>
          <w:rFonts w:ascii="Times New Roman" w:eastAsia="ＭＳ 明朝" w:hAnsi="Times New Roman" w:hint="eastAsia"/>
          <w:color w:val="000000" w:themeColor="text1"/>
        </w:rPr>
        <w:t>友人とのやり取り</w:t>
      </w:r>
      <w:r w:rsidR="0084698D" w:rsidRPr="00871BC1">
        <w:rPr>
          <w:rFonts w:ascii="Times New Roman" w:eastAsia="ＭＳ 明朝" w:hAnsi="Times New Roman"/>
          <w:color w:val="000000" w:themeColor="text1"/>
        </w:rPr>
        <w:t>に気を遣いすぎ</w:t>
      </w:r>
      <w:r w:rsidR="00E768A8" w:rsidRPr="00871BC1">
        <w:rPr>
          <w:rFonts w:ascii="Times New Roman" w:eastAsia="ＭＳ 明朝" w:hAnsi="Times New Roman"/>
          <w:color w:val="000000" w:themeColor="text1"/>
        </w:rPr>
        <w:t>，</w:t>
      </w:r>
      <w:r w:rsidR="0084698D" w:rsidRPr="00871BC1">
        <w:rPr>
          <w:rFonts w:ascii="Times New Roman" w:eastAsia="ＭＳ 明朝" w:hAnsi="Times New Roman"/>
          <w:color w:val="000000" w:themeColor="text1"/>
        </w:rPr>
        <w:t>対人関係への疲れを</w:t>
      </w:r>
      <w:r w:rsidR="00E7153C" w:rsidRPr="00871BC1">
        <w:rPr>
          <w:rFonts w:ascii="Times New Roman" w:eastAsia="ＭＳ 明朝" w:hAnsi="Times New Roman" w:hint="eastAsia"/>
          <w:color w:val="000000" w:themeColor="text1"/>
        </w:rPr>
        <w:t>感じて</w:t>
      </w:r>
      <w:r w:rsidR="0084698D" w:rsidRPr="00871BC1">
        <w:rPr>
          <w:rFonts w:ascii="Times New Roman" w:eastAsia="ＭＳ 明朝" w:hAnsi="Times New Roman"/>
          <w:color w:val="000000" w:themeColor="text1"/>
        </w:rPr>
        <w:t>いた。</w:t>
      </w:r>
      <w:r w:rsidR="0084698D" w:rsidRPr="00871BC1">
        <w:rPr>
          <w:rFonts w:ascii="Times New Roman" w:eastAsia="ＭＳ 明朝" w:hAnsi="Times New Roman" w:hint="eastAsia"/>
          <w:color w:val="000000" w:themeColor="text1"/>
        </w:rPr>
        <w:t>対人交流場面での</w:t>
      </w:r>
      <w:r w:rsidR="0084698D" w:rsidRPr="00871BC1">
        <w:rPr>
          <w:rFonts w:ascii="Times New Roman" w:eastAsia="ＭＳ 明朝" w:hAnsi="Times New Roman"/>
          <w:color w:val="000000" w:themeColor="text1"/>
        </w:rPr>
        <w:t>否定的な体験</w:t>
      </w:r>
      <w:r w:rsidR="0084698D" w:rsidRPr="00871BC1">
        <w:rPr>
          <w:rFonts w:ascii="Times New Roman" w:eastAsia="ＭＳ 明朝" w:hAnsi="Times New Roman" w:hint="eastAsia"/>
          <w:color w:val="000000" w:themeColor="text1"/>
        </w:rPr>
        <w:t>を語ること</w:t>
      </w:r>
      <w:r w:rsidR="0084698D" w:rsidRPr="00871BC1">
        <w:rPr>
          <w:rFonts w:ascii="Times New Roman" w:eastAsia="ＭＳ 明朝" w:hAnsi="Times New Roman"/>
          <w:color w:val="000000" w:themeColor="text1"/>
        </w:rPr>
        <w:t>が多く</w:t>
      </w:r>
      <w:r w:rsidR="00E768A8" w:rsidRPr="00871BC1">
        <w:rPr>
          <w:rFonts w:ascii="Times New Roman" w:eastAsia="ＭＳ 明朝" w:hAnsi="Times New Roman"/>
          <w:color w:val="000000" w:themeColor="text1"/>
        </w:rPr>
        <w:t>，</w:t>
      </w:r>
      <w:r w:rsidR="0084698D" w:rsidRPr="00871BC1">
        <w:rPr>
          <w:rFonts w:ascii="Times New Roman" w:eastAsia="ＭＳ 明朝" w:hAnsi="Times New Roman"/>
          <w:color w:val="000000" w:themeColor="text1"/>
        </w:rPr>
        <w:t>コミュニケーション</w:t>
      </w:r>
      <w:r w:rsidR="0084698D" w:rsidRPr="00871BC1">
        <w:rPr>
          <w:rFonts w:ascii="Times New Roman" w:eastAsia="ＭＳ 明朝" w:hAnsi="Times New Roman" w:hint="eastAsia"/>
          <w:color w:val="000000" w:themeColor="text1"/>
        </w:rPr>
        <w:t>への自信</w:t>
      </w:r>
      <w:r w:rsidR="0084698D" w:rsidRPr="00871BC1">
        <w:rPr>
          <w:rFonts w:ascii="Times New Roman" w:eastAsia="ＭＳ 明朝" w:hAnsi="Times New Roman"/>
          <w:color w:val="000000" w:themeColor="text1"/>
        </w:rPr>
        <w:t>が持てず</w:t>
      </w:r>
      <w:r w:rsidR="0084698D" w:rsidRPr="00871BC1">
        <w:rPr>
          <w:rFonts w:ascii="Times New Roman" w:eastAsia="ＭＳ 明朝" w:hAnsi="Times New Roman" w:hint="eastAsia"/>
          <w:color w:val="000000" w:themeColor="text1"/>
        </w:rPr>
        <w:t>「</w:t>
      </w:r>
      <w:r w:rsidR="0084698D" w:rsidRPr="00871BC1">
        <w:rPr>
          <w:rFonts w:ascii="Times New Roman" w:eastAsia="ＭＳ 明朝" w:hAnsi="Times New Roman"/>
          <w:color w:val="000000" w:themeColor="text1"/>
        </w:rPr>
        <w:t>自分はそれができない人なんだと</w:t>
      </w:r>
      <w:r w:rsidR="0084698D" w:rsidRPr="00871BC1">
        <w:rPr>
          <w:rFonts w:ascii="Times New Roman" w:eastAsia="ＭＳ 明朝" w:hAnsi="Times New Roman" w:hint="eastAsia"/>
          <w:color w:val="000000" w:themeColor="text1"/>
        </w:rPr>
        <w:t>諦め</w:t>
      </w:r>
      <w:r w:rsidR="0084698D" w:rsidRPr="00871BC1">
        <w:rPr>
          <w:rFonts w:ascii="Times New Roman" w:eastAsia="ＭＳ 明朝" w:hAnsi="Times New Roman"/>
          <w:color w:val="000000" w:themeColor="text1"/>
        </w:rPr>
        <w:t>ている</w:t>
      </w:r>
      <w:r w:rsidR="0084698D" w:rsidRPr="00871BC1">
        <w:rPr>
          <w:rFonts w:ascii="Times New Roman" w:eastAsia="ＭＳ 明朝" w:hAnsi="Times New Roman" w:hint="eastAsia"/>
          <w:color w:val="000000" w:themeColor="text1"/>
        </w:rPr>
        <w:t>」と</w:t>
      </w:r>
      <w:r w:rsidR="0084698D" w:rsidRPr="00871BC1">
        <w:rPr>
          <w:rFonts w:ascii="Times New Roman" w:eastAsia="ＭＳ 明朝" w:hAnsi="Times New Roman"/>
          <w:color w:val="000000" w:themeColor="text1"/>
        </w:rPr>
        <w:t>話していた。</w:t>
      </w:r>
      <w:r w:rsidR="0084698D" w:rsidRPr="00871BC1">
        <w:rPr>
          <w:rFonts w:ascii="Times New Roman" w:eastAsia="ＭＳ 明朝" w:hAnsi="Times New Roman" w:hint="eastAsia"/>
          <w:color w:val="000000" w:themeColor="text1"/>
        </w:rPr>
        <w:t>仲間に</w:t>
      </w:r>
      <w:r w:rsidR="0084698D" w:rsidRPr="00871BC1">
        <w:rPr>
          <w:rFonts w:ascii="Times New Roman" w:eastAsia="ＭＳ 明朝" w:hAnsi="Times New Roman"/>
          <w:color w:val="000000" w:themeColor="text1"/>
        </w:rPr>
        <w:t>入れないことに対</w:t>
      </w:r>
      <w:r w:rsidRPr="00871BC1">
        <w:rPr>
          <w:rFonts w:ascii="Times New Roman" w:eastAsia="ＭＳ 明朝" w:hAnsi="Times New Roman" w:hint="eastAsia"/>
          <w:color w:val="000000" w:themeColor="text1"/>
        </w:rPr>
        <w:t>する</w:t>
      </w:r>
      <w:r w:rsidR="0084698D" w:rsidRPr="00871BC1">
        <w:rPr>
          <w:rFonts w:ascii="Times New Roman" w:eastAsia="ＭＳ 明朝" w:hAnsi="Times New Roman"/>
          <w:color w:val="000000" w:themeColor="text1"/>
        </w:rPr>
        <w:t>寂しさを</w:t>
      </w:r>
      <w:r w:rsidR="0084698D" w:rsidRPr="00871BC1">
        <w:rPr>
          <w:rFonts w:ascii="Times New Roman" w:eastAsia="ＭＳ 明朝" w:hAnsi="Times New Roman" w:hint="eastAsia"/>
          <w:color w:val="000000" w:themeColor="text1"/>
        </w:rPr>
        <w:t>語って</w:t>
      </w:r>
      <w:r w:rsidR="0084698D" w:rsidRPr="00871BC1">
        <w:rPr>
          <w:rFonts w:ascii="Times New Roman" w:eastAsia="ＭＳ 明朝" w:hAnsi="Times New Roman"/>
          <w:color w:val="000000" w:themeColor="text1"/>
        </w:rPr>
        <w:t>おり</w:t>
      </w:r>
      <w:r w:rsidR="00E768A8" w:rsidRPr="00871BC1">
        <w:rPr>
          <w:rFonts w:ascii="Times New Roman" w:eastAsia="ＭＳ 明朝" w:hAnsi="Times New Roman"/>
          <w:color w:val="000000" w:themeColor="text1"/>
        </w:rPr>
        <w:t>，</w:t>
      </w:r>
      <w:r w:rsidR="0084698D" w:rsidRPr="00871BC1">
        <w:rPr>
          <w:rFonts w:ascii="Times New Roman" w:eastAsia="ＭＳ 明朝" w:hAnsi="Times New Roman"/>
          <w:color w:val="000000" w:themeColor="text1"/>
        </w:rPr>
        <w:t>面白い冗談を</w:t>
      </w:r>
      <w:r w:rsidR="0084698D" w:rsidRPr="00871BC1">
        <w:rPr>
          <w:rFonts w:ascii="Times New Roman" w:eastAsia="ＭＳ 明朝" w:hAnsi="Times New Roman" w:hint="eastAsia"/>
          <w:color w:val="000000" w:themeColor="text1"/>
        </w:rPr>
        <w:t>事前</w:t>
      </w:r>
      <w:r w:rsidR="0084698D" w:rsidRPr="00871BC1">
        <w:rPr>
          <w:rFonts w:ascii="Times New Roman" w:eastAsia="ＭＳ 明朝" w:hAnsi="Times New Roman"/>
          <w:color w:val="000000" w:themeColor="text1"/>
        </w:rPr>
        <w:t>に準備して</w:t>
      </w:r>
      <w:r w:rsidR="0084698D" w:rsidRPr="00871BC1">
        <w:rPr>
          <w:rFonts w:ascii="Times New Roman" w:eastAsia="ＭＳ 明朝" w:hAnsi="Times New Roman" w:hint="eastAsia"/>
          <w:color w:val="000000" w:themeColor="text1"/>
        </w:rPr>
        <w:t>言ってみる</w:t>
      </w:r>
      <w:r w:rsidR="00E768A8" w:rsidRPr="00871BC1">
        <w:rPr>
          <w:rFonts w:ascii="Times New Roman" w:eastAsia="ＭＳ 明朝" w:hAnsi="Times New Roman"/>
          <w:color w:val="000000" w:themeColor="text1"/>
        </w:rPr>
        <w:t>，</w:t>
      </w:r>
      <w:r w:rsidR="0084698D" w:rsidRPr="00871BC1">
        <w:rPr>
          <w:rFonts w:ascii="Times New Roman" w:eastAsia="ＭＳ 明朝" w:hAnsi="Times New Roman"/>
          <w:color w:val="000000" w:themeColor="text1"/>
        </w:rPr>
        <w:t>ファッション</w:t>
      </w:r>
      <w:r w:rsidR="0084698D" w:rsidRPr="00871BC1">
        <w:rPr>
          <w:rFonts w:ascii="Times New Roman" w:eastAsia="ＭＳ 明朝" w:hAnsi="Times New Roman" w:hint="eastAsia"/>
          <w:color w:val="000000" w:themeColor="text1"/>
        </w:rPr>
        <w:t>誌</w:t>
      </w:r>
      <w:r w:rsidRPr="00871BC1">
        <w:rPr>
          <w:rFonts w:ascii="Times New Roman" w:eastAsia="ＭＳ 明朝" w:hAnsi="Times New Roman" w:hint="eastAsia"/>
          <w:color w:val="000000" w:themeColor="text1"/>
        </w:rPr>
        <w:t>など</w:t>
      </w:r>
      <w:r w:rsidR="0084698D" w:rsidRPr="00871BC1">
        <w:rPr>
          <w:rFonts w:ascii="Times New Roman" w:eastAsia="ＭＳ 明朝" w:hAnsi="Times New Roman" w:hint="eastAsia"/>
          <w:color w:val="000000" w:themeColor="text1"/>
        </w:rPr>
        <w:t>で</w:t>
      </w:r>
      <w:r w:rsidR="0084698D" w:rsidRPr="00871BC1">
        <w:rPr>
          <w:rFonts w:ascii="Times New Roman" w:eastAsia="ＭＳ 明朝" w:hAnsi="Times New Roman"/>
          <w:color w:val="000000" w:themeColor="text1"/>
        </w:rPr>
        <w:t>明るいファッションを取り入れ印象を変えてみる</w:t>
      </w:r>
      <w:r w:rsidR="00E768A8" w:rsidRPr="00871BC1">
        <w:rPr>
          <w:rFonts w:ascii="Times New Roman" w:eastAsia="ＭＳ 明朝" w:hAnsi="Times New Roman"/>
          <w:color w:val="000000" w:themeColor="text1"/>
        </w:rPr>
        <w:t>，</w:t>
      </w:r>
      <w:r w:rsidRPr="00871BC1">
        <w:rPr>
          <w:rFonts w:ascii="Times New Roman" w:eastAsia="ＭＳ 明朝" w:hAnsi="Times New Roman" w:hint="eastAsia"/>
          <w:color w:val="000000" w:themeColor="text1"/>
        </w:rPr>
        <w:t>ほか</w:t>
      </w:r>
      <w:r w:rsidR="0084698D" w:rsidRPr="00871BC1">
        <w:rPr>
          <w:rFonts w:ascii="Times New Roman" w:eastAsia="ＭＳ 明朝" w:hAnsi="Times New Roman" w:hint="eastAsia"/>
          <w:color w:val="000000" w:themeColor="text1"/>
        </w:rPr>
        <w:t>の人</w:t>
      </w:r>
      <w:r w:rsidR="0084698D" w:rsidRPr="00871BC1">
        <w:rPr>
          <w:rFonts w:ascii="Times New Roman" w:eastAsia="ＭＳ 明朝" w:hAnsi="Times New Roman"/>
          <w:color w:val="000000" w:themeColor="text1"/>
        </w:rPr>
        <w:t>の会話を詳細に観察し</w:t>
      </w:r>
      <w:r w:rsidR="0084698D" w:rsidRPr="00871BC1">
        <w:rPr>
          <w:rFonts w:ascii="Times New Roman" w:eastAsia="ＭＳ 明朝" w:hAnsi="Times New Roman" w:hint="eastAsia"/>
          <w:color w:val="000000" w:themeColor="text1"/>
        </w:rPr>
        <w:t>会話</w:t>
      </w:r>
      <w:r w:rsidR="0084698D" w:rsidRPr="00871BC1">
        <w:rPr>
          <w:rFonts w:ascii="Times New Roman" w:eastAsia="ＭＳ 明朝" w:hAnsi="Times New Roman"/>
          <w:color w:val="000000" w:themeColor="text1"/>
        </w:rPr>
        <w:t>のパターンを</w:t>
      </w:r>
      <w:r w:rsidR="0084698D" w:rsidRPr="00871BC1">
        <w:rPr>
          <w:rFonts w:ascii="Times New Roman" w:eastAsia="ＭＳ 明朝" w:hAnsi="Times New Roman" w:hint="eastAsia"/>
          <w:color w:val="000000" w:themeColor="text1"/>
        </w:rPr>
        <w:t>見つける</w:t>
      </w:r>
      <w:r w:rsidR="0084698D" w:rsidRPr="00871BC1">
        <w:rPr>
          <w:rFonts w:ascii="Times New Roman" w:eastAsia="ＭＳ 明朝" w:hAnsi="Times New Roman"/>
          <w:color w:val="000000" w:themeColor="text1"/>
        </w:rPr>
        <w:t>など</w:t>
      </w:r>
      <w:r w:rsidRPr="00871BC1">
        <w:rPr>
          <w:rFonts w:ascii="Times New Roman" w:eastAsia="ＭＳ 明朝" w:hAnsi="Times New Roman" w:hint="eastAsia"/>
          <w:color w:val="000000" w:themeColor="text1"/>
        </w:rPr>
        <w:t>，</w:t>
      </w:r>
      <w:r w:rsidR="0084698D" w:rsidRPr="00871BC1">
        <w:rPr>
          <w:rFonts w:ascii="Times New Roman" w:eastAsia="ＭＳ 明朝" w:hAnsi="Times New Roman" w:hint="eastAsia"/>
          <w:color w:val="000000" w:themeColor="text1"/>
        </w:rPr>
        <w:t>日々</w:t>
      </w:r>
      <w:r w:rsidR="0084698D" w:rsidRPr="00871BC1">
        <w:rPr>
          <w:rFonts w:ascii="Times New Roman" w:eastAsia="ＭＳ 明朝" w:hAnsi="Times New Roman"/>
          <w:color w:val="000000" w:themeColor="text1"/>
        </w:rPr>
        <w:t>多くの工夫をして</w:t>
      </w:r>
      <w:r w:rsidR="0084698D" w:rsidRPr="00871BC1">
        <w:rPr>
          <w:rFonts w:ascii="Times New Roman" w:eastAsia="ＭＳ 明朝" w:hAnsi="Times New Roman" w:hint="eastAsia"/>
          <w:color w:val="000000" w:themeColor="text1"/>
        </w:rPr>
        <w:t>いた</w:t>
      </w:r>
      <w:r w:rsidR="0084698D" w:rsidRPr="00871BC1">
        <w:rPr>
          <w:rFonts w:ascii="Times New Roman" w:eastAsia="ＭＳ 明朝" w:hAnsi="Times New Roman"/>
          <w:color w:val="000000" w:themeColor="text1"/>
        </w:rPr>
        <w:t>。それ</w:t>
      </w:r>
      <w:r w:rsidRPr="00871BC1">
        <w:rPr>
          <w:rFonts w:ascii="Times New Roman" w:eastAsia="ＭＳ 明朝" w:hAnsi="Times New Roman" w:hint="eastAsia"/>
          <w:color w:val="000000" w:themeColor="text1"/>
        </w:rPr>
        <w:t>らの</w:t>
      </w:r>
      <w:r w:rsidR="0084698D" w:rsidRPr="00871BC1">
        <w:rPr>
          <w:rFonts w:ascii="Times New Roman" w:eastAsia="ＭＳ 明朝" w:hAnsi="Times New Roman"/>
          <w:color w:val="000000" w:themeColor="text1"/>
        </w:rPr>
        <w:t>一部</w:t>
      </w:r>
      <w:r w:rsidRPr="00871BC1">
        <w:rPr>
          <w:rFonts w:ascii="Times New Roman" w:eastAsia="ＭＳ 明朝" w:hAnsi="Times New Roman" w:hint="eastAsia"/>
          <w:color w:val="000000" w:themeColor="text1"/>
        </w:rPr>
        <w:t>は</w:t>
      </w:r>
      <w:r w:rsidR="0084698D" w:rsidRPr="00871BC1">
        <w:rPr>
          <w:rFonts w:ascii="Times New Roman" w:eastAsia="ＭＳ 明朝" w:hAnsi="Times New Roman"/>
          <w:color w:val="000000" w:themeColor="text1"/>
        </w:rPr>
        <w:t>成功してはいるものの</w:t>
      </w:r>
      <w:r w:rsidR="00E768A8" w:rsidRPr="00871BC1">
        <w:rPr>
          <w:rFonts w:ascii="Times New Roman" w:eastAsia="ＭＳ 明朝" w:hAnsi="Times New Roman"/>
          <w:color w:val="000000" w:themeColor="text1"/>
        </w:rPr>
        <w:t>，</w:t>
      </w:r>
      <w:r w:rsidR="0084698D" w:rsidRPr="00871BC1">
        <w:rPr>
          <w:rFonts w:ascii="Times New Roman" w:eastAsia="ＭＳ 明朝" w:hAnsi="Times New Roman"/>
          <w:color w:val="000000" w:themeColor="text1"/>
        </w:rPr>
        <w:t>コミュニケーション</w:t>
      </w:r>
      <w:r w:rsidR="0084698D" w:rsidRPr="00871BC1">
        <w:rPr>
          <w:rFonts w:ascii="Times New Roman" w:eastAsia="ＭＳ 明朝" w:hAnsi="Times New Roman" w:hint="eastAsia"/>
          <w:color w:val="000000" w:themeColor="text1"/>
        </w:rPr>
        <w:t>場面</w:t>
      </w:r>
      <w:r w:rsidR="0084698D" w:rsidRPr="00871BC1">
        <w:rPr>
          <w:rFonts w:ascii="Times New Roman" w:eastAsia="ＭＳ 明朝" w:hAnsi="Times New Roman"/>
          <w:color w:val="000000" w:themeColor="text1"/>
        </w:rPr>
        <w:t>では疲れてしまい</w:t>
      </w:r>
      <w:r w:rsidR="00E768A8" w:rsidRPr="00871BC1">
        <w:rPr>
          <w:rFonts w:ascii="Times New Roman" w:eastAsia="ＭＳ 明朝" w:hAnsi="Times New Roman"/>
          <w:color w:val="000000" w:themeColor="text1"/>
        </w:rPr>
        <w:t>，</w:t>
      </w:r>
      <w:r w:rsidR="0084698D" w:rsidRPr="00871BC1">
        <w:rPr>
          <w:rFonts w:ascii="Times New Roman" w:eastAsia="ＭＳ 明朝" w:hAnsi="Times New Roman" w:hint="eastAsia"/>
          <w:color w:val="000000" w:themeColor="text1"/>
        </w:rPr>
        <w:t>苛立ち</w:t>
      </w:r>
      <w:r w:rsidR="0084698D" w:rsidRPr="00871BC1">
        <w:rPr>
          <w:rFonts w:ascii="Times New Roman" w:eastAsia="ＭＳ 明朝" w:hAnsi="Times New Roman"/>
          <w:color w:val="000000" w:themeColor="text1"/>
        </w:rPr>
        <w:t>を感じることも多</w:t>
      </w:r>
      <w:r w:rsidR="0084698D" w:rsidRPr="00871BC1">
        <w:rPr>
          <w:rFonts w:ascii="Times New Roman" w:eastAsia="ＭＳ 明朝" w:hAnsi="Times New Roman" w:hint="eastAsia"/>
          <w:color w:val="000000" w:themeColor="text1"/>
        </w:rPr>
        <w:t>いとの</w:t>
      </w:r>
      <w:r w:rsidRPr="00871BC1">
        <w:rPr>
          <w:rFonts w:ascii="Times New Roman" w:eastAsia="ＭＳ 明朝" w:hAnsi="Times New Roman" w:hint="eastAsia"/>
          <w:color w:val="000000" w:themeColor="text1"/>
        </w:rPr>
        <w:t>こと</w:t>
      </w:r>
      <w:r w:rsidR="0084698D" w:rsidRPr="00871BC1">
        <w:rPr>
          <w:rFonts w:ascii="Times New Roman" w:eastAsia="ＭＳ 明朝" w:hAnsi="Times New Roman"/>
          <w:color w:val="000000" w:themeColor="text1"/>
        </w:rPr>
        <w:t>だった。</w:t>
      </w:r>
      <w:r w:rsidR="0084698D" w:rsidRPr="00871BC1">
        <w:rPr>
          <w:rFonts w:ascii="Times New Roman" w:eastAsia="ＭＳ 明朝" w:hAnsi="Times New Roman" w:hint="eastAsia"/>
          <w:color w:val="000000" w:themeColor="text1"/>
        </w:rPr>
        <w:t>学校</w:t>
      </w:r>
      <w:r w:rsidR="0084698D" w:rsidRPr="00871BC1">
        <w:rPr>
          <w:rFonts w:ascii="Times New Roman" w:eastAsia="ＭＳ 明朝" w:hAnsi="Times New Roman"/>
          <w:color w:val="000000" w:themeColor="text1"/>
        </w:rPr>
        <w:t>での生活については「友人はいるけど</w:t>
      </w:r>
      <w:r w:rsidR="00E768A8" w:rsidRPr="00871BC1">
        <w:rPr>
          <w:rFonts w:ascii="Times New Roman" w:eastAsia="ＭＳ 明朝" w:hAnsi="Times New Roman"/>
          <w:color w:val="000000" w:themeColor="text1"/>
        </w:rPr>
        <w:t>，</w:t>
      </w:r>
      <w:r w:rsidR="0084698D" w:rsidRPr="00871BC1">
        <w:rPr>
          <w:rFonts w:ascii="Times New Roman" w:eastAsia="ＭＳ 明朝" w:hAnsi="Times New Roman"/>
          <w:color w:val="000000" w:themeColor="text1"/>
        </w:rPr>
        <w:t>常に一歩</w:t>
      </w:r>
      <w:r w:rsidR="0084698D" w:rsidRPr="00871BC1">
        <w:rPr>
          <w:rFonts w:ascii="Times New Roman" w:eastAsia="ＭＳ 明朝" w:hAnsi="Times New Roman" w:hint="eastAsia"/>
          <w:color w:val="000000" w:themeColor="text1"/>
        </w:rPr>
        <w:t>引いて</w:t>
      </w:r>
      <w:r w:rsidR="00E768A8" w:rsidRPr="00871BC1">
        <w:rPr>
          <w:rFonts w:ascii="Times New Roman" w:eastAsia="ＭＳ 明朝" w:hAnsi="Times New Roman"/>
          <w:color w:val="000000" w:themeColor="text1"/>
        </w:rPr>
        <w:t>，</w:t>
      </w:r>
      <w:r w:rsidR="0084698D" w:rsidRPr="00871BC1">
        <w:rPr>
          <w:rFonts w:ascii="Times New Roman" w:eastAsia="ＭＳ 明朝" w:hAnsi="Times New Roman"/>
          <w:color w:val="000000" w:themeColor="text1"/>
        </w:rPr>
        <w:t>まるで自分</w:t>
      </w:r>
      <w:r w:rsidR="0084698D" w:rsidRPr="00871BC1">
        <w:rPr>
          <w:rFonts w:ascii="Times New Roman" w:eastAsia="ＭＳ 明朝" w:hAnsi="Times New Roman" w:hint="eastAsia"/>
          <w:color w:val="000000" w:themeColor="text1"/>
        </w:rPr>
        <w:t>は</w:t>
      </w:r>
      <w:r w:rsidR="0084698D" w:rsidRPr="00871BC1">
        <w:rPr>
          <w:rFonts w:ascii="Times New Roman" w:eastAsia="ＭＳ 明朝" w:hAnsi="Times New Roman"/>
          <w:color w:val="000000" w:themeColor="text1"/>
        </w:rPr>
        <w:t>仲良く話す友達を一歩離れて</w:t>
      </w:r>
      <w:r w:rsidR="0084698D" w:rsidRPr="00871BC1">
        <w:rPr>
          <w:rFonts w:ascii="Times New Roman" w:eastAsia="ＭＳ 明朝" w:hAnsi="Times New Roman" w:hint="eastAsia"/>
          <w:color w:val="000000" w:themeColor="text1"/>
        </w:rPr>
        <w:t>見ている</w:t>
      </w:r>
      <w:r w:rsidR="0084698D" w:rsidRPr="00871BC1">
        <w:rPr>
          <w:rFonts w:ascii="Times New Roman" w:eastAsia="ＭＳ 明朝" w:hAnsi="Times New Roman"/>
          <w:color w:val="000000" w:themeColor="text1"/>
        </w:rPr>
        <w:t>親のよう</w:t>
      </w:r>
      <w:r w:rsidR="005A0B8A" w:rsidRPr="00871BC1">
        <w:rPr>
          <w:rFonts w:ascii="Times New Roman" w:eastAsia="ＭＳ 明朝" w:hAnsi="Times New Roman" w:hint="eastAsia"/>
          <w:color w:val="000000" w:themeColor="text1"/>
        </w:rPr>
        <w:t>だと</w:t>
      </w:r>
      <w:r w:rsidR="0084698D" w:rsidRPr="00871BC1">
        <w:rPr>
          <w:rFonts w:ascii="Times New Roman" w:eastAsia="ＭＳ 明朝" w:hAnsi="Times New Roman"/>
          <w:color w:val="000000" w:themeColor="text1"/>
        </w:rPr>
        <w:t>感じる</w:t>
      </w:r>
      <w:r w:rsidRPr="00871BC1">
        <w:rPr>
          <w:rFonts w:ascii="Times New Roman" w:eastAsia="ＭＳ 明朝" w:hAnsi="Times New Roman" w:hint="eastAsia"/>
          <w:color w:val="000000" w:themeColor="text1"/>
        </w:rPr>
        <w:t>とき</w:t>
      </w:r>
      <w:r w:rsidR="0084698D" w:rsidRPr="00871BC1">
        <w:rPr>
          <w:rFonts w:ascii="Times New Roman" w:eastAsia="ＭＳ 明朝" w:hAnsi="Times New Roman"/>
          <w:color w:val="000000" w:themeColor="text1"/>
        </w:rPr>
        <w:t>がある」と話</w:t>
      </w:r>
      <w:r w:rsidR="0084698D" w:rsidRPr="00871BC1">
        <w:rPr>
          <w:rFonts w:ascii="Times New Roman" w:eastAsia="ＭＳ 明朝" w:hAnsi="Times New Roman" w:hint="eastAsia"/>
          <w:color w:val="000000" w:themeColor="text1"/>
        </w:rPr>
        <w:t>していた</w:t>
      </w:r>
      <w:r w:rsidR="0084698D" w:rsidRPr="00871BC1">
        <w:rPr>
          <w:rFonts w:ascii="Times New Roman" w:eastAsia="ＭＳ 明朝" w:hAnsi="Times New Roman"/>
          <w:color w:val="000000" w:themeColor="text1"/>
        </w:rPr>
        <w:t>。</w:t>
      </w:r>
    </w:p>
    <w:p w14:paraId="0ADA3317" w14:textId="38408FEF" w:rsidR="006E019F" w:rsidRPr="00871BC1" w:rsidRDefault="00817221" w:rsidP="00817221">
      <w:pPr>
        <w:rPr>
          <w:rFonts w:ascii="Times New Roman" w:eastAsia="ＭＳ 明朝" w:hAnsi="Times New Roman"/>
          <w:color w:val="000000" w:themeColor="text1"/>
        </w:rPr>
      </w:pPr>
      <w:r w:rsidRPr="00871BC1">
        <w:rPr>
          <w:rFonts w:ascii="Times New Roman" w:eastAsia="ＭＳ 明朝" w:hAnsi="Times New Roman" w:hint="eastAsia"/>
          <w:color w:val="000000" w:themeColor="text1"/>
        </w:rPr>
        <w:t xml:space="preserve">　</w:t>
      </w:r>
      <w:r w:rsidR="0084698D" w:rsidRPr="00871BC1">
        <w:rPr>
          <w:rFonts w:ascii="Times New Roman" w:eastAsia="ＭＳ 明朝" w:hAnsi="Times New Roman" w:hint="eastAsia"/>
          <w:color w:val="000000" w:themeColor="text1"/>
        </w:rPr>
        <w:t>プログラム</w:t>
      </w:r>
      <w:r w:rsidR="0084698D" w:rsidRPr="00871BC1">
        <w:rPr>
          <w:rFonts w:ascii="Times New Roman" w:eastAsia="ＭＳ 明朝" w:hAnsi="Times New Roman"/>
          <w:color w:val="000000" w:themeColor="text1"/>
        </w:rPr>
        <w:t>導入時の様子：</w:t>
      </w:r>
      <w:r w:rsidRPr="00871BC1">
        <w:rPr>
          <w:rFonts w:ascii="Times New Roman" w:eastAsia="ＭＳ 明朝" w:hAnsi="Times New Roman" w:hint="eastAsia"/>
          <w:color w:val="000000" w:themeColor="text1"/>
        </w:rPr>
        <w:t xml:space="preserve"> </w:t>
      </w:r>
      <w:r w:rsidR="0084698D" w:rsidRPr="00871BC1">
        <w:rPr>
          <w:rFonts w:ascii="Times New Roman" w:eastAsia="ＭＳ 明朝" w:hAnsi="Times New Roman" w:hint="eastAsia"/>
          <w:color w:val="000000" w:themeColor="text1"/>
        </w:rPr>
        <w:t>対人関係</w:t>
      </w:r>
      <w:r w:rsidR="0084698D" w:rsidRPr="00871BC1">
        <w:rPr>
          <w:rFonts w:ascii="Times New Roman" w:eastAsia="ＭＳ 明朝" w:hAnsi="Times New Roman"/>
          <w:color w:val="000000" w:themeColor="text1"/>
        </w:rPr>
        <w:t>改善と</w:t>
      </w:r>
      <w:r w:rsidRPr="00871BC1">
        <w:rPr>
          <w:rFonts w:ascii="Times New Roman" w:eastAsia="ＭＳ 明朝" w:hAnsi="Times New Roman" w:hint="eastAsia"/>
          <w:color w:val="000000" w:themeColor="text1"/>
        </w:rPr>
        <w:t>，「</w:t>
      </w:r>
      <w:r w:rsidR="0084698D" w:rsidRPr="00871BC1">
        <w:rPr>
          <w:rFonts w:ascii="Times New Roman" w:eastAsia="ＭＳ 明朝" w:hAnsi="Times New Roman" w:hint="eastAsia"/>
          <w:color w:val="000000" w:themeColor="text1"/>
        </w:rPr>
        <w:t>仲間を</w:t>
      </w:r>
      <w:r w:rsidR="0084698D" w:rsidRPr="00871BC1">
        <w:rPr>
          <w:rFonts w:ascii="Times New Roman" w:eastAsia="ＭＳ 明朝" w:hAnsi="Times New Roman"/>
          <w:color w:val="000000" w:themeColor="text1"/>
        </w:rPr>
        <w:t>作り</w:t>
      </w:r>
      <w:r w:rsidR="0084698D" w:rsidRPr="00871BC1">
        <w:rPr>
          <w:rFonts w:ascii="Times New Roman" w:eastAsia="ＭＳ 明朝" w:hAnsi="Times New Roman" w:hint="eastAsia"/>
          <w:color w:val="000000" w:themeColor="text1"/>
        </w:rPr>
        <w:t>たい</w:t>
      </w:r>
      <w:r w:rsidRPr="00871BC1">
        <w:rPr>
          <w:rFonts w:ascii="Times New Roman" w:eastAsia="ＭＳ 明朝" w:hAnsi="Times New Roman" w:hint="eastAsia"/>
          <w:color w:val="000000" w:themeColor="text1"/>
        </w:rPr>
        <w:t>」</w:t>
      </w:r>
      <w:r w:rsidR="0084698D" w:rsidRPr="00871BC1">
        <w:rPr>
          <w:rFonts w:ascii="Times New Roman" w:eastAsia="ＭＳ 明朝" w:hAnsi="Times New Roman" w:hint="eastAsia"/>
          <w:color w:val="000000" w:themeColor="text1"/>
        </w:rPr>
        <w:t>との</w:t>
      </w:r>
      <w:r w:rsidR="0084698D" w:rsidRPr="00871BC1">
        <w:rPr>
          <w:rFonts w:ascii="Times New Roman" w:eastAsia="ＭＳ 明朝" w:hAnsi="Times New Roman"/>
          <w:color w:val="000000" w:themeColor="text1"/>
        </w:rPr>
        <w:t>希望があり</w:t>
      </w:r>
      <w:r w:rsidR="00E768A8" w:rsidRPr="00871BC1">
        <w:rPr>
          <w:rFonts w:ascii="Times New Roman" w:eastAsia="ＭＳ 明朝" w:hAnsi="Times New Roman"/>
          <w:color w:val="000000" w:themeColor="text1"/>
        </w:rPr>
        <w:t>，</w:t>
      </w:r>
      <w:r w:rsidR="0084698D" w:rsidRPr="00871BC1">
        <w:rPr>
          <w:rFonts w:ascii="Times New Roman" w:eastAsia="ＭＳ 明朝" w:hAnsi="Times New Roman"/>
          <w:color w:val="000000" w:themeColor="text1"/>
        </w:rPr>
        <w:t>プログラムへの参加意欲は高かった。</w:t>
      </w:r>
      <w:r w:rsidR="0084698D" w:rsidRPr="00871BC1" w:rsidDel="0084698D">
        <w:rPr>
          <w:rFonts w:ascii="Times New Roman" w:eastAsia="ＭＳ 明朝" w:hAnsi="Times New Roman"/>
          <w:color w:val="000000" w:themeColor="text1"/>
        </w:rPr>
        <w:t xml:space="preserve"> </w:t>
      </w:r>
    </w:p>
    <w:p w14:paraId="48E89614" w14:textId="20B648EE" w:rsidR="006E019F" w:rsidRPr="00871BC1" w:rsidRDefault="00817221" w:rsidP="00817221">
      <w:pPr>
        <w:rPr>
          <w:rFonts w:ascii="Times New Roman" w:eastAsia="ＭＳ 明朝" w:hAnsi="Times New Roman"/>
          <w:color w:val="000000" w:themeColor="text1"/>
        </w:rPr>
      </w:pPr>
      <w:r w:rsidRPr="00871BC1">
        <w:rPr>
          <w:rFonts w:ascii="Times New Roman" w:eastAsia="ＭＳ 明朝" w:hAnsi="Times New Roman" w:hint="eastAsia"/>
          <w:color w:val="000000" w:themeColor="text1"/>
        </w:rPr>
        <w:t xml:space="preserve">　</w:t>
      </w:r>
      <w:r w:rsidR="0084698D" w:rsidRPr="00871BC1">
        <w:rPr>
          <w:rFonts w:ascii="Times New Roman" w:eastAsia="ＭＳ 明朝" w:hAnsi="Times New Roman" w:hint="eastAsia"/>
          <w:color w:val="000000" w:themeColor="text1"/>
        </w:rPr>
        <w:t>プログラム中</w:t>
      </w:r>
      <w:r w:rsidR="0084698D" w:rsidRPr="00871BC1">
        <w:rPr>
          <w:rFonts w:ascii="Times New Roman" w:eastAsia="ＭＳ 明朝" w:hAnsi="Times New Roman"/>
          <w:color w:val="000000" w:themeColor="text1"/>
        </w:rPr>
        <w:t>の様子：</w:t>
      </w:r>
      <w:r w:rsidRPr="00871BC1">
        <w:rPr>
          <w:rFonts w:ascii="Times New Roman" w:eastAsia="ＭＳ 明朝" w:hAnsi="Times New Roman" w:hint="eastAsia"/>
          <w:color w:val="000000" w:themeColor="text1"/>
        </w:rPr>
        <w:t xml:space="preserve"> </w:t>
      </w:r>
      <w:r w:rsidR="0084698D" w:rsidRPr="00871BC1">
        <w:rPr>
          <w:rFonts w:ascii="Times New Roman" w:eastAsia="ＭＳ 明朝" w:hAnsi="Times New Roman" w:hint="eastAsia"/>
          <w:color w:val="000000" w:themeColor="text1"/>
        </w:rPr>
        <w:t>自分</w:t>
      </w:r>
      <w:r w:rsidR="0084698D" w:rsidRPr="00871BC1">
        <w:rPr>
          <w:rFonts w:ascii="Times New Roman" w:eastAsia="ＭＳ 明朝" w:hAnsi="Times New Roman"/>
          <w:color w:val="000000" w:themeColor="text1"/>
        </w:rPr>
        <w:t>の状況について</w:t>
      </w:r>
      <w:r w:rsidR="009E7907" w:rsidRPr="00871BC1">
        <w:rPr>
          <w:rFonts w:ascii="Times New Roman" w:eastAsia="ＭＳ 明朝" w:hAnsi="Times New Roman" w:hint="eastAsia"/>
          <w:color w:val="000000" w:themeColor="text1"/>
        </w:rPr>
        <w:t>悩みを</w:t>
      </w:r>
      <w:r w:rsidR="009E7907" w:rsidRPr="00871BC1">
        <w:rPr>
          <w:rFonts w:ascii="Times New Roman" w:eastAsia="ＭＳ 明朝" w:hAnsi="Times New Roman"/>
          <w:color w:val="000000" w:themeColor="text1"/>
        </w:rPr>
        <w:t>語る場面が多く</w:t>
      </w:r>
      <w:r w:rsidRPr="00871BC1">
        <w:rPr>
          <w:rFonts w:ascii="Times New Roman" w:eastAsia="ＭＳ 明朝" w:hAnsi="Times New Roman" w:hint="eastAsia"/>
          <w:color w:val="000000" w:themeColor="text1"/>
        </w:rPr>
        <w:t>み</w:t>
      </w:r>
      <w:r w:rsidR="009E7907" w:rsidRPr="00871BC1">
        <w:rPr>
          <w:rFonts w:ascii="Times New Roman" w:eastAsia="ＭＳ 明朝" w:hAnsi="Times New Roman"/>
          <w:color w:val="000000" w:themeColor="text1"/>
        </w:rPr>
        <w:t>られた</w:t>
      </w:r>
      <w:r w:rsidR="009E7907" w:rsidRPr="00871BC1">
        <w:rPr>
          <w:rFonts w:ascii="Times New Roman" w:eastAsia="ＭＳ 明朝" w:hAnsi="Times New Roman" w:hint="eastAsia"/>
          <w:color w:val="000000" w:themeColor="text1"/>
        </w:rPr>
        <w:t>が</w:t>
      </w:r>
      <w:r w:rsidR="00E768A8" w:rsidRPr="00871BC1">
        <w:rPr>
          <w:rFonts w:ascii="Times New Roman" w:eastAsia="ＭＳ 明朝" w:hAnsi="Times New Roman" w:hint="eastAsia"/>
          <w:color w:val="000000" w:themeColor="text1"/>
        </w:rPr>
        <w:t>，</w:t>
      </w:r>
      <w:r w:rsidR="009E7907" w:rsidRPr="00871BC1">
        <w:rPr>
          <w:rFonts w:ascii="Times New Roman" w:eastAsia="ＭＳ 明朝" w:hAnsi="Times New Roman"/>
          <w:color w:val="000000" w:themeColor="text1"/>
        </w:rPr>
        <w:t>他の参加者の意見も</w:t>
      </w:r>
      <w:r w:rsidR="009E7907" w:rsidRPr="00871BC1">
        <w:rPr>
          <w:rFonts w:ascii="Times New Roman" w:eastAsia="ＭＳ 明朝" w:hAnsi="Times New Roman" w:hint="eastAsia"/>
          <w:color w:val="000000" w:themeColor="text1"/>
        </w:rPr>
        <w:t>柔軟</w:t>
      </w:r>
      <w:r w:rsidR="009E7907" w:rsidRPr="00871BC1">
        <w:rPr>
          <w:rFonts w:ascii="Times New Roman" w:eastAsia="ＭＳ 明朝" w:hAnsi="Times New Roman"/>
          <w:color w:val="000000" w:themeColor="text1"/>
        </w:rPr>
        <w:t>に取り入れようとする姿勢があった。</w:t>
      </w:r>
    </w:p>
    <w:p w14:paraId="28CEFF35" w14:textId="0C188A70" w:rsidR="006E019F" w:rsidRPr="00871BC1" w:rsidRDefault="00957D18">
      <w:pPr>
        <w:rPr>
          <w:rFonts w:ascii="Times New Roman" w:eastAsia="ＭＳ 明朝" w:hAnsi="Times New Roman"/>
          <w:color w:val="000000" w:themeColor="text1"/>
        </w:rPr>
      </w:pPr>
      <w:r w:rsidRPr="00871BC1">
        <w:rPr>
          <w:rFonts w:ascii="Times New Roman" w:eastAsia="ＭＳ 明朝" w:hAnsi="Times New Roman" w:hint="eastAsia"/>
          <w:color w:val="000000" w:themeColor="text1"/>
        </w:rPr>
        <w:t xml:space="preserve">　プログラム</w:t>
      </w:r>
      <w:r w:rsidR="009E7907" w:rsidRPr="00871BC1">
        <w:rPr>
          <w:rFonts w:ascii="Times New Roman" w:eastAsia="ＭＳ 明朝" w:hAnsi="Times New Roman" w:hint="eastAsia"/>
          <w:color w:val="000000" w:themeColor="text1"/>
        </w:rPr>
        <w:t>が</w:t>
      </w:r>
      <w:r w:rsidR="009E7907" w:rsidRPr="00871BC1">
        <w:rPr>
          <w:rFonts w:ascii="Times New Roman" w:eastAsia="ＭＳ 明朝" w:hAnsi="Times New Roman"/>
          <w:color w:val="000000" w:themeColor="text1"/>
        </w:rPr>
        <w:t>進む</w:t>
      </w:r>
      <w:r w:rsidRPr="00871BC1">
        <w:rPr>
          <w:rFonts w:ascii="Times New Roman" w:eastAsia="ＭＳ 明朝" w:hAnsi="Times New Roman"/>
          <w:color w:val="000000" w:themeColor="text1"/>
        </w:rPr>
        <w:t>中で</w:t>
      </w:r>
      <w:r w:rsidR="00E768A8" w:rsidRPr="00871BC1">
        <w:rPr>
          <w:rFonts w:ascii="Times New Roman" w:eastAsia="ＭＳ 明朝" w:hAnsi="Times New Roman" w:hint="eastAsia"/>
          <w:color w:val="000000" w:themeColor="text1"/>
        </w:rPr>
        <w:t>，</w:t>
      </w:r>
      <w:r w:rsidRPr="00871BC1">
        <w:rPr>
          <w:rFonts w:ascii="Times New Roman" w:eastAsia="ＭＳ 明朝" w:hAnsi="Times New Roman"/>
          <w:color w:val="000000" w:themeColor="text1"/>
        </w:rPr>
        <w:t>コミュニケーションに関しては</w:t>
      </w:r>
      <w:r w:rsidRPr="00871BC1">
        <w:rPr>
          <w:rFonts w:ascii="Times New Roman" w:eastAsia="ＭＳ 明朝" w:hAnsi="Times New Roman" w:hint="eastAsia"/>
          <w:color w:val="000000" w:themeColor="text1"/>
        </w:rPr>
        <w:t>「コミュニケーション</w:t>
      </w:r>
      <w:r w:rsidRPr="00871BC1">
        <w:rPr>
          <w:rFonts w:ascii="Times New Roman" w:eastAsia="ＭＳ 明朝" w:hAnsi="Times New Roman"/>
          <w:color w:val="000000" w:themeColor="text1"/>
        </w:rPr>
        <w:t>の工夫</w:t>
      </w:r>
      <w:r w:rsidRPr="00871BC1">
        <w:rPr>
          <w:rFonts w:ascii="Times New Roman" w:eastAsia="ＭＳ 明朝" w:hAnsi="Times New Roman" w:hint="eastAsia"/>
          <w:color w:val="000000" w:themeColor="text1"/>
        </w:rPr>
        <w:t>について</w:t>
      </w:r>
      <w:r w:rsidR="00E768A8" w:rsidRPr="00871BC1">
        <w:rPr>
          <w:rFonts w:ascii="Times New Roman" w:eastAsia="ＭＳ 明朝" w:hAnsi="Times New Roman" w:hint="eastAsia"/>
          <w:color w:val="000000" w:themeColor="text1"/>
        </w:rPr>
        <w:t>，</w:t>
      </w:r>
      <w:r w:rsidRPr="00871BC1">
        <w:rPr>
          <w:rFonts w:ascii="Times New Roman" w:eastAsia="ＭＳ 明朝" w:hAnsi="Times New Roman"/>
          <w:color w:val="000000" w:themeColor="text1"/>
        </w:rPr>
        <w:t>皆に沢山意見をもらえてよかった。</w:t>
      </w:r>
      <w:r w:rsidRPr="00871BC1">
        <w:rPr>
          <w:rFonts w:ascii="Times New Roman" w:eastAsia="ＭＳ 明朝" w:hAnsi="Times New Roman" w:hint="eastAsia"/>
          <w:color w:val="000000" w:themeColor="text1"/>
        </w:rPr>
        <w:t>まとまった</w:t>
      </w:r>
      <w:r w:rsidRPr="00871BC1">
        <w:rPr>
          <w:rFonts w:ascii="Times New Roman" w:eastAsia="ＭＳ 明朝" w:hAnsi="Times New Roman"/>
          <w:color w:val="000000" w:themeColor="text1"/>
        </w:rPr>
        <w:t>感じがする」「</w:t>
      </w:r>
      <w:r w:rsidRPr="00871BC1">
        <w:rPr>
          <w:rFonts w:ascii="Times New Roman" w:eastAsia="ＭＳ 明朝" w:hAnsi="Times New Roman" w:hint="eastAsia"/>
          <w:color w:val="000000" w:themeColor="text1"/>
        </w:rPr>
        <w:t>コミュニケーション</w:t>
      </w:r>
      <w:r w:rsidRPr="00871BC1">
        <w:rPr>
          <w:rFonts w:ascii="Times New Roman" w:eastAsia="ＭＳ 明朝" w:hAnsi="Times New Roman"/>
          <w:color w:val="000000" w:themeColor="text1"/>
        </w:rPr>
        <w:t>の</w:t>
      </w:r>
      <w:r w:rsidRPr="00871BC1">
        <w:rPr>
          <w:rFonts w:ascii="Times New Roman" w:eastAsia="ＭＳ 明朝" w:hAnsi="Times New Roman" w:hint="eastAsia"/>
          <w:color w:val="000000" w:themeColor="text1"/>
        </w:rPr>
        <w:t>型</w:t>
      </w:r>
      <w:r w:rsidRPr="00871BC1">
        <w:rPr>
          <w:rFonts w:ascii="Times New Roman" w:eastAsia="ＭＳ 明朝" w:hAnsi="Times New Roman"/>
          <w:color w:val="000000" w:themeColor="text1"/>
        </w:rPr>
        <w:t>が</w:t>
      </w:r>
      <w:r w:rsidR="00817221" w:rsidRPr="00871BC1">
        <w:rPr>
          <w:rFonts w:ascii="Times New Roman" w:eastAsia="ＭＳ 明朝" w:hAnsi="Times New Roman" w:hint="eastAsia"/>
          <w:color w:val="000000" w:themeColor="text1"/>
        </w:rPr>
        <w:t>わ</w:t>
      </w:r>
      <w:r w:rsidRPr="00871BC1">
        <w:rPr>
          <w:rFonts w:ascii="Times New Roman" w:eastAsia="ＭＳ 明朝" w:hAnsi="Times New Roman"/>
          <w:color w:val="000000" w:themeColor="text1"/>
        </w:rPr>
        <w:t>かってよかった」など</w:t>
      </w:r>
      <w:r w:rsidR="00E768A8" w:rsidRPr="00871BC1">
        <w:rPr>
          <w:rFonts w:ascii="Times New Roman" w:eastAsia="ＭＳ 明朝" w:hAnsi="Times New Roman" w:hint="eastAsia"/>
          <w:color w:val="000000" w:themeColor="text1"/>
        </w:rPr>
        <w:t>，</w:t>
      </w:r>
      <w:r w:rsidRPr="00871BC1">
        <w:rPr>
          <w:rFonts w:ascii="Times New Roman" w:eastAsia="ＭＳ 明朝" w:hAnsi="Times New Roman"/>
          <w:color w:val="000000" w:themeColor="text1"/>
        </w:rPr>
        <w:t>スキルの獲得によ</w:t>
      </w:r>
      <w:r w:rsidRPr="00871BC1">
        <w:rPr>
          <w:rFonts w:ascii="Times New Roman" w:eastAsia="ＭＳ 明朝" w:hAnsi="Times New Roman" w:hint="eastAsia"/>
          <w:color w:val="000000" w:themeColor="text1"/>
        </w:rPr>
        <w:t>り</w:t>
      </w:r>
      <w:r w:rsidR="00E768A8" w:rsidRPr="00871BC1">
        <w:rPr>
          <w:rFonts w:ascii="Times New Roman" w:eastAsia="ＭＳ 明朝" w:hAnsi="Times New Roman"/>
          <w:color w:val="000000" w:themeColor="text1"/>
        </w:rPr>
        <w:t>，</w:t>
      </w:r>
      <w:r w:rsidRPr="00871BC1">
        <w:rPr>
          <w:rFonts w:ascii="Times New Roman" w:eastAsia="ＭＳ 明朝" w:hAnsi="Times New Roman" w:hint="eastAsia"/>
          <w:color w:val="000000" w:themeColor="text1"/>
        </w:rPr>
        <w:t>対人関係場面に</w:t>
      </w:r>
      <w:r w:rsidRPr="00871BC1">
        <w:rPr>
          <w:rFonts w:ascii="Times New Roman" w:eastAsia="ＭＳ 明朝" w:hAnsi="Times New Roman"/>
          <w:color w:val="000000" w:themeColor="text1"/>
        </w:rPr>
        <w:t>肯定的に</w:t>
      </w:r>
      <w:r w:rsidRPr="00871BC1">
        <w:rPr>
          <w:rFonts w:ascii="Times New Roman" w:eastAsia="ＭＳ 明朝" w:hAnsi="Times New Roman" w:hint="eastAsia"/>
          <w:color w:val="000000" w:themeColor="text1"/>
        </w:rPr>
        <w:t>取り組んで</w:t>
      </w:r>
      <w:r w:rsidRPr="00871BC1">
        <w:rPr>
          <w:rFonts w:ascii="Times New Roman" w:eastAsia="ＭＳ 明朝" w:hAnsi="Times New Roman"/>
          <w:color w:val="000000" w:themeColor="text1"/>
        </w:rPr>
        <w:t>いく</w:t>
      </w:r>
      <w:r w:rsidRPr="00871BC1">
        <w:rPr>
          <w:rFonts w:ascii="Times New Roman" w:eastAsia="ＭＳ 明朝" w:hAnsi="Times New Roman" w:hint="eastAsia"/>
          <w:color w:val="000000" w:themeColor="text1"/>
        </w:rPr>
        <w:t>ような発言</w:t>
      </w:r>
      <w:r w:rsidRPr="00871BC1">
        <w:rPr>
          <w:rFonts w:ascii="Times New Roman" w:eastAsia="ＭＳ 明朝" w:hAnsi="Times New Roman"/>
          <w:color w:val="000000" w:themeColor="text1"/>
        </w:rPr>
        <w:t>が聞かれた。</w:t>
      </w:r>
    </w:p>
    <w:p w14:paraId="2316BC96" w14:textId="25FE2575" w:rsidR="006E019F" w:rsidRPr="00871BC1" w:rsidRDefault="00957D18">
      <w:pPr>
        <w:rPr>
          <w:rFonts w:ascii="Times New Roman" w:eastAsia="ＭＳ 明朝" w:hAnsi="Times New Roman"/>
          <w:color w:val="000000" w:themeColor="text1"/>
        </w:rPr>
      </w:pPr>
      <w:r w:rsidRPr="00871BC1">
        <w:rPr>
          <w:rFonts w:ascii="Times New Roman" w:eastAsia="ＭＳ 明朝" w:hAnsi="Times New Roman" w:hint="eastAsia"/>
          <w:color w:val="000000" w:themeColor="text1"/>
        </w:rPr>
        <w:t xml:space="preserve">　</w:t>
      </w:r>
      <w:r w:rsidR="009E7907" w:rsidRPr="00871BC1">
        <w:rPr>
          <w:rFonts w:ascii="Times New Roman" w:eastAsia="ＭＳ 明朝" w:hAnsi="Times New Roman" w:hint="eastAsia"/>
          <w:color w:val="000000" w:themeColor="text1"/>
        </w:rPr>
        <w:t>プログラム</w:t>
      </w:r>
      <w:r w:rsidR="009E7907" w:rsidRPr="00871BC1">
        <w:rPr>
          <w:rFonts w:ascii="Times New Roman" w:eastAsia="ＭＳ 明朝" w:hAnsi="Times New Roman"/>
          <w:color w:val="000000" w:themeColor="text1"/>
        </w:rPr>
        <w:t>の後半では</w:t>
      </w:r>
      <w:r w:rsidRPr="00871BC1">
        <w:rPr>
          <w:rFonts w:ascii="Times New Roman" w:eastAsia="ＭＳ 明朝" w:hAnsi="Times New Roman"/>
          <w:color w:val="000000" w:themeColor="text1"/>
        </w:rPr>
        <w:t>「</w:t>
      </w:r>
      <w:r w:rsidRPr="00871BC1">
        <w:rPr>
          <w:rFonts w:ascii="Times New Roman" w:eastAsia="ＭＳ 明朝" w:hAnsi="Times New Roman" w:hint="eastAsia"/>
          <w:color w:val="000000" w:themeColor="text1"/>
        </w:rPr>
        <w:t>前向き</w:t>
      </w:r>
      <w:r w:rsidRPr="00871BC1">
        <w:rPr>
          <w:rFonts w:ascii="Times New Roman" w:eastAsia="ＭＳ 明朝" w:hAnsi="Times New Roman"/>
          <w:color w:val="000000" w:themeColor="text1"/>
        </w:rPr>
        <w:t>に自分の出来ることをしていく」</w:t>
      </w:r>
      <w:r w:rsidRPr="00871BC1">
        <w:rPr>
          <w:rFonts w:ascii="Times New Roman" w:eastAsia="ＭＳ 明朝" w:hAnsi="Times New Roman" w:hint="eastAsia"/>
          <w:color w:val="000000" w:themeColor="text1"/>
        </w:rPr>
        <w:t>「（就職活動時</w:t>
      </w:r>
      <w:r w:rsidRPr="00871BC1">
        <w:rPr>
          <w:rFonts w:ascii="Times New Roman" w:eastAsia="ＭＳ 明朝" w:hAnsi="Times New Roman"/>
          <w:color w:val="000000" w:themeColor="text1"/>
        </w:rPr>
        <w:t>には</w:t>
      </w:r>
      <w:r w:rsidRPr="00871BC1">
        <w:rPr>
          <w:rFonts w:ascii="Times New Roman" w:eastAsia="ＭＳ 明朝" w:hAnsi="Times New Roman" w:hint="eastAsia"/>
          <w:color w:val="000000" w:themeColor="text1"/>
        </w:rPr>
        <w:t>）</w:t>
      </w:r>
      <w:r w:rsidRPr="00871BC1">
        <w:rPr>
          <w:rFonts w:ascii="Times New Roman" w:eastAsia="ＭＳ 明朝" w:hAnsi="Times New Roman"/>
          <w:color w:val="000000" w:themeColor="text1"/>
        </w:rPr>
        <w:t>苦</w:t>
      </w:r>
      <w:r w:rsidRPr="00871BC1">
        <w:rPr>
          <w:rFonts w:ascii="Times New Roman" w:eastAsia="ＭＳ 明朝" w:hAnsi="Times New Roman"/>
          <w:color w:val="000000" w:themeColor="text1"/>
        </w:rPr>
        <w:lastRenderedPageBreak/>
        <w:t>手な</w:t>
      </w:r>
      <w:r w:rsidR="00817221" w:rsidRPr="00871BC1">
        <w:rPr>
          <w:rFonts w:ascii="Times New Roman" w:eastAsia="ＭＳ 明朝" w:hAnsi="Times New Roman" w:hint="eastAsia"/>
          <w:color w:val="000000" w:themeColor="text1"/>
        </w:rPr>
        <w:t>こと</w:t>
      </w:r>
      <w:r w:rsidRPr="00871BC1">
        <w:rPr>
          <w:rFonts w:ascii="Times New Roman" w:eastAsia="ＭＳ 明朝" w:hAnsi="Times New Roman"/>
          <w:color w:val="000000" w:themeColor="text1"/>
        </w:rPr>
        <w:t>は避けては通れないので</w:t>
      </w:r>
      <w:r w:rsidR="00E768A8" w:rsidRPr="00871BC1">
        <w:rPr>
          <w:rFonts w:ascii="Times New Roman" w:eastAsia="ＭＳ 明朝" w:hAnsi="Times New Roman"/>
          <w:color w:val="000000" w:themeColor="text1"/>
        </w:rPr>
        <w:t>，</w:t>
      </w:r>
      <w:r w:rsidRPr="00871BC1">
        <w:rPr>
          <w:rFonts w:ascii="Times New Roman" w:eastAsia="ＭＳ 明朝" w:hAnsi="Times New Roman"/>
          <w:color w:val="000000" w:themeColor="text1"/>
        </w:rPr>
        <w:t>自己申告して配慮してもらう</w:t>
      </w:r>
      <w:r w:rsidR="00817221" w:rsidRPr="00871BC1">
        <w:rPr>
          <w:rFonts w:ascii="Times New Roman" w:eastAsia="ＭＳ 明朝" w:hAnsi="Times New Roman" w:hint="eastAsia"/>
          <w:color w:val="000000" w:themeColor="text1"/>
        </w:rPr>
        <w:t>こと</w:t>
      </w:r>
      <w:r w:rsidRPr="00871BC1">
        <w:rPr>
          <w:rFonts w:ascii="Times New Roman" w:eastAsia="ＭＳ 明朝" w:hAnsi="Times New Roman"/>
          <w:color w:val="000000" w:themeColor="text1"/>
        </w:rPr>
        <w:t>の大切さを</w:t>
      </w:r>
      <w:r w:rsidRPr="00871BC1">
        <w:rPr>
          <w:rFonts w:ascii="Times New Roman" w:eastAsia="ＭＳ 明朝" w:hAnsi="Times New Roman" w:hint="eastAsia"/>
          <w:color w:val="000000" w:themeColor="text1"/>
        </w:rPr>
        <w:t>認識した</w:t>
      </w:r>
      <w:r w:rsidRPr="00871BC1">
        <w:rPr>
          <w:rFonts w:ascii="Times New Roman" w:eastAsia="ＭＳ 明朝" w:hAnsi="Times New Roman"/>
          <w:color w:val="000000" w:themeColor="text1"/>
        </w:rPr>
        <w:t>」</w:t>
      </w:r>
      <w:r w:rsidRPr="00871BC1">
        <w:rPr>
          <w:rFonts w:ascii="Times New Roman" w:eastAsia="ＭＳ 明朝" w:hAnsi="Times New Roman" w:hint="eastAsia"/>
          <w:color w:val="000000" w:themeColor="text1"/>
        </w:rPr>
        <w:t>など</w:t>
      </w:r>
      <w:r w:rsidR="00817221" w:rsidRPr="00871BC1">
        <w:rPr>
          <w:rFonts w:ascii="Times New Roman" w:eastAsia="ＭＳ 明朝" w:hAnsi="Times New Roman" w:hint="eastAsia"/>
          <w:color w:val="000000" w:themeColor="text1"/>
        </w:rPr>
        <w:t>，</w:t>
      </w:r>
      <w:r w:rsidRPr="00871BC1">
        <w:rPr>
          <w:rFonts w:ascii="Times New Roman" w:eastAsia="ＭＳ 明朝" w:hAnsi="Times New Roman" w:hint="eastAsia"/>
          <w:color w:val="000000" w:themeColor="text1"/>
        </w:rPr>
        <w:t>コミュニケーション以外</w:t>
      </w:r>
      <w:r w:rsidRPr="00871BC1">
        <w:rPr>
          <w:rFonts w:ascii="Times New Roman" w:eastAsia="ＭＳ 明朝" w:hAnsi="Times New Roman"/>
          <w:color w:val="000000" w:themeColor="text1"/>
        </w:rPr>
        <w:t>の場面に対しても</w:t>
      </w:r>
      <w:r w:rsidRPr="00871BC1">
        <w:rPr>
          <w:rFonts w:ascii="Times New Roman" w:eastAsia="ＭＳ 明朝" w:hAnsi="Times New Roman" w:hint="eastAsia"/>
          <w:color w:val="000000" w:themeColor="text1"/>
        </w:rPr>
        <w:t>解決志向</w:t>
      </w:r>
      <w:r w:rsidRPr="00871BC1">
        <w:rPr>
          <w:rFonts w:ascii="Times New Roman" w:eastAsia="ＭＳ 明朝" w:hAnsi="Times New Roman"/>
          <w:color w:val="000000" w:themeColor="text1"/>
        </w:rPr>
        <w:t>的</w:t>
      </w:r>
      <w:r w:rsidRPr="00871BC1">
        <w:rPr>
          <w:rFonts w:ascii="Times New Roman" w:eastAsia="ＭＳ 明朝" w:hAnsi="Times New Roman" w:hint="eastAsia"/>
          <w:color w:val="000000" w:themeColor="text1"/>
        </w:rPr>
        <w:t>な</w:t>
      </w:r>
      <w:r w:rsidRPr="00871BC1">
        <w:rPr>
          <w:rFonts w:ascii="Times New Roman" w:eastAsia="ＭＳ 明朝" w:hAnsi="Times New Roman"/>
          <w:color w:val="000000" w:themeColor="text1"/>
        </w:rPr>
        <w:t>認知を</w:t>
      </w:r>
      <w:r w:rsidRPr="00871BC1">
        <w:rPr>
          <w:rFonts w:ascii="Times New Roman" w:eastAsia="ＭＳ 明朝" w:hAnsi="Times New Roman" w:hint="eastAsia"/>
          <w:color w:val="000000" w:themeColor="text1"/>
        </w:rPr>
        <w:t>も</w:t>
      </w:r>
      <w:r w:rsidRPr="00871BC1">
        <w:rPr>
          <w:rFonts w:ascii="Times New Roman" w:eastAsia="ＭＳ 明朝" w:hAnsi="Times New Roman"/>
          <w:color w:val="000000" w:themeColor="text1"/>
        </w:rPr>
        <w:t>つことが</w:t>
      </w:r>
      <w:r w:rsidR="00817221" w:rsidRPr="00871BC1">
        <w:rPr>
          <w:rFonts w:ascii="Times New Roman" w:eastAsia="ＭＳ 明朝" w:hAnsi="Times New Roman" w:hint="eastAsia"/>
          <w:color w:val="000000" w:themeColor="text1"/>
        </w:rPr>
        <w:t>でき</w:t>
      </w:r>
      <w:r w:rsidRPr="00871BC1">
        <w:rPr>
          <w:rFonts w:ascii="Times New Roman" w:eastAsia="ＭＳ 明朝" w:hAnsi="Times New Roman"/>
          <w:color w:val="000000" w:themeColor="text1"/>
        </w:rPr>
        <w:t>る</w:t>
      </w:r>
      <w:r w:rsidRPr="00871BC1">
        <w:rPr>
          <w:rFonts w:ascii="Times New Roman" w:eastAsia="ＭＳ 明朝" w:hAnsi="Times New Roman" w:hint="eastAsia"/>
          <w:color w:val="000000" w:themeColor="text1"/>
        </w:rPr>
        <w:t>よう</w:t>
      </w:r>
      <w:r w:rsidRPr="00871BC1">
        <w:rPr>
          <w:rFonts w:ascii="Times New Roman" w:eastAsia="ＭＳ 明朝" w:hAnsi="Times New Roman"/>
          <w:color w:val="000000" w:themeColor="text1"/>
        </w:rPr>
        <w:t>になった。</w:t>
      </w:r>
    </w:p>
    <w:p w14:paraId="4BA2D5DE" w14:textId="21EFB1C7" w:rsidR="006E019F" w:rsidRPr="00871BC1" w:rsidRDefault="00957D18">
      <w:pPr>
        <w:rPr>
          <w:rFonts w:ascii="Times New Roman" w:eastAsia="ＭＳ 明朝" w:hAnsi="Times New Roman"/>
          <w:color w:val="000000" w:themeColor="text1"/>
        </w:rPr>
      </w:pPr>
      <w:r w:rsidRPr="00871BC1">
        <w:rPr>
          <w:rFonts w:ascii="Times New Roman" w:eastAsia="ＭＳ 明朝" w:hAnsi="Times New Roman" w:hint="eastAsia"/>
          <w:color w:val="000000" w:themeColor="text1"/>
        </w:rPr>
        <w:t xml:space="preserve">　</w:t>
      </w:r>
      <w:r w:rsidR="009E7907" w:rsidRPr="00871BC1">
        <w:rPr>
          <w:rFonts w:ascii="Times New Roman" w:eastAsia="ＭＳ 明朝" w:hAnsi="Times New Roman" w:hint="eastAsia"/>
          <w:color w:val="000000" w:themeColor="text1"/>
        </w:rPr>
        <w:t>プログラム</w:t>
      </w:r>
      <w:r w:rsidR="009E7907" w:rsidRPr="00871BC1">
        <w:rPr>
          <w:rFonts w:ascii="Times New Roman" w:eastAsia="ＭＳ 明朝" w:hAnsi="Times New Roman"/>
          <w:color w:val="000000" w:themeColor="text1"/>
        </w:rPr>
        <w:t>後の変化：</w:t>
      </w:r>
      <w:r w:rsidR="00817221" w:rsidRPr="00871BC1">
        <w:rPr>
          <w:rFonts w:ascii="Times New Roman" w:eastAsia="ＭＳ 明朝" w:hAnsi="Times New Roman" w:hint="eastAsia"/>
          <w:color w:val="000000" w:themeColor="text1"/>
        </w:rPr>
        <w:t xml:space="preserve"> </w:t>
      </w:r>
      <w:r w:rsidR="00F95AD5" w:rsidRPr="00871BC1">
        <w:rPr>
          <w:rFonts w:ascii="Times New Roman" w:eastAsia="ＭＳ 明朝" w:hAnsi="Times New Roman" w:hint="eastAsia"/>
          <w:color w:val="000000" w:themeColor="text1"/>
        </w:rPr>
        <w:t>プログラム終了時には</w:t>
      </w:r>
      <w:r w:rsidR="00E768A8" w:rsidRPr="00871BC1">
        <w:rPr>
          <w:rFonts w:ascii="Times New Roman" w:eastAsia="ＭＳ 明朝" w:hAnsi="Times New Roman" w:hint="eastAsia"/>
          <w:color w:val="000000" w:themeColor="text1"/>
          <w:kern w:val="0"/>
          <w:szCs w:val="21"/>
        </w:rPr>
        <w:t>，</w:t>
      </w:r>
      <w:r w:rsidRPr="00871BC1">
        <w:rPr>
          <w:rFonts w:ascii="Times New Roman" w:eastAsia="ＭＳ 明朝" w:hAnsi="Times New Roman" w:hint="eastAsia"/>
          <w:color w:val="000000" w:themeColor="text1"/>
        </w:rPr>
        <w:t>「</w:t>
      </w:r>
      <w:r w:rsidRPr="00871BC1">
        <w:rPr>
          <w:rFonts w:ascii="Times New Roman" w:eastAsia="ＭＳ 明朝" w:hAnsi="Times New Roman"/>
          <w:color w:val="000000" w:themeColor="text1"/>
        </w:rPr>
        <w:t>（混乱</w:t>
      </w:r>
      <w:r w:rsidRPr="00871BC1">
        <w:rPr>
          <w:rFonts w:ascii="Times New Roman" w:eastAsia="ＭＳ 明朝" w:hAnsi="Times New Roman" w:hint="eastAsia"/>
          <w:color w:val="000000" w:themeColor="text1"/>
        </w:rPr>
        <w:t>した</w:t>
      </w:r>
      <w:r w:rsidRPr="00871BC1">
        <w:rPr>
          <w:rFonts w:ascii="Times New Roman" w:eastAsia="ＭＳ 明朝" w:hAnsi="Times New Roman"/>
          <w:color w:val="000000" w:themeColor="text1"/>
        </w:rPr>
        <w:t>際の）</w:t>
      </w:r>
      <w:r w:rsidRPr="00871BC1">
        <w:rPr>
          <w:rFonts w:ascii="Times New Roman" w:eastAsia="ＭＳ 明朝" w:hAnsi="Times New Roman" w:hint="eastAsia"/>
          <w:color w:val="000000" w:themeColor="text1"/>
        </w:rPr>
        <w:t>対処</w:t>
      </w:r>
      <w:r w:rsidRPr="00871BC1">
        <w:rPr>
          <w:rFonts w:ascii="Times New Roman" w:eastAsia="ＭＳ 明朝" w:hAnsi="Times New Roman"/>
          <w:color w:val="000000" w:themeColor="text1"/>
        </w:rPr>
        <w:t>でいい案がもらえてよかった。やってみたい</w:t>
      </w:r>
      <w:r w:rsidRPr="00871BC1">
        <w:rPr>
          <w:rFonts w:ascii="Times New Roman" w:eastAsia="ＭＳ 明朝" w:hAnsi="Times New Roman" w:hint="eastAsia"/>
          <w:color w:val="000000" w:themeColor="text1"/>
        </w:rPr>
        <w:t>」</w:t>
      </w:r>
      <w:r w:rsidRPr="00871BC1">
        <w:rPr>
          <w:rFonts w:ascii="Times New Roman" w:eastAsia="ＭＳ 明朝" w:hAnsi="Times New Roman"/>
          <w:color w:val="000000" w:themeColor="text1"/>
        </w:rPr>
        <w:t>「プログラムで</w:t>
      </w:r>
      <w:r w:rsidRPr="00871BC1">
        <w:rPr>
          <w:rFonts w:ascii="Times New Roman" w:eastAsia="ＭＳ 明朝" w:hAnsi="Times New Roman" w:hint="eastAsia"/>
          <w:color w:val="000000" w:themeColor="text1"/>
        </w:rPr>
        <w:t>講義</w:t>
      </w:r>
      <w:r w:rsidRPr="00871BC1">
        <w:rPr>
          <w:rFonts w:ascii="Times New Roman" w:eastAsia="ＭＳ 明朝" w:hAnsi="Times New Roman"/>
          <w:color w:val="000000" w:themeColor="text1"/>
        </w:rPr>
        <w:t>を</w:t>
      </w:r>
      <w:r w:rsidRPr="00871BC1">
        <w:rPr>
          <w:rFonts w:ascii="Times New Roman" w:eastAsia="ＭＳ 明朝" w:hAnsi="Times New Roman" w:hint="eastAsia"/>
          <w:color w:val="000000" w:themeColor="text1"/>
        </w:rPr>
        <w:t>聞いたり</w:t>
      </w:r>
      <w:r w:rsidRPr="00871BC1">
        <w:rPr>
          <w:rFonts w:ascii="Times New Roman" w:eastAsia="ＭＳ 明朝" w:hAnsi="Times New Roman"/>
          <w:color w:val="000000" w:themeColor="text1"/>
        </w:rPr>
        <w:t>他の人と体験を共有</w:t>
      </w:r>
      <w:r w:rsidRPr="00871BC1">
        <w:rPr>
          <w:rFonts w:ascii="Times New Roman" w:eastAsia="ＭＳ 明朝" w:hAnsi="Times New Roman" w:hint="eastAsia"/>
          <w:color w:val="000000" w:themeColor="text1"/>
        </w:rPr>
        <w:t>したり</w:t>
      </w:r>
      <w:r w:rsidRPr="00871BC1">
        <w:rPr>
          <w:rFonts w:ascii="Times New Roman" w:eastAsia="ＭＳ 明朝" w:hAnsi="Times New Roman"/>
          <w:color w:val="000000" w:themeColor="text1"/>
        </w:rPr>
        <w:t>するまでは</w:t>
      </w:r>
      <w:r w:rsidR="00E768A8" w:rsidRPr="00871BC1">
        <w:rPr>
          <w:rFonts w:ascii="Times New Roman" w:eastAsia="ＭＳ 明朝" w:hAnsi="Times New Roman"/>
          <w:color w:val="000000" w:themeColor="text1"/>
        </w:rPr>
        <w:t>，</w:t>
      </w:r>
      <w:r w:rsidRPr="00871BC1">
        <w:rPr>
          <w:rFonts w:ascii="Times New Roman" w:eastAsia="ＭＳ 明朝" w:hAnsi="Times New Roman"/>
          <w:color w:val="000000" w:themeColor="text1"/>
        </w:rPr>
        <w:t>自分で頑張って直さなければいけないと思っていた。しかし</w:t>
      </w:r>
      <w:r w:rsidR="00E768A8" w:rsidRPr="00871BC1">
        <w:rPr>
          <w:rFonts w:ascii="Times New Roman" w:eastAsia="ＭＳ 明朝" w:hAnsi="Times New Roman" w:hint="eastAsia"/>
          <w:color w:val="000000" w:themeColor="text1"/>
        </w:rPr>
        <w:t>，</w:t>
      </w:r>
      <w:r w:rsidRPr="00871BC1">
        <w:rPr>
          <w:rFonts w:ascii="Times New Roman" w:eastAsia="ＭＳ 明朝" w:hAnsi="Times New Roman"/>
          <w:color w:val="000000" w:themeColor="text1"/>
        </w:rPr>
        <w:t>障害</w:t>
      </w:r>
      <w:r w:rsidRPr="00871BC1">
        <w:rPr>
          <w:rFonts w:ascii="Times New Roman" w:eastAsia="ＭＳ 明朝" w:hAnsi="Times New Roman" w:hint="eastAsia"/>
          <w:color w:val="000000" w:themeColor="text1"/>
        </w:rPr>
        <w:t>で</w:t>
      </w:r>
      <w:r w:rsidRPr="00871BC1">
        <w:rPr>
          <w:rFonts w:ascii="Times New Roman" w:eastAsia="ＭＳ 明朝" w:hAnsi="Times New Roman"/>
          <w:color w:val="000000" w:themeColor="text1"/>
        </w:rPr>
        <w:t>あって自分の</w:t>
      </w:r>
      <w:r w:rsidRPr="00871BC1">
        <w:rPr>
          <w:rFonts w:ascii="Times New Roman" w:eastAsia="ＭＳ 明朝" w:hAnsi="Times New Roman" w:hint="eastAsia"/>
          <w:color w:val="000000" w:themeColor="text1"/>
        </w:rPr>
        <w:t>せいでは</w:t>
      </w:r>
      <w:r w:rsidRPr="00871BC1">
        <w:rPr>
          <w:rFonts w:ascii="Times New Roman" w:eastAsia="ＭＳ 明朝" w:hAnsi="Times New Roman"/>
          <w:color w:val="000000" w:themeColor="text1"/>
        </w:rPr>
        <w:t>ない</w:t>
      </w:r>
      <w:r w:rsidRPr="00871BC1">
        <w:rPr>
          <w:rFonts w:ascii="Times New Roman" w:eastAsia="ＭＳ 明朝" w:hAnsi="Times New Roman" w:hint="eastAsia"/>
          <w:color w:val="000000" w:themeColor="text1"/>
        </w:rPr>
        <w:t>と</w:t>
      </w:r>
      <w:r w:rsidRPr="00871BC1">
        <w:rPr>
          <w:rFonts w:ascii="Times New Roman" w:eastAsia="ＭＳ 明朝" w:hAnsi="Times New Roman"/>
          <w:color w:val="000000" w:themeColor="text1"/>
        </w:rPr>
        <w:t>思えたことで</w:t>
      </w:r>
      <w:r w:rsidR="00E768A8" w:rsidRPr="00871BC1">
        <w:rPr>
          <w:rFonts w:ascii="Times New Roman" w:eastAsia="ＭＳ 明朝" w:hAnsi="Times New Roman"/>
          <w:color w:val="000000" w:themeColor="text1"/>
        </w:rPr>
        <w:t>，</w:t>
      </w:r>
      <w:r w:rsidRPr="00871BC1">
        <w:rPr>
          <w:rFonts w:ascii="Times New Roman" w:eastAsia="ＭＳ 明朝" w:hAnsi="Times New Roman"/>
          <w:color w:val="000000" w:themeColor="text1"/>
        </w:rPr>
        <w:t>本当に気持ちが楽になった。対処をすれば</w:t>
      </w:r>
      <w:r w:rsidR="00817221" w:rsidRPr="00871BC1">
        <w:rPr>
          <w:rFonts w:ascii="Times New Roman" w:eastAsia="ＭＳ 明朝" w:hAnsi="Times New Roman" w:hint="eastAsia"/>
          <w:color w:val="000000" w:themeColor="text1"/>
        </w:rPr>
        <w:t>い</w:t>
      </w:r>
      <w:r w:rsidRPr="00871BC1">
        <w:rPr>
          <w:rFonts w:ascii="Times New Roman" w:eastAsia="ＭＳ 明朝" w:hAnsi="Times New Roman" w:hint="eastAsia"/>
          <w:color w:val="000000" w:themeColor="text1"/>
        </w:rPr>
        <w:t>いんだ</w:t>
      </w:r>
      <w:r w:rsidR="00E768A8" w:rsidRPr="00871BC1">
        <w:rPr>
          <w:rFonts w:ascii="Times New Roman" w:eastAsia="ＭＳ 明朝" w:hAnsi="Times New Roman"/>
          <w:color w:val="000000" w:themeColor="text1"/>
        </w:rPr>
        <w:t>，</w:t>
      </w:r>
      <w:r w:rsidRPr="00871BC1">
        <w:rPr>
          <w:rFonts w:ascii="Times New Roman" w:eastAsia="ＭＳ 明朝" w:hAnsi="Times New Roman"/>
          <w:color w:val="000000" w:themeColor="text1"/>
        </w:rPr>
        <w:t>と思えるようになって</w:t>
      </w:r>
      <w:r w:rsidR="00E768A8" w:rsidRPr="00871BC1">
        <w:rPr>
          <w:rFonts w:ascii="Times New Roman" w:eastAsia="ＭＳ 明朝" w:hAnsi="Times New Roman" w:hint="eastAsia"/>
          <w:color w:val="000000" w:themeColor="text1"/>
        </w:rPr>
        <w:t>，</w:t>
      </w:r>
      <w:r w:rsidRPr="00871BC1">
        <w:rPr>
          <w:rFonts w:ascii="Times New Roman" w:eastAsia="ＭＳ 明朝" w:hAnsi="Times New Roman"/>
          <w:color w:val="000000" w:themeColor="text1"/>
        </w:rPr>
        <w:t>実際に身体も楽になった」と発言してい</w:t>
      </w:r>
      <w:r w:rsidRPr="00871BC1">
        <w:rPr>
          <w:rFonts w:ascii="Times New Roman" w:eastAsia="ＭＳ 明朝" w:hAnsi="Times New Roman" w:hint="eastAsia"/>
          <w:color w:val="000000" w:themeColor="text1"/>
        </w:rPr>
        <w:t>た。</w:t>
      </w:r>
    </w:p>
    <w:p w14:paraId="40F371DA" w14:textId="6D8560A8" w:rsidR="006E019F" w:rsidRPr="00871BC1" w:rsidRDefault="00957D18">
      <w:pPr>
        <w:rPr>
          <w:rFonts w:ascii="Times New Roman" w:eastAsia="ＭＳ 明朝" w:hAnsi="Times New Roman"/>
          <w:color w:val="000000" w:themeColor="text1"/>
        </w:rPr>
      </w:pPr>
      <w:r w:rsidRPr="00871BC1">
        <w:rPr>
          <w:rFonts w:ascii="Times New Roman" w:eastAsia="ＭＳ 明朝" w:hAnsi="Times New Roman" w:hint="eastAsia"/>
          <w:color w:val="000000" w:themeColor="text1"/>
        </w:rPr>
        <w:t xml:space="preserve">　</w:t>
      </w:r>
      <w:r w:rsidRPr="00871BC1">
        <w:rPr>
          <w:rFonts w:ascii="Times New Roman" w:eastAsia="ＭＳ 明朝" w:hAnsi="Times New Roman"/>
          <w:color w:val="000000" w:themeColor="text1"/>
        </w:rPr>
        <w:t>プログラム終了後</w:t>
      </w:r>
      <w:r w:rsidR="00E768A8" w:rsidRPr="00871BC1">
        <w:rPr>
          <w:rFonts w:ascii="Times New Roman" w:eastAsia="ＭＳ 明朝" w:hAnsi="Times New Roman"/>
          <w:color w:val="000000" w:themeColor="text1"/>
        </w:rPr>
        <w:t>，</w:t>
      </w:r>
      <w:r w:rsidRPr="00871BC1">
        <w:rPr>
          <w:rFonts w:ascii="Times New Roman" w:eastAsia="ＭＳ 明朝" w:hAnsi="Times New Roman"/>
          <w:color w:val="000000" w:themeColor="text1"/>
        </w:rPr>
        <w:t>A</w:t>
      </w:r>
      <w:r w:rsidRPr="00871BC1">
        <w:rPr>
          <w:rFonts w:ascii="Times New Roman" w:eastAsia="ＭＳ 明朝" w:hAnsi="Times New Roman"/>
          <w:color w:val="000000" w:themeColor="text1"/>
        </w:rPr>
        <w:t>は学生相談</w:t>
      </w:r>
      <w:r w:rsidR="00817221" w:rsidRPr="00871BC1">
        <w:rPr>
          <w:rFonts w:ascii="Times New Roman" w:eastAsia="ＭＳ 明朝" w:hAnsi="Times New Roman" w:hint="eastAsia"/>
          <w:color w:val="000000" w:themeColor="text1"/>
        </w:rPr>
        <w:t>室</w:t>
      </w:r>
      <w:r w:rsidRPr="00871BC1">
        <w:rPr>
          <w:rFonts w:ascii="Times New Roman" w:eastAsia="ＭＳ 明朝" w:hAnsi="Times New Roman"/>
          <w:color w:val="000000" w:themeColor="text1"/>
        </w:rPr>
        <w:t>の支援を受けながら復学し</w:t>
      </w:r>
      <w:r w:rsidR="00E768A8" w:rsidRPr="00871BC1">
        <w:rPr>
          <w:rFonts w:ascii="Times New Roman" w:eastAsia="ＭＳ 明朝" w:hAnsi="Times New Roman"/>
          <w:color w:val="000000" w:themeColor="text1"/>
        </w:rPr>
        <w:t>，</w:t>
      </w:r>
      <w:r w:rsidRPr="00871BC1">
        <w:rPr>
          <w:rFonts w:ascii="Times New Roman" w:eastAsia="ＭＳ 明朝" w:hAnsi="Times New Roman" w:hint="eastAsia"/>
          <w:color w:val="000000" w:themeColor="text1"/>
        </w:rPr>
        <w:t>卒業研究課題・就職活動に取り組み</w:t>
      </w:r>
      <w:r w:rsidR="00E768A8" w:rsidRPr="00871BC1">
        <w:rPr>
          <w:rFonts w:ascii="Times New Roman" w:eastAsia="ＭＳ 明朝" w:hAnsi="Times New Roman" w:hint="eastAsia"/>
          <w:color w:val="000000" w:themeColor="text1"/>
        </w:rPr>
        <w:t>，</w:t>
      </w:r>
      <w:r w:rsidRPr="00871BC1">
        <w:rPr>
          <w:rFonts w:ascii="Times New Roman" w:eastAsia="ＭＳ 明朝" w:hAnsi="Times New Roman" w:hint="eastAsia"/>
          <w:color w:val="000000" w:themeColor="text1"/>
        </w:rPr>
        <w:t>内定を得た</w:t>
      </w:r>
      <w:r w:rsidRPr="00871BC1">
        <w:rPr>
          <w:rFonts w:ascii="Times New Roman" w:eastAsia="ＭＳ 明朝" w:hAnsi="Times New Roman"/>
          <w:color w:val="000000" w:themeColor="text1"/>
        </w:rPr>
        <w:t>。</w:t>
      </w:r>
    </w:p>
    <w:p w14:paraId="348F5E42" w14:textId="759825F3" w:rsidR="009E7907" w:rsidRPr="00871BC1" w:rsidRDefault="002657DC" w:rsidP="002657DC">
      <w:pPr>
        <w:rPr>
          <w:rFonts w:ascii="Times New Roman" w:eastAsia="ＭＳ 明朝" w:hAnsi="Times New Roman"/>
          <w:color w:val="000000" w:themeColor="text1"/>
        </w:rPr>
      </w:pPr>
      <w:r w:rsidRPr="00871BC1">
        <w:rPr>
          <w:rFonts w:ascii="Times New Roman" w:eastAsia="ＭＳ 明朝" w:hAnsi="Times New Roman" w:hint="eastAsia"/>
          <w:color w:val="000000" w:themeColor="text1"/>
        </w:rPr>
        <w:t xml:space="preserve">　　</w:t>
      </w:r>
      <w:r w:rsidR="00957D18" w:rsidRPr="00871BC1">
        <w:rPr>
          <w:rFonts w:ascii="Times New Roman" w:eastAsia="ＭＳ 明朝" w:hAnsi="Times New Roman" w:hint="eastAsia"/>
          <w:color w:val="000000" w:themeColor="text1"/>
        </w:rPr>
        <w:t>（</w:t>
      </w:r>
      <w:r w:rsidR="00957D18" w:rsidRPr="00871BC1">
        <w:rPr>
          <w:rFonts w:ascii="Times New Roman" w:eastAsia="ＭＳ 明朝" w:hAnsi="Times New Roman"/>
          <w:color w:val="000000" w:themeColor="text1"/>
        </w:rPr>
        <w:t>2</w:t>
      </w:r>
      <w:r w:rsidR="00957D18" w:rsidRPr="00871BC1">
        <w:rPr>
          <w:rFonts w:ascii="Times New Roman" w:eastAsia="ＭＳ 明朝" w:hAnsi="Times New Roman"/>
          <w:color w:val="000000" w:themeColor="text1"/>
        </w:rPr>
        <w:t>）</w:t>
      </w:r>
      <w:r w:rsidR="00957D18" w:rsidRPr="00871BC1">
        <w:rPr>
          <w:rFonts w:ascii="Times New Roman" w:eastAsia="ＭＳ 明朝" w:hAnsi="Times New Roman" w:hint="eastAsia"/>
          <w:color w:val="000000" w:themeColor="text1"/>
        </w:rPr>
        <w:t>アルバイト</w:t>
      </w:r>
      <w:r w:rsidR="00957D18" w:rsidRPr="00871BC1">
        <w:rPr>
          <w:rFonts w:ascii="Times New Roman" w:eastAsia="ＭＳ 明朝" w:hAnsi="Times New Roman"/>
          <w:color w:val="000000" w:themeColor="text1"/>
        </w:rPr>
        <w:t>先のコミュニケーションがストレスであった</w:t>
      </w:r>
      <w:r w:rsidR="00957D18" w:rsidRPr="00871BC1">
        <w:rPr>
          <w:rFonts w:ascii="Times New Roman" w:eastAsia="ＭＳ 明朝" w:hAnsi="Times New Roman" w:hint="eastAsia"/>
          <w:color w:val="000000" w:themeColor="text1"/>
        </w:rPr>
        <w:t>事例：</w:t>
      </w:r>
      <w:r w:rsidRPr="00871BC1">
        <w:rPr>
          <w:rFonts w:ascii="Times New Roman" w:eastAsia="ＭＳ 明朝" w:hAnsi="Times New Roman" w:hint="eastAsia"/>
          <w:color w:val="000000" w:themeColor="text1"/>
        </w:rPr>
        <w:t xml:space="preserve"> </w:t>
      </w:r>
      <w:r w:rsidR="0058546C" w:rsidRPr="00871BC1">
        <w:rPr>
          <w:rFonts w:ascii="Times New Roman" w:eastAsia="ＭＳ 明朝" w:hAnsi="Times New Roman" w:hint="eastAsia"/>
          <w:color w:val="000000" w:themeColor="text1"/>
        </w:rPr>
        <w:t>参加者</w:t>
      </w:r>
      <w:r w:rsidR="00957D18" w:rsidRPr="00871BC1">
        <w:rPr>
          <w:rFonts w:ascii="Times New Roman" w:eastAsia="ＭＳ 明朝" w:hAnsi="Times New Roman"/>
          <w:color w:val="000000" w:themeColor="text1"/>
        </w:rPr>
        <w:t>B</w:t>
      </w:r>
      <w:r w:rsidR="0058546C" w:rsidRPr="00871BC1">
        <w:rPr>
          <w:rFonts w:ascii="Times New Roman" w:eastAsia="ＭＳ 明朝" w:hAnsi="Times New Roman" w:hint="eastAsia"/>
          <w:color w:val="000000" w:themeColor="text1"/>
        </w:rPr>
        <w:t>（以下，</w:t>
      </w:r>
      <w:r w:rsidR="0058546C" w:rsidRPr="00871BC1">
        <w:rPr>
          <w:rFonts w:ascii="Times New Roman" w:eastAsia="ＭＳ 明朝" w:hAnsi="Times New Roman" w:hint="eastAsia"/>
          <w:color w:val="000000" w:themeColor="text1"/>
        </w:rPr>
        <w:t>B</w:t>
      </w:r>
      <w:r w:rsidR="0058546C" w:rsidRPr="00871BC1">
        <w:rPr>
          <w:rFonts w:ascii="Times New Roman" w:eastAsia="ＭＳ 明朝" w:hAnsi="Times New Roman" w:hint="eastAsia"/>
          <w:color w:val="000000" w:themeColor="text1"/>
        </w:rPr>
        <w:t>）</w:t>
      </w:r>
      <w:r w:rsidR="00957D18" w:rsidRPr="00871BC1">
        <w:rPr>
          <w:rFonts w:ascii="Times New Roman" w:eastAsia="ＭＳ 明朝" w:hAnsi="Times New Roman"/>
          <w:color w:val="000000" w:themeColor="text1"/>
        </w:rPr>
        <w:t>は</w:t>
      </w:r>
      <w:r w:rsidR="00957D18" w:rsidRPr="00871BC1">
        <w:rPr>
          <w:rFonts w:ascii="Times New Roman" w:eastAsia="ＭＳ 明朝" w:hAnsi="Times New Roman" w:hint="eastAsia"/>
          <w:color w:val="000000" w:themeColor="text1"/>
        </w:rPr>
        <w:t>アルバイトや</w:t>
      </w:r>
      <w:r w:rsidR="00957D18" w:rsidRPr="00871BC1">
        <w:rPr>
          <w:rFonts w:ascii="Times New Roman" w:eastAsia="ＭＳ 明朝" w:hAnsi="Times New Roman"/>
          <w:color w:val="000000" w:themeColor="text1"/>
        </w:rPr>
        <w:t>学校生活で</w:t>
      </w:r>
      <w:r w:rsidR="00E768A8" w:rsidRPr="00871BC1">
        <w:rPr>
          <w:rFonts w:ascii="Times New Roman" w:eastAsia="ＭＳ 明朝" w:hAnsi="Times New Roman"/>
          <w:color w:val="000000" w:themeColor="text1"/>
        </w:rPr>
        <w:t>，</w:t>
      </w:r>
      <w:r w:rsidR="00957D18" w:rsidRPr="00871BC1">
        <w:rPr>
          <w:rFonts w:ascii="Times New Roman" w:eastAsia="ＭＳ 明朝" w:hAnsi="Times New Roman" w:hint="eastAsia"/>
          <w:color w:val="000000" w:themeColor="text1"/>
        </w:rPr>
        <w:t>最初の</w:t>
      </w:r>
      <w:r w:rsidR="00957D18" w:rsidRPr="00871BC1">
        <w:rPr>
          <w:rFonts w:ascii="Times New Roman" w:eastAsia="ＭＳ 明朝" w:hAnsi="Times New Roman"/>
          <w:color w:val="000000" w:themeColor="text1"/>
        </w:rPr>
        <w:t>人間関係</w:t>
      </w:r>
      <w:r w:rsidR="00957D18" w:rsidRPr="00871BC1">
        <w:rPr>
          <w:rFonts w:ascii="Times New Roman" w:eastAsia="ＭＳ 明朝" w:hAnsi="Times New Roman" w:hint="eastAsia"/>
          <w:color w:val="000000" w:themeColor="text1"/>
        </w:rPr>
        <w:t>は</w:t>
      </w:r>
      <w:r w:rsidR="00957D18" w:rsidRPr="00871BC1">
        <w:rPr>
          <w:rFonts w:ascii="Times New Roman" w:eastAsia="ＭＳ 明朝" w:hAnsi="Times New Roman"/>
          <w:color w:val="000000" w:themeColor="text1"/>
        </w:rPr>
        <w:t>築く</w:t>
      </w:r>
      <w:r w:rsidRPr="00871BC1">
        <w:rPr>
          <w:rFonts w:ascii="Times New Roman" w:eastAsia="ＭＳ 明朝" w:hAnsi="Times New Roman" w:hint="eastAsia"/>
          <w:color w:val="000000" w:themeColor="text1"/>
        </w:rPr>
        <w:t>こと</w:t>
      </w:r>
      <w:r w:rsidR="00957D18" w:rsidRPr="00871BC1">
        <w:rPr>
          <w:rFonts w:ascii="Times New Roman" w:eastAsia="ＭＳ 明朝" w:hAnsi="Times New Roman"/>
          <w:color w:val="000000" w:themeColor="text1"/>
        </w:rPr>
        <w:t>が</w:t>
      </w:r>
      <w:r w:rsidRPr="00871BC1">
        <w:rPr>
          <w:rFonts w:ascii="Times New Roman" w:eastAsia="ＭＳ 明朝" w:hAnsi="Times New Roman" w:hint="eastAsia"/>
          <w:color w:val="000000" w:themeColor="text1"/>
        </w:rPr>
        <w:t>でき</w:t>
      </w:r>
      <w:r w:rsidR="00957D18" w:rsidRPr="00871BC1">
        <w:rPr>
          <w:rFonts w:ascii="Times New Roman" w:eastAsia="ＭＳ 明朝" w:hAnsi="Times New Roman"/>
          <w:color w:val="000000" w:themeColor="text1"/>
        </w:rPr>
        <w:t>るものの</w:t>
      </w:r>
      <w:r w:rsidR="00E768A8" w:rsidRPr="00871BC1">
        <w:rPr>
          <w:rFonts w:ascii="Times New Roman" w:eastAsia="ＭＳ 明朝" w:hAnsi="Times New Roman"/>
          <w:color w:val="000000" w:themeColor="text1"/>
        </w:rPr>
        <w:t>，</w:t>
      </w:r>
      <w:r w:rsidR="00957D18" w:rsidRPr="00871BC1">
        <w:rPr>
          <w:rFonts w:ascii="Times New Roman" w:eastAsia="ＭＳ 明朝" w:hAnsi="Times New Roman"/>
          <w:color w:val="000000" w:themeColor="text1"/>
        </w:rPr>
        <w:t>関係が深まる</w:t>
      </w:r>
      <w:r w:rsidR="00957D18" w:rsidRPr="00871BC1">
        <w:rPr>
          <w:rFonts w:ascii="Times New Roman" w:eastAsia="ＭＳ 明朝" w:hAnsi="Times New Roman" w:hint="eastAsia"/>
          <w:color w:val="000000" w:themeColor="text1"/>
        </w:rPr>
        <w:t>と「</w:t>
      </w:r>
      <w:r w:rsidR="00957D18" w:rsidRPr="00871BC1">
        <w:rPr>
          <w:rFonts w:ascii="Times New Roman" w:eastAsia="ＭＳ 明朝" w:hAnsi="Times New Roman"/>
          <w:color w:val="000000" w:themeColor="text1"/>
        </w:rPr>
        <w:t>言葉通りの気持ちではないのかもしれない」</w:t>
      </w:r>
      <w:r w:rsidR="00957D18" w:rsidRPr="00871BC1">
        <w:rPr>
          <w:rFonts w:ascii="Times New Roman" w:eastAsia="ＭＳ 明朝" w:hAnsi="Times New Roman" w:hint="eastAsia"/>
          <w:color w:val="000000" w:themeColor="text1"/>
        </w:rPr>
        <w:t>「</w:t>
      </w:r>
      <w:r w:rsidR="00957D18" w:rsidRPr="00871BC1">
        <w:rPr>
          <w:rFonts w:ascii="Times New Roman" w:eastAsia="ＭＳ 明朝" w:hAnsi="Times New Roman"/>
          <w:color w:val="000000" w:themeColor="text1"/>
        </w:rPr>
        <w:t>自分の伝え</w:t>
      </w:r>
      <w:r w:rsidR="00957D18" w:rsidRPr="00871BC1">
        <w:rPr>
          <w:rFonts w:ascii="Times New Roman" w:eastAsia="ＭＳ 明朝" w:hAnsi="Times New Roman" w:hint="eastAsia"/>
          <w:color w:val="000000" w:themeColor="text1"/>
        </w:rPr>
        <w:t>方</w:t>
      </w:r>
      <w:r w:rsidR="00957D18" w:rsidRPr="00871BC1">
        <w:rPr>
          <w:rFonts w:ascii="Times New Roman" w:eastAsia="ＭＳ 明朝" w:hAnsi="Times New Roman"/>
          <w:color w:val="000000" w:themeColor="text1"/>
        </w:rPr>
        <w:t>ではよくないかもしれない」と</w:t>
      </w:r>
      <w:r w:rsidR="00957D18" w:rsidRPr="00871BC1">
        <w:rPr>
          <w:rFonts w:ascii="Times New Roman" w:eastAsia="ＭＳ 明朝" w:hAnsi="Times New Roman" w:hint="eastAsia"/>
          <w:color w:val="000000" w:themeColor="text1"/>
        </w:rPr>
        <w:t>悩み</w:t>
      </w:r>
      <w:r w:rsidR="00E768A8" w:rsidRPr="00871BC1">
        <w:rPr>
          <w:rFonts w:ascii="Times New Roman" w:eastAsia="ＭＳ 明朝" w:hAnsi="Times New Roman"/>
          <w:color w:val="000000" w:themeColor="text1"/>
        </w:rPr>
        <w:t>，</w:t>
      </w:r>
      <w:r w:rsidR="00957D18" w:rsidRPr="00871BC1">
        <w:rPr>
          <w:rFonts w:ascii="Times New Roman" w:eastAsia="ＭＳ 明朝" w:hAnsi="Times New Roman"/>
          <w:color w:val="000000" w:themeColor="text1"/>
        </w:rPr>
        <w:t>対人関係が</w:t>
      </w:r>
      <w:r w:rsidR="00957D18" w:rsidRPr="00871BC1">
        <w:rPr>
          <w:rFonts w:ascii="Times New Roman" w:eastAsia="ＭＳ 明朝" w:hAnsi="Times New Roman" w:hint="eastAsia"/>
          <w:color w:val="000000" w:themeColor="text1"/>
        </w:rPr>
        <w:t>嫌</w:t>
      </w:r>
      <w:r w:rsidR="00957D18" w:rsidRPr="00871BC1">
        <w:rPr>
          <w:rFonts w:ascii="Times New Roman" w:eastAsia="ＭＳ 明朝" w:hAnsi="Times New Roman"/>
          <w:color w:val="000000" w:themeColor="text1"/>
        </w:rPr>
        <w:t>になってしま</w:t>
      </w:r>
      <w:r w:rsidR="00957D18" w:rsidRPr="00871BC1">
        <w:rPr>
          <w:rFonts w:ascii="Times New Roman" w:eastAsia="ＭＳ 明朝" w:hAnsi="Times New Roman" w:hint="eastAsia"/>
          <w:color w:val="000000" w:themeColor="text1"/>
        </w:rPr>
        <w:t>う</w:t>
      </w:r>
      <w:r w:rsidR="00957D18" w:rsidRPr="00871BC1">
        <w:rPr>
          <w:rFonts w:ascii="Times New Roman" w:eastAsia="ＭＳ 明朝" w:hAnsi="Times New Roman"/>
          <w:color w:val="000000" w:themeColor="text1"/>
        </w:rPr>
        <w:t>パターンが続いていた。また</w:t>
      </w:r>
      <w:r w:rsidR="00E768A8" w:rsidRPr="00871BC1">
        <w:rPr>
          <w:rFonts w:ascii="Times New Roman" w:eastAsia="ＭＳ 明朝" w:hAnsi="Times New Roman"/>
          <w:color w:val="000000" w:themeColor="text1"/>
        </w:rPr>
        <w:t>，</w:t>
      </w:r>
      <w:r w:rsidR="00957D18" w:rsidRPr="00871BC1">
        <w:rPr>
          <w:rFonts w:ascii="Times New Roman" w:eastAsia="ＭＳ 明朝" w:hAnsi="Times New Roman" w:hint="eastAsia"/>
          <w:color w:val="000000" w:themeColor="text1"/>
        </w:rPr>
        <w:t>感情</w:t>
      </w:r>
      <w:r w:rsidR="00957D18" w:rsidRPr="00871BC1">
        <w:rPr>
          <w:rFonts w:ascii="Times New Roman" w:eastAsia="ＭＳ 明朝" w:hAnsi="Times New Roman"/>
          <w:color w:val="000000" w:themeColor="text1"/>
        </w:rPr>
        <w:t>のコントロールが苦手な</w:t>
      </w:r>
      <w:r w:rsidR="00957D18" w:rsidRPr="00871BC1">
        <w:rPr>
          <w:rFonts w:ascii="Times New Roman" w:eastAsia="ＭＳ 明朝" w:hAnsi="Times New Roman" w:hint="eastAsia"/>
          <w:color w:val="000000" w:themeColor="text1"/>
        </w:rPr>
        <w:t>こと</w:t>
      </w:r>
      <w:r w:rsidR="00957D18" w:rsidRPr="00871BC1">
        <w:rPr>
          <w:rFonts w:ascii="Times New Roman" w:eastAsia="ＭＳ 明朝" w:hAnsi="Times New Roman"/>
          <w:color w:val="000000" w:themeColor="text1"/>
        </w:rPr>
        <w:t>もあり</w:t>
      </w:r>
      <w:r w:rsidR="00E768A8" w:rsidRPr="00871BC1">
        <w:rPr>
          <w:rFonts w:ascii="Times New Roman" w:eastAsia="ＭＳ 明朝" w:hAnsi="Times New Roman"/>
          <w:color w:val="000000" w:themeColor="text1"/>
        </w:rPr>
        <w:t>，</w:t>
      </w:r>
      <w:r w:rsidR="00957D18" w:rsidRPr="00871BC1">
        <w:rPr>
          <w:rFonts w:ascii="Times New Roman" w:eastAsia="ＭＳ 明朝" w:hAnsi="Times New Roman" w:hint="eastAsia"/>
          <w:color w:val="000000" w:themeColor="text1"/>
        </w:rPr>
        <w:t>冷静</w:t>
      </w:r>
      <w:r w:rsidR="00D04A61" w:rsidRPr="00871BC1">
        <w:rPr>
          <w:rFonts w:ascii="Times New Roman" w:eastAsia="ＭＳ 明朝" w:hAnsi="Times New Roman" w:hint="eastAsia"/>
          <w:color w:val="000000" w:themeColor="text1"/>
        </w:rPr>
        <w:t>さを</w:t>
      </w:r>
      <w:r w:rsidR="00957D18" w:rsidRPr="00871BC1">
        <w:rPr>
          <w:rFonts w:ascii="Times New Roman" w:eastAsia="ＭＳ 明朝" w:hAnsi="Times New Roman"/>
          <w:color w:val="000000" w:themeColor="text1"/>
        </w:rPr>
        <w:t>保とうとするあまりに</w:t>
      </w:r>
      <w:r w:rsidR="00957D18" w:rsidRPr="00871BC1">
        <w:rPr>
          <w:rFonts w:ascii="Times New Roman" w:eastAsia="ＭＳ 明朝" w:hAnsi="Times New Roman" w:hint="eastAsia"/>
          <w:color w:val="000000" w:themeColor="text1"/>
        </w:rPr>
        <w:t>他者</w:t>
      </w:r>
      <w:r w:rsidR="00957D18" w:rsidRPr="00871BC1">
        <w:rPr>
          <w:rFonts w:ascii="Times New Roman" w:eastAsia="ＭＳ 明朝" w:hAnsi="Times New Roman"/>
          <w:color w:val="000000" w:themeColor="text1"/>
        </w:rPr>
        <w:t>と距離を置くようになっていた。</w:t>
      </w:r>
      <w:r w:rsidR="00957D18" w:rsidRPr="00871BC1">
        <w:rPr>
          <w:rFonts w:ascii="Times New Roman" w:eastAsia="ＭＳ 明朝" w:hAnsi="Times New Roman" w:hint="eastAsia"/>
          <w:color w:val="000000" w:themeColor="text1"/>
        </w:rPr>
        <w:t>自分</w:t>
      </w:r>
      <w:r w:rsidR="00957D18" w:rsidRPr="00871BC1">
        <w:rPr>
          <w:rFonts w:ascii="Times New Roman" w:eastAsia="ＭＳ 明朝" w:hAnsi="Times New Roman"/>
          <w:color w:val="000000" w:themeColor="text1"/>
        </w:rPr>
        <w:t>の感情に振り回されず</w:t>
      </w:r>
      <w:r w:rsidR="00E768A8" w:rsidRPr="00871BC1">
        <w:rPr>
          <w:rFonts w:ascii="Times New Roman" w:eastAsia="ＭＳ 明朝" w:hAnsi="Times New Roman"/>
          <w:color w:val="000000" w:themeColor="text1"/>
        </w:rPr>
        <w:t>，</w:t>
      </w:r>
      <w:r w:rsidR="00957D18" w:rsidRPr="00871BC1">
        <w:rPr>
          <w:rFonts w:ascii="Times New Roman" w:eastAsia="ＭＳ 明朝" w:hAnsi="Times New Roman"/>
          <w:color w:val="000000" w:themeColor="text1"/>
        </w:rPr>
        <w:t>安定した対人関係を築きたいとの希望から</w:t>
      </w:r>
      <w:r w:rsidR="00E768A8" w:rsidRPr="00871BC1">
        <w:rPr>
          <w:rFonts w:ascii="Times New Roman" w:eastAsia="ＭＳ 明朝" w:hAnsi="Times New Roman"/>
          <w:color w:val="000000" w:themeColor="text1"/>
        </w:rPr>
        <w:t>，</w:t>
      </w:r>
      <w:r w:rsidR="00957D18" w:rsidRPr="00871BC1">
        <w:rPr>
          <w:rFonts w:ascii="Times New Roman" w:eastAsia="ＭＳ 明朝" w:hAnsi="Times New Roman"/>
          <w:color w:val="000000" w:themeColor="text1"/>
        </w:rPr>
        <w:t>プログラムに参加することとなった。</w:t>
      </w:r>
    </w:p>
    <w:p w14:paraId="338AC48C" w14:textId="68F4C17A" w:rsidR="009E7907" w:rsidRPr="00871BC1" w:rsidRDefault="002657DC" w:rsidP="002657DC">
      <w:pPr>
        <w:rPr>
          <w:rFonts w:ascii="Times New Roman" w:eastAsia="ＭＳ 明朝" w:hAnsi="Times New Roman"/>
          <w:color w:val="000000" w:themeColor="text1"/>
        </w:rPr>
      </w:pPr>
      <w:r w:rsidRPr="00871BC1">
        <w:rPr>
          <w:rFonts w:ascii="Times New Roman" w:eastAsia="ＭＳ 明朝" w:hAnsi="Times New Roman" w:hint="eastAsia"/>
          <w:color w:val="000000" w:themeColor="text1"/>
        </w:rPr>
        <w:t xml:space="preserve">　</w:t>
      </w:r>
      <w:r w:rsidR="009E7907" w:rsidRPr="00871BC1">
        <w:rPr>
          <w:rFonts w:ascii="Times New Roman" w:eastAsia="ＭＳ 明朝" w:hAnsi="Times New Roman" w:hint="eastAsia"/>
          <w:color w:val="000000" w:themeColor="text1"/>
        </w:rPr>
        <w:t>プログラム</w:t>
      </w:r>
      <w:r w:rsidR="009E7907" w:rsidRPr="00871BC1">
        <w:rPr>
          <w:rFonts w:ascii="Times New Roman" w:eastAsia="ＭＳ 明朝" w:hAnsi="Times New Roman"/>
          <w:color w:val="000000" w:themeColor="text1"/>
        </w:rPr>
        <w:t>開始前の状況：</w:t>
      </w:r>
      <w:r w:rsidRPr="00871BC1">
        <w:rPr>
          <w:rFonts w:ascii="Times New Roman" w:eastAsia="ＭＳ 明朝" w:hAnsi="Times New Roman" w:hint="eastAsia"/>
          <w:color w:val="000000" w:themeColor="text1"/>
        </w:rPr>
        <w:t xml:space="preserve"> </w:t>
      </w:r>
      <w:r w:rsidR="00957D18" w:rsidRPr="00871BC1">
        <w:rPr>
          <w:rFonts w:ascii="Times New Roman" w:eastAsia="ＭＳ 明朝" w:hAnsi="Times New Roman" w:hint="eastAsia"/>
          <w:color w:val="000000" w:themeColor="text1"/>
        </w:rPr>
        <w:t>学校生活</w:t>
      </w:r>
      <w:r w:rsidR="009E7907" w:rsidRPr="00871BC1">
        <w:rPr>
          <w:rFonts w:ascii="Times New Roman" w:eastAsia="ＭＳ 明朝" w:hAnsi="Times New Roman" w:hint="eastAsia"/>
          <w:color w:val="000000" w:themeColor="text1"/>
        </w:rPr>
        <w:t>で</w:t>
      </w:r>
      <w:r w:rsidR="00E768A8" w:rsidRPr="00871BC1">
        <w:rPr>
          <w:rFonts w:ascii="Times New Roman" w:eastAsia="ＭＳ 明朝" w:hAnsi="Times New Roman" w:hint="eastAsia"/>
          <w:color w:val="000000" w:themeColor="text1"/>
        </w:rPr>
        <w:t>，</w:t>
      </w:r>
      <w:r w:rsidR="00D04A61" w:rsidRPr="00871BC1">
        <w:rPr>
          <w:rFonts w:ascii="Times New Roman" w:eastAsia="ＭＳ 明朝" w:hAnsi="Times New Roman" w:hint="eastAsia"/>
          <w:color w:val="000000" w:themeColor="text1"/>
        </w:rPr>
        <w:t>「</w:t>
      </w:r>
      <w:r w:rsidR="00957D18" w:rsidRPr="00871BC1">
        <w:rPr>
          <w:rFonts w:ascii="Times New Roman" w:eastAsia="ＭＳ 明朝" w:hAnsi="Times New Roman" w:hint="eastAsia"/>
          <w:color w:val="000000" w:themeColor="text1"/>
        </w:rPr>
        <w:t>グループ</w:t>
      </w:r>
      <w:r w:rsidR="00957D18" w:rsidRPr="00871BC1">
        <w:rPr>
          <w:rFonts w:ascii="Times New Roman" w:eastAsia="ＭＳ 明朝" w:hAnsi="Times New Roman"/>
          <w:color w:val="000000" w:themeColor="text1"/>
        </w:rPr>
        <w:t>の中では他の人の意見</w:t>
      </w:r>
      <w:r w:rsidR="00957D18" w:rsidRPr="00871BC1">
        <w:rPr>
          <w:rFonts w:ascii="Times New Roman" w:eastAsia="ＭＳ 明朝" w:hAnsi="Times New Roman" w:hint="eastAsia"/>
          <w:color w:val="000000" w:themeColor="text1"/>
        </w:rPr>
        <w:t>に</w:t>
      </w:r>
      <w:r w:rsidR="00957D18" w:rsidRPr="00871BC1">
        <w:rPr>
          <w:rFonts w:ascii="Times New Roman" w:eastAsia="ＭＳ 明朝" w:hAnsi="Times New Roman"/>
          <w:color w:val="000000" w:themeColor="text1"/>
        </w:rPr>
        <w:t>賛同することが多く人とのやりとりに困る</w:t>
      </w:r>
      <w:r w:rsidRPr="00871BC1">
        <w:rPr>
          <w:rFonts w:ascii="Times New Roman" w:eastAsia="ＭＳ 明朝" w:hAnsi="Times New Roman" w:hint="eastAsia"/>
          <w:color w:val="000000" w:themeColor="text1"/>
        </w:rPr>
        <w:t>こと</w:t>
      </w:r>
      <w:r w:rsidR="00957D18" w:rsidRPr="00871BC1">
        <w:rPr>
          <w:rFonts w:ascii="Times New Roman" w:eastAsia="ＭＳ 明朝" w:hAnsi="Times New Roman"/>
          <w:color w:val="000000" w:themeColor="text1"/>
        </w:rPr>
        <w:t>は少ないが</w:t>
      </w:r>
      <w:r w:rsidR="00E768A8" w:rsidRPr="00871BC1">
        <w:rPr>
          <w:rFonts w:ascii="Times New Roman" w:eastAsia="ＭＳ 明朝" w:hAnsi="Times New Roman"/>
          <w:color w:val="000000" w:themeColor="text1"/>
        </w:rPr>
        <w:t>，</w:t>
      </w:r>
      <w:r w:rsidR="00957D18" w:rsidRPr="00871BC1">
        <w:rPr>
          <w:rFonts w:ascii="Times New Roman" w:eastAsia="ＭＳ 明朝" w:hAnsi="Times New Roman"/>
          <w:color w:val="000000" w:themeColor="text1"/>
        </w:rPr>
        <w:t>後でいろいろ考えたり</w:t>
      </w:r>
      <w:r w:rsidR="00E768A8" w:rsidRPr="00871BC1">
        <w:rPr>
          <w:rFonts w:ascii="Times New Roman" w:eastAsia="ＭＳ 明朝" w:hAnsi="Times New Roman"/>
          <w:color w:val="000000" w:themeColor="text1"/>
        </w:rPr>
        <w:t>，</w:t>
      </w:r>
      <w:r w:rsidR="00957D18" w:rsidRPr="00871BC1">
        <w:rPr>
          <w:rFonts w:ascii="Times New Roman" w:eastAsia="ＭＳ 明朝" w:hAnsi="Times New Roman"/>
          <w:color w:val="000000" w:themeColor="text1"/>
        </w:rPr>
        <w:t>悩んだりしてしまって嫌になる」と</w:t>
      </w:r>
      <w:r w:rsidR="00E768A8" w:rsidRPr="00871BC1">
        <w:rPr>
          <w:rFonts w:ascii="Times New Roman" w:eastAsia="ＭＳ 明朝" w:hAnsi="Times New Roman"/>
          <w:color w:val="000000" w:themeColor="text1"/>
        </w:rPr>
        <w:t>，</w:t>
      </w:r>
      <w:r w:rsidR="00957D18" w:rsidRPr="00871BC1">
        <w:rPr>
          <w:rFonts w:ascii="Times New Roman" w:eastAsia="ＭＳ 明朝" w:hAnsi="Times New Roman"/>
          <w:color w:val="000000" w:themeColor="text1"/>
        </w:rPr>
        <w:t>コミュニケーションスキルについての不安</w:t>
      </w:r>
      <w:r w:rsidR="00D04A61" w:rsidRPr="00871BC1">
        <w:rPr>
          <w:rFonts w:ascii="Times New Roman" w:eastAsia="ＭＳ 明朝" w:hAnsi="Times New Roman" w:hint="eastAsia"/>
          <w:color w:val="000000" w:themeColor="text1"/>
        </w:rPr>
        <w:t>はさほど</w:t>
      </w:r>
      <w:r w:rsidR="00957D18" w:rsidRPr="00871BC1">
        <w:rPr>
          <w:rFonts w:ascii="Times New Roman" w:eastAsia="ＭＳ 明朝" w:hAnsi="Times New Roman"/>
          <w:color w:val="000000" w:themeColor="text1"/>
        </w:rPr>
        <w:t>感じていない様子だった。</w:t>
      </w:r>
    </w:p>
    <w:p w14:paraId="32334150" w14:textId="089B7158" w:rsidR="009E7907" w:rsidRPr="00871BC1" w:rsidRDefault="002657DC" w:rsidP="002657DC">
      <w:pPr>
        <w:rPr>
          <w:rFonts w:ascii="Times New Roman" w:eastAsia="ＭＳ 明朝" w:hAnsi="Times New Roman"/>
          <w:color w:val="000000" w:themeColor="text1"/>
        </w:rPr>
      </w:pPr>
      <w:r w:rsidRPr="00871BC1">
        <w:rPr>
          <w:rFonts w:ascii="Times New Roman" w:eastAsia="ＭＳ 明朝" w:hAnsi="Times New Roman" w:hint="eastAsia"/>
          <w:color w:val="000000" w:themeColor="text1"/>
        </w:rPr>
        <w:t xml:space="preserve">　</w:t>
      </w:r>
      <w:r w:rsidR="0089594A" w:rsidRPr="00871BC1">
        <w:rPr>
          <w:rFonts w:ascii="Times New Roman" w:eastAsia="ＭＳ 明朝" w:hAnsi="Times New Roman" w:hint="eastAsia"/>
          <w:color w:val="000000" w:themeColor="text1"/>
        </w:rPr>
        <w:t>プログラム</w:t>
      </w:r>
      <w:r w:rsidR="0089594A" w:rsidRPr="00871BC1">
        <w:rPr>
          <w:rFonts w:ascii="Times New Roman" w:eastAsia="ＭＳ 明朝" w:hAnsi="Times New Roman"/>
          <w:color w:val="000000" w:themeColor="text1"/>
        </w:rPr>
        <w:t>導入時の様子：</w:t>
      </w:r>
      <w:r w:rsidRPr="00871BC1">
        <w:rPr>
          <w:rFonts w:ascii="Times New Roman" w:eastAsia="ＭＳ 明朝" w:hAnsi="Times New Roman" w:hint="eastAsia"/>
          <w:color w:val="000000" w:themeColor="text1"/>
        </w:rPr>
        <w:t xml:space="preserve"> </w:t>
      </w:r>
      <w:r w:rsidR="0089594A" w:rsidRPr="00871BC1">
        <w:rPr>
          <w:rFonts w:ascii="Times New Roman" w:eastAsia="ＭＳ 明朝" w:hAnsi="Times New Roman" w:hint="eastAsia"/>
          <w:color w:val="000000" w:themeColor="text1"/>
        </w:rPr>
        <w:t>「</w:t>
      </w:r>
      <w:r w:rsidR="0089594A" w:rsidRPr="00871BC1">
        <w:rPr>
          <w:rFonts w:ascii="Times New Roman" w:eastAsia="ＭＳ 明朝" w:hAnsi="Times New Roman"/>
          <w:color w:val="000000" w:themeColor="text1"/>
        </w:rPr>
        <w:t>発達障害について話せる場所が</w:t>
      </w:r>
      <w:r w:rsidR="0089594A" w:rsidRPr="00871BC1">
        <w:rPr>
          <w:rFonts w:ascii="Times New Roman" w:eastAsia="ＭＳ 明朝" w:hAnsi="Times New Roman" w:hint="eastAsia"/>
          <w:color w:val="000000" w:themeColor="text1"/>
        </w:rPr>
        <w:t>欲しい</w:t>
      </w:r>
      <w:r w:rsidR="0089594A" w:rsidRPr="00871BC1">
        <w:rPr>
          <w:rFonts w:ascii="Times New Roman" w:eastAsia="ＭＳ 明朝" w:hAnsi="Times New Roman"/>
          <w:color w:val="000000" w:themeColor="text1"/>
        </w:rPr>
        <w:t>」と語っており</w:t>
      </w:r>
      <w:r w:rsidR="00E768A8" w:rsidRPr="00871BC1">
        <w:rPr>
          <w:rFonts w:ascii="Times New Roman" w:eastAsia="ＭＳ 明朝" w:hAnsi="Times New Roman"/>
          <w:color w:val="000000" w:themeColor="text1"/>
        </w:rPr>
        <w:t>，</w:t>
      </w:r>
      <w:r w:rsidR="0089594A" w:rsidRPr="00871BC1">
        <w:rPr>
          <w:rFonts w:ascii="Times New Roman" w:eastAsia="ＭＳ 明朝" w:hAnsi="Times New Roman"/>
          <w:color w:val="000000" w:themeColor="text1"/>
        </w:rPr>
        <w:t>プログラム内容よりも</w:t>
      </w:r>
      <w:r w:rsidR="0089594A" w:rsidRPr="00871BC1">
        <w:rPr>
          <w:rFonts w:ascii="Times New Roman" w:eastAsia="ＭＳ 明朝" w:hAnsi="Times New Roman" w:hint="eastAsia"/>
          <w:color w:val="000000" w:themeColor="text1"/>
        </w:rPr>
        <w:t>気持ち</w:t>
      </w:r>
      <w:r w:rsidR="0089594A" w:rsidRPr="00871BC1">
        <w:rPr>
          <w:rFonts w:ascii="Times New Roman" w:eastAsia="ＭＳ 明朝" w:hAnsi="Times New Roman"/>
          <w:color w:val="000000" w:themeColor="text1"/>
        </w:rPr>
        <w:t>や話題を共有できることに</w:t>
      </w:r>
      <w:r w:rsidR="0089594A" w:rsidRPr="00871BC1">
        <w:rPr>
          <w:rFonts w:ascii="Times New Roman" w:eastAsia="ＭＳ 明朝" w:hAnsi="Times New Roman" w:hint="eastAsia"/>
          <w:color w:val="000000" w:themeColor="text1"/>
        </w:rPr>
        <w:t>興味</w:t>
      </w:r>
      <w:r w:rsidRPr="00871BC1">
        <w:rPr>
          <w:rFonts w:ascii="Times New Roman" w:eastAsia="ＭＳ 明朝" w:hAnsi="Times New Roman" w:hint="eastAsia"/>
          <w:color w:val="000000" w:themeColor="text1"/>
        </w:rPr>
        <w:t>を</w:t>
      </w:r>
      <w:r w:rsidR="0089594A" w:rsidRPr="00871BC1">
        <w:rPr>
          <w:rFonts w:ascii="Times New Roman" w:eastAsia="ＭＳ 明朝" w:hAnsi="Times New Roman" w:hint="eastAsia"/>
          <w:color w:val="000000" w:themeColor="text1"/>
        </w:rPr>
        <w:t>持っていた</w:t>
      </w:r>
      <w:r w:rsidR="0089594A" w:rsidRPr="00871BC1">
        <w:rPr>
          <w:rFonts w:ascii="Times New Roman" w:eastAsia="ＭＳ 明朝" w:hAnsi="Times New Roman"/>
          <w:color w:val="000000" w:themeColor="text1"/>
        </w:rPr>
        <w:t>。</w:t>
      </w:r>
    </w:p>
    <w:p w14:paraId="5663879E" w14:textId="0D660E14" w:rsidR="006E019F" w:rsidRPr="00871BC1" w:rsidRDefault="002657DC" w:rsidP="002657DC">
      <w:pPr>
        <w:rPr>
          <w:rFonts w:ascii="Times New Roman" w:eastAsia="ＭＳ 明朝" w:hAnsi="Times New Roman"/>
          <w:color w:val="000000" w:themeColor="text1"/>
        </w:rPr>
      </w:pPr>
      <w:r w:rsidRPr="00871BC1">
        <w:rPr>
          <w:rFonts w:ascii="Times New Roman" w:eastAsia="ＭＳ 明朝" w:hAnsi="Times New Roman" w:hint="eastAsia"/>
          <w:color w:val="000000" w:themeColor="text1"/>
        </w:rPr>
        <w:t xml:space="preserve">　</w:t>
      </w:r>
      <w:r w:rsidR="0089594A" w:rsidRPr="00871BC1">
        <w:rPr>
          <w:rFonts w:ascii="Times New Roman" w:eastAsia="ＭＳ 明朝" w:hAnsi="Times New Roman" w:hint="eastAsia"/>
          <w:color w:val="000000" w:themeColor="text1"/>
        </w:rPr>
        <w:t>プログラム中</w:t>
      </w:r>
      <w:r w:rsidR="0089594A" w:rsidRPr="00871BC1">
        <w:rPr>
          <w:rFonts w:ascii="Times New Roman" w:eastAsia="ＭＳ 明朝" w:hAnsi="Times New Roman"/>
          <w:color w:val="000000" w:themeColor="text1"/>
        </w:rPr>
        <w:t>の様子：</w:t>
      </w:r>
      <w:r w:rsidRPr="00871BC1">
        <w:rPr>
          <w:rFonts w:ascii="Times New Roman" w:eastAsia="ＭＳ 明朝" w:hAnsi="Times New Roman" w:hint="eastAsia"/>
          <w:color w:val="000000" w:themeColor="text1"/>
        </w:rPr>
        <w:t xml:space="preserve"> </w:t>
      </w:r>
      <w:r w:rsidR="00957D18" w:rsidRPr="00871BC1">
        <w:rPr>
          <w:rFonts w:ascii="Times New Roman" w:eastAsia="ＭＳ 明朝" w:hAnsi="Times New Roman" w:hint="eastAsia"/>
          <w:color w:val="000000" w:themeColor="text1"/>
        </w:rPr>
        <w:t>「</w:t>
      </w:r>
      <w:r w:rsidR="00957D18" w:rsidRPr="00871BC1">
        <w:rPr>
          <w:rFonts w:ascii="Times New Roman" w:eastAsia="ＭＳ 明朝" w:hAnsi="Times New Roman"/>
          <w:color w:val="000000" w:themeColor="text1"/>
        </w:rPr>
        <w:t>自分のコミュニケーションは</w:t>
      </w:r>
      <w:r w:rsidR="00957D18" w:rsidRPr="00871BC1">
        <w:rPr>
          <w:rFonts w:ascii="Times New Roman" w:eastAsia="ＭＳ 明朝" w:hAnsi="Times New Roman" w:hint="eastAsia"/>
          <w:color w:val="000000" w:themeColor="text1"/>
        </w:rPr>
        <w:t>非主張</w:t>
      </w:r>
      <w:r w:rsidR="00957D18" w:rsidRPr="00871BC1">
        <w:rPr>
          <w:rFonts w:ascii="Times New Roman" w:eastAsia="ＭＳ 明朝" w:hAnsi="Times New Roman"/>
          <w:color w:val="000000" w:themeColor="text1"/>
        </w:rPr>
        <w:t>型。でも</w:t>
      </w:r>
      <w:r w:rsidR="00957D18" w:rsidRPr="00871BC1">
        <w:rPr>
          <w:rFonts w:ascii="Times New Roman" w:eastAsia="ＭＳ 明朝" w:hAnsi="Times New Roman" w:hint="eastAsia"/>
          <w:color w:val="000000" w:themeColor="text1"/>
        </w:rPr>
        <w:t>急</w:t>
      </w:r>
      <w:r w:rsidR="00957D18" w:rsidRPr="00871BC1">
        <w:rPr>
          <w:rFonts w:ascii="Times New Roman" w:eastAsia="ＭＳ 明朝" w:hAnsi="Times New Roman"/>
          <w:color w:val="000000" w:themeColor="text1"/>
        </w:rPr>
        <w:t>に攻撃的になるときもある」</w:t>
      </w:r>
      <w:r w:rsidR="00957D18" w:rsidRPr="00871BC1">
        <w:rPr>
          <w:rFonts w:ascii="Times New Roman" w:eastAsia="ＭＳ 明朝" w:hAnsi="Times New Roman" w:hint="eastAsia"/>
          <w:color w:val="000000" w:themeColor="text1"/>
        </w:rPr>
        <w:t>「</w:t>
      </w:r>
      <w:r w:rsidR="00957D18" w:rsidRPr="00871BC1">
        <w:rPr>
          <w:rFonts w:ascii="Times New Roman" w:eastAsia="ＭＳ 明朝" w:hAnsi="Times New Roman"/>
          <w:color w:val="000000" w:themeColor="text1"/>
        </w:rPr>
        <w:t>自分なりのコミュニケーションは固定化されているので</w:t>
      </w:r>
      <w:r w:rsidR="00E768A8" w:rsidRPr="00871BC1">
        <w:rPr>
          <w:rFonts w:ascii="Times New Roman" w:eastAsia="ＭＳ 明朝" w:hAnsi="Times New Roman"/>
          <w:color w:val="000000" w:themeColor="text1"/>
        </w:rPr>
        <w:t>，</w:t>
      </w:r>
      <w:r w:rsidR="00957D18" w:rsidRPr="00871BC1">
        <w:rPr>
          <w:rFonts w:ascii="Times New Roman" w:eastAsia="ＭＳ 明朝" w:hAnsi="Times New Roman"/>
          <w:color w:val="000000" w:themeColor="text1"/>
        </w:rPr>
        <w:t>他の人の意見が聞けると新</w:t>
      </w:r>
      <w:r w:rsidR="00957D18" w:rsidRPr="00871BC1">
        <w:rPr>
          <w:rFonts w:ascii="Times New Roman" w:eastAsia="ＭＳ 明朝" w:hAnsi="Times New Roman" w:hint="eastAsia"/>
          <w:color w:val="000000" w:themeColor="text1"/>
        </w:rPr>
        <w:t>しい</w:t>
      </w:r>
      <w:r w:rsidR="00957D18" w:rsidRPr="00871BC1">
        <w:rPr>
          <w:rFonts w:ascii="Times New Roman" w:eastAsia="ＭＳ 明朝" w:hAnsi="Times New Roman"/>
          <w:color w:val="000000" w:themeColor="text1"/>
        </w:rPr>
        <w:t>取り組みが</w:t>
      </w:r>
      <w:r w:rsidRPr="00871BC1">
        <w:rPr>
          <w:rFonts w:ascii="Times New Roman" w:eastAsia="ＭＳ 明朝" w:hAnsi="Times New Roman" w:hint="eastAsia"/>
          <w:color w:val="000000" w:themeColor="text1"/>
        </w:rPr>
        <w:t>でき</w:t>
      </w:r>
      <w:r w:rsidR="00957D18" w:rsidRPr="00871BC1">
        <w:rPr>
          <w:rFonts w:ascii="Times New Roman" w:eastAsia="ＭＳ 明朝" w:hAnsi="Times New Roman"/>
          <w:color w:val="000000" w:themeColor="text1"/>
        </w:rPr>
        <w:t>る」</w:t>
      </w:r>
      <w:r w:rsidR="00957D18" w:rsidRPr="00871BC1">
        <w:rPr>
          <w:rFonts w:ascii="Times New Roman" w:eastAsia="ＭＳ 明朝" w:hAnsi="Times New Roman" w:hint="eastAsia"/>
          <w:color w:val="000000" w:themeColor="text1"/>
        </w:rPr>
        <w:t>と</w:t>
      </w:r>
      <w:r w:rsidR="00E768A8" w:rsidRPr="00871BC1">
        <w:rPr>
          <w:rFonts w:ascii="Times New Roman" w:eastAsia="ＭＳ 明朝" w:hAnsi="Times New Roman" w:hint="eastAsia"/>
          <w:color w:val="000000" w:themeColor="text1"/>
        </w:rPr>
        <w:t>，</w:t>
      </w:r>
      <w:r w:rsidR="00957D18" w:rsidRPr="00871BC1">
        <w:rPr>
          <w:rFonts w:ascii="Times New Roman" w:eastAsia="ＭＳ 明朝" w:hAnsi="Times New Roman"/>
          <w:color w:val="000000" w:themeColor="text1"/>
        </w:rPr>
        <w:t>自身のコミュニケーション</w:t>
      </w:r>
      <w:r w:rsidR="00957D18" w:rsidRPr="00871BC1">
        <w:rPr>
          <w:rFonts w:ascii="Times New Roman" w:eastAsia="ＭＳ 明朝" w:hAnsi="Times New Roman" w:hint="eastAsia"/>
          <w:color w:val="000000" w:themeColor="text1"/>
        </w:rPr>
        <w:t>の</w:t>
      </w:r>
      <w:r w:rsidR="00957D18" w:rsidRPr="00871BC1">
        <w:rPr>
          <w:rFonts w:ascii="Times New Roman" w:eastAsia="ＭＳ 明朝" w:hAnsi="Times New Roman"/>
          <w:color w:val="000000" w:themeColor="text1"/>
        </w:rPr>
        <w:t>特徴</w:t>
      </w:r>
      <w:r w:rsidR="0089594A" w:rsidRPr="00871BC1">
        <w:rPr>
          <w:rFonts w:ascii="Times New Roman" w:eastAsia="ＭＳ 明朝" w:hAnsi="Times New Roman" w:hint="eastAsia"/>
          <w:color w:val="000000" w:themeColor="text1"/>
        </w:rPr>
        <w:t>を</w:t>
      </w:r>
      <w:r w:rsidR="0089594A" w:rsidRPr="00871BC1">
        <w:rPr>
          <w:rFonts w:ascii="Times New Roman" w:eastAsia="ＭＳ 明朝" w:hAnsi="Times New Roman"/>
          <w:color w:val="000000" w:themeColor="text1"/>
        </w:rPr>
        <w:t>振り返っていた</w:t>
      </w:r>
      <w:r w:rsidR="00957D18" w:rsidRPr="00871BC1">
        <w:rPr>
          <w:rFonts w:ascii="Times New Roman" w:eastAsia="ＭＳ 明朝" w:hAnsi="Times New Roman" w:hint="eastAsia"/>
          <w:color w:val="000000" w:themeColor="text1"/>
        </w:rPr>
        <w:t>。</w:t>
      </w:r>
    </w:p>
    <w:p w14:paraId="4356A6EB" w14:textId="22995EC5" w:rsidR="006E019F" w:rsidRPr="00871BC1" w:rsidRDefault="00957D18">
      <w:pPr>
        <w:rPr>
          <w:rFonts w:ascii="Times New Roman" w:eastAsia="ＭＳ 明朝" w:hAnsi="Times New Roman"/>
          <w:color w:val="000000" w:themeColor="text1"/>
        </w:rPr>
      </w:pPr>
      <w:r w:rsidRPr="00871BC1">
        <w:rPr>
          <w:rFonts w:ascii="Times New Roman" w:eastAsia="ＭＳ 明朝" w:hAnsi="Times New Roman" w:hint="eastAsia"/>
          <w:color w:val="000000" w:themeColor="text1"/>
        </w:rPr>
        <w:t xml:space="preserve">　</w:t>
      </w:r>
      <w:r w:rsidRPr="00871BC1">
        <w:rPr>
          <w:rFonts w:ascii="Times New Roman" w:eastAsia="ＭＳ 明朝" w:hAnsi="Times New Roman"/>
          <w:color w:val="000000" w:themeColor="text1"/>
        </w:rPr>
        <w:t>また</w:t>
      </w:r>
      <w:r w:rsidR="00E768A8" w:rsidRPr="00871BC1">
        <w:rPr>
          <w:rFonts w:ascii="Times New Roman" w:eastAsia="ＭＳ 明朝" w:hAnsi="Times New Roman"/>
          <w:color w:val="000000" w:themeColor="text1"/>
        </w:rPr>
        <w:t>，</w:t>
      </w:r>
      <w:r w:rsidR="0089594A" w:rsidRPr="00871BC1">
        <w:rPr>
          <w:rFonts w:ascii="Times New Roman" w:eastAsia="ＭＳ 明朝" w:hAnsi="Times New Roman" w:hint="eastAsia"/>
          <w:color w:val="000000" w:themeColor="text1"/>
        </w:rPr>
        <w:t>プログラム</w:t>
      </w:r>
      <w:r w:rsidR="0089594A" w:rsidRPr="00871BC1">
        <w:rPr>
          <w:rFonts w:ascii="Times New Roman" w:eastAsia="ＭＳ 明朝" w:hAnsi="Times New Roman"/>
          <w:color w:val="000000" w:themeColor="text1"/>
        </w:rPr>
        <w:t>開始当初は</w:t>
      </w:r>
      <w:r w:rsidRPr="00871BC1">
        <w:rPr>
          <w:rFonts w:ascii="Times New Roman" w:eastAsia="ＭＳ 明朝" w:hAnsi="Times New Roman"/>
          <w:color w:val="000000" w:themeColor="text1"/>
        </w:rPr>
        <w:t>アルバイト先</w:t>
      </w:r>
      <w:r w:rsidRPr="00871BC1">
        <w:rPr>
          <w:rFonts w:ascii="Times New Roman" w:eastAsia="ＭＳ 明朝" w:hAnsi="Times New Roman" w:hint="eastAsia"/>
          <w:color w:val="000000" w:themeColor="text1"/>
        </w:rPr>
        <w:t>や</w:t>
      </w:r>
      <w:r w:rsidRPr="00871BC1">
        <w:rPr>
          <w:rFonts w:ascii="Times New Roman" w:eastAsia="ＭＳ 明朝" w:hAnsi="Times New Roman"/>
          <w:color w:val="000000" w:themeColor="text1"/>
        </w:rPr>
        <w:t>ゼミなど</w:t>
      </w:r>
      <w:r w:rsidRPr="00871BC1">
        <w:rPr>
          <w:rFonts w:ascii="Times New Roman" w:eastAsia="ＭＳ 明朝" w:hAnsi="Times New Roman" w:hint="eastAsia"/>
          <w:color w:val="000000" w:themeColor="text1"/>
        </w:rPr>
        <w:t>の</w:t>
      </w:r>
      <w:r w:rsidRPr="00871BC1">
        <w:rPr>
          <w:rFonts w:ascii="Times New Roman" w:eastAsia="ＭＳ 明朝" w:hAnsi="Times New Roman"/>
          <w:color w:val="000000" w:themeColor="text1"/>
        </w:rPr>
        <w:t>際</w:t>
      </w:r>
      <w:r w:rsidRPr="00871BC1">
        <w:rPr>
          <w:rFonts w:ascii="Times New Roman" w:eastAsia="ＭＳ 明朝" w:hAnsi="Times New Roman" w:hint="eastAsia"/>
          <w:color w:val="000000" w:themeColor="text1"/>
        </w:rPr>
        <w:t>の</w:t>
      </w:r>
      <w:r w:rsidRPr="00871BC1">
        <w:rPr>
          <w:rFonts w:ascii="Times New Roman" w:eastAsia="ＭＳ 明朝" w:hAnsi="Times New Roman"/>
          <w:color w:val="000000" w:themeColor="text1"/>
        </w:rPr>
        <w:t>メールのやりとりに</w:t>
      </w:r>
      <w:r w:rsidRPr="00871BC1">
        <w:rPr>
          <w:rFonts w:ascii="Times New Roman" w:eastAsia="ＭＳ 明朝" w:hAnsi="Times New Roman" w:hint="eastAsia"/>
          <w:color w:val="000000" w:themeColor="text1"/>
        </w:rPr>
        <w:t>ついて</w:t>
      </w:r>
      <w:r w:rsidR="00E768A8" w:rsidRPr="00871BC1">
        <w:rPr>
          <w:rFonts w:ascii="Times New Roman" w:eastAsia="ＭＳ 明朝" w:hAnsi="Times New Roman"/>
          <w:color w:val="000000" w:themeColor="text1"/>
        </w:rPr>
        <w:t>，</w:t>
      </w:r>
      <w:r w:rsidRPr="00871BC1">
        <w:rPr>
          <w:rFonts w:ascii="Times New Roman" w:eastAsia="ＭＳ 明朝" w:hAnsi="Times New Roman" w:hint="eastAsia"/>
          <w:color w:val="000000" w:themeColor="text1"/>
        </w:rPr>
        <w:t>「</w:t>
      </w:r>
      <w:r w:rsidRPr="00871BC1">
        <w:rPr>
          <w:rFonts w:ascii="Times New Roman" w:eastAsia="ＭＳ 明朝" w:hAnsi="Times New Roman"/>
          <w:color w:val="000000" w:themeColor="text1"/>
        </w:rPr>
        <w:t>内容をどう書いたら</w:t>
      </w:r>
      <w:r w:rsidR="002657DC" w:rsidRPr="00871BC1">
        <w:rPr>
          <w:rFonts w:ascii="Times New Roman" w:eastAsia="ＭＳ 明朝" w:hAnsi="Times New Roman" w:hint="eastAsia"/>
          <w:color w:val="000000" w:themeColor="text1"/>
        </w:rPr>
        <w:t>い</w:t>
      </w:r>
      <w:r w:rsidRPr="00871BC1">
        <w:rPr>
          <w:rFonts w:ascii="Times New Roman" w:eastAsia="ＭＳ 明朝" w:hAnsi="Times New Roman"/>
          <w:color w:val="000000" w:themeColor="text1"/>
        </w:rPr>
        <w:t>いか</w:t>
      </w:r>
      <w:r w:rsidR="00E768A8" w:rsidRPr="00871BC1">
        <w:rPr>
          <w:rFonts w:ascii="Times New Roman" w:eastAsia="ＭＳ 明朝" w:hAnsi="Times New Roman" w:hint="eastAsia"/>
          <w:color w:val="000000" w:themeColor="text1"/>
        </w:rPr>
        <w:t>，</w:t>
      </w:r>
      <w:r w:rsidRPr="00871BC1">
        <w:rPr>
          <w:rFonts w:ascii="Times New Roman" w:eastAsia="ＭＳ 明朝" w:hAnsi="Times New Roman"/>
          <w:color w:val="000000" w:themeColor="text1"/>
        </w:rPr>
        <w:t>推敲にすごく時間がかかる」</w:t>
      </w:r>
      <w:r w:rsidRPr="00871BC1">
        <w:rPr>
          <w:rFonts w:ascii="Times New Roman" w:eastAsia="ＭＳ 明朝" w:hAnsi="Times New Roman" w:hint="eastAsia"/>
          <w:color w:val="000000" w:themeColor="text1"/>
        </w:rPr>
        <w:t>「</w:t>
      </w:r>
      <w:r w:rsidRPr="00871BC1">
        <w:rPr>
          <w:rFonts w:ascii="Times New Roman" w:eastAsia="ＭＳ 明朝" w:hAnsi="Times New Roman"/>
          <w:color w:val="000000" w:themeColor="text1"/>
        </w:rPr>
        <w:t>思った通りに受け止めてくれないか</w:t>
      </w:r>
      <w:r w:rsidRPr="00871BC1">
        <w:rPr>
          <w:rFonts w:ascii="Times New Roman" w:eastAsia="ＭＳ 明朝" w:hAnsi="Times New Roman" w:hint="eastAsia"/>
          <w:color w:val="000000" w:themeColor="text1"/>
        </w:rPr>
        <w:t>も</w:t>
      </w:r>
      <w:r w:rsidRPr="00871BC1">
        <w:rPr>
          <w:rFonts w:ascii="Times New Roman" w:eastAsia="ＭＳ 明朝" w:hAnsi="Times New Roman"/>
          <w:color w:val="000000" w:themeColor="text1"/>
        </w:rPr>
        <w:t>しれないと思うとなかなか書くことが</w:t>
      </w:r>
      <w:r w:rsidR="002657DC" w:rsidRPr="00871BC1">
        <w:rPr>
          <w:rFonts w:ascii="Times New Roman" w:eastAsia="ＭＳ 明朝" w:hAnsi="Times New Roman" w:hint="eastAsia"/>
          <w:color w:val="000000" w:themeColor="text1"/>
        </w:rPr>
        <w:t>でき</w:t>
      </w:r>
      <w:r w:rsidRPr="00871BC1">
        <w:rPr>
          <w:rFonts w:ascii="Times New Roman" w:eastAsia="ＭＳ 明朝" w:hAnsi="Times New Roman"/>
          <w:color w:val="000000" w:themeColor="text1"/>
        </w:rPr>
        <w:t>ない」</w:t>
      </w:r>
      <w:r w:rsidRPr="00871BC1">
        <w:rPr>
          <w:rFonts w:ascii="Times New Roman" w:eastAsia="ＭＳ 明朝" w:hAnsi="Times New Roman" w:hint="eastAsia"/>
          <w:color w:val="000000" w:themeColor="text1"/>
        </w:rPr>
        <w:t>など</w:t>
      </w:r>
      <w:r w:rsidR="00E768A8" w:rsidRPr="00871BC1">
        <w:rPr>
          <w:rFonts w:ascii="Times New Roman" w:eastAsia="ＭＳ 明朝" w:hAnsi="Times New Roman"/>
          <w:color w:val="000000" w:themeColor="text1"/>
        </w:rPr>
        <w:t>，</w:t>
      </w:r>
      <w:r w:rsidRPr="00871BC1">
        <w:rPr>
          <w:rFonts w:ascii="Times New Roman" w:eastAsia="ＭＳ 明朝" w:hAnsi="Times New Roman" w:hint="eastAsia"/>
          <w:color w:val="000000" w:themeColor="text1"/>
        </w:rPr>
        <w:t>事務的な</w:t>
      </w:r>
      <w:r w:rsidRPr="00871BC1">
        <w:rPr>
          <w:rFonts w:ascii="Times New Roman" w:eastAsia="ＭＳ 明朝" w:hAnsi="Times New Roman"/>
          <w:color w:val="000000" w:themeColor="text1"/>
        </w:rPr>
        <w:t>やり取りに時間</w:t>
      </w:r>
      <w:r w:rsidRPr="00871BC1">
        <w:rPr>
          <w:rFonts w:ascii="Times New Roman" w:eastAsia="ＭＳ 明朝" w:hAnsi="Times New Roman" w:hint="eastAsia"/>
          <w:color w:val="000000" w:themeColor="text1"/>
        </w:rPr>
        <w:t>が</w:t>
      </w:r>
      <w:r w:rsidRPr="00871BC1">
        <w:rPr>
          <w:rFonts w:ascii="Times New Roman" w:eastAsia="ＭＳ 明朝" w:hAnsi="Times New Roman"/>
          <w:color w:val="000000" w:themeColor="text1"/>
        </w:rPr>
        <w:t>かかることがストレスになってい</w:t>
      </w:r>
      <w:r w:rsidRPr="00871BC1">
        <w:rPr>
          <w:rFonts w:ascii="Times New Roman" w:eastAsia="ＭＳ 明朝" w:hAnsi="Times New Roman" w:hint="eastAsia"/>
          <w:color w:val="000000" w:themeColor="text1"/>
        </w:rPr>
        <w:t>ることを</w:t>
      </w:r>
      <w:r w:rsidRPr="00871BC1">
        <w:rPr>
          <w:rFonts w:ascii="Times New Roman" w:eastAsia="ＭＳ 明朝" w:hAnsi="Times New Roman"/>
          <w:color w:val="000000" w:themeColor="text1"/>
        </w:rPr>
        <w:t>訴えた。</w:t>
      </w:r>
      <w:r w:rsidRPr="00871BC1">
        <w:rPr>
          <w:rFonts w:ascii="Times New Roman" w:eastAsia="ＭＳ 明朝" w:hAnsi="Times New Roman" w:hint="eastAsia"/>
          <w:color w:val="000000" w:themeColor="text1"/>
        </w:rPr>
        <w:t>しかし</w:t>
      </w:r>
      <w:r w:rsidR="002657DC" w:rsidRPr="00871BC1">
        <w:rPr>
          <w:rFonts w:ascii="Times New Roman" w:eastAsia="ＭＳ 明朝" w:hAnsi="Times New Roman" w:hint="eastAsia"/>
          <w:color w:val="000000" w:themeColor="text1"/>
        </w:rPr>
        <w:t>，</w:t>
      </w:r>
      <w:r w:rsidR="0089594A" w:rsidRPr="00871BC1">
        <w:rPr>
          <w:rFonts w:ascii="Times New Roman" w:eastAsia="ＭＳ 明朝" w:hAnsi="Times New Roman" w:hint="eastAsia"/>
          <w:color w:val="000000" w:themeColor="text1"/>
        </w:rPr>
        <w:t>プログラム</w:t>
      </w:r>
      <w:r w:rsidR="0089594A" w:rsidRPr="00871BC1">
        <w:rPr>
          <w:rFonts w:ascii="Times New Roman" w:eastAsia="ＭＳ 明朝" w:hAnsi="Times New Roman"/>
          <w:color w:val="000000" w:themeColor="text1"/>
        </w:rPr>
        <w:t>後半になると</w:t>
      </w:r>
      <w:r w:rsidRPr="00871BC1">
        <w:rPr>
          <w:rFonts w:ascii="Times New Roman" w:eastAsia="ＭＳ 明朝" w:hAnsi="Times New Roman" w:hint="eastAsia"/>
          <w:color w:val="000000" w:themeColor="text1"/>
        </w:rPr>
        <w:t>「今まで</w:t>
      </w:r>
      <w:r w:rsidRPr="00871BC1">
        <w:rPr>
          <w:rFonts w:ascii="Times New Roman" w:eastAsia="ＭＳ 明朝" w:hAnsi="Times New Roman"/>
          <w:color w:val="000000" w:themeColor="text1"/>
        </w:rPr>
        <w:t>（</w:t>
      </w:r>
      <w:r w:rsidRPr="00871BC1">
        <w:rPr>
          <w:rFonts w:ascii="Times New Roman" w:eastAsia="ＭＳ 明朝" w:hAnsi="Times New Roman" w:hint="eastAsia"/>
          <w:color w:val="000000" w:themeColor="text1"/>
        </w:rPr>
        <w:t>アルバイト先</w:t>
      </w:r>
      <w:r w:rsidRPr="00871BC1">
        <w:rPr>
          <w:rFonts w:ascii="Times New Roman" w:eastAsia="ＭＳ 明朝" w:hAnsi="Times New Roman"/>
          <w:color w:val="000000" w:themeColor="text1"/>
        </w:rPr>
        <w:t>でのメールでは）考えすぎて時間が</w:t>
      </w:r>
      <w:r w:rsidR="002657DC" w:rsidRPr="00871BC1">
        <w:rPr>
          <w:rFonts w:ascii="Times New Roman" w:eastAsia="ＭＳ 明朝" w:hAnsi="Times New Roman" w:hint="eastAsia"/>
          <w:color w:val="000000" w:themeColor="text1"/>
        </w:rPr>
        <w:t>か</w:t>
      </w:r>
      <w:r w:rsidRPr="00871BC1">
        <w:rPr>
          <w:rFonts w:ascii="Times New Roman" w:eastAsia="ＭＳ 明朝" w:hAnsi="Times New Roman"/>
          <w:color w:val="000000" w:themeColor="text1"/>
        </w:rPr>
        <w:t>かってしまった。どう</w:t>
      </w:r>
      <w:r w:rsidRPr="00871BC1">
        <w:rPr>
          <w:rFonts w:ascii="Times New Roman" w:eastAsia="ＭＳ 明朝" w:hAnsi="Times New Roman" w:hint="eastAsia"/>
          <w:color w:val="000000" w:themeColor="text1"/>
        </w:rPr>
        <w:t>まとめれば</w:t>
      </w:r>
      <w:r w:rsidR="002657DC" w:rsidRPr="00871BC1">
        <w:rPr>
          <w:rFonts w:ascii="Times New Roman" w:eastAsia="ＭＳ 明朝" w:hAnsi="Times New Roman" w:hint="eastAsia"/>
          <w:color w:val="000000" w:themeColor="text1"/>
        </w:rPr>
        <w:t>よ</w:t>
      </w:r>
      <w:r w:rsidRPr="00871BC1">
        <w:rPr>
          <w:rFonts w:ascii="Times New Roman" w:eastAsia="ＭＳ 明朝" w:hAnsi="Times New Roman" w:hint="eastAsia"/>
          <w:color w:val="000000" w:themeColor="text1"/>
        </w:rPr>
        <w:t>いかが</w:t>
      </w:r>
      <w:r w:rsidR="002657DC" w:rsidRPr="00871BC1">
        <w:rPr>
          <w:rFonts w:ascii="Times New Roman" w:eastAsia="ＭＳ 明朝" w:hAnsi="Times New Roman" w:hint="eastAsia"/>
          <w:color w:val="000000" w:themeColor="text1"/>
        </w:rPr>
        <w:t>わ</w:t>
      </w:r>
      <w:r w:rsidRPr="00871BC1">
        <w:rPr>
          <w:rFonts w:ascii="Times New Roman" w:eastAsia="ＭＳ 明朝" w:hAnsi="Times New Roman"/>
          <w:color w:val="000000" w:themeColor="text1"/>
        </w:rPr>
        <w:t>かった」</w:t>
      </w:r>
      <w:r w:rsidRPr="00871BC1">
        <w:rPr>
          <w:rFonts w:ascii="Times New Roman" w:eastAsia="ＭＳ 明朝" w:hAnsi="Times New Roman" w:hint="eastAsia"/>
          <w:color w:val="000000" w:themeColor="text1"/>
        </w:rPr>
        <w:t>「</w:t>
      </w:r>
      <w:r w:rsidRPr="00871BC1">
        <w:rPr>
          <w:rFonts w:ascii="Times New Roman" w:eastAsia="ＭＳ 明朝" w:hAnsi="Times New Roman"/>
          <w:color w:val="000000" w:themeColor="text1"/>
        </w:rPr>
        <w:t>新しい取り組みをしてみたい」と</w:t>
      </w:r>
      <w:r w:rsidR="00E768A8" w:rsidRPr="00871BC1">
        <w:rPr>
          <w:rFonts w:ascii="Times New Roman" w:eastAsia="ＭＳ 明朝" w:hAnsi="Times New Roman"/>
          <w:color w:val="000000" w:themeColor="text1"/>
        </w:rPr>
        <w:t>，</w:t>
      </w:r>
      <w:r w:rsidRPr="00871BC1">
        <w:rPr>
          <w:rFonts w:ascii="Times New Roman" w:eastAsia="ＭＳ 明朝" w:hAnsi="Times New Roman" w:hint="eastAsia"/>
          <w:color w:val="000000" w:themeColor="text1"/>
        </w:rPr>
        <w:t>具体的な</w:t>
      </w:r>
      <w:r w:rsidRPr="00871BC1">
        <w:rPr>
          <w:rFonts w:ascii="Times New Roman" w:eastAsia="ＭＳ 明朝" w:hAnsi="Times New Roman"/>
          <w:color w:val="000000" w:themeColor="text1"/>
        </w:rPr>
        <w:t>解決策を得たことで</w:t>
      </w:r>
      <w:r w:rsidR="002657DC" w:rsidRPr="00871BC1">
        <w:rPr>
          <w:rFonts w:ascii="Times New Roman" w:eastAsia="ＭＳ 明朝" w:hAnsi="Times New Roman" w:hint="eastAsia"/>
          <w:color w:val="000000" w:themeColor="text1"/>
        </w:rPr>
        <w:t>，</w:t>
      </w:r>
      <w:r w:rsidRPr="00871BC1">
        <w:rPr>
          <w:rFonts w:ascii="Times New Roman" w:eastAsia="ＭＳ 明朝" w:hAnsi="Times New Roman"/>
          <w:color w:val="000000" w:themeColor="text1"/>
        </w:rPr>
        <w:t>課題となっていたことへ前向</w:t>
      </w:r>
      <w:r w:rsidRPr="00871BC1">
        <w:rPr>
          <w:rFonts w:ascii="Times New Roman" w:eastAsia="ＭＳ 明朝" w:hAnsi="Times New Roman" w:hint="eastAsia"/>
          <w:color w:val="000000" w:themeColor="text1"/>
        </w:rPr>
        <w:t>きに</w:t>
      </w:r>
      <w:r w:rsidRPr="00871BC1">
        <w:rPr>
          <w:rFonts w:ascii="Times New Roman" w:eastAsia="ＭＳ 明朝" w:hAnsi="Times New Roman"/>
          <w:color w:val="000000" w:themeColor="text1"/>
        </w:rPr>
        <w:t>対処できるようになっていった。</w:t>
      </w:r>
    </w:p>
    <w:p w14:paraId="447C93FE" w14:textId="70D56C27" w:rsidR="0089594A" w:rsidRPr="00871BC1" w:rsidRDefault="00957D18">
      <w:pPr>
        <w:rPr>
          <w:rFonts w:ascii="Times New Roman" w:eastAsia="ＭＳ 明朝" w:hAnsi="Times New Roman"/>
          <w:color w:val="000000" w:themeColor="text1"/>
        </w:rPr>
      </w:pPr>
      <w:r w:rsidRPr="00871BC1">
        <w:rPr>
          <w:rFonts w:ascii="Times New Roman" w:eastAsia="ＭＳ 明朝" w:hAnsi="Times New Roman" w:hint="eastAsia"/>
          <w:color w:val="000000" w:themeColor="text1"/>
        </w:rPr>
        <w:t xml:space="preserve">　</w:t>
      </w:r>
      <w:r w:rsidR="0089594A" w:rsidRPr="00871BC1">
        <w:rPr>
          <w:rFonts w:ascii="Times New Roman" w:eastAsia="ＭＳ 明朝" w:hAnsi="Times New Roman" w:hint="eastAsia"/>
          <w:color w:val="000000" w:themeColor="text1"/>
        </w:rPr>
        <w:t>プログラム</w:t>
      </w:r>
      <w:r w:rsidR="0089594A" w:rsidRPr="00871BC1">
        <w:rPr>
          <w:rFonts w:ascii="Times New Roman" w:eastAsia="ＭＳ 明朝" w:hAnsi="Times New Roman"/>
          <w:color w:val="000000" w:themeColor="text1"/>
        </w:rPr>
        <w:t>後の変化：</w:t>
      </w:r>
      <w:r w:rsidR="002657DC" w:rsidRPr="00871BC1">
        <w:rPr>
          <w:rFonts w:ascii="Times New Roman" w:eastAsia="ＭＳ 明朝" w:hAnsi="Times New Roman" w:hint="eastAsia"/>
          <w:color w:val="000000" w:themeColor="text1"/>
        </w:rPr>
        <w:t xml:space="preserve"> </w:t>
      </w:r>
      <w:r w:rsidRPr="00871BC1">
        <w:rPr>
          <w:rFonts w:ascii="Times New Roman" w:eastAsia="ＭＳ 明朝" w:hAnsi="Times New Roman"/>
          <w:color w:val="000000" w:themeColor="text1"/>
        </w:rPr>
        <w:t>B</w:t>
      </w:r>
      <w:r w:rsidRPr="00871BC1">
        <w:rPr>
          <w:rFonts w:ascii="Times New Roman" w:eastAsia="ＭＳ 明朝" w:hAnsi="Times New Roman"/>
          <w:color w:val="000000" w:themeColor="text1"/>
        </w:rPr>
        <w:t>は</w:t>
      </w:r>
      <w:r w:rsidR="00E768A8" w:rsidRPr="00871BC1">
        <w:rPr>
          <w:rFonts w:ascii="Times New Roman" w:eastAsia="ＭＳ 明朝" w:hAnsi="Times New Roman"/>
          <w:color w:val="000000" w:themeColor="text1"/>
        </w:rPr>
        <w:t>，</w:t>
      </w:r>
      <w:r w:rsidRPr="00871BC1">
        <w:rPr>
          <w:rFonts w:ascii="Times New Roman" w:eastAsia="ＭＳ 明朝" w:hAnsi="Times New Roman" w:hint="eastAsia"/>
          <w:color w:val="000000" w:themeColor="text1"/>
        </w:rPr>
        <w:t>プログラム中</w:t>
      </w:r>
      <w:r w:rsidRPr="00871BC1">
        <w:rPr>
          <w:rFonts w:ascii="Times New Roman" w:eastAsia="ＭＳ 明朝" w:hAnsi="Times New Roman"/>
          <w:color w:val="000000" w:themeColor="text1"/>
        </w:rPr>
        <w:t>は</w:t>
      </w:r>
      <w:r w:rsidRPr="00871BC1">
        <w:rPr>
          <w:rFonts w:ascii="Times New Roman" w:eastAsia="ＭＳ 明朝" w:hAnsi="Times New Roman" w:hint="eastAsia"/>
          <w:color w:val="000000" w:themeColor="text1"/>
        </w:rPr>
        <w:t>学生相談で進路決定についての迷いを語っていたが</w:t>
      </w:r>
      <w:r w:rsidR="00E768A8" w:rsidRPr="00871BC1">
        <w:rPr>
          <w:rFonts w:ascii="Times New Roman" w:eastAsia="ＭＳ 明朝" w:hAnsi="Times New Roman"/>
          <w:color w:val="000000" w:themeColor="text1"/>
        </w:rPr>
        <w:t>，</w:t>
      </w:r>
      <w:r w:rsidRPr="00871BC1">
        <w:rPr>
          <w:rFonts w:ascii="Times New Roman" w:eastAsia="ＭＳ 明朝" w:hAnsi="Times New Roman"/>
          <w:color w:val="000000" w:themeColor="text1"/>
        </w:rPr>
        <w:t>終了後</w:t>
      </w:r>
      <w:r w:rsidR="002657DC" w:rsidRPr="00871BC1">
        <w:rPr>
          <w:rFonts w:ascii="Times New Roman" w:eastAsia="ＭＳ 明朝" w:hAnsi="Times New Roman" w:hint="eastAsia"/>
          <w:color w:val="000000" w:themeColor="text1"/>
        </w:rPr>
        <w:t>は</w:t>
      </w:r>
      <w:r w:rsidRPr="00871BC1">
        <w:rPr>
          <w:rFonts w:ascii="Times New Roman" w:eastAsia="ＭＳ 明朝" w:hAnsi="Times New Roman"/>
          <w:color w:val="000000" w:themeColor="text1"/>
        </w:rPr>
        <w:t>アルバイト先</w:t>
      </w:r>
      <w:r w:rsidR="002657DC" w:rsidRPr="00871BC1">
        <w:rPr>
          <w:rFonts w:ascii="Times New Roman" w:eastAsia="ＭＳ 明朝" w:hAnsi="Times New Roman" w:hint="eastAsia"/>
          <w:color w:val="000000" w:themeColor="text1"/>
        </w:rPr>
        <w:t>に</w:t>
      </w:r>
      <w:r w:rsidRPr="00871BC1">
        <w:rPr>
          <w:rFonts w:ascii="Times New Roman" w:eastAsia="ＭＳ 明朝" w:hAnsi="Times New Roman"/>
          <w:color w:val="000000" w:themeColor="text1"/>
        </w:rPr>
        <w:t>就職</w:t>
      </w:r>
      <w:r w:rsidRPr="00871BC1">
        <w:rPr>
          <w:rFonts w:ascii="Times New Roman" w:eastAsia="ＭＳ 明朝" w:hAnsi="Times New Roman" w:hint="eastAsia"/>
          <w:color w:val="000000" w:themeColor="text1"/>
        </w:rPr>
        <w:t>することを決断</w:t>
      </w:r>
      <w:r w:rsidRPr="00871BC1">
        <w:rPr>
          <w:rFonts w:ascii="Times New Roman" w:eastAsia="ＭＳ 明朝" w:hAnsi="Times New Roman"/>
          <w:color w:val="000000" w:themeColor="text1"/>
        </w:rPr>
        <w:t>した。</w:t>
      </w:r>
    </w:p>
    <w:p w14:paraId="7B168C31" w14:textId="51ABA810" w:rsidR="00DC126C" w:rsidRPr="00871BC1" w:rsidRDefault="00DC126C">
      <w:pPr>
        <w:rPr>
          <w:rFonts w:ascii="Times New Roman" w:eastAsia="ＭＳ 明朝" w:hAnsi="Times New Roman"/>
          <w:color w:val="000000" w:themeColor="text1"/>
        </w:rPr>
      </w:pPr>
      <w:r w:rsidRPr="00871BC1">
        <w:rPr>
          <w:rFonts w:ascii="Times New Roman" w:eastAsia="ＭＳ 明朝" w:hAnsi="Times New Roman" w:hint="eastAsia"/>
          <w:color w:val="000000" w:themeColor="text1"/>
        </w:rPr>
        <w:t xml:space="preserve">　</w:t>
      </w:r>
      <w:r w:rsidRPr="00871BC1">
        <w:rPr>
          <w:rFonts w:ascii="Times New Roman" w:eastAsia="ＭＳ 明朝" w:hAnsi="Times New Roman"/>
        </w:rPr>
        <w:t>今回</w:t>
      </w:r>
      <w:r w:rsidRPr="00871BC1">
        <w:rPr>
          <w:rFonts w:ascii="Times New Roman" w:eastAsia="ＭＳ 明朝" w:hAnsi="Times New Roman" w:hint="eastAsia"/>
        </w:rPr>
        <w:t>参加</w:t>
      </w:r>
      <w:r w:rsidR="002657DC" w:rsidRPr="00871BC1">
        <w:rPr>
          <w:rFonts w:ascii="Times New Roman" w:eastAsia="ＭＳ 明朝" w:hAnsi="Times New Roman" w:hint="eastAsia"/>
        </w:rPr>
        <w:t>した</w:t>
      </w:r>
      <w:r w:rsidRPr="00871BC1">
        <w:rPr>
          <w:rFonts w:ascii="Times New Roman" w:eastAsia="ＭＳ 明朝" w:hAnsi="Times New Roman"/>
        </w:rPr>
        <w:t>2</w:t>
      </w:r>
      <w:r w:rsidRPr="00871BC1">
        <w:rPr>
          <w:rFonts w:ascii="Times New Roman" w:eastAsia="ＭＳ 明朝" w:hAnsi="Times New Roman"/>
        </w:rPr>
        <w:t>名とも</w:t>
      </w:r>
      <w:r w:rsidR="002657DC" w:rsidRPr="00871BC1">
        <w:rPr>
          <w:rFonts w:ascii="Times New Roman" w:eastAsia="ＭＳ 明朝" w:hAnsi="Times New Roman" w:hint="eastAsia"/>
        </w:rPr>
        <w:t>が，</w:t>
      </w:r>
      <w:r w:rsidRPr="00871BC1">
        <w:rPr>
          <w:rFonts w:ascii="Times New Roman" w:eastAsia="ＭＳ 明朝" w:hAnsi="Times New Roman"/>
        </w:rPr>
        <w:t>友人</w:t>
      </w:r>
      <w:r w:rsidRPr="00871BC1">
        <w:rPr>
          <w:rFonts w:ascii="Times New Roman" w:eastAsia="ＭＳ 明朝" w:hAnsi="Times New Roman" w:hint="eastAsia"/>
        </w:rPr>
        <w:t>間</w:t>
      </w:r>
      <w:r w:rsidRPr="00871BC1">
        <w:rPr>
          <w:rFonts w:ascii="Times New Roman" w:eastAsia="ＭＳ 明朝" w:hAnsi="Times New Roman"/>
        </w:rPr>
        <w:t>での対人関係の悩みを</w:t>
      </w:r>
      <w:r w:rsidRPr="00871BC1">
        <w:rPr>
          <w:rFonts w:ascii="Times New Roman" w:eastAsia="ＭＳ 明朝" w:hAnsi="Times New Roman" w:hint="eastAsia"/>
        </w:rPr>
        <w:t>プログラム</w:t>
      </w:r>
      <w:r w:rsidRPr="00871BC1">
        <w:rPr>
          <w:rFonts w:ascii="Times New Roman" w:eastAsia="ＭＳ 明朝" w:hAnsi="Times New Roman"/>
        </w:rPr>
        <w:t>開始前に話して</w:t>
      </w:r>
      <w:r w:rsidRPr="00871BC1">
        <w:rPr>
          <w:rFonts w:ascii="Times New Roman" w:eastAsia="ＭＳ 明朝" w:hAnsi="Times New Roman" w:hint="eastAsia"/>
        </w:rPr>
        <w:t>いた。</w:t>
      </w:r>
      <w:r w:rsidRPr="00871BC1">
        <w:rPr>
          <w:rFonts w:ascii="Times New Roman" w:eastAsia="ＭＳ 明朝" w:hAnsi="Times New Roman" w:hint="eastAsia"/>
        </w:rPr>
        <w:lastRenderedPageBreak/>
        <w:t>両名</w:t>
      </w:r>
      <w:r w:rsidRPr="00871BC1">
        <w:rPr>
          <w:rFonts w:ascii="Times New Roman" w:eastAsia="ＭＳ 明朝" w:hAnsi="Times New Roman"/>
        </w:rPr>
        <w:t>とも女性であり</w:t>
      </w:r>
      <w:r w:rsidR="00E768A8" w:rsidRPr="00871BC1">
        <w:rPr>
          <w:rFonts w:ascii="Times New Roman" w:eastAsia="ＭＳ 明朝" w:hAnsi="Times New Roman"/>
        </w:rPr>
        <w:t>，</w:t>
      </w:r>
      <w:r w:rsidRPr="00871BC1">
        <w:rPr>
          <w:rFonts w:ascii="Times New Roman" w:eastAsia="ＭＳ 明朝" w:hAnsi="Times New Roman"/>
        </w:rPr>
        <w:t>女性</w:t>
      </w:r>
      <w:r w:rsidRPr="00871BC1">
        <w:rPr>
          <w:rFonts w:ascii="Times New Roman" w:eastAsia="ＭＳ 明朝" w:hAnsi="Times New Roman" w:hint="eastAsia"/>
        </w:rPr>
        <w:t>の</w:t>
      </w:r>
      <w:r w:rsidRPr="00871BC1">
        <w:rPr>
          <w:rFonts w:ascii="Times New Roman" w:eastAsia="ＭＳ 明朝" w:hAnsi="Times New Roman"/>
        </w:rPr>
        <w:t>場合</w:t>
      </w:r>
      <w:r w:rsidRPr="00871BC1">
        <w:rPr>
          <w:rFonts w:ascii="Times New Roman" w:eastAsia="ＭＳ 明朝" w:hAnsi="Times New Roman" w:hint="eastAsia"/>
        </w:rPr>
        <w:t>は</w:t>
      </w:r>
      <w:r w:rsidRPr="00871BC1">
        <w:rPr>
          <w:rFonts w:ascii="Times New Roman" w:eastAsia="ＭＳ 明朝" w:hAnsi="Times New Roman"/>
        </w:rPr>
        <w:t>特に</w:t>
      </w:r>
      <w:r w:rsidRPr="00871BC1">
        <w:rPr>
          <w:rFonts w:ascii="Times New Roman" w:eastAsia="ＭＳ 明朝" w:hAnsi="Times New Roman" w:hint="eastAsia"/>
        </w:rPr>
        <w:t>グループ内</w:t>
      </w:r>
      <w:r w:rsidRPr="00871BC1">
        <w:rPr>
          <w:rFonts w:ascii="Times New Roman" w:eastAsia="ＭＳ 明朝" w:hAnsi="Times New Roman"/>
        </w:rPr>
        <w:t>でのつながりや</w:t>
      </w:r>
      <w:r w:rsidR="00E768A8" w:rsidRPr="00871BC1">
        <w:rPr>
          <w:rFonts w:ascii="Times New Roman" w:eastAsia="ＭＳ 明朝" w:hAnsi="Times New Roman"/>
        </w:rPr>
        <w:t>，</w:t>
      </w:r>
      <w:r w:rsidRPr="00871BC1">
        <w:rPr>
          <w:rFonts w:ascii="Times New Roman" w:eastAsia="ＭＳ 明朝" w:hAnsi="Times New Roman"/>
        </w:rPr>
        <w:t>その中で</w:t>
      </w:r>
      <w:r w:rsidRPr="00871BC1">
        <w:rPr>
          <w:rFonts w:ascii="Times New Roman" w:eastAsia="ＭＳ 明朝" w:hAnsi="Times New Roman" w:hint="eastAsia"/>
        </w:rPr>
        <w:t>の</w:t>
      </w:r>
      <w:r w:rsidRPr="00871BC1">
        <w:rPr>
          <w:rFonts w:ascii="Times New Roman" w:eastAsia="ＭＳ 明朝" w:hAnsi="Times New Roman"/>
        </w:rPr>
        <w:t>他愛の</w:t>
      </w:r>
      <w:r w:rsidR="002657DC" w:rsidRPr="00871BC1">
        <w:rPr>
          <w:rFonts w:ascii="Times New Roman" w:eastAsia="ＭＳ 明朝" w:hAnsi="Times New Roman" w:hint="eastAsia"/>
        </w:rPr>
        <w:t>な</w:t>
      </w:r>
      <w:r w:rsidRPr="00871BC1">
        <w:rPr>
          <w:rFonts w:ascii="Times New Roman" w:eastAsia="ＭＳ 明朝" w:hAnsi="Times New Roman"/>
        </w:rPr>
        <w:t>い会話が</w:t>
      </w:r>
      <w:r w:rsidRPr="00871BC1">
        <w:rPr>
          <w:rFonts w:ascii="Times New Roman" w:eastAsia="ＭＳ 明朝" w:hAnsi="Times New Roman" w:hint="eastAsia"/>
        </w:rPr>
        <w:t>友人関係</w:t>
      </w:r>
      <w:r w:rsidRPr="00871BC1">
        <w:rPr>
          <w:rFonts w:ascii="Times New Roman" w:eastAsia="ＭＳ 明朝" w:hAnsi="Times New Roman"/>
        </w:rPr>
        <w:t>で重視される</w:t>
      </w:r>
      <w:r w:rsidRPr="00871BC1">
        <w:rPr>
          <w:rFonts w:ascii="Times New Roman" w:eastAsia="ＭＳ 明朝" w:hAnsi="Times New Roman" w:hint="eastAsia"/>
        </w:rPr>
        <w:t>傾向</w:t>
      </w:r>
      <w:r w:rsidRPr="00871BC1">
        <w:rPr>
          <w:rFonts w:ascii="Times New Roman" w:eastAsia="ＭＳ 明朝" w:hAnsi="Times New Roman"/>
        </w:rPr>
        <w:t>がある</w:t>
      </w:r>
      <w:r w:rsidRPr="00871BC1">
        <w:rPr>
          <w:rFonts w:ascii="Times New Roman" w:eastAsia="ＭＳ 明朝" w:hAnsi="Times New Roman" w:hint="eastAsia"/>
        </w:rPr>
        <w:t>。コミュニケーション</w:t>
      </w:r>
      <w:r w:rsidRPr="00871BC1">
        <w:rPr>
          <w:rFonts w:ascii="Times New Roman" w:eastAsia="ＭＳ 明朝" w:hAnsi="Times New Roman"/>
        </w:rPr>
        <w:t>の悩みは女性だからこそより強かった</w:t>
      </w:r>
      <w:r w:rsidR="002657DC" w:rsidRPr="00871BC1">
        <w:rPr>
          <w:rFonts w:ascii="Times New Roman" w:eastAsia="ＭＳ 明朝" w:hAnsi="Times New Roman" w:hint="eastAsia"/>
        </w:rPr>
        <w:t>こと</w:t>
      </w:r>
      <w:r w:rsidRPr="00871BC1">
        <w:rPr>
          <w:rFonts w:ascii="Times New Roman" w:eastAsia="ＭＳ 明朝" w:hAnsi="Times New Roman" w:hint="eastAsia"/>
        </w:rPr>
        <w:t>も</w:t>
      </w:r>
      <w:r w:rsidRPr="00871BC1">
        <w:rPr>
          <w:rFonts w:ascii="Times New Roman" w:eastAsia="ＭＳ 明朝" w:hAnsi="Times New Roman"/>
        </w:rPr>
        <w:t>考えられ</w:t>
      </w:r>
      <w:r w:rsidR="00E768A8" w:rsidRPr="00871BC1">
        <w:rPr>
          <w:rFonts w:ascii="Times New Roman" w:eastAsia="ＭＳ 明朝" w:hAnsi="Times New Roman" w:hint="eastAsia"/>
        </w:rPr>
        <w:t>，</w:t>
      </w:r>
      <w:r w:rsidRPr="00871BC1">
        <w:rPr>
          <w:rFonts w:ascii="Times New Roman" w:eastAsia="ＭＳ 明朝" w:hAnsi="Times New Roman"/>
        </w:rPr>
        <w:t>プログラム</w:t>
      </w:r>
      <w:r w:rsidRPr="00871BC1">
        <w:rPr>
          <w:rFonts w:ascii="Times New Roman" w:eastAsia="ＭＳ 明朝" w:hAnsi="Times New Roman" w:hint="eastAsia"/>
        </w:rPr>
        <w:t>内</w:t>
      </w:r>
      <w:r w:rsidRPr="00871BC1">
        <w:rPr>
          <w:rFonts w:ascii="Times New Roman" w:eastAsia="ＭＳ 明朝" w:hAnsi="Times New Roman"/>
        </w:rPr>
        <w:t>での雑談やピア</w:t>
      </w:r>
      <w:r w:rsidR="00C237CE" w:rsidRPr="00871BC1">
        <w:rPr>
          <w:rFonts w:ascii="Times New Roman" w:eastAsia="ＭＳ 明朝" w:hAnsi="Times New Roman" w:hint="eastAsia"/>
        </w:rPr>
        <w:t>（同じ悩みをもつ参加者同士）</w:t>
      </w:r>
      <w:r w:rsidRPr="00871BC1">
        <w:rPr>
          <w:rFonts w:ascii="Times New Roman" w:eastAsia="ＭＳ 明朝" w:hAnsi="Times New Roman"/>
        </w:rPr>
        <w:t>での話し合い</w:t>
      </w:r>
      <w:r w:rsidRPr="00871BC1">
        <w:rPr>
          <w:rFonts w:ascii="Times New Roman" w:eastAsia="ＭＳ 明朝" w:hAnsi="Times New Roman" w:hint="eastAsia"/>
        </w:rPr>
        <w:t>を</w:t>
      </w:r>
      <w:r w:rsidRPr="00871BC1">
        <w:rPr>
          <w:rFonts w:ascii="Times New Roman" w:eastAsia="ＭＳ 明朝" w:hAnsi="Times New Roman"/>
        </w:rPr>
        <w:t>きっかけに</w:t>
      </w:r>
      <w:r w:rsidR="002657DC" w:rsidRPr="00871BC1">
        <w:rPr>
          <w:rFonts w:ascii="Times New Roman" w:eastAsia="ＭＳ 明朝" w:hAnsi="Times New Roman" w:hint="eastAsia"/>
        </w:rPr>
        <w:t>，</w:t>
      </w:r>
      <w:r w:rsidRPr="00871BC1">
        <w:rPr>
          <w:rFonts w:ascii="Times New Roman" w:eastAsia="ＭＳ 明朝" w:hAnsi="Times New Roman"/>
        </w:rPr>
        <w:t>コミュニケーションに前向き</w:t>
      </w:r>
      <w:r w:rsidRPr="00871BC1">
        <w:rPr>
          <w:rFonts w:ascii="Times New Roman" w:eastAsia="ＭＳ 明朝" w:hAnsi="Times New Roman" w:hint="eastAsia"/>
        </w:rPr>
        <w:t>に</w:t>
      </w:r>
      <w:r w:rsidRPr="00871BC1">
        <w:rPr>
          <w:rFonts w:ascii="Times New Roman" w:eastAsia="ＭＳ 明朝" w:hAnsi="Times New Roman"/>
        </w:rPr>
        <w:t>なる</w:t>
      </w:r>
      <w:r w:rsidR="002657DC" w:rsidRPr="00871BC1">
        <w:rPr>
          <w:rFonts w:ascii="Times New Roman" w:eastAsia="ＭＳ 明朝" w:hAnsi="Times New Roman" w:hint="eastAsia"/>
        </w:rPr>
        <w:t>こと</w:t>
      </w:r>
      <w:r w:rsidRPr="00871BC1">
        <w:rPr>
          <w:rFonts w:ascii="Times New Roman" w:eastAsia="ＭＳ 明朝" w:hAnsi="Times New Roman"/>
        </w:rPr>
        <w:t>ができたと考えられる。</w:t>
      </w:r>
      <w:r w:rsidR="000F5E2E" w:rsidRPr="00871BC1">
        <w:rPr>
          <w:rFonts w:ascii="Times New Roman" w:eastAsia="ＭＳ 明朝" w:hAnsi="Times New Roman" w:hint="eastAsia"/>
        </w:rPr>
        <w:t>プログラム</w:t>
      </w:r>
      <w:r w:rsidR="000F5E2E" w:rsidRPr="00871BC1">
        <w:rPr>
          <w:rFonts w:ascii="Times New Roman" w:eastAsia="ＭＳ 明朝" w:hAnsi="Times New Roman"/>
        </w:rPr>
        <w:t>の実施</w:t>
      </w:r>
      <w:r w:rsidR="002657DC" w:rsidRPr="00871BC1">
        <w:rPr>
          <w:rFonts w:ascii="Times New Roman" w:eastAsia="ＭＳ 明朝" w:hAnsi="Times New Roman" w:hint="eastAsia"/>
        </w:rPr>
        <w:t>に</w:t>
      </w:r>
      <w:r w:rsidR="000F5E2E" w:rsidRPr="00871BC1">
        <w:rPr>
          <w:rFonts w:ascii="Times New Roman" w:eastAsia="ＭＳ 明朝" w:hAnsi="Times New Roman"/>
        </w:rPr>
        <w:t>は</w:t>
      </w:r>
      <w:r w:rsidR="002657DC" w:rsidRPr="00871BC1">
        <w:rPr>
          <w:rFonts w:ascii="Times New Roman" w:eastAsia="ＭＳ 明朝" w:hAnsi="Times New Roman" w:hint="eastAsia"/>
        </w:rPr>
        <w:t>，</w:t>
      </w:r>
      <w:r w:rsidR="00146BF5" w:rsidRPr="00871BC1">
        <w:rPr>
          <w:rFonts w:ascii="Times New Roman" w:eastAsia="ＭＳ 明朝" w:hAnsi="Times New Roman" w:hint="eastAsia"/>
        </w:rPr>
        <w:t>学校の</w:t>
      </w:r>
      <w:r w:rsidR="00146BF5" w:rsidRPr="00871BC1">
        <w:rPr>
          <w:rFonts w:ascii="Times New Roman" w:eastAsia="ＭＳ 明朝" w:hAnsi="Times New Roman"/>
        </w:rPr>
        <w:t>スケジュールの都合上</w:t>
      </w:r>
      <w:r w:rsidR="00E768A8" w:rsidRPr="00871BC1">
        <w:rPr>
          <w:rFonts w:ascii="Times New Roman" w:eastAsia="ＭＳ 明朝" w:hAnsi="Times New Roman"/>
        </w:rPr>
        <w:t>，</w:t>
      </w:r>
      <w:r w:rsidR="000F5E2E" w:rsidRPr="00871BC1">
        <w:rPr>
          <w:rFonts w:ascii="Times New Roman" w:eastAsia="ＭＳ 明朝" w:hAnsi="Times New Roman"/>
        </w:rPr>
        <w:t>前半と後半の間に数</w:t>
      </w:r>
      <w:r w:rsidR="002657DC" w:rsidRPr="00871BC1">
        <w:rPr>
          <w:rFonts w:ascii="Times New Roman" w:eastAsia="ＭＳ 明朝" w:hAnsi="Times New Roman" w:hint="eastAsia"/>
        </w:rPr>
        <w:t>か</w:t>
      </w:r>
      <w:r w:rsidR="000F5E2E" w:rsidRPr="00871BC1">
        <w:rPr>
          <w:rFonts w:ascii="Times New Roman" w:eastAsia="ＭＳ 明朝" w:hAnsi="Times New Roman"/>
        </w:rPr>
        <w:t>月の時間があ</w:t>
      </w:r>
      <w:r w:rsidR="00146BF5" w:rsidRPr="00871BC1">
        <w:rPr>
          <w:rFonts w:ascii="Times New Roman" w:eastAsia="ＭＳ 明朝" w:hAnsi="Times New Roman" w:hint="eastAsia"/>
        </w:rPr>
        <w:t>った</w:t>
      </w:r>
      <w:r w:rsidR="00146BF5" w:rsidRPr="00871BC1">
        <w:rPr>
          <w:rFonts w:ascii="Times New Roman" w:eastAsia="ＭＳ 明朝" w:hAnsi="Times New Roman"/>
        </w:rPr>
        <w:t>。その</w:t>
      </w:r>
      <w:r w:rsidR="00146BF5" w:rsidRPr="00871BC1">
        <w:rPr>
          <w:rFonts w:ascii="Times New Roman" w:eastAsia="ＭＳ 明朝" w:hAnsi="Times New Roman" w:hint="eastAsia"/>
        </w:rPr>
        <w:t>間の学校</w:t>
      </w:r>
      <w:r w:rsidR="00C5482D" w:rsidRPr="00871BC1">
        <w:rPr>
          <w:rFonts w:ascii="Times New Roman" w:eastAsia="ＭＳ 明朝" w:hAnsi="Times New Roman"/>
        </w:rPr>
        <w:t>生活</w:t>
      </w:r>
      <w:r w:rsidR="00C5482D" w:rsidRPr="00871BC1">
        <w:rPr>
          <w:rFonts w:ascii="Times New Roman" w:eastAsia="ＭＳ 明朝" w:hAnsi="Times New Roman" w:hint="eastAsia"/>
        </w:rPr>
        <w:t>や</w:t>
      </w:r>
      <w:r w:rsidR="00146BF5" w:rsidRPr="00871BC1">
        <w:rPr>
          <w:rFonts w:ascii="Times New Roman" w:eastAsia="ＭＳ 明朝" w:hAnsi="Times New Roman"/>
        </w:rPr>
        <w:t>アルバイトの場</w:t>
      </w:r>
      <w:r w:rsidR="005471F4" w:rsidRPr="00871BC1">
        <w:rPr>
          <w:rFonts w:ascii="Times New Roman" w:eastAsia="ＭＳ 明朝" w:hAnsi="Times New Roman"/>
        </w:rPr>
        <w:t>など</w:t>
      </w:r>
      <w:r w:rsidR="00146BF5" w:rsidRPr="00871BC1">
        <w:rPr>
          <w:rFonts w:ascii="Times New Roman" w:eastAsia="ＭＳ 明朝" w:hAnsi="Times New Roman"/>
        </w:rPr>
        <w:t>で</w:t>
      </w:r>
      <w:r w:rsidR="00146BF5" w:rsidRPr="00871BC1">
        <w:rPr>
          <w:rFonts w:ascii="Times New Roman" w:eastAsia="ＭＳ 明朝" w:hAnsi="Times New Roman" w:hint="eastAsia"/>
        </w:rPr>
        <w:t>の</w:t>
      </w:r>
      <w:r w:rsidR="00146BF5" w:rsidRPr="00871BC1">
        <w:rPr>
          <w:rFonts w:ascii="Times New Roman" w:eastAsia="ＭＳ 明朝" w:hAnsi="Times New Roman"/>
        </w:rPr>
        <w:t>体験</w:t>
      </w:r>
      <w:r w:rsidR="00146BF5" w:rsidRPr="00871BC1">
        <w:rPr>
          <w:rFonts w:ascii="Times New Roman" w:eastAsia="ＭＳ 明朝" w:hAnsi="Times New Roman" w:hint="eastAsia"/>
        </w:rPr>
        <w:t>が</w:t>
      </w:r>
      <w:r w:rsidR="00146BF5" w:rsidRPr="00871BC1">
        <w:rPr>
          <w:rFonts w:ascii="Times New Roman" w:eastAsia="ＭＳ 明朝" w:hAnsi="Times New Roman"/>
        </w:rPr>
        <w:t>後半のプログラムのテーマにもなり</w:t>
      </w:r>
      <w:r w:rsidR="00E768A8" w:rsidRPr="00871BC1">
        <w:rPr>
          <w:rFonts w:ascii="Times New Roman" w:eastAsia="ＭＳ 明朝" w:hAnsi="Times New Roman"/>
        </w:rPr>
        <w:t>，</w:t>
      </w:r>
      <w:r w:rsidR="00146BF5" w:rsidRPr="00871BC1">
        <w:rPr>
          <w:rFonts w:ascii="Times New Roman" w:eastAsia="ＭＳ 明朝" w:hAnsi="Times New Roman" w:hint="eastAsia"/>
        </w:rPr>
        <w:t>結果</w:t>
      </w:r>
      <w:r w:rsidR="00146BF5" w:rsidRPr="00871BC1">
        <w:rPr>
          <w:rFonts w:ascii="Times New Roman" w:eastAsia="ＭＳ 明朝" w:hAnsi="Times New Roman"/>
        </w:rPr>
        <w:t>的には</w:t>
      </w:r>
      <w:r w:rsidR="00C5482D" w:rsidRPr="00871BC1">
        <w:rPr>
          <w:rFonts w:ascii="Times New Roman" w:eastAsia="ＭＳ 明朝" w:hAnsi="Times New Roman" w:hint="eastAsia"/>
        </w:rPr>
        <w:t>有効</w:t>
      </w:r>
      <w:r w:rsidR="00C5482D" w:rsidRPr="00871BC1">
        <w:rPr>
          <w:rFonts w:ascii="Times New Roman" w:eastAsia="ＭＳ 明朝" w:hAnsi="Times New Roman"/>
        </w:rPr>
        <w:t>に働いたと考えられる。</w:t>
      </w:r>
    </w:p>
    <w:p w14:paraId="4F319197" w14:textId="39D78D5A" w:rsidR="006E019F" w:rsidRPr="00871BC1" w:rsidRDefault="002657DC" w:rsidP="00842CCB">
      <w:pPr>
        <w:pStyle w:val="2"/>
      </w:pPr>
      <w:r w:rsidRPr="00871BC1">
        <w:rPr>
          <w:rFonts w:ascii="Times New Roman" w:eastAsia="ＭＳ 明朝" w:hAnsi="Times New Roman"/>
          <w:noProof/>
          <w:szCs w:val="21"/>
        </w:rPr>
        <mc:AlternateContent>
          <mc:Choice Requires="wps">
            <w:drawing>
              <wp:anchor distT="0" distB="0" distL="114300" distR="114300" simplePos="0" relativeHeight="251667456" behindDoc="0" locked="0" layoutInCell="1" allowOverlap="1" wp14:anchorId="17320BD6" wp14:editId="1D09A9BA">
                <wp:simplePos x="0" y="0"/>
                <wp:positionH relativeFrom="column">
                  <wp:posOffset>5621020</wp:posOffset>
                </wp:positionH>
                <wp:positionV relativeFrom="paragraph">
                  <wp:posOffset>160655</wp:posOffset>
                </wp:positionV>
                <wp:extent cx="600710" cy="1403985"/>
                <wp:effectExtent l="0" t="0" r="27940" b="1079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 cy="1403985"/>
                        </a:xfrm>
                        <a:prstGeom prst="rect">
                          <a:avLst/>
                        </a:prstGeom>
                        <a:solidFill>
                          <a:srgbClr val="FFFFFF"/>
                        </a:solidFill>
                        <a:ln w="9525">
                          <a:solidFill>
                            <a:srgbClr val="000000"/>
                          </a:solidFill>
                          <a:miter lim="800000"/>
                          <a:headEnd/>
                          <a:tailEnd/>
                        </a:ln>
                      </wps:spPr>
                      <wps:txbx>
                        <w:txbxContent>
                          <w:p w14:paraId="07D91F00" w14:textId="34C71FDF" w:rsidR="00C237CE" w:rsidRDefault="00C237CE" w:rsidP="002657DC">
                            <w:r>
                              <w:rPr>
                                <w:rFonts w:hint="eastAsia"/>
                              </w:rPr>
                              <w:t>Table 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442.6pt;margin-top:12.65pt;width:47.3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">
                <v:textbox style="mso-fit-shape-to-text:t">
                  <w:txbxContent>
                    <w:p w14:paraId="07D91F00" w14:textId="34C71FDF" w:rsidR="00C237CE" w:rsidRDefault="00C237CE" w:rsidP="002657DC">
                      <w:r>
                        <w:rPr>
                          <w:rFonts w:hint="eastAsia"/>
                        </w:rPr>
                        <w:t>Table 3</w:t>
                      </w:r>
                    </w:p>
                  </w:txbxContent>
                </v:textbox>
              </v:shape>
            </w:pict>
          </mc:Fallback>
        </mc:AlternateContent>
      </w:r>
      <w:r w:rsidRPr="00871BC1">
        <w:rPr>
          <w:rFonts w:hint="eastAsia"/>
        </w:rPr>
        <w:t xml:space="preserve">　</w:t>
      </w:r>
      <w:r w:rsidR="00957D18" w:rsidRPr="00871BC1">
        <w:t>2</w:t>
      </w:r>
      <w:r w:rsidR="00957D18" w:rsidRPr="00871BC1">
        <w:rPr>
          <w:rFonts w:hint="eastAsia"/>
        </w:rPr>
        <w:t>．尺度</w:t>
      </w:r>
      <w:r w:rsidR="00957D18" w:rsidRPr="00871BC1">
        <w:t>の測定結果</w:t>
      </w:r>
    </w:p>
    <w:bookmarkStart w:id="5" w:name="_Hlk84970144"/>
    <w:p w14:paraId="3BAB36D5" w14:textId="4123693C" w:rsidR="006E019F" w:rsidRPr="00871BC1" w:rsidRDefault="002657DC" w:rsidP="002657DC">
      <w:pPr>
        <w:rPr>
          <w:rFonts w:ascii="Times New Roman" w:eastAsia="ＭＳ 明朝" w:hAnsi="Times New Roman"/>
          <w:color w:val="000000" w:themeColor="text1"/>
        </w:rPr>
      </w:pPr>
      <w:r w:rsidRPr="00871BC1">
        <w:rPr>
          <w:rFonts w:ascii="Times New Roman" w:eastAsia="ＭＳ 明朝" w:hAnsi="Times New Roman"/>
          <w:noProof/>
          <w:color w:val="000000" w:themeColor="text1"/>
          <w:szCs w:val="21"/>
        </w:rPr>
        <mc:AlternateContent>
          <mc:Choice Requires="wps">
            <w:drawing>
              <wp:anchor distT="0" distB="0" distL="114300" distR="114300" simplePos="0" relativeHeight="251669504" behindDoc="0" locked="0" layoutInCell="1" allowOverlap="1" wp14:anchorId="782539B2" wp14:editId="16C11426">
                <wp:simplePos x="0" y="0"/>
                <wp:positionH relativeFrom="column">
                  <wp:posOffset>5621020</wp:posOffset>
                </wp:positionH>
                <wp:positionV relativeFrom="paragraph">
                  <wp:posOffset>335915</wp:posOffset>
                </wp:positionV>
                <wp:extent cx="600710" cy="1403985"/>
                <wp:effectExtent l="0" t="0" r="27940" b="1079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 cy="1403985"/>
                        </a:xfrm>
                        <a:prstGeom prst="rect">
                          <a:avLst/>
                        </a:prstGeom>
                        <a:solidFill>
                          <a:srgbClr val="FFFFFF"/>
                        </a:solidFill>
                        <a:ln w="9525">
                          <a:solidFill>
                            <a:srgbClr val="000000"/>
                          </a:solidFill>
                          <a:miter lim="800000"/>
                          <a:headEnd/>
                          <a:tailEnd/>
                        </a:ln>
                      </wps:spPr>
                      <wps:txbx>
                        <w:txbxContent>
                          <w:p w14:paraId="06636C7F" w14:textId="69B1C9BF" w:rsidR="00C237CE" w:rsidRDefault="00C237CE" w:rsidP="002657DC">
                            <w:r>
                              <w:rPr>
                                <w:rFonts w:hint="eastAsia"/>
                              </w:rPr>
                              <w:t>Fig.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442.6pt;margin-top:26.45pt;width:47.3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">
                <v:textbox style="mso-fit-shape-to-text:t">
                  <w:txbxContent>
                    <w:p w14:paraId="06636C7F" w14:textId="69B1C9BF" w:rsidR="00C237CE" w:rsidRDefault="00C237CE" w:rsidP="002657DC">
                      <w:r>
                        <w:rPr>
                          <w:rFonts w:hint="eastAsia"/>
                        </w:rPr>
                        <w:t>Fig. 1</w:t>
                      </w:r>
                    </w:p>
                  </w:txbxContent>
                </v:textbox>
              </v:shape>
            </w:pict>
          </mc:Fallback>
        </mc:AlternateContent>
      </w:r>
      <w:r w:rsidRPr="00871BC1">
        <w:rPr>
          <w:rFonts w:ascii="Times New Roman" w:eastAsia="ＭＳ 明朝" w:hAnsi="Times New Roman" w:hint="eastAsia"/>
          <w:color w:val="000000" w:themeColor="text1"/>
        </w:rPr>
        <w:t xml:space="preserve">　</w:t>
      </w:r>
      <w:r w:rsidR="00957D18" w:rsidRPr="00871BC1">
        <w:rPr>
          <w:rFonts w:ascii="Times New Roman" w:eastAsia="ＭＳ 明朝" w:hAnsi="Times New Roman" w:hint="eastAsia"/>
          <w:color w:val="000000" w:themeColor="text1"/>
        </w:rPr>
        <w:t>本研究</w:t>
      </w:r>
      <w:r w:rsidR="00957D18" w:rsidRPr="00871BC1">
        <w:rPr>
          <w:rFonts w:ascii="Times New Roman" w:eastAsia="ＭＳ 明朝" w:hAnsi="Times New Roman"/>
          <w:color w:val="000000" w:themeColor="text1"/>
        </w:rPr>
        <w:t>に</w:t>
      </w:r>
      <w:r w:rsidR="00957D18" w:rsidRPr="00871BC1">
        <w:rPr>
          <w:rFonts w:ascii="Times New Roman" w:eastAsia="ＭＳ 明朝" w:hAnsi="Times New Roman" w:hint="eastAsia"/>
          <w:color w:val="000000" w:themeColor="text1"/>
        </w:rPr>
        <w:t>おいて</w:t>
      </w:r>
      <w:r w:rsidR="00957D18" w:rsidRPr="00871BC1">
        <w:rPr>
          <w:rFonts w:ascii="Times New Roman" w:eastAsia="ＭＳ 明朝" w:hAnsi="Times New Roman"/>
          <w:color w:val="000000" w:themeColor="text1"/>
        </w:rPr>
        <w:t>測定した</w:t>
      </w:r>
      <w:r w:rsidRPr="00871BC1">
        <w:rPr>
          <w:rFonts w:ascii="Times New Roman" w:eastAsia="ＭＳ 明朝" w:hAnsi="Times New Roman" w:hint="eastAsia"/>
          <w:color w:val="000000" w:themeColor="text1"/>
        </w:rPr>
        <w:t>，</w:t>
      </w:r>
      <w:r w:rsidR="00957D18" w:rsidRPr="00871BC1">
        <w:rPr>
          <w:rFonts w:ascii="Times New Roman" w:eastAsia="ＭＳ 明朝" w:hAnsi="Times New Roman"/>
          <w:color w:val="000000" w:themeColor="text1"/>
        </w:rPr>
        <w:t>各尺度の測定結果のプログラム前後における変化</w:t>
      </w:r>
      <w:r w:rsidR="00957D18" w:rsidRPr="00871BC1">
        <w:rPr>
          <w:rFonts w:ascii="Times New Roman" w:eastAsia="ＭＳ 明朝" w:hAnsi="Times New Roman" w:hint="eastAsia"/>
          <w:color w:val="000000" w:themeColor="text1"/>
        </w:rPr>
        <w:t>を</w:t>
      </w:r>
      <w:r w:rsidR="00957D18" w:rsidRPr="00871BC1">
        <w:rPr>
          <w:rFonts w:ascii="Times New Roman" w:eastAsia="ＭＳ 明朝" w:hAnsi="Times New Roman"/>
          <w:color w:val="000000" w:themeColor="text1"/>
        </w:rPr>
        <w:t>Table</w:t>
      </w:r>
      <w:r w:rsidR="00AA018F" w:rsidRPr="00871BC1">
        <w:rPr>
          <w:rFonts w:ascii="Times New Roman" w:eastAsia="ＭＳ 明朝" w:hAnsi="Times New Roman" w:hint="eastAsia"/>
          <w:color w:val="000000" w:themeColor="text1"/>
        </w:rPr>
        <w:t xml:space="preserve"> </w:t>
      </w:r>
      <w:r w:rsidR="00957D18" w:rsidRPr="00871BC1">
        <w:rPr>
          <w:rFonts w:ascii="Times New Roman" w:eastAsia="ＭＳ 明朝" w:hAnsi="Times New Roman"/>
          <w:color w:val="000000" w:themeColor="text1"/>
        </w:rPr>
        <w:t>3</w:t>
      </w:r>
      <w:r w:rsidRPr="00871BC1">
        <w:rPr>
          <w:rFonts w:ascii="Times New Roman" w:eastAsia="ＭＳ 明朝" w:hAnsi="Times New Roman" w:hint="eastAsia"/>
          <w:color w:val="000000" w:themeColor="text1"/>
        </w:rPr>
        <w:t>およ</w:t>
      </w:r>
      <w:r w:rsidR="00957D18" w:rsidRPr="00871BC1">
        <w:rPr>
          <w:rFonts w:ascii="Times New Roman" w:eastAsia="ＭＳ 明朝" w:hAnsi="Times New Roman" w:hint="eastAsia"/>
          <w:color w:val="000000" w:themeColor="text1"/>
        </w:rPr>
        <w:t>び</w:t>
      </w:r>
      <w:r w:rsidR="00957D18" w:rsidRPr="00871BC1">
        <w:rPr>
          <w:rFonts w:ascii="Times New Roman" w:eastAsia="ＭＳ 明朝" w:hAnsi="Times New Roman"/>
          <w:color w:val="000000" w:themeColor="text1"/>
        </w:rPr>
        <w:t>Fig.</w:t>
      </w:r>
      <w:r w:rsidR="00AA018F" w:rsidRPr="00871BC1">
        <w:rPr>
          <w:rFonts w:ascii="Times New Roman" w:eastAsia="ＭＳ 明朝" w:hAnsi="Times New Roman" w:hint="eastAsia"/>
          <w:color w:val="000000" w:themeColor="text1"/>
        </w:rPr>
        <w:t xml:space="preserve"> </w:t>
      </w:r>
      <w:r w:rsidR="00AA018F" w:rsidRPr="00871BC1">
        <w:rPr>
          <w:rFonts w:ascii="Times New Roman" w:eastAsia="ＭＳ 明朝" w:hAnsi="Times New Roman"/>
          <w:color w:val="000000" w:themeColor="text1"/>
        </w:rPr>
        <w:t>1</w:t>
      </w:r>
      <w:r w:rsidR="00957D18" w:rsidRPr="00871BC1">
        <w:rPr>
          <w:rFonts w:ascii="Times New Roman" w:eastAsia="ＭＳ 明朝" w:hAnsi="Times New Roman" w:hint="eastAsia"/>
          <w:color w:val="000000" w:themeColor="text1"/>
        </w:rPr>
        <w:t>に示す。非精神病性の軽度な精神障害をスクリーニングする</w:t>
      </w:r>
      <w:r w:rsidR="00957D18" w:rsidRPr="00871BC1">
        <w:rPr>
          <w:rFonts w:ascii="Times New Roman" w:eastAsia="ＭＳ 明朝" w:hAnsi="Times New Roman"/>
          <w:color w:val="000000" w:themeColor="text1"/>
        </w:rPr>
        <w:t>GHQ-12</w:t>
      </w:r>
      <w:r w:rsidR="00957D18" w:rsidRPr="00871BC1">
        <w:rPr>
          <w:rFonts w:ascii="Times New Roman" w:eastAsia="ＭＳ 明朝" w:hAnsi="Times New Roman" w:hint="eastAsia"/>
          <w:color w:val="000000" w:themeColor="text1"/>
        </w:rPr>
        <w:t>では</w:t>
      </w:r>
      <w:r w:rsidR="00E768A8" w:rsidRPr="00871BC1">
        <w:rPr>
          <w:rFonts w:ascii="Times New Roman" w:eastAsia="ＭＳ 明朝" w:hAnsi="Times New Roman" w:hint="eastAsia"/>
          <w:color w:val="000000" w:themeColor="text1"/>
        </w:rPr>
        <w:t>，</w:t>
      </w:r>
      <w:r w:rsidR="00957D18" w:rsidRPr="00871BC1">
        <w:rPr>
          <w:rFonts w:ascii="Times New Roman" w:eastAsia="ＭＳ 明朝" w:hAnsi="Times New Roman" w:hint="eastAsia"/>
          <w:color w:val="000000" w:themeColor="text1"/>
        </w:rPr>
        <w:t>プログラム前後で</w:t>
      </w:r>
      <w:r w:rsidR="00957D18" w:rsidRPr="00871BC1">
        <w:rPr>
          <w:rFonts w:ascii="Times New Roman" w:eastAsia="ＭＳ 明朝" w:hAnsi="Times New Roman"/>
          <w:color w:val="000000" w:themeColor="text1"/>
        </w:rPr>
        <w:t>A</w:t>
      </w:r>
      <w:r w:rsidR="00E768A8" w:rsidRPr="00871BC1">
        <w:rPr>
          <w:rFonts w:ascii="Times New Roman" w:eastAsia="ＭＳ 明朝" w:hAnsi="Times New Roman"/>
          <w:color w:val="000000" w:themeColor="text1"/>
        </w:rPr>
        <w:t>，</w:t>
      </w:r>
      <w:r w:rsidR="00957D18" w:rsidRPr="00871BC1">
        <w:rPr>
          <w:rFonts w:ascii="Times New Roman" w:eastAsia="ＭＳ 明朝" w:hAnsi="Times New Roman"/>
          <w:color w:val="000000" w:themeColor="text1"/>
        </w:rPr>
        <w:t>B</w:t>
      </w:r>
      <w:r w:rsidR="00957D18" w:rsidRPr="00871BC1">
        <w:rPr>
          <w:rFonts w:ascii="Times New Roman" w:eastAsia="ＭＳ 明朝" w:hAnsi="Times New Roman" w:hint="eastAsia"/>
          <w:color w:val="000000" w:themeColor="text1"/>
        </w:rPr>
        <w:t>ともに得点の減少が認められた。</w:t>
      </w:r>
      <w:bookmarkEnd w:id="5"/>
      <w:r w:rsidR="00957D18" w:rsidRPr="00871BC1">
        <w:rPr>
          <w:rFonts w:ascii="Times New Roman" w:eastAsia="ＭＳ 明朝" w:hAnsi="Times New Roman"/>
          <w:color w:val="000000" w:themeColor="text1"/>
        </w:rPr>
        <w:t>身体的領域</w:t>
      </w:r>
      <w:r w:rsidR="00E768A8" w:rsidRPr="00871BC1">
        <w:rPr>
          <w:rFonts w:ascii="Times New Roman" w:eastAsia="ＭＳ 明朝" w:hAnsi="Times New Roman"/>
          <w:color w:val="000000" w:themeColor="text1"/>
        </w:rPr>
        <w:t>，</w:t>
      </w:r>
      <w:r w:rsidR="00957D18" w:rsidRPr="00871BC1">
        <w:rPr>
          <w:rFonts w:ascii="Times New Roman" w:eastAsia="ＭＳ 明朝" w:hAnsi="Times New Roman"/>
          <w:color w:val="000000" w:themeColor="text1"/>
        </w:rPr>
        <w:t>心理的領域</w:t>
      </w:r>
      <w:r w:rsidR="00E768A8" w:rsidRPr="00871BC1">
        <w:rPr>
          <w:rFonts w:ascii="Times New Roman" w:eastAsia="ＭＳ 明朝" w:hAnsi="Times New Roman"/>
          <w:color w:val="000000" w:themeColor="text1"/>
        </w:rPr>
        <w:t>，</w:t>
      </w:r>
      <w:r w:rsidR="00957D18" w:rsidRPr="00871BC1">
        <w:rPr>
          <w:rFonts w:ascii="Times New Roman" w:eastAsia="ＭＳ 明朝" w:hAnsi="Times New Roman"/>
          <w:color w:val="000000" w:themeColor="text1"/>
        </w:rPr>
        <w:t>自立のレベル</w:t>
      </w:r>
      <w:r w:rsidR="00E768A8" w:rsidRPr="00871BC1">
        <w:rPr>
          <w:rFonts w:ascii="Times New Roman" w:eastAsia="ＭＳ 明朝" w:hAnsi="Times New Roman"/>
          <w:color w:val="000000" w:themeColor="text1"/>
        </w:rPr>
        <w:t>，</w:t>
      </w:r>
      <w:r w:rsidR="00957D18" w:rsidRPr="00871BC1">
        <w:rPr>
          <w:rFonts w:ascii="Times New Roman" w:eastAsia="ＭＳ 明朝" w:hAnsi="Times New Roman"/>
          <w:color w:val="000000" w:themeColor="text1"/>
        </w:rPr>
        <w:t>社会的関係</w:t>
      </w:r>
      <w:r w:rsidR="00E768A8" w:rsidRPr="00871BC1">
        <w:rPr>
          <w:rFonts w:ascii="Times New Roman" w:eastAsia="ＭＳ 明朝" w:hAnsi="Times New Roman"/>
          <w:color w:val="000000" w:themeColor="text1"/>
        </w:rPr>
        <w:t>，</w:t>
      </w:r>
      <w:r w:rsidR="00957D18" w:rsidRPr="00871BC1">
        <w:rPr>
          <w:rFonts w:ascii="Times New Roman" w:eastAsia="ＭＳ 明朝" w:hAnsi="Times New Roman"/>
          <w:color w:val="000000" w:themeColor="text1"/>
        </w:rPr>
        <w:t>環境</w:t>
      </w:r>
      <w:r w:rsidR="00E768A8" w:rsidRPr="00871BC1">
        <w:rPr>
          <w:rFonts w:ascii="Times New Roman" w:eastAsia="ＭＳ 明朝" w:hAnsi="Times New Roman"/>
          <w:color w:val="000000" w:themeColor="text1"/>
        </w:rPr>
        <w:t>，</w:t>
      </w:r>
      <w:r w:rsidR="00957D18" w:rsidRPr="00871BC1">
        <w:rPr>
          <w:rFonts w:ascii="Times New Roman" w:eastAsia="ＭＳ 明朝" w:hAnsi="Times New Roman"/>
          <w:color w:val="000000" w:themeColor="text1"/>
        </w:rPr>
        <w:t>精神的・宗教的・信念の</w:t>
      </w:r>
      <w:r w:rsidR="00957D18" w:rsidRPr="00871BC1">
        <w:rPr>
          <w:rFonts w:ascii="Times New Roman" w:eastAsia="ＭＳ 明朝" w:hAnsi="Times New Roman"/>
          <w:color w:val="000000" w:themeColor="text1"/>
        </w:rPr>
        <w:t>6</w:t>
      </w:r>
      <w:r w:rsidR="00957D18" w:rsidRPr="00871BC1">
        <w:rPr>
          <w:rFonts w:ascii="Times New Roman" w:eastAsia="ＭＳ 明朝" w:hAnsi="Times New Roman"/>
          <w:color w:val="000000" w:themeColor="text1"/>
        </w:rPr>
        <w:t>つの領域からなる評価表</w:t>
      </w:r>
      <w:r w:rsidR="00957D18" w:rsidRPr="00871BC1">
        <w:rPr>
          <w:rFonts w:ascii="Times New Roman" w:eastAsia="ＭＳ 明朝" w:hAnsi="Times New Roman" w:hint="eastAsia"/>
          <w:color w:val="000000" w:themeColor="text1"/>
        </w:rPr>
        <w:t>である</w:t>
      </w:r>
      <w:r w:rsidR="00957D18" w:rsidRPr="00871BC1">
        <w:rPr>
          <w:rFonts w:ascii="Times New Roman" w:eastAsia="ＭＳ 明朝" w:hAnsi="Times New Roman"/>
          <w:color w:val="000000" w:themeColor="text1"/>
        </w:rPr>
        <w:t>WHO</w:t>
      </w:r>
      <w:r w:rsidR="00EA1629" w:rsidRPr="00871BC1">
        <w:rPr>
          <w:rFonts w:ascii="Times New Roman" w:eastAsia="ＭＳ 明朝" w:hAnsi="Times New Roman" w:hint="eastAsia"/>
          <w:color w:val="000000" w:themeColor="text1"/>
        </w:rPr>
        <w:t xml:space="preserve"> </w:t>
      </w:r>
      <w:r w:rsidR="00957D18" w:rsidRPr="00871BC1">
        <w:rPr>
          <w:rFonts w:ascii="Times New Roman" w:eastAsia="ＭＳ 明朝" w:hAnsi="Times New Roman"/>
          <w:color w:val="000000" w:themeColor="text1"/>
        </w:rPr>
        <w:t>QOL26</w:t>
      </w:r>
      <w:r w:rsidR="00957D18" w:rsidRPr="00871BC1">
        <w:rPr>
          <w:rFonts w:ascii="Times New Roman" w:eastAsia="ＭＳ 明朝" w:hAnsi="Times New Roman" w:hint="eastAsia"/>
          <w:color w:val="000000" w:themeColor="text1"/>
        </w:rPr>
        <w:t>で</w:t>
      </w:r>
      <w:r w:rsidR="00957D18" w:rsidRPr="00871BC1">
        <w:rPr>
          <w:rFonts w:ascii="Times New Roman" w:eastAsia="ＭＳ 明朝" w:hAnsi="Times New Roman"/>
          <w:color w:val="000000" w:themeColor="text1"/>
        </w:rPr>
        <w:t>は</w:t>
      </w:r>
      <w:r w:rsidR="00E768A8" w:rsidRPr="00871BC1">
        <w:rPr>
          <w:rFonts w:ascii="Times New Roman" w:eastAsia="ＭＳ 明朝" w:hAnsi="Times New Roman"/>
          <w:color w:val="000000" w:themeColor="text1"/>
        </w:rPr>
        <w:t>，</w:t>
      </w:r>
      <w:r w:rsidR="00957D18" w:rsidRPr="00871BC1">
        <w:rPr>
          <w:rFonts w:ascii="Times New Roman" w:eastAsia="ＭＳ 明朝" w:hAnsi="Times New Roman"/>
          <w:color w:val="000000" w:themeColor="text1"/>
        </w:rPr>
        <w:t>A</w:t>
      </w:r>
      <w:r w:rsidR="00E768A8" w:rsidRPr="00871BC1">
        <w:rPr>
          <w:rFonts w:ascii="Times New Roman" w:eastAsia="ＭＳ 明朝" w:hAnsi="Times New Roman"/>
          <w:color w:val="000000" w:themeColor="text1"/>
        </w:rPr>
        <w:t>，</w:t>
      </w:r>
      <w:r w:rsidR="00957D18" w:rsidRPr="00871BC1">
        <w:rPr>
          <w:rFonts w:ascii="Times New Roman" w:eastAsia="ＭＳ 明朝" w:hAnsi="Times New Roman"/>
          <w:color w:val="000000" w:themeColor="text1"/>
        </w:rPr>
        <w:t>B</w:t>
      </w:r>
      <w:r w:rsidR="00957D18" w:rsidRPr="00871BC1">
        <w:rPr>
          <w:rFonts w:ascii="Times New Roman" w:eastAsia="ＭＳ 明朝" w:hAnsi="Times New Roman"/>
          <w:color w:val="000000" w:themeColor="text1"/>
        </w:rPr>
        <w:t>ともに平均得点が増加した。</w:t>
      </w:r>
      <w:r w:rsidR="008169E7" w:rsidRPr="00871BC1">
        <w:rPr>
          <w:rFonts w:ascii="Times New Roman" w:eastAsia="ＭＳ 明朝" w:hAnsi="Times New Roman" w:hint="eastAsia"/>
          <w:color w:val="000000" w:themeColor="text1"/>
        </w:rPr>
        <w:t>下位項目では</w:t>
      </w:r>
      <w:r w:rsidR="0058546C" w:rsidRPr="00871BC1">
        <w:rPr>
          <w:rFonts w:ascii="Times New Roman" w:eastAsia="ＭＳ 明朝" w:hAnsi="Times New Roman" w:hint="eastAsia"/>
          <w:color w:val="000000" w:themeColor="text1"/>
        </w:rPr>
        <w:t>，</w:t>
      </w:r>
      <w:r w:rsidR="008169E7" w:rsidRPr="00871BC1">
        <w:rPr>
          <w:rFonts w:ascii="Times New Roman" w:eastAsia="ＭＳ 明朝" w:hAnsi="Times New Roman" w:hint="eastAsia"/>
          <w:color w:val="000000" w:themeColor="text1"/>
        </w:rPr>
        <w:t>心理的領域の改善が</w:t>
      </w:r>
      <w:r w:rsidR="00EA1629" w:rsidRPr="00871BC1">
        <w:rPr>
          <w:rFonts w:ascii="Times New Roman" w:eastAsia="ＭＳ 明朝" w:hAnsi="Times New Roman"/>
          <w:color w:val="000000" w:themeColor="text1"/>
        </w:rPr>
        <w:t>A</w:t>
      </w:r>
      <w:r w:rsidR="00EA1629" w:rsidRPr="00871BC1">
        <w:rPr>
          <w:rFonts w:ascii="Times New Roman" w:eastAsia="ＭＳ 明朝" w:hAnsi="Times New Roman" w:hint="eastAsia"/>
          <w:color w:val="000000" w:themeColor="text1"/>
        </w:rPr>
        <w:t>，</w:t>
      </w:r>
      <w:r w:rsidR="008169E7" w:rsidRPr="00871BC1">
        <w:rPr>
          <w:rFonts w:ascii="Times New Roman" w:eastAsia="ＭＳ 明朝" w:hAnsi="Times New Roman"/>
          <w:color w:val="000000" w:themeColor="text1"/>
        </w:rPr>
        <w:t>B</w:t>
      </w:r>
      <w:r w:rsidR="008169E7" w:rsidRPr="00871BC1">
        <w:rPr>
          <w:rFonts w:ascii="Times New Roman" w:eastAsia="ＭＳ 明朝" w:hAnsi="Times New Roman" w:hint="eastAsia"/>
          <w:color w:val="000000" w:themeColor="text1"/>
        </w:rPr>
        <w:t>ともに</w:t>
      </w:r>
      <w:r w:rsidR="00726AB4" w:rsidRPr="00871BC1">
        <w:rPr>
          <w:rFonts w:ascii="Times New Roman" w:eastAsia="ＭＳ 明朝" w:hAnsi="Times New Roman" w:hint="eastAsia"/>
          <w:color w:val="000000" w:themeColor="text1"/>
        </w:rPr>
        <w:t>顕著にみられた</w:t>
      </w:r>
      <w:r w:rsidR="008169E7" w:rsidRPr="00871BC1">
        <w:rPr>
          <w:rFonts w:ascii="Times New Roman" w:eastAsia="ＭＳ 明朝" w:hAnsi="Times New Roman" w:hint="eastAsia"/>
          <w:color w:val="000000" w:themeColor="text1"/>
        </w:rPr>
        <w:t>。</w:t>
      </w:r>
      <w:r w:rsidR="00957D18" w:rsidRPr="00871BC1">
        <w:rPr>
          <w:rFonts w:ascii="Times New Roman" w:eastAsia="ＭＳ 明朝" w:hAnsi="Times New Roman"/>
          <w:color w:val="000000" w:themeColor="text1"/>
        </w:rPr>
        <w:t>一般的に抑うつ状態にある人の得点が低いと</w:t>
      </w:r>
      <w:r w:rsidR="00957D18" w:rsidRPr="00871BC1">
        <w:rPr>
          <w:rFonts w:ascii="Times New Roman" w:eastAsia="ＭＳ 明朝" w:hAnsi="Times New Roman" w:hint="eastAsia"/>
          <w:color w:val="000000" w:themeColor="text1"/>
        </w:rPr>
        <w:t>される</w:t>
      </w:r>
      <w:r w:rsidR="00957D18" w:rsidRPr="00871BC1">
        <w:rPr>
          <w:rFonts w:ascii="Times New Roman" w:eastAsia="ＭＳ 明朝" w:hAnsi="Times New Roman"/>
          <w:color w:val="000000" w:themeColor="text1"/>
        </w:rPr>
        <w:t>GSES</w:t>
      </w:r>
      <w:r w:rsidR="00957D18" w:rsidRPr="00871BC1">
        <w:rPr>
          <w:rFonts w:ascii="Times New Roman" w:eastAsia="ＭＳ 明朝" w:hAnsi="Times New Roman" w:hint="eastAsia"/>
          <w:color w:val="000000" w:themeColor="text1"/>
        </w:rPr>
        <w:t>で</w:t>
      </w:r>
      <w:r w:rsidR="00957D18" w:rsidRPr="00871BC1">
        <w:rPr>
          <w:rFonts w:ascii="Times New Roman" w:eastAsia="ＭＳ 明朝" w:hAnsi="Times New Roman"/>
          <w:color w:val="000000" w:themeColor="text1"/>
        </w:rPr>
        <w:t>は</w:t>
      </w:r>
      <w:r w:rsidR="00E768A8" w:rsidRPr="00871BC1">
        <w:rPr>
          <w:rFonts w:ascii="Times New Roman" w:eastAsia="ＭＳ 明朝" w:hAnsi="Times New Roman"/>
          <w:color w:val="000000" w:themeColor="text1"/>
        </w:rPr>
        <w:t>，</w:t>
      </w:r>
      <w:r w:rsidR="00957D18" w:rsidRPr="00871BC1">
        <w:rPr>
          <w:rFonts w:ascii="Times New Roman" w:eastAsia="ＭＳ 明朝" w:hAnsi="Times New Roman"/>
          <w:color w:val="000000" w:themeColor="text1"/>
        </w:rPr>
        <w:t>A</w:t>
      </w:r>
      <w:r w:rsidR="00E768A8" w:rsidRPr="00871BC1">
        <w:rPr>
          <w:rFonts w:ascii="Times New Roman" w:eastAsia="ＭＳ 明朝" w:hAnsi="Times New Roman"/>
          <w:color w:val="000000" w:themeColor="text1"/>
        </w:rPr>
        <w:t>，</w:t>
      </w:r>
      <w:r w:rsidR="00957D18" w:rsidRPr="00871BC1">
        <w:rPr>
          <w:rFonts w:ascii="Times New Roman" w:eastAsia="ＭＳ 明朝" w:hAnsi="Times New Roman"/>
          <w:color w:val="000000" w:themeColor="text1"/>
        </w:rPr>
        <w:t>B</w:t>
      </w:r>
      <w:r w:rsidR="00957D18" w:rsidRPr="00871BC1">
        <w:rPr>
          <w:rFonts w:ascii="Times New Roman" w:eastAsia="ＭＳ 明朝" w:hAnsi="Times New Roman"/>
          <w:color w:val="000000" w:themeColor="text1"/>
        </w:rPr>
        <w:t>ともに得点の増加を示した。</w:t>
      </w:r>
      <w:r w:rsidR="00957D18" w:rsidRPr="00871BC1">
        <w:rPr>
          <w:rFonts w:ascii="Times New Roman" w:eastAsia="ＭＳ 明朝" w:hAnsi="Times New Roman"/>
          <w:color w:val="000000" w:themeColor="text1"/>
        </w:rPr>
        <w:t>SASS-J</w:t>
      </w:r>
      <w:r w:rsidR="00EA1629" w:rsidRPr="00871BC1">
        <w:rPr>
          <w:rFonts w:ascii="Times New Roman" w:eastAsia="ＭＳ 明朝" w:hAnsi="Times New Roman" w:hint="eastAsia"/>
          <w:color w:val="000000" w:themeColor="text1"/>
        </w:rPr>
        <w:t>で</w:t>
      </w:r>
      <w:r w:rsidR="00957D18" w:rsidRPr="00871BC1">
        <w:rPr>
          <w:rFonts w:ascii="Times New Roman" w:eastAsia="ＭＳ 明朝" w:hAnsi="Times New Roman"/>
          <w:color w:val="000000" w:themeColor="text1"/>
        </w:rPr>
        <w:t>は</w:t>
      </w:r>
      <w:r w:rsidR="00E768A8" w:rsidRPr="00871BC1">
        <w:rPr>
          <w:rFonts w:ascii="Times New Roman" w:eastAsia="ＭＳ 明朝" w:hAnsi="Times New Roman" w:hint="eastAsia"/>
          <w:color w:val="000000" w:themeColor="text1"/>
        </w:rPr>
        <w:t>，</w:t>
      </w:r>
      <w:r w:rsidR="00957D18" w:rsidRPr="00871BC1">
        <w:rPr>
          <w:rFonts w:ascii="Times New Roman" w:eastAsia="ＭＳ 明朝" w:hAnsi="Times New Roman"/>
          <w:color w:val="000000" w:themeColor="text1"/>
        </w:rPr>
        <w:t>自記式社会適応度評価尺度で一般平均が</w:t>
      </w:r>
      <w:r w:rsidR="00957D18" w:rsidRPr="00871BC1">
        <w:rPr>
          <w:rFonts w:ascii="Times New Roman" w:eastAsia="ＭＳ 明朝" w:hAnsi="Times New Roman"/>
          <w:color w:val="000000" w:themeColor="text1"/>
        </w:rPr>
        <w:t>36</w:t>
      </w:r>
      <w:r w:rsidR="00957D18" w:rsidRPr="00871BC1">
        <w:rPr>
          <w:rFonts w:ascii="Times New Roman" w:eastAsia="ＭＳ 明朝" w:hAnsi="Times New Roman"/>
          <w:color w:val="000000" w:themeColor="text1"/>
        </w:rPr>
        <w:t>点</w:t>
      </w:r>
      <w:r w:rsidR="00E768A8" w:rsidRPr="00871BC1">
        <w:rPr>
          <w:rFonts w:ascii="Times New Roman" w:eastAsia="ＭＳ 明朝" w:hAnsi="Times New Roman"/>
          <w:color w:val="000000" w:themeColor="text1"/>
        </w:rPr>
        <w:t>，</w:t>
      </w:r>
      <w:r w:rsidR="00957D18" w:rsidRPr="00871BC1">
        <w:rPr>
          <w:rFonts w:ascii="Times New Roman" w:eastAsia="ＭＳ 明朝" w:hAnsi="Times New Roman"/>
          <w:color w:val="000000" w:themeColor="text1"/>
        </w:rPr>
        <w:t>うつ状態のカットオフ値が</w:t>
      </w:r>
      <w:r w:rsidR="00957D18" w:rsidRPr="00871BC1">
        <w:rPr>
          <w:rFonts w:ascii="Times New Roman" w:eastAsia="ＭＳ 明朝" w:hAnsi="Times New Roman"/>
          <w:color w:val="000000" w:themeColor="text1"/>
        </w:rPr>
        <w:t>25</w:t>
      </w:r>
      <w:r w:rsidR="00EA1629" w:rsidRPr="00871BC1">
        <w:rPr>
          <w:rFonts w:ascii="Times New Roman" w:eastAsia="ＭＳ 明朝" w:hAnsi="Times New Roman" w:hint="eastAsia"/>
          <w:color w:val="000000" w:themeColor="text1"/>
        </w:rPr>
        <w:t>～</w:t>
      </w:r>
      <w:r w:rsidR="00957D18" w:rsidRPr="00871BC1">
        <w:rPr>
          <w:rFonts w:ascii="Times New Roman" w:eastAsia="ＭＳ 明朝" w:hAnsi="Times New Roman"/>
          <w:color w:val="000000" w:themeColor="text1"/>
        </w:rPr>
        <w:t>26</w:t>
      </w:r>
      <w:r w:rsidR="00957D18" w:rsidRPr="00871BC1">
        <w:rPr>
          <w:rFonts w:ascii="Times New Roman" w:eastAsia="ＭＳ 明朝" w:hAnsi="Times New Roman"/>
          <w:color w:val="000000" w:themeColor="text1"/>
        </w:rPr>
        <w:t>点と</w:t>
      </w:r>
      <w:r w:rsidR="00EA1629" w:rsidRPr="00871BC1">
        <w:rPr>
          <w:rFonts w:ascii="Times New Roman" w:eastAsia="ＭＳ 明朝" w:hAnsi="Times New Roman" w:hint="eastAsia"/>
          <w:color w:val="000000" w:themeColor="text1"/>
        </w:rPr>
        <w:t>い</w:t>
      </w:r>
      <w:r w:rsidR="00957D18" w:rsidRPr="00871BC1">
        <w:rPr>
          <w:rFonts w:ascii="Times New Roman" w:eastAsia="ＭＳ 明朝" w:hAnsi="Times New Roman"/>
          <w:color w:val="000000" w:themeColor="text1"/>
        </w:rPr>
        <w:t>われ</w:t>
      </w:r>
      <w:r w:rsidR="00957D18" w:rsidRPr="00871BC1">
        <w:rPr>
          <w:rFonts w:ascii="Times New Roman" w:eastAsia="ＭＳ 明朝" w:hAnsi="Times New Roman" w:hint="eastAsia"/>
          <w:color w:val="000000" w:themeColor="text1"/>
        </w:rPr>
        <w:t>ている</w:t>
      </w:r>
      <w:r w:rsidR="00AA018F" w:rsidRPr="00871BC1">
        <w:rPr>
          <w:rFonts w:ascii="Times New Roman" w:eastAsia="ＭＳ 明朝" w:hAnsi="Times New Roman" w:hint="eastAsia"/>
          <w:color w:val="000000" w:themeColor="text1"/>
          <w:szCs w:val="21"/>
        </w:rPr>
        <w:t>（</w:t>
      </w:r>
      <w:r w:rsidR="00957D18" w:rsidRPr="00871BC1">
        <w:rPr>
          <w:rFonts w:ascii="Times New Roman" w:eastAsia="ＭＳ 明朝" w:hAnsi="Times New Roman" w:hint="eastAsia"/>
          <w:color w:val="000000" w:themeColor="text1"/>
          <w:szCs w:val="21"/>
        </w:rPr>
        <w:t>吉原</w:t>
      </w:r>
      <w:r w:rsidR="00957D18" w:rsidRPr="00871BC1">
        <w:rPr>
          <w:rFonts w:ascii="Times New Roman" w:eastAsia="ＭＳ 明朝" w:hAnsi="Times New Roman"/>
          <w:color w:val="000000" w:themeColor="text1"/>
          <w:szCs w:val="21"/>
        </w:rPr>
        <w:t>・岩井・田中他</w:t>
      </w:r>
      <w:r w:rsidR="005B3CB7" w:rsidRPr="00871BC1">
        <w:rPr>
          <w:rFonts w:ascii="Times New Roman" w:eastAsia="ＭＳ 明朝" w:hAnsi="Times New Roman"/>
          <w:color w:val="000000" w:themeColor="text1"/>
          <w:szCs w:val="21"/>
        </w:rPr>
        <w:t>, 2018</w:t>
      </w:r>
      <w:r w:rsidR="00AA018F" w:rsidRPr="00871BC1">
        <w:rPr>
          <w:rFonts w:ascii="Times New Roman" w:eastAsia="ＭＳ 明朝" w:hAnsi="Times New Roman" w:hint="eastAsia"/>
          <w:color w:val="000000" w:themeColor="text1"/>
          <w:szCs w:val="21"/>
        </w:rPr>
        <w:t>）</w:t>
      </w:r>
      <w:r w:rsidR="00957D18" w:rsidRPr="00871BC1">
        <w:rPr>
          <w:rFonts w:ascii="Times New Roman" w:eastAsia="ＭＳ 明朝" w:hAnsi="Times New Roman" w:hint="eastAsia"/>
          <w:color w:val="000000" w:themeColor="text1"/>
        </w:rPr>
        <w:t>。この評価尺度における得点も</w:t>
      </w:r>
      <w:r w:rsidR="00957D18" w:rsidRPr="00871BC1">
        <w:rPr>
          <w:rFonts w:ascii="Times New Roman" w:eastAsia="ＭＳ 明朝" w:hAnsi="Times New Roman"/>
          <w:color w:val="000000" w:themeColor="text1"/>
        </w:rPr>
        <w:t>A</w:t>
      </w:r>
      <w:r w:rsidR="00E768A8" w:rsidRPr="00871BC1">
        <w:rPr>
          <w:rFonts w:ascii="Times New Roman" w:eastAsia="ＭＳ 明朝" w:hAnsi="Times New Roman"/>
          <w:color w:val="000000" w:themeColor="text1"/>
        </w:rPr>
        <w:t>，</w:t>
      </w:r>
      <w:r w:rsidR="00957D18" w:rsidRPr="00871BC1">
        <w:rPr>
          <w:rFonts w:ascii="Times New Roman" w:eastAsia="ＭＳ 明朝" w:hAnsi="Times New Roman"/>
          <w:color w:val="000000" w:themeColor="text1"/>
        </w:rPr>
        <w:t>B</w:t>
      </w:r>
      <w:r w:rsidR="00957D18" w:rsidRPr="00871BC1">
        <w:rPr>
          <w:rFonts w:ascii="Times New Roman" w:eastAsia="ＭＳ 明朝" w:hAnsi="Times New Roman"/>
          <w:color w:val="000000" w:themeColor="text1"/>
        </w:rPr>
        <w:t>ともに増加しており</w:t>
      </w:r>
      <w:r w:rsidR="00E768A8" w:rsidRPr="00871BC1">
        <w:rPr>
          <w:rFonts w:ascii="Times New Roman" w:eastAsia="ＭＳ 明朝" w:hAnsi="Times New Roman"/>
          <w:color w:val="000000" w:themeColor="text1"/>
        </w:rPr>
        <w:t>，</w:t>
      </w:r>
      <w:r w:rsidR="00957D18" w:rsidRPr="00871BC1">
        <w:rPr>
          <w:rFonts w:ascii="Times New Roman" w:eastAsia="ＭＳ 明朝" w:hAnsi="Times New Roman"/>
          <w:color w:val="000000" w:themeColor="text1"/>
        </w:rPr>
        <w:t>自覚的な社会適応が改善していた。大学生</w:t>
      </w:r>
      <w:r w:rsidR="00EA1629" w:rsidRPr="00871BC1">
        <w:rPr>
          <w:rFonts w:ascii="Times New Roman" w:eastAsia="ＭＳ 明朝" w:hAnsi="Times New Roman" w:hint="eastAsia"/>
          <w:color w:val="000000" w:themeColor="text1"/>
        </w:rPr>
        <w:t>用</w:t>
      </w:r>
      <w:r w:rsidR="00957D18" w:rsidRPr="00871BC1">
        <w:rPr>
          <w:rFonts w:ascii="Times New Roman" w:eastAsia="ＭＳ 明朝" w:hAnsi="Times New Roman"/>
          <w:color w:val="000000" w:themeColor="text1"/>
        </w:rPr>
        <w:t>ソーシャルサポート尺度は</w:t>
      </w:r>
      <w:r w:rsidR="00E768A8" w:rsidRPr="00871BC1">
        <w:rPr>
          <w:rFonts w:ascii="Times New Roman" w:eastAsia="ＭＳ 明朝" w:hAnsi="Times New Roman" w:hint="eastAsia"/>
          <w:color w:val="000000" w:themeColor="text1"/>
        </w:rPr>
        <w:t>，</w:t>
      </w:r>
      <w:r w:rsidR="00957D18" w:rsidRPr="00871BC1">
        <w:rPr>
          <w:rFonts w:ascii="Times New Roman" w:eastAsia="ＭＳ 明朝" w:hAnsi="Times New Roman"/>
          <w:color w:val="000000" w:themeColor="text1"/>
        </w:rPr>
        <w:t>自身の成果が評価されているか</w:t>
      </w:r>
      <w:r w:rsidR="00E768A8" w:rsidRPr="00871BC1">
        <w:rPr>
          <w:rFonts w:ascii="Times New Roman" w:eastAsia="ＭＳ 明朝" w:hAnsi="Times New Roman"/>
          <w:color w:val="000000" w:themeColor="text1"/>
        </w:rPr>
        <w:t>，</w:t>
      </w:r>
      <w:r w:rsidR="00957D18" w:rsidRPr="00871BC1">
        <w:rPr>
          <w:rFonts w:ascii="Times New Roman" w:eastAsia="ＭＳ 明朝" w:hAnsi="Times New Roman"/>
          <w:color w:val="000000" w:themeColor="text1"/>
        </w:rPr>
        <w:t>周囲に適切なサポートがあるかなどに関する自記式の得点で</w:t>
      </w:r>
      <w:r w:rsidR="00E768A8" w:rsidRPr="00871BC1">
        <w:rPr>
          <w:rFonts w:ascii="Times New Roman" w:eastAsia="ＭＳ 明朝" w:hAnsi="Times New Roman"/>
          <w:color w:val="000000" w:themeColor="text1"/>
        </w:rPr>
        <w:t>，</w:t>
      </w:r>
      <w:r w:rsidR="00957D18" w:rsidRPr="00871BC1">
        <w:rPr>
          <w:rFonts w:ascii="Times New Roman" w:eastAsia="ＭＳ 明朝" w:hAnsi="Times New Roman"/>
          <w:color w:val="000000" w:themeColor="text1"/>
        </w:rPr>
        <w:t>これもプログラム前後で</w:t>
      </w:r>
      <w:r w:rsidR="00957D18" w:rsidRPr="00871BC1">
        <w:rPr>
          <w:rFonts w:ascii="Times New Roman" w:eastAsia="ＭＳ 明朝" w:hAnsi="Times New Roman"/>
          <w:color w:val="000000" w:themeColor="text1"/>
        </w:rPr>
        <w:t>A</w:t>
      </w:r>
      <w:r w:rsidR="00E768A8" w:rsidRPr="00871BC1">
        <w:rPr>
          <w:rFonts w:ascii="Times New Roman" w:eastAsia="ＭＳ 明朝" w:hAnsi="Times New Roman"/>
          <w:color w:val="000000" w:themeColor="text1"/>
        </w:rPr>
        <w:t>，</w:t>
      </w:r>
      <w:r w:rsidR="00957D18" w:rsidRPr="00871BC1">
        <w:rPr>
          <w:rFonts w:ascii="Times New Roman" w:eastAsia="ＭＳ 明朝" w:hAnsi="Times New Roman"/>
          <w:color w:val="000000" w:themeColor="text1"/>
        </w:rPr>
        <w:t>B</w:t>
      </w:r>
      <w:r w:rsidR="00957D18" w:rsidRPr="00871BC1">
        <w:rPr>
          <w:rFonts w:ascii="Times New Roman" w:eastAsia="ＭＳ 明朝" w:hAnsi="Times New Roman"/>
          <w:color w:val="000000" w:themeColor="text1"/>
        </w:rPr>
        <w:t>ともに増加した。</w:t>
      </w:r>
      <w:r w:rsidR="00957D18" w:rsidRPr="00871BC1">
        <w:rPr>
          <w:rFonts w:ascii="Times New Roman" w:eastAsia="ＭＳ 明朝" w:hAnsi="Times New Roman" w:hint="eastAsia"/>
          <w:color w:val="000000" w:themeColor="text1"/>
        </w:rPr>
        <w:t>一方で</w:t>
      </w:r>
      <w:r w:rsidR="00957D18" w:rsidRPr="00871BC1">
        <w:rPr>
          <w:rFonts w:ascii="Times New Roman" w:eastAsia="ＭＳ 明朝" w:hAnsi="Times New Roman"/>
          <w:color w:val="000000" w:themeColor="text1"/>
        </w:rPr>
        <w:t>AQ</w:t>
      </w:r>
      <w:r w:rsidR="00957D18" w:rsidRPr="00871BC1">
        <w:rPr>
          <w:rFonts w:ascii="Times New Roman" w:eastAsia="ＭＳ 明朝" w:hAnsi="Times New Roman"/>
          <w:color w:val="000000" w:themeColor="text1"/>
        </w:rPr>
        <w:t>の得点は</w:t>
      </w:r>
      <w:r w:rsidR="00957D18" w:rsidRPr="00871BC1">
        <w:rPr>
          <w:rFonts w:ascii="Times New Roman" w:eastAsia="ＭＳ 明朝" w:hAnsi="Times New Roman"/>
          <w:color w:val="000000" w:themeColor="text1"/>
        </w:rPr>
        <w:t>A</w:t>
      </w:r>
      <w:r w:rsidR="00E768A8" w:rsidRPr="00871BC1">
        <w:rPr>
          <w:rFonts w:ascii="Times New Roman" w:eastAsia="ＭＳ 明朝" w:hAnsi="Times New Roman"/>
          <w:color w:val="000000" w:themeColor="text1"/>
        </w:rPr>
        <w:t>，</w:t>
      </w:r>
      <w:r w:rsidR="00957D18" w:rsidRPr="00871BC1">
        <w:rPr>
          <w:rFonts w:ascii="Times New Roman" w:eastAsia="ＭＳ 明朝" w:hAnsi="Times New Roman"/>
          <w:color w:val="000000" w:themeColor="text1"/>
        </w:rPr>
        <w:t>B</w:t>
      </w:r>
      <w:r w:rsidR="00957D18" w:rsidRPr="00871BC1">
        <w:rPr>
          <w:rFonts w:ascii="Times New Roman" w:eastAsia="ＭＳ 明朝" w:hAnsi="Times New Roman"/>
          <w:color w:val="000000" w:themeColor="text1"/>
        </w:rPr>
        <w:t>ともほぼ変わら</w:t>
      </w:r>
      <w:r w:rsidR="00957D18" w:rsidRPr="00871BC1">
        <w:rPr>
          <w:rFonts w:ascii="Times New Roman" w:eastAsia="ＭＳ 明朝" w:hAnsi="Times New Roman" w:hint="eastAsia"/>
          <w:color w:val="000000" w:themeColor="text1"/>
        </w:rPr>
        <w:t>ず</w:t>
      </w:r>
      <w:r w:rsidR="00E768A8" w:rsidRPr="00871BC1">
        <w:rPr>
          <w:rFonts w:ascii="Times New Roman" w:eastAsia="ＭＳ 明朝" w:hAnsi="Times New Roman" w:hint="eastAsia"/>
          <w:color w:val="000000" w:themeColor="text1"/>
        </w:rPr>
        <w:t>，</w:t>
      </w:r>
      <w:r w:rsidR="00957D18" w:rsidRPr="00871BC1">
        <w:rPr>
          <w:rFonts w:ascii="Times New Roman" w:eastAsia="ＭＳ 明朝" w:hAnsi="Times New Roman" w:hint="eastAsia"/>
          <w:color w:val="000000" w:themeColor="text1"/>
        </w:rPr>
        <w:t>プログラムを通して</w:t>
      </w:r>
      <w:bookmarkStart w:id="6" w:name="_Hlk120149009"/>
      <w:r w:rsidR="00957D18" w:rsidRPr="00871BC1">
        <w:rPr>
          <w:rFonts w:ascii="Times New Roman" w:eastAsia="ＭＳ 明朝" w:hAnsi="Times New Roman" w:hint="eastAsia"/>
          <w:color w:val="000000" w:themeColor="text1"/>
        </w:rPr>
        <w:t>自閉スペクトラム症に関する特性</w:t>
      </w:r>
      <w:r w:rsidR="00BD301E" w:rsidRPr="00871BC1">
        <w:rPr>
          <w:rFonts w:ascii="Times New Roman" w:eastAsia="ＭＳ 明朝" w:hAnsi="Times New Roman" w:hint="eastAsia"/>
          <w:color w:val="000000" w:themeColor="text1"/>
        </w:rPr>
        <w:t>自体に</w:t>
      </w:r>
      <w:r w:rsidR="00957D18" w:rsidRPr="00871BC1">
        <w:rPr>
          <w:rFonts w:ascii="Times New Roman" w:eastAsia="ＭＳ 明朝" w:hAnsi="Times New Roman" w:hint="eastAsia"/>
          <w:color w:val="000000" w:themeColor="text1"/>
        </w:rPr>
        <w:t>変化</w:t>
      </w:r>
      <w:r w:rsidR="00BD301E" w:rsidRPr="00871BC1">
        <w:rPr>
          <w:rFonts w:ascii="Times New Roman" w:eastAsia="ＭＳ 明朝" w:hAnsi="Times New Roman" w:hint="eastAsia"/>
          <w:color w:val="000000" w:themeColor="text1"/>
        </w:rPr>
        <w:t>は</w:t>
      </w:r>
      <w:r w:rsidR="00957D18" w:rsidRPr="00871BC1">
        <w:rPr>
          <w:rFonts w:ascii="Times New Roman" w:eastAsia="ＭＳ 明朝" w:hAnsi="Times New Roman" w:hint="eastAsia"/>
          <w:color w:val="000000" w:themeColor="text1"/>
        </w:rPr>
        <w:t>なかった</w:t>
      </w:r>
      <w:bookmarkEnd w:id="6"/>
      <w:r w:rsidR="00957D18" w:rsidRPr="00871BC1">
        <w:rPr>
          <w:rFonts w:ascii="Times New Roman" w:eastAsia="ＭＳ 明朝" w:hAnsi="Times New Roman" w:hint="eastAsia"/>
          <w:color w:val="000000" w:themeColor="text1"/>
        </w:rPr>
        <w:t>ことを示して</w:t>
      </w:r>
      <w:r w:rsidR="009C0777" w:rsidRPr="00871BC1">
        <w:rPr>
          <w:rFonts w:ascii="Times New Roman" w:eastAsia="ＭＳ 明朝" w:hAnsi="Times New Roman" w:hint="eastAsia"/>
          <w:color w:val="000000" w:themeColor="text1"/>
        </w:rPr>
        <w:t>い</w:t>
      </w:r>
      <w:r w:rsidR="00957D18" w:rsidRPr="00871BC1">
        <w:rPr>
          <w:rFonts w:ascii="Times New Roman" w:eastAsia="ＭＳ 明朝" w:hAnsi="Times New Roman" w:hint="eastAsia"/>
          <w:color w:val="000000" w:themeColor="text1"/>
        </w:rPr>
        <w:t>る。</w:t>
      </w:r>
    </w:p>
    <w:p w14:paraId="32634F37" w14:textId="513C8048" w:rsidR="006E019F" w:rsidRPr="00871BC1" w:rsidRDefault="00EA1629" w:rsidP="00EA1629">
      <w:pPr>
        <w:rPr>
          <w:rFonts w:ascii="Times New Roman" w:eastAsia="ＭＳ 明朝" w:hAnsi="Times New Roman"/>
          <w:color w:val="000000" w:themeColor="text1"/>
        </w:rPr>
      </w:pPr>
      <w:r w:rsidRPr="00871BC1">
        <w:rPr>
          <w:rFonts w:ascii="Times New Roman" w:eastAsia="ＭＳ 明朝" w:hAnsi="Times New Roman" w:hint="eastAsia"/>
          <w:color w:val="000000" w:themeColor="text1"/>
        </w:rPr>
        <w:t xml:space="preserve">　</w:t>
      </w:r>
      <w:r w:rsidR="00726AB4" w:rsidRPr="00871BC1">
        <w:rPr>
          <w:rFonts w:ascii="Times New Roman" w:eastAsia="ＭＳ 明朝" w:hAnsi="Times New Roman" w:hint="eastAsia"/>
          <w:color w:val="000000" w:themeColor="text1"/>
        </w:rPr>
        <w:t>ワークショップ形式のプログラムに参加していない</w:t>
      </w:r>
      <w:r w:rsidR="00957D18" w:rsidRPr="00871BC1">
        <w:rPr>
          <w:rFonts w:ascii="Times New Roman" w:eastAsia="ＭＳ 明朝" w:hAnsi="Times New Roman"/>
          <w:color w:val="000000" w:themeColor="text1"/>
        </w:rPr>
        <w:t>C</w:t>
      </w:r>
      <w:r w:rsidR="00957D18" w:rsidRPr="00871BC1">
        <w:rPr>
          <w:rFonts w:ascii="Times New Roman" w:eastAsia="ＭＳ 明朝" w:hAnsi="Times New Roman"/>
          <w:color w:val="000000" w:themeColor="text1"/>
        </w:rPr>
        <w:t>は</w:t>
      </w:r>
      <w:r w:rsidR="00E768A8" w:rsidRPr="00871BC1">
        <w:rPr>
          <w:rFonts w:ascii="Times New Roman" w:eastAsia="ＭＳ 明朝" w:hAnsi="Times New Roman" w:hint="eastAsia"/>
          <w:color w:val="000000" w:themeColor="text1"/>
        </w:rPr>
        <w:t>，</w:t>
      </w:r>
      <w:r w:rsidR="00957D18" w:rsidRPr="00871BC1">
        <w:rPr>
          <w:rFonts w:ascii="Times New Roman" w:eastAsia="ＭＳ 明朝" w:hAnsi="Times New Roman"/>
          <w:color w:val="000000" w:themeColor="text1"/>
        </w:rPr>
        <w:t>GHQ-12</w:t>
      </w:r>
      <w:r w:rsidR="00E768A8" w:rsidRPr="00871BC1">
        <w:rPr>
          <w:rFonts w:ascii="Times New Roman" w:eastAsia="ＭＳ 明朝" w:hAnsi="Times New Roman"/>
          <w:color w:val="000000" w:themeColor="text1"/>
        </w:rPr>
        <w:t>，</w:t>
      </w:r>
      <w:r w:rsidR="00957D18" w:rsidRPr="00871BC1">
        <w:rPr>
          <w:rFonts w:ascii="Times New Roman" w:eastAsia="ＭＳ 明朝" w:hAnsi="Times New Roman"/>
          <w:color w:val="000000" w:themeColor="text1"/>
        </w:rPr>
        <w:t>WHO</w:t>
      </w:r>
      <w:r w:rsidRPr="00871BC1">
        <w:rPr>
          <w:rFonts w:ascii="Times New Roman" w:eastAsia="ＭＳ 明朝" w:hAnsi="Times New Roman" w:hint="eastAsia"/>
          <w:color w:val="000000" w:themeColor="text1"/>
        </w:rPr>
        <w:t xml:space="preserve"> </w:t>
      </w:r>
      <w:r w:rsidR="00957D18" w:rsidRPr="00871BC1">
        <w:rPr>
          <w:rFonts w:ascii="Times New Roman" w:eastAsia="ＭＳ 明朝" w:hAnsi="Times New Roman"/>
          <w:color w:val="000000" w:themeColor="text1"/>
        </w:rPr>
        <w:t>QOL26</w:t>
      </w:r>
      <w:r w:rsidR="00E768A8" w:rsidRPr="00871BC1">
        <w:rPr>
          <w:rFonts w:ascii="Times New Roman" w:eastAsia="ＭＳ 明朝" w:hAnsi="Times New Roman" w:hint="eastAsia"/>
          <w:color w:val="000000" w:themeColor="text1"/>
        </w:rPr>
        <w:t>，</w:t>
      </w:r>
      <w:r w:rsidR="00957D18" w:rsidRPr="00871BC1">
        <w:rPr>
          <w:rFonts w:ascii="Times New Roman" w:eastAsia="ＭＳ 明朝" w:hAnsi="Times New Roman"/>
          <w:color w:val="000000" w:themeColor="text1"/>
        </w:rPr>
        <w:t>SASS-J</w:t>
      </w:r>
      <w:r w:rsidR="00E768A8" w:rsidRPr="00871BC1">
        <w:rPr>
          <w:rFonts w:ascii="Times New Roman" w:eastAsia="ＭＳ 明朝" w:hAnsi="Times New Roman"/>
          <w:color w:val="000000" w:themeColor="text1"/>
        </w:rPr>
        <w:t>，</w:t>
      </w:r>
      <w:r w:rsidR="00957D18" w:rsidRPr="00871BC1">
        <w:rPr>
          <w:rFonts w:ascii="Times New Roman" w:eastAsia="ＭＳ 明朝" w:hAnsi="Times New Roman"/>
          <w:color w:val="000000" w:themeColor="text1"/>
        </w:rPr>
        <w:t>大学生</w:t>
      </w:r>
      <w:r w:rsidRPr="00871BC1">
        <w:rPr>
          <w:rFonts w:ascii="Times New Roman" w:eastAsia="ＭＳ 明朝" w:hAnsi="Times New Roman" w:hint="eastAsia"/>
          <w:color w:val="000000" w:themeColor="text1"/>
        </w:rPr>
        <w:t>用</w:t>
      </w:r>
      <w:r w:rsidR="00957D18" w:rsidRPr="00871BC1">
        <w:rPr>
          <w:rFonts w:ascii="Times New Roman" w:eastAsia="ＭＳ 明朝" w:hAnsi="Times New Roman"/>
          <w:color w:val="000000" w:themeColor="text1"/>
        </w:rPr>
        <w:t>ソーシャルサポート尺度で</w:t>
      </w:r>
      <w:r w:rsidR="0058546C" w:rsidRPr="00871BC1">
        <w:rPr>
          <w:rFonts w:ascii="Times New Roman" w:eastAsia="ＭＳ 明朝" w:hAnsi="Times New Roman" w:hint="eastAsia"/>
          <w:color w:val="000000" w:themeColor="text1"/>
        </w:rPr>
        <w:t>，</w:t>
      </w:r>
      <w:r w:rsidR="00957D18" w:rsidRPr="00871BC1">
        <w:rPr>
          <w:rFonts w:ascii="Times New Roman" w:eastAsia="ＭＳ 明朝" w:hAnsi="Times New Roman"/>
          <w:color w:val="000000" w:themeColor="text1"/>
        </w:rPr>
        <w:t>A</w:t>
      </w:r>
      <w:r w:rsidR="00E768A8" w:rsidRPr="00871BC1">
        <w:rPr>
          <w:rFonts w:ascii="Times New Roman" w:eastAsia="ＭＳ 明朝" w:hAnsi="Times New Roman"/>
          <w:color w:val="000000" w:themeColor="text1"/>
        </w:rPr>
        <w:t>，</w:t>
      </w:r>
      <w:r w:rsidR="00957D18" w:rsidRPr="00871BC1">
        <w:rPr>
          <w:rFonts w:ascii="Times New Roman" w:eastAsia="ＭＳ 明朝" w:hAnsi="Times New Roman"/>
          <w:color w:val="000000" w:themeColor="text1"/>
        </w:rPr>
        <w:t>B</w:t>
      </w:r>
      <w:r w:rsidR="00957D18" w:rsidRPr="00871BC1">
        <w:rPr>
          <w:rFonts w:ascii="Times New Roman" w:eastAsia="ＭＳ 明朝" w:hAnsi="Times New Roman"/>
          <w:color w:val="000000" w:themeColor="text1"/>
        </w:rPr>
        <w:t>と</w:t>
      </w:r>
      <w:r w:rsidR="00957D18" w:rsidRPr="00871BC1">
        <w:rPr>
          <w:rFonts w:ascii="Times New Roman" w:eastAsia="ＭＳ 明朝" w:hAnsi="Times New Roman" w:hint="eastAsia"/>
          <w:color w:val="000000" w:themeColor="text1"/>
        </w:rPr>
        <w:t>逆</w:t>
      </w:r>
      <w:r w:rsidR="00957D18" w:rsidRPr="00871BC1">
        <w:rPr>
          <w:rFonts w:ascii="Times New Roman" w:eastAsia="ＭＳ 明朝" w:hAnsi="Times New Roman"/>
          <w:color w:val="000000" w:themeColor="text1"/>
        </w:rPr>
        <w:t>の変化を示</w:t>
      </w:r>
      <w:r w:rsidR="00957D18" w:rsidRPr="00871BC1">
        <w:rPr>
          <w:rFonts w:ascii="Times New Roman" w:eastAsia="ＭＳ 明朝" w:hAnsi="Times New Roman" w:hint="eastAsia"/>
          <w:color w:val="000000" w:themeColor="text1"/>
        </w:rPr>
        <w:t>している。この</w:t>
      </w:r>
      <w:r w:rsidR="00957D18" w:rsidRPr="00871BC1">
        <w:rPr>
          <w:rFonts w:ascii="Times New Roman" w:eastAsia="ＭＳ 明朝" w:hAnsi="Times New Roman"/>
          <w:color w:val="000000" w:themeColor="text1"/>
        </w:rPr>
        <w:t>結果から</w:t>
      </w:r>
      <w:r w:rsidRPr="00871BC1">
        <w:rPr>
          <w:rFonts w:ascii="Times New Roman" w:eastAsia="ＭＳ 明朝" w:hAnsi="Times New Roman" w:hint="eastAsia"/>
          <w:color w:val="000000" w:themeColor="text1"/>
        </w:rPr>
        <w:t>，</w:t>
      </w:r>
      <w:r w:rsidR="00957D18" w:rsidRPr="00871BC1">
        <w:rPr>
          <w:rFonts w:ascii="Times New Roman" w:eastAsia="ＭＳ 明朝" w:hAnsi="Times New Roman" w:hint="eastAsia"/>
          <w:color w:val="000000" w:themeColor="text1"/>
        </w:rPr>
        <w:t>発達障害傾向のある学生</w:t>
      </w:r>
      <w:r w:rsidRPr="00871BC1">
        <w:rPr>
          <w:rFonts w:ascii="Times New Roman" w:eastAsia="ＭＳ 明朝" w:hAnsi="Times New Roman" w:hint="eastAsia"/>
          <w:color w:val="000000" w:themeColor="text1"/>
        </w:rPr>
        <w:t>に</w:t>
      </w:r>
      <w:r w:rsidR="00957D18" w:rsidRPr="00871BC1">
        <w:rPr>
          <w:rFonts w:ascii="Times New Roman" w:eastAsia="ＭＳ 明朝" w:hAnsi="Times New Roman" w:hint="eastAsia"/>
          <w:color w:val="000000" w:themeColor="text1"/>
        </w:rPr>
        <w:t>は十分な対処をしないと学生生活の困りごとが増えていく可能性</w:t>
      </w:r>
      <w:r w:rsidR="00957D18" w:rsidRPr="00871BC1">
        <w:rPr>
          <w:rFonts w:ascii="Times New Roman" w:eastAsia="ＭＳ 明朝" w:hAnsi="Times New Roman"/>
          <w:color w:val="000000" w:themeColor="text1"/>
        </w:rPr>
        <w:t>が</w:t>
      </w:r>
      <w:r w:rsidR="00957D18" w:rsidRPr="00871BC1">
        <w:rPr>
          <w:rFonts w:ascii="Times New Roman" w:eastAsia="ＭＳ 明朝" w:hAnsi="Times New Roman" w:hint="eastAsia"/>
          <w:color w:val="000000" w:themeColor="text1"/>
        </w:rPr>
        <w:t>考えられるが</w:t>
      </w:r>
      <w:r w:rsidR="00E768A8" w:rsidRPr="00871BC1">
        <w:rPr>
          <w:rFonts w:ascii="Times New Roman" w:eastAsia="ＭＳ 明朝" w:hAnsi="Times New Roman" w:hint="eastAsia"/>
          <w:color w:val="000000" w:themeColor="text1"/>
        </w:rPr>
        <w:t>，</w:t>
      </w:r>
      <w:r w:rsidR="00957D18" w:rsidRPr="00871BC1">
        <w:rPr>
          <w:rFonts w:ascii="Times New Roman" w:eastAsia="ＭＳ 明朝" w:hAnsi="Times New Roman" w:hint="eastAsia"/>
          <w:color w:val="000000" w:themeColor="text1"/>
        </w:rPr>
        <w:t>この間</w:t>
      </w:r>
      <w:r w:rsidR="00957D18" w:rsidRPr="00871BC1">
        <w:rPr>
          <w:rFonts w:ascii="Times New Roman" w:eastAsia="ＭＳ 明朝" w:hAnsi="Times New Roman"/>
          <w:color w:val="000000" w:themeColor="text1"/>
        </w:rPr>
        <w:t>C</w:t>
      </w:r>
      <w:r w:rsidR="00957D18" w:rsidRPr="00871BC1">
        <w:rPr>
          <w:rFonts w:ascii="Times New Roman" w:eastAsia="ＭＳ 明朝" w:hAnsi="Times New Roman"/>
          <w:color w:val="000000" w:themeColor="text1"/>
        </w:rPr>
        <w:t>に発達障害傾向とは関係のない個人的な悩みが生じた可能性</w:t>
      </w:r>
      <w:r w:rsidR="00957D18" w:rsidRPr="00871BC1">
        <w:rPr>
          <w:rFonts w:ascii="Times New Roman" w:eastAsia="ＭＳ 明朝" w:hAnsi="Times New Roman" w:hint="eastAsia"/>
          <w:color w:val="000000" w:themeColor="text1"/>
        </w:rPr>
        <w:t>なども</w:t>
      </w:r>
      <w:r w:rsidR="00957D18" w:rsidRPr="00871BC1">
        <w:rPr>
          <w:rFonts w:ascii="Times New Roman" w:eastAsia="ＭＳ 明朝" w:hAnsi="Times New Roman"/>
          <w:color w:val="000000" w:themeColor="text1"/>
        </w:rPr>
        <w:t>考えられ</w:t>
      </w:r>
      <w:r w:rsidR="00E768A8" w:rsidRPr="00871BC1">
        <w:rPr>
          <w:rFonts w:ascii="Times New Roman" w:eastAsia="ＭＳ 明朝" w:hAnsi="Times New Roman"/>
          <w:color w:val="000000" w:themeColor="text1"/>
        </w:rPr>
        <w:t>，</w:t>
      </w:r>
      <w:r w:rsidR="00957D18" w:rsidRPr="00871BC1">
        <w:rPr>
          <w:rFonts w:ascii="Times New Roman" w:eastAsia="ＭＳ 明朝" w:hAnsi="Times New Roman"/>
          <w:color w:val="000000" w:themeColor="text1"/>
        </w:rPr>
        <w:t>今後の検討課題である</w:t>
      </w:r>
      <w:r w:rsidR="00957D18" w:rsidRPr="00871BC1">
        <w:rPr>
          <w:rFonts w:ascii="Times New Roman" w:eastAsia="ＭＳ 明朝" w:hAnsi="Times New Roman" w:hint="eastAsia"/>
          <w:color w:val="000000" w:themeColor="text1"/>
        </w:rPr>
        <w:t>。</w:t>
      </w:r>
    </w:p>
    <w:p w14:paraId="26E2AF8C" w14:textId="77777777" w:rsidR="006E019F" w:rsidRPr="00871BC1" w:rsidRDefault="006E019F">
      <w:pPr>
        <w:rPr>
          <w:rFonts w:ascii="Times New Roman" w:eastAsia="ＭＳ 明朝" w:hAnsi="Times New Roman"/>
          <w:color w:val="000000" w:themeColor="text1"/>
        </w:rPr>
      </w:pPr>
    </w:p>
    <w:p w14:paraId="61755B09" w14:textId="6BB53387" w:rsidR="006E019F" w:rsidRPr="00871BC1" w:rsidRDefault="00957D18" w:rsidP="00842CCB">
      <w:pPr>
        <w:pStyle w:val="1"/>
      </w:pPr>
      <w:r w:rsidRPr="00871BC1">
        <w:rPr>
          <w:rFonts w:hint="eastAsia"/>
        </w:rPr>
        <w:t>Ⅴ．まとめと</w:t>
      </w:r>
      <w:r w:rsidRPr="00871BC1">
        <w:t>課題</w:t>
      </w:r>
    </w:p>
    <w:p w14:paraId="6E32458E" w14:textId="4E40FA3C" w:rsidR="006E019F" w:rsidRPr="00871BC1" w:rsidRDefault="00957D18">
      <w:pPr>
        <w:rPr>
          <w:rFonts w:ascii="Times New Roman" w:eastAsia="ＭＳ 明朝" w:hAnsi="Times New Roman"/>
          <w:color w:val="000000" w:themeColor="text1"/>
        </w:rPr>
      </w:pPr>
      <w:r w:rsidRPr="00871BC1">
        <w:rPr>
          <w:rFonts w:ascii="Times New Roman" w:eastAsia="ＭＳ 明朝" w:hAnsi="Times New Roman" w:hint="eastAsia"/>
          <w:color w:val="000000" w:themeColor="text1"/>
        </w:rPr>
        <w:t xml:space="preserve">　</w:t>
      </w:r>
      <w:r w:rsidRPr="00871BC1">
        <w:rPr>
          <w:rFonts w:ascii="Times New Roman" w:eastAsia="ＭＳ 明朝" w:hAnsi="Times New Roman"/>
          <w:color w:val="000000" w:themeColor="text1"/>
        </w:rPr>
        <w:t>A</w:t>
      </w:r>
      <w:r w:rsidRPr="00871BC1">
        <w:rPr>
          <w:rFonts w:ascii="Times New Roman" w:eastAsia="ＭＳ 明朝" w:hAnsi="Times New Roman"/>
          <w:color w:val="000000" w:themeColor="text1"/>
        </w:rPr>
        <w:t>については</w:t>
      </w:r>
      <w:r w:rsidR="00E768A8" w:rsidRPr="00871BC1">
        <w:rPr>
          <w:rFonts w:ascii="Times New Roman" w:eastAsia="ＭＳ 明朝" w:hAnsi="Times New Roman"/>
          <w:color w:val="000000" w:themeColor="text1"/>
        </w:rPr>
        <w:t>，</w:t>
      </w:r>
      <w:r w:rsidRPr="00871BC1">
        <w:rPr>
          <w:rFonts w:ascii="Times New Roman" w:eastAsia="ＭＳ 明朝" w:hAnsi="Times New Roman"/>
          <w:color w:val="000000" w:themeColor="text1"/>
        </w:rPr>
        <w:t>対人コミュニケーション</w:t>
      </w:r>
      <w:r w:rsidRPr="00871BC1">
        <w:rPr>
          <w:rFonts w:ascii="Times New Roman" w:eastAsia="ＭＳ 明朝" w:hAnsi="Times New Roman" w:hint="eastAsia"/>
          <w:color w:val="000000" w:themeColor="text1"/>
        </w:rPr>
        <w:t>に</w:t>
      </w:r>
      <w:r w:rsidRPr="00871BC1">
        <w:rPr>
          <w:rFonts w:ascii="Times New Roman" w:eastAsia="ＭＳ 明朝" w:hAnsi="Times New Roman"/>
          <w:color w:val="000000" w:themeColor="text1"/>
        </w:rPr>
        <w:t>おける本人独自の</w:t>
      </w:r>
      <w:r w:rsidR="001B762C" w:rsidRPr="00871BC1">
        <w:rPr>
          <w:rFonts w:ascii="Times New Roman" w:eastAsia="ＭＳ 明朝" w:hAnsi="Times New Roman" w:hint="eastAsia"/>
          <w:color w:val="000000" w:themeColor="text1"/>
        </w:rPr>
        <w:t>対処</w:t>
      </w:r>
      <w:r w:rsidRPr="00871BC1">
        <w:rPr>
          <w:rFonts w:ascii="Times New Roman" w:eastAsia="ＭＳ 明朝" w:hAnsi="Times New Roman" w:hint="eastAsia"/>
          <w:color w:val="000000" w:themeColor="text1"/>
        </w:rPr>
        <w:t>方法が</w:t>
      </w:r>
      <w:r w:rsidR="00E768A8" w:rsidRPr="00871BC1">
        <w:rPr>
          <w:rFonts w:ascii="Times New Roman" w:eastAsia="ＭＳ 明朝" w:hAnsi="Times New Roman" w:hint="eastAsia"/>
          <w:color w:val="000000" w:themeColor="text1"/>
        </w:rPr>
        <w:t>，</w:t>
      </w:r>
      <w:r w:rsidRPr="00871BC1">
        <w:rPr>
          <w:rFonts w:ascii="Times New Roman" w:eastAsia="ＭＳ 明朝" w:hAnsi="Times New Roman" w:hint="eastAsia"/>
          <w:color w:val="000000" w:themeColor="text1"/>
        </w:rPr>
        <w:t>対人関係</w:t>
      </w:r>
      <w:r w:rsidRPr="00871BC1">
        <w:rPr>
          <w:rFonts w:ascii="Times New Roman" w:eastAsia="ＭＳ 明朝" w:hAnsi="Times New Roman"/>
          <w:color w:val="000000" w:themeColor="text1"/>
        </w:rPr>
        <w:t>への</w:t>
      </w:r>
      <w:r w:rsidRPr="00871BC1">
        <w:rPr>
          <w:rFonts w:ascii="Times New Roman" w:eastAsia="ＭＳ 明朝" w:hAnsi="Times New Roman" w:hint="eastAsia"/>
          <w:color w:val="000000" w:themeColor="text1"/>
        </w:rPr>
        <w:t>疲労感</w:t>
      </w:r>
      <w:r w:rsidRPr="00871BC1">
        <w:rPr>
          <w:rFonts w:ascii="Times New Roman" w:eastAsia="ＭＳ 明朝" w:hAnsi="Times New Roman"/>
          <w:color w:val="000000" w:themeColor="text1"/>
        </w:rPr>
        <w:t>や</w:t>
      </w:r>
      <w:r w:rsidRPr="00871BC1">
        <w:rPr>
          <w:rFonts w:ascii="Times New Roman" w:eastAsia="ＭＳ 明朝" w:hAnsi="Times New Roman" w:hint="eastAsia"/>
          <w:color w:val="000000" w:themeColor="text1"/>
        </w:rPr>
        <w:t>自尊感情</w:t>
      </w:r>
      <w:r w:rsidRPr="00871BC1">
        <w:rPr>
          <w:rFonts w:ascii="Times New Roman" w:eastAsia="ＭＳ 明朝" w:hAnsi="Times New Roman"/>
          <w:color w:val="000000" w:themeColor="text1"/>
        </w:rPr>
        <w:t>の低下に繋がっていたと思われた。</w:t>
      </w:r>
      <w:r w:rsidRPr="00871BC1">
        <w:rPr>
          <w:rFonts w:ascii="Times New Roman" w:eastAsia="ＭＳ 明朝" w:hAnsi="Times New Roman" w:hint="eastAsia"/>
          <w:color w:val="000000" w:themeColor="text1"/>
        </w:rPr>
        <w:t>プログラム</w:t>
      </w:r>
      <w:r w:rsidRPr="00871BC1">
        <w:rPr>
          <w:rFonts w:ascii="Times New Roman" w:eastAsia="ＭＳ 明朝" w:hAnsi="Times New Roman"/>
          <w:color w:val="000000" w:themeColor="text1"/>
        </w:rPr>
        <w:t>の参加により具体的なスキルを獲得できたこと</w:t>
      </w:r>
      <w:r w:rsidR="00EA1629" w:rsidRPr="00871BC1">
        <w:rPr>
          <w:rFonts w:ascii="Times New Roman" w:eastAsia="ＭＳ 明朝" w:hAnsi="Times New Roman" w:hint="eastAsia"/>
          <w:color w:val="000000" w:themeColor="text1"/>
        </w:rPr>
        <w:t>は</w:t>
      </w:r>
      <w:r w:rsidRPr="00871BC1">
        <w:rPr>
          <w:rFonts w:ascii="Times New Roman" w:eastAsia="ＭＳ 明朝" w:hAnsi="Times New Roman"/>
          <w:color w:val="000000" w:themeColor="text1"/>
        </w:rPr>
        <w:t>A</w:t>
      </w:r>
      <w:r w:rsidRPr="00871BC1">
        <w:rPr>
          <w:rFonts w:ascii="Times New Roman" w:eastAsia="ＭＳ 明朝" w:hAnsi="Times New Roman"/>
          <w:color w:val="000000" w:themeColor="text1"/>
        </w:rPr>
        <w:t>の認知面</w:t>
      </w:r>
      <w:r w:rsidRPr="00871BC1">
        <w:rPr>
          <w:rFonts w:ascii="Times New Roman" w:eastAsia="ＭＳ 明朝" w:hAnsi="Times New Roman" w:hint="eastAsia"/>
          <w:color w:val="000000" w:themeColor="text1"/>
        </w:rPr>
        <w:t>にも</w:t>
      </w:r>
      <w:r w:rsidRPr="00871BC1">
        <w:rPr>
          <w:rFonts w:ascii="Times New Roman" w:eastAsia="ＭＳ 明朝" w:hAnsi="Times New Roman"/>
          <w:color w:val="000000" w:themeColor="text1"/>
        </w:rPr>
        <w:t>肯定的</w:t>
      </w:r>
      <w:r w:rsidRPr="00871BC1">
        <w:rPr>
          <w:rFonts w:ascii="Times New Roman" w:eastAsia="ＭＳ 明朝" w:hAnsi="Times New Roman" w:hint="eastAsia"/>
          <w:color w:val="000000" w:themeColor="text1"/>
        </w:rPr>
        <w:t>変化</w:t>
      </w:r>
      <w:r w:rsidRPr="00871BC1">
        <w:rPr>
          <w:rFonts w:ascii="Times New Roman" w:eastAsia="ＭＳ 明朝" w:hAnsi="Times New Roman"/>
          <w:color w:val="000000" w:themeColor="text1"/>
        </w:rPr>
        <w:t>をもたらしたと考えられる。</w:t>
      </w:r>
      <w:r w:rsidRPr="00871BC1">
        <w:rPr>
          <w:rFonts w:ascii="Times New Roman" w:eastAsia="ＭＳ 明朝" w:hAnsi="Times New Roman" w:hint="eastAsia"/>
          <w:color w:val="000000" w:themeColor="text1"/>
        </w:rPr>
        <w:t>また</w:t>
      </w:r>
      <w:r w:rsidR="00E768A8" w:rsidRPr="00871BC1">
        <w:rPr>
          <w:rFonts w:ascii="Times New Roman" w:eastAsia="ＭＳ 明朝" w:hAnsi="Times New Roman" w:hint="eastAsia"/>
          <w:color w:val="000000" w:themeColor="text1"/>
        </w:rPr>
        <w:t>，</w:t>
      </w:r>
      <w:r w:rsidRPr="00871BC1">
        <w:rPr>
          <w:rFonts w:ascii="Times New Roman" w:eastAsia="ＭＳ 明朝" w:hAnsi="Times New Roman"/>
          <w:color w:val="000000" w:themeColor="text1"/>
        </w:rPr>
        <w:t>発達障害の特徴を「自分の</w:t>
      </w:r>
      <w:r w:rsidRPr="00871BC1">
        <w:rPr>
          <w:rFonts w:ascii="Times New Roman" w:eastAsia="ＭＳ 明朝" w:hAnsi="Times New Roman" w:hint="eastAsia"/>
          <w:color w:val="000000" w:themeColor="text1"/>
        </w:rPr>
        <w:t>せいではない</w:t>
      </w:r>
      <w:r w:rsidRPr="00871BC1">
        <w:rPr>
          <w:rFonts w:ascii="Times New Roman" w:eastAsia="ＭＳ 明朝" w:hAnsi="Times New Roman"/>
          <w:color w:val="000000" w:themeColor="text1"/>
        </w:rPr>
        <w:t>」と</w:t>
      </w:r>
      <w:r w:rsidRPr="00871BC1">
        <w:rPr>
          <w:rFonts w:ascii="Times New Roman" w:eastAsia="ＭＳ 明朝" w:hAnsi="Times New Roman" w:hint="eastAsia"/>
          <w:color w:val="000000" w:themeColor="text1"/>
        </w:rPr>
        <w:t>捉えられた</w:t>
      </w:r>
      <w:r w:rsidRPr="00871BC1">
        <w:rPr>
          <w:rFonts w:ascii="Times New Roman" w:eastAsia="ＭＳ 明朝" w:hAnsi="Times New Roman"/>
          <w:color w:val="000000" w:themeColor="text1"/>
        </w:rPr>
        <w:t>こと</w:t>
      </w:r>
      <w:r w:rsidRPr="00871BC1">
        <w:rPr>
          <w:rFonts w:ascii="Times New Roman" w:eastAsia="ＭＳ 明朝" w:hAnsi="Times New Roman" w:hint="eastAsia"/>
          <w:color w:val="000000" w:themeColor="text1"/>
        </w:rPr>
        <w:t>が</w:t>
      </w:r>
      <w:r w:rsidR="00E768A8" w:rsidRPr="00871BC1">
        <w:rPr>
          <w:rFonts w:ascii="Times New Roman" w:eastAsia="ＭＳ 明朝" w:hAnsi="Times New Roman" w:hint="eastAsia"/>
          <w:color w:val="000000" w:themeColor="text1"/>
        </w:rPr>
        <w:t>，</w:t>
      </w:r>
      <w:r w:rsidRPr="00871BC1">
        <w:rPr>
          <w:rFonts w:ascii="Times New Roman" w:eastAsia="ＭＳ 明朝" w:hAnsi="Times New Roman" w:hint="eastAsia"/>
          <w:color w:val="000000" w:themeColor="text1"/>
        </w:rPr>
        <w:t>具体的な</w:t>
      </w:r>
      <w:r w:rsidRPr="00871BC1">
        <w:rPr>
          <w:rFonts w:ascii="Times New Roman" w:eastAsia="ＭＳ 明朝" w:hAnsi="Times New Roman"/>
          <w:color w:val="000000" w:themeColor="text1"/>
        </w:rPr>
        <w:t>対処スキル</w:t>
      </w:r>
      <w:r w:rsidR="00EA1629" w:rsidRPr="00871BC1">
        <w:rPr>
          <w:rFonts w:ascii="Times New Roman" w:eastAsia="ＭＳ 明朝" w:hAnsi="Times New Roman" w:hint="eastAsia"/>
          <w:color w:val="000000" w:themeColor="text1"/>
        </w:rPr>
        <w:t>を</w:t>
      </w:r>
      <w:r w:rsidRPr="00871BC1">
        <w:rPr>
          <w:rFonts w:ascii="Times New Roman" w:eastAsia="ＭＳ 明朝" w:hAnsi="Times New Roman" w:hint="eastAsia"/>
          <w:color w:val="000000" w:themeColor="text1"/>
        </w:rPr>
        <w:t>獲得</w:t>
      </w:r>
      <w:r w:rsidR="00EA1629" w:rsidRPr="00871BC1">
        <w:rPr>
          <w:rFonts w:ascii="Times New Roman" w:eastAsia="ＭＳ 明朝" w:hAnsi="Times New Roman" w:hint="eastAsia"/>
          <w:color w:val="000000" w:themeColor="text1"/>
        </w:rPr>
        <w:t>する</w:t>
      </w:r>
      <w:r w:rsidRPr="00871BC1">
        <w:rPr>
          <w:rFonts w:ascii="Times New Roman" w:eastAsia="ＭＳ 明朝" w:hAnsi="Times New Roman" w:hint="eastAsia"/>
          <w:color w:val="000000" w:themeColor="text1"/>
        </w:rPr>
        <w:t>ととも</w:t>
      </w:r>
      <w:r w:rsidRPr="00871BC1">
        <w:rPr>
          <w:rFonts w:ascii="Times New Roman" w:eastAsia="ＭＳ 明朝" w:hAnsi="Times New Roman"/>
          <w:color w:val="000000" w:themeColor="text1"/>
        </w:rPr>
        <w:t>に</w:t>
      </w:r>
      <w:r w:rsidRPr="00871BC1">
        <w:rPr>
          <w:rFonts w:ascii="Times New Roman" w:eastAsia="ＭＳ 明朝" w:hAnsi="Times New Roman" w:hint="eastAsia"/>
          <w:color w:val="000000" w:themeColor="text1"/>
        </w:rPr>
        <w:t>自己</w:t>
      </w:r>
      <w:r w:rsidRPr="00871BC1">
        <w:rPr>
          <w:rFonts w:ascii="Times New Roman" w:eastAsia="ＭＳ 明朝" w:hAnsi="Times New Roman"/>
          <w:color w:val="000000" w:themeColor="text1"/>
        </w:rPr>
        <w:t>肯定感</w:t>
      </w:r>
      <w:r w:rsidRPr="00871BC1">
        <w:rPr>
          <w:rFonts w:ascii="Times New Roman" w:eastAsia="ＭＳ 明朝" w:hAnsi="Times New Roman" w:hint="eastAsia"/>
          <w:color w:val="000000" w:themeColor="text1"/>
        </w:rPr>
        <w:t>に繋がり</w:t>
      </w:r>
      <w:r w:rsidR="00E768A8" w:rsidRPr="00871BC1">
        <w:rPr>
          <w:rFonts w:ascii="Times New Roman" w:eastAsia="ＭＳ 明朝" w:hAnsi="Times New Roman" w:hint="eastAsia"/>
          <w:color w:val="000000" w:themeColor="text1"/>
        </w:rPr>
        <w:t>，</w:t>
      </w:r>
      <w:r w:rsidRPr="00871BC1">
        <w:rPr>
          <w:rFonts w:ascii="Times New Roman" w:eastAsia="ＭＳ 明朝" w:hAnsi="Times New Roman" w:hint="eastAsia"/>
          <w:color w:val="000000" w:themeColor="text1"/>
        </w:rPr>
        <w:t>その</w:t>
      </w:r>
      <w:r w:rsidRPr="00871BC1">
        <w:rPr>
          <w:rFonts w:ascii="Times New Roman" w:eastAsia="ＭＳ 明朝" w:hAnsi="Times New Roman"/>
          <w:color w:val="000000" w:themeColor="text1"/>
        </w:rPr>
        <w:t>後</w:t>
      </w:r>
      <w:r w:rsidRPr="00871BC1">
        <w:rPr>
          <w:rFonts w:ascii="Times New Roman" w:eastAsia="ＭＳ 明朝" w:hAnsi="Times New Roman" w:hint="eastAsia"/>
          <w:color w:val="000000" w:themeColor="text1"/>
        </w:rPr>
        <w:t>の</w:t>
      </w:r>
      <w:r w:rsidRPr="00871BC1">
        <w:rPr>
          <w:rFonts w:ascii="Times New Roman" w:eastAsia="ＭＳ 明朝" w:hAnsi="Times New Roman"/>
          <w:color w:val="000000" w:themeColor="text1"/>
        </w:rPr>
        <w:t>進路について前向きに考えるきっかけになった</w:t>
      </w:r>
      <w:r w:rsidRPr="00871BC1">
        <w:rPr>
          <w:rFonts w:ascii="Times New Roman" w:eastAsia="ＭＳ 明朝" w:hAnsi="Times New Roman" w:hint="eastAsia"/>
          <w:color w:val="000000" w:themeColor="text1"/>
        </w:rPr>
        <w:t>と</w:t>
      </w:r>
      <w:r w:rsidRPr="00871BC1">
        <w:rPr>
          <w:rFonts w:ascii="Times New Roman" w:eastAsia="ＭＳ 明朝" w:hAnsi="Times New Roman"/>
          <w:color w:val="000000" w:themeColor="text1"/>
        </w:rPr>
        <w:t>考えられる。</w:t>
      </w:r>
    </w:p>
    <w:p w14:paraId="19A337E6" w14:textId="20A89779" w:rsidR="006E019F" w:rsidRPr="00871BC1" w:rsidRDefault="00957D18">
      <w:pPr>
        <w:rPr>
          <w:rFonts w:ascii="Times New Roman" w:eastAsia="ＭＳ 明朝" w:hAnsi="Times New Roman"/>
          <w:color w:val="000000" w:themeColor="text1"/>
        </w:rPr>
      </w:pPr>
      <w:r w:rsidRPr="00871BC1">
        <w:rPr>
          <w:rFonts w:ascii="Times New Roman" w:eastAsia="ＭＳ 明朝" w:hAnsi="Times New Roman" w:hint="eastAsia"/>
          <w:color w:val="000000" w:themeColor="text1"/>
        </w:rPr>
        <w:t xml:space="preserve">　</w:t>
      </w:r>
      <w:r w:rsidRPr="00871BC1">
        <w:rPr>
          <w:rFonts w:ascii="Times New Roman" w:eastAsia="ＭＳ 明朝" w:hAnsi="Times New Roman"/>
          <w:color w:val="000000" w:themeColor="text1"/>
        </w:rPr>
        <w:t>B</w:t>
      </w:r>
      <w:r w:rsidRPr="00871BC1">
        <w:rPr>
          <w:rFonts w:ascii="Times New Roman" w:eastAsia="ＭＳ 明朝" w:hAnsi="Times New Roman"/>
          <w:color w:val="000000" w:themeColor="text1"/>
        </w:rPr>
        <w:t>については</w:t>
      </w:r>
      <w:r w:rsidR="00E768A8" w:rsidRPr="00871BC1">
        <w:rPr>
          <w:rFonts w:ascii="Times New Roman" w:eastAsia="ＭＳ 明朝" w:hAnsi="Times New Roman"/>
          <w:color w:val="000000" w:themeColor="text1"/>
        </w:rPr>
        <w:t>，</w:t>
      </w:r>
      <w:r w:rsidRPr="00871BC1">
        <w:rPr>
          <w:rFonts w:ascii="Times New Roman" w:eastAsia="ＭＳ 明朝" w:hAnsi="Times New Roman" w:hint="eastAsia"/>
          <w:color w:val="000000" w:themeColor="text1"/>
        </w:rPr>
        <w:t>他者</w:t>
      </w:r>
      <w:r w:rsidRPr="00871BC1">
        <w:rPr>
          <w:rFonts w:ascii="Times New Roman" w:eastAsia="ＭＳ 明朝" w:hAnsi="Times New Roman"/>
          <w:color w:val="000000" w:themeColor="text1"/>
        </w:rPr>
        <w:t>と</w:t>
      </w:r>
      <w:r w:rsidRPr="00871BC1">
        <w:rPr>
          <w:rFonts w:ascii="Times New Roman" w:eastAsia="ＭＳ 明朝" w:hAnsi="Times New Roman" w:hint="eastAsia"/>
          <w:color w:val="000000" w:themeColor="text1"/>
        </w:rPr>
        <w:t>争わない</w:t>
      </w:r>
      <w:r w:rsidRPr="00871BC1">
        <w:rPr>
          <w:rFonts w:ascii="Times New Roman" w:eastAsia="ＭＳ 明朝" w:hAnsi="Times New Roman"/>
          <w:color w:val="000000" w:themeColor="text1"/>
        </w:rPr>
        <w:t>ために表面的なコミュニケーション</w:t>
      </w:r>
      <w:r w:rsidRPr="00871BC1">
        <w:rPr>
          <w:rFonts w:ascii="Times New Roman" w:eastAsia="ＭＳ 明朝" w:hAnsi="Times New Roman" w:hint="eastAsia"/>
          <w:color w:val="000000" w:themeColor="text1"/>
        </w:rPr>
        <w:t>を</w:t>
      </w:r>
      <w:r w:rsidRPr="00871BC1">
        <w:rPr>
          <w:rFonts w:ascii="Times New Roman" w:eastAsia="ＭＳ 明朝" w:hAnsi="Times New Roman"/>
          <w:color w:val="000000" w:themeColor="text1"/>
        </w:rPr>
        <w:t>とっていたが</w:t>
      </w:r>
      <w:r w:rsidR="00E768A8" w:rsidRPr="00871BC1">
        <w:rPr>
          <w:rFonts w:ascii="Times New Roman" w:eastAsia="ＭＳ 明朝" w:hAnsi="Times New Roman"/>
          <w:color w:val="000000" w:themeColor="text1"/>
        </w:rPr>
        <w:t>，</w:t>
      </w:r>
      <w:r w:rsidRPr="00871BC1">
        <w:rPr>
          <w:rFonts w:ascii="Times New Roman" w:eastAsia="ＭＳ 明朝" w:hAnsi="Times New Roman"/>
          <w:color w:val="000000" w:themeColor="text1"/>
        </w:rPr>
        <w:t>本人の中にはストレスが</w:t>
      </w:r>
      <w:r w:rsidRPr="00871BC1">
        <w:rPr>
          <w:rFonts w:ascii="Times New Roman" w:eastAsia="ＭＳ 明朝" w:hAnsi="Times New Roman" w:hint="eastAsia"/>
          <w:color w:val="000000" w:themeColor="text1"/>
        </w:rPr>
        <w:t>溜まり</w:t>
      </w:r>
      <w:r w:rsidR="00E768A8" w:rsidRPr="00871BC1">
        <w:rPr>
          <w:rFonts w:ascii="Times New Roman" w:eastAsia="ＭＳ 明朝" w:hAnsi="Times New Roman"/>
          <w:color w:val="000000" w:themeColor="text1"/>
        </w:rPr>
        <w:t>，</w:t>
      </w:r>
      <w:r w:rsidRPr="00871BC1">
        <w:rPr>
          <w:rFonts w:ascii="Times New Roman" w:eastAsia="ＭＳ 明朝" w:hAnsi="Times New Roman"/>
          <w:color w:val="000000" w:themeColor="text1"/>
        </w:rPr>
        <w:t>感情にも影響して</w:t>
      </w:r>
      <w:r w:rsidRPr="00871BC1">
        <w:rPr>
          <w:rFonts w:ascii="Times New Roman" w:eastAsia="ＭＳ 明朝" w:hAnsi="Times New Roman" w:hint="eastAsia"/>
          <w:color w:val="000000" w:themeColor="text1"/>
        </w:rPr>
        <w:t>い</w:t>
      </w:r>
      <w:r w:rsidRPr="00871BC1">
        <w:rPr>
          <w:rFonts w:ascii="Times New Roman" w:eastAsia="ＭＳ 明朝" w:hAnsi="Times New Roman"/>
          <w:color w:val="000000" w:themeColor="text1"/>
        </w:rPr>
        <w:t>た</w:t>
      </w:r>
      <w:r w:rsidRPr="00871BC1">
        <w:rPr>
          <w:rFonts w:ascii="Times New Roman" w:eastAsia="ＭＳ 明朝" w:hAnsi="Times New Roman" w:hint="eastAsia"/>
          <w:color w:val="000000" w:themeColor="text1"/>
        </w:rPr>
        <w:t>。しかし</w:t>
      </w:r>
      <w:r w:rsidR="00E768A8" w:rsidRPr="00871BC1">
        <w:rPr>
          <w:rFonts w:ascii="Times New Roman" w:eastAsia="ＭＳ 明朝" w:hAnsi="Times New Roman"/>
          <w:color w:val="000000" w:themeColor="text1"/>
        </w:rPr>
        <w:t>，</w:t>
      </w:r>
      <w:r w:rsidRPr="00871BC1">
        <w:rPr>
          <w:rFonts w:ascii="Times New Roman" w:eastAsia="ＭＳ 明朝" w:hAnsi="Times New Roman"/>
          <w:color w:val="000000" w:themeColor="text1"/>
        </w:rPr>
        <w:t>プログラムの中で</w:t>
      </w:r>
      <w:r w:rsidRPr="00871BC1">
        <w:rPr>
          <w:rFonts w:ascii="Times New Roman" w:eastAsia="ＭＳ 明朝" w:hAnsi="Times New Roman" w:hint="eastAsia"/>
          <w:color w:val="000000" w:themeColor="text1"/>
        </w:rPr>
        <w:t>自身</w:t>
      </w:r>
      <w:r w:rsidRPr="00871BC1">
        <w:rPr>
          <w:rFonts w:ascii="Times New Roman" w:eastAsia="ＭＳ 明朝" w:hAnsi="Times New Roman"/>
          <w:color w:val="000000" w:themeColor="text1"/>
        </w:rPr>
        <w:t>の</w:t>
      </w:r>
      <w:r w:rsidRPr="00871BC1">
        <w:rPr>
          <w:rFonts w:ascii="Times New Roman" w:eastAsia="ＭＳ 明朝" w:hAnsi="Times New Roman" w:hint="eastAsia"/>
          <w:color w:val="000000" w:themeColor="text1"/>
        </w:rPr>
        <w:lastRenderedPageBreak/>
        <w:t>コミュニケーションを</w:t>
      </w:r>
      <w:r w:rsidRPr="00871BC1">
        <w:rPr>
          <w:rFonts w:ascii="Times New Roman" w:eastAsia="ＭＳ 明朝" w:hAnsi="Times New Roman"/>
          <w:color w:val="000000" w:themeColor="text1"/>
        </w:rPr>
        <w:t>分析</w:t>
      </w:r>
      <w:r w:rsidR="00EA1629" w:rsidRPr="00871BC1">
        <w:rPr>
          <w:rFonts w:ascii="Times New Roman" w:eastAsia="ＭＳ 明朝" w:hAnsi="Times New Roman" w:hint="eastAsia"/>
          <w:color w:val="000000" w:themeColor="text1"/>
        </w:rPr>
        <w:t>でき</w:t>
      </w:r>
      <w:r w:rsidRPr="00871BC1">
        <w:rPr>
          <w:rFonts w:ascii="Times New Roman" w:eastAsia="ＭＳ 明朝" w:hAnsi="Times New Roman" w:hint="eastAsia"/>
          <w:color w:val="000000" w:themeColor="text1"/>
        </w:rPr>
        <w:t>たことで課題</w:t>
      </w:r>
      <w:r w:rsidRPr="00871BC1">
        <w:rPr>
          <w:rFonts w:ascii="Times New Roman" w:eastAsia="ＭＳ 明朝" w:hAnsi="Times New Roman"/>
          <w:color w:val="000000" w:themeColor="text1"/>
        </w:rPr>
        <w:t>が明確になり</w:t>
      </w:r>
      <w:r w:rsidR="00E768A8" w:rsidRPr="00871BC1">
        <w:rPr>
          <w:rFonts w:ascii="Times New Roman" w:eastAsia="ＭＳ 明朝" w:hAnsi="Times New Roman" w:hint="eastAsia"/>
          <w:color w:val="000000" w:themeColor="text1"/>
        </w:rPr>
        <w:t>，</w:t>
      </w:r>
      <w:r w:rsidRPr="00871BC1">
        <w:rPr>
          <w:rFonts w:ascii="Times New Roman" w:eastAsia="ＭＳ 明朝" w:hAnsi="Times New Roman"/>
          <w:color w:val="000000" w:themeColor="text1"/>
        </w:rPr>
        <w:t>自尊感情</w:t>
      </w:r>
      <w:r w:rsidRPr="00871BC1">
        <w:rPr>
          <w:rFonts w:ascii="Times New Roman" w:eastAsia="ＭＳ 明朝" w:hAnsi="Times New Roman" w:hint="eastAsia"/>
          <w:color w:val="000000" w:themeColor="text1"/>
        </w:rPr>
        <w:t>や社会適応の</w:t>
      </w:r>
      <w:r w:rsidRPr="00871BC1">
        <w:rPr>
          <w:rFonts w:ascii="Times New Roman" w:eastAsia="ＭＳ 明朝" w:hAnsi="Times New Roman"/>
          <w:color w:val="000000" w:themeColor="text1"/>
        </w:rPr>
        <w:t>尺度の</w:t>
      </w:r>
      <w:r w:rsidRPr="00871BC1">
        <w:rPr>
          <w:rFonts w:ascii="Times New Roman" w:eastAsia="ＭＳ 明朝" w:hAnsi="Times New Roman" w:hint="eastAsia"/>
          <w:color w:val="000000" w:themeColor="text1"/>
        </w:rPr>
        <w:t>改善</w:t>
      </w:r>
      <w:r w:rsidRPr="00871BC1">
        <w:rPr>
          <w:rFonts w:ascii="Times New Roman" w:eastAsia="ＭＳ 明朝" w:hAnsi="Times New Roman"/>
          <w:color w:val="000000" w:themeColor="text1"/>
        </w:rPr>
        <w:t>に繋がった</w:t>
      </w:r>
      <w:r w:rsidRPr="00871BC1">
        <w:rPr>
          <w:rFonts w:ascii="Times New Roman" w:eastAsia="ＭＳ 明朝" w:hAnsi="Times New Roman" w:hint="eastAsia"/>
          <w:color w:val="000000" w:themeColor="text1"/>
        </w:rPr>
        <w:t>。</w:t>
      </w:r>
      <w:r w:rsidRPr="00871BC1">
        <w:rPr>
          <w:rFonts w:ascii="Times New Roman" w:eastAsia="ＭＳ 明朝" w:hAnsi="Times New Roman"/>
          <w:color w:val="000000" w:themeColor="text1"/>
        </w:rPr>
        <w:t>感情の波は</w:t>
      </w:r>
      <w:r w:rsidRPr="00871BC1">
        <w:rPr>
          <w:rFonts w:ascii="Times New Roman" w:eastAsia="ＭＳ 明朝" w:hAnsi="Times New Roman" w:hint="eastAsia"/>
          <w:color w:val="000000" w:themeColor="text1"/>
        </w:rPr>
        <w:t>依然</w:t>
      </w:r>
      <w:r w:rsidRPr="00871BC1">
        <w:rPr>
          <w:rFonts w:ascii="Times New Roman" w:eastAsia="ＭＳ 明朝" w:hAnsi="Times New Roman"/>
          <w:color w:val="000000" w:themeColor="text1"/>
        </w:rPr>
        <w:t>としてあるものの</w:t>
      </w:r>
      <w:r w:rsidR="00E768A8" w:rsidRPr="00871BC1">
        <w:rPr>
          <w:rFonts w:ascii="Times New Roman" w:eastAsia="ＭＳ 明朝" w:hAnsi="Times New Roman"/>
          <w:color w:val="000000" w:themeColor="text1"/>
        </w:rPr>
        <w:t>，</w:t>
      </w:r>
      <w:r w:rsidRPr="00871BC1">
        <w:rPr>
          <w:rFonts w:ascii="Times New Roman" w:eastAsia="ＭＳ 明朝" w:hAnsi="Times New Roman"/>
          <w:color w:val="000000" w:themeColor="text1"/>
        </w:rPr>
        <w:t>コミュニケーション</w:t>
      </w:r>
      <w:r w:rsidRPr="00871BC1">
        <w:rPr>
          <w:rFonts w:ascii="Times New Roman" w:eastAsia="ＭＳ 明朝" w:hAnsi="Times New Roman" w:hint="eastAsia"/>
          <w:color w:val="000000" w:themeColor="text1"/>
        </w:rPr>
        <w:t>に</w:t>
      </w:r>
      <w:r w:rsidRPr="00871BC1">
        <w:rPr>
          <w:rFonts w:ascii="Times New Roman" w:eastAsia="ＭＳ 明朝" w:hAnsi="Times New Roman"/>
          <w:color w:val="000000" w:themeColor="text1"/>
        </w:rPr>
        <w:t>おける新たなスキルや具体的な対処を</w:t>
      </w:r>
      <w:r w:rsidRPr="00871BC1">
        <w:rPr>
          <w:rFonts w:ascii="Times New Roman" w:eastAsia="ＭＳ 明朝" w:hAnsi="Times New Roman" w:hint="eastAsia"/>
          <w:color w:val="000000" w:themeColor="text1"/>
        </w:rPr>
        <w:t>身につけて</w:t>
      </w:r>
      <w:r w:rsidRPr="00871BC1">
        <w:rPr>
          <w:rFonts w:ascii="Times New Roman" w:eastAsia="ＭＳ 明朝" w:hAnsi="Times New Roman"/>
          <w:color w:val="000000" w:themeColor="text1"/>
        </w:rPr>
        <w:t>いく</w:t>
      </w:r>
      <w:r w:rsidRPr="00871BC1">
        <w:rPr>
          <w:rFonts w:ascii="Times New Roman" w:eastAsia="ＭＳ 明朝" w:hAnsi="Times New Roman" w:hint="eastAsia"/>
          <w:color w:val="000000" w:themeColor="text1"/>
        </w:rPr>
        <w:t>こと</w:t>
      </w:r>
      <w:r w:rsidRPr="00871BC1">
        <w:rPr>
          <w:rFonts w:ascii="Times New Roman" w:eastAsia="ＭＳ 明朝" w:hAnsi="Times New Roman"/>
          <w:color w:val="000000" w:themeColor="text1"/>
        </w:rPr>
        <w:t>で</w:t>
      </w:r>
      <w:r w:rsidR="00E768A8" w:rsidRPr="00871BC1">
        <w:rPr>
          <w:rFonts w:ascii="Times New Roman" w:eastAsia="ＭＳ 明朝" w:hAnsi="Times New Roman"/>
          <w:color w:val="000000" w:themeColor="text1"/>
        </w:rPr>
        <w:t>，</w:t>
      </w:r>
      <w:r w:rsidRPr="00871BC1">
        <w:rPr>
          <w:rFonts w:ascii="Times New Roman" w:eastAsia="ＭＳ 明朝" w:hAnsi="Times New Roman" w:hint="eastAsia"/>
          <w:color w:val="000000" w:themeColor="text1"/>
        </w:rPr>
        <w:t>対処可能性の</w:t>
      </w:r>
      <w:r w:rsidRPr="00871BC1">
        <w:rPr>
          <w:rFonts w:ascii="Times New Roman" w:eastAsia="ＭＳ 明朝" w:hAnsi="Times New Roman"/>
          <w:color w:val="000000" w:themeColor="text1"/>
        </w:rPr>
        <w:t>拡大に繋がっ</w:t>
      </w:r>
      <w:r w:rsidRPr="00871BC1">
        <w:rPr>
          <w:rFonts w:ascii="Times New Roman" w:eastAsia="ＭＳ 明朝" w:hAnsi="Times New Roman" w:hint="eastAsia"/>
          <w:color w:val="000000" w:themeColor="text1"/>
        </w:rPr>
        <w:t>ていくと</w:t>
      </w:r>
      <w:r w:rsidRPr="00871BC1">
        <w:rPr>
          <w:rFonts w:ascii="Times New Roman" w:eastAsia="ＭＳ 明朝" w:hAnsi="Times New Roman"/>
          <w:color w:val="000000" w:themeColor="text1"/>
        </w:rPr>
        <w:t>考えられる。</w:t>
      </w:r>
    </w:p>
    <w:p w14:paraId="25A427D5" w14:textId="56743D65" w:rsidR="006E019F" w:rsidRPr="00871BC1" w:rsidRDefault="00EA1629" w:rsidP="00EA1629">
      <w:pPr>
        <w:rPr>
          <w:rFonts w:ascii="Times New Roman" w:eastAsia="ＭＳ 明朝" w:hAnsi="Times New Roman"/>
          <w:color w:val="000000" w:themeColor="text1"/>
        </w:rPr>
      </w:pPr>
      <w:r w:rsidRPr="00871BC1">
        <w:rPr>
          <w:rFonts w:ascii="Times New Roman" w:eastAsia="ＭＳ 明朝" w:hAnsi="Times New Roman" w:hint="eastAsia"/>
          <w:color w:val="000000" w:themeColor="text1"/>
        </w:rPr>
        <w:t xml:space="preserve">　</w:t>
      </w:r>
      <w:r w:rsidR="00957D18" w:rsidRPr="00871BC1">
        <w:rPr>
          <w:rFonts w:ascii="Times New Roman" w:eastAsia="ＭＳ 明朝" w:hAnsi="Times New Roman"/>
          <w:color w:val="000000" w:themeColor="text1"/>
        </w:rPr>
        <w:t>A</w:t>
      </w:r>
      <w:r w:rsidR="00E768A8" w:rsidRPr="00871BC1">
        <w:rPr>
          <w:rFonts w:ascii="Times New Roman" w:eastAsia="ＭＳ 明朝" w:hAnsi="Times New Roman" w:hint="eastAsia"/>
          <w:color w:val="000000" w:themeColor="text1"/>
        </w:rPr>
        <w:t>，</w:t>
      </w:r>
      <w:r w:rsidR="003B129B" w:rsidRPr="00871BC1">
        <w:rPr>
          <w:rFonts w:ascii="Times New Roman" w:eastAsia="ＭＳ 明朝" w:hAnsi="Times New Roman"/>
          <w:color w:val="000000" w:themeColor="text1"/>
        </w:rPr>
        <w:t>B</w:t>
      </w:r>
      <w:r w:rsidR="00957D18" w:rsidRPr="00871BC1">
        <w:rPr>
          <w:rFonts w:ascii="Times New Roman" w:eastAsia="ＭＳ 明朝" w:hAnsi="Times New Roman" w:hint="eastAsia"/>
          <w:color w:val="000000" w:themeColor="text1"/>
        </w:rPr>
        <w:t>ともに</w:t>
      </w:r>
      <w:r w:rsidR="00957D18" w:rsidRPr="00871BC1">
        <w:rPr>
          <w:rFonts w:ascii="Times New Roman" w:eastAsia="ＭＳ 明朝" w:hAnsi="Times New Roman"/>
          <w:color w:val="000000" w:themeColor="text1"/>
        </w:rPr>
        <w:t>GHQ-12</w:t>
      </w:r>
      <w:r w:rsidR="00E768A8" w:rsidRPr="00871BC1">
        <w:rPr>
          <w:rFonts w:ascii="Times New Roman" w:eastAsia="ＭＳ 明朝" w:hAnsi="Times New Roman"/>
          <w:color w:val="000000" w:themeColor="text1"/>
        </w:rPr>
        <w:t>，</w:t>
      </w:r>
      <w:r w:rsidR="00957D18" w:rsidRPr="00871BC1">
        <w:rPr>
          <w:rFonts w:ascii="Times New Roman" w:eastAsia="ＭＳ 明朝" w:hAnsi="Times New Roman"/>
          <w:color w:val="000000" w:themeColor="text1"/>
        </w:rPr>
        <w:t>WHO</w:t>
      </w:r>
      <w:r w:rsidRPr="00871BC1">
        <w:rPr>
          <w:rFonts w:ascii="Times New Roman" w:eastAsia="ＭＳ 明朝" w:hAnsi="Times New Roman" w:hint="eastAsia"/>
          <w:color w:val="000000" w:themeColor="text1"/>
        </w:rPr>
        <w:t xml:space="preserve"> </w:t>
      </w:r>
      <w:r w:rsidR="00957D18" w:rsidRPr="00871BC1">
        <w:rPr>
          <w:rFonts w:ascii="Times New Roman" w:eastAsia="ＭＳ 明朝" w:hAnsi="Times New Roman"/>
          <w:color w:val="000000" w:themeColor="text1"/>
        </w:rPr>
        <w:t>QOL26</w:t>
      </w:r>
      <w:r w:rsidR="00E768A8" w:rsidRPr="00871BC1">
        <w:rPr>
          <w:rFonts w:ascii="Times New Roman" w:eastAsia="ＭＳ 明朝" w:hAnsi="Times New Roman"/>
          <w:color w:val="000000" w:themeColor="text1"/>
        </w:rPr>
        <w:t>，</w:t>
      </w:r>
      <w:r w:rsidR="00957D18" w:rsidRPr="00871BC1">
        <w:rPr>
          <w:rFonts w:ascii="Times New Roman" w:eastAsia="ＭＳ 明朝" w:hAnsi="Times New Roman"/>
          <w:color w:val="000000" w:themeColor="text1"/>
        </w:rPr>
        <w:t>GSES</w:t>
      </w:r>
      <w:r w:rsidR="00E768A8" w:rsidRPr="00871BC1">
        <w:rPr>
          <w:rFonts w:ascii="Times New Roman" w:eastAsia="ＭＳ 明朝" w:hAnsi="Times New Roman"/>
          <w:color w:val="000000" w:themeColor="text1"/>
        </w:rPr>
        <w:t>，</w:t>
      </w:r>
      <w:r w:rsidR="00957D18" w:rsidRPr="00871BC1">
        <w:rPr>
          <w:rFonts w:ascii="Times New Roman" w:eastAsia="ＭＳ 明朝" w:hAnsi="Times New Roman"/>
          <w:color w:val="000000" w:themeColor="text1"/>
        </w:rPr>
        <w:t>SASS-J</w:t>
      </w:r>
      <w:r w:rsidR="00E768A8" w:rsidRPr="00871BC1">
        <w:rPr>
          <w:rFonts w:ascii="Times New Roman" w:eastAsia="ＭＳ 明朝" w:hAnsi="Times New Roman"/>
          <w:color w:val="000000" w:themeColor="text1"/>
        </w:rPr>
        <w:t>，</w:t>
      </w:r>
      <w:r w:rsidR="00957D18" w:rsidRPr="00871BC1">
        <w:rPr>
          <w:rFonts w:ascii="Times New Roman" w:eastAsia="ＭＳ 明朝" w:hAnsi="Times New Roman"/>
          <w:color w:val="000000" w:themeColor="text1"/>
        </w:rPr>
        <w:t>大学生</w:t>
      </w:r>
      <w:r w:rsidRPr="00871BC1">
        <w:rPr>
          <w:rFonts w:ascii="Times New Roman" w:eastAsia="ＭＳ 明朝" w:hAnsi="Times New Roman" w:hint="eastAsia"/>
          <w:color w:val="000000" w:themeColor="text1"/>
        </w:rPr>
        <w:t>用</w:t>
      </w:r>
      <w:r w:rsidR="00957D18" w:rsidRPr="00871BC1">
        <w:rPr>
          <w:rFonts w:ascii="Times New Roman" w:eastAsia="ＭＳ 明朝" w:hAnsi="Times New Roman"/>
          <w:color w:val="000000" w:themeColor="text1"/>
        </w:rPr>
        <w:t>ソーシャルサポート尺度</w:t>
      </w:r>
      <w:r w:rsidR="00957D18" w:rsidRPr="00871BC1">
        <w:rPr>
          <w:rFonts w:ascii="Times New Roman" w:eastAsia="ＭＳ 明朝" w:hAnsi="Times New Roman" w:hint="eastAsia"/>
          <w:color w:val="000000" w:themeColor="text1"/>
        </w:rPr>
        <w:t>の結果</w:t>
      </w:r>
      <w:r w:rsidR="00957D18" w:rsidRPr="00871BC1">
        <w:rPr>
          <w:rFonts w:ascii="Times New Roman" w:eastAsia="ＭＳ 明朝" w:hAnsi="Times New Roman"/>
          <w:color w:val="000000" w:themeColor="text1"/>
        </w:rPr>
        <w:t>に</w:t>
      </w:r>
      <w:r w:rsidRPr="00871BC1">
        <w:rPr>
          <w:rFonts w:ascii="Times New Roman" w:eastAsia="ＭＳ 明朝" w:hAnsi="Times New Roman" w:hint="eastAsia"/>
          <w:color w:val="000000" w:themeColor="text1"/>
        </w:rPr>
        <w:t>ポジティブ</w:t>
      </w:r>
      <w:r w:rsidR="00957D18" w:rsidRPr="00871BC1">
        <w:rPr>
          <w:rFonts w:ascii="Times New Roman" w:eastAsia="ＭＳ 明朝" w:hAnsi="Times New Roman"/>
          <w:color w:val="000000" w:themeColor="text1"/>
        </w:rPr>
        <w:t>な変化が認められた。プログラム参加により</w:t>
      </w:r>
      <w:r w:rsidR="00E768A8" w:rsidRPr="00871BC1">
        <w:rPr>
          <w:rFonts w:ascii="Times New Roman" w:eastAsia="ＭＳ 明朝" w:hAnsi="Times New Roman"/>
          <w:color w:val="000000" w:themeColor="text1"/>
        </w:rPr>
        <w:t>，</w:t>
      </w:r>
      <w:r w:rsidR="00957D18" w:rsidRPr="00871BC1">
        <w:rPr>
          <w:rFonts w:ascii="Times New Roman" w:eastAsia="ＭＳ 明朝" w:hAnsi="Times New Roman" w:hint="eastAsia"/>
          <w:color w:val="000000" w:themeColor="text1"/>
        </w:rPr>
        <w:t>周囲から</w:t>
      </w:r>
      <w:r w:rsidR="00957D18" w:rsidRPr="00871BC1">
        <w:rPr>
          <w:rFonts w:ascii="Times New Roman" w:eastAsia="ＭＳ 明朝" w:hAnsi="Times New Roman"/>
          <w:color w:val="000000" w:themeColor="text1"/>
        </w:rPr>
        <w:t>サポート</w:t>
      </w:r>
      <w:r w:rsidR="00957D18" w:rsidRPr="00871BC1">
        <w:rPr>
          <w:rFonts w:ascii="Times New Roman" w:eastAsia="ＭＳ 明朝" w:hAnsi="Times New Roman" w:hint="eastAsia"/>
          <w:color w:val="000000" w:themeColor="text1"/>
        </w:rPr>
        <w:t>されている</w:t>
      </w:r>
      <w:r w:rsidR="00957D18" w:rsidRPr="00871BC1">
        <w:rPr>
          <w:rFonts w:ascii="Times New Roman" w:eastAsia="ＭＳ 明朝" w:hAnsi="Times New Roman"/>
          <w:color w:val="000000" w:themeColor="text1"/>
        </w:rPr>
        <w:t>実感を得る中で</w:t>
      </w:r>
      <w:r w:rsidR="00957D18" w:rsidRPr="00871BC1">
        <w:rPr>
          <w:rFonts w:ascii="Times New Roman" w:eastAsia="ＭＳ 明朝" w:hAnsi="Times New Roman" w:hint="eastAsia"/>
          <w:color w:val="000000" w:themeColor="text1"/>
        </w:rPr>
        <w:t>取り組みを</w:t>
      </w:r>
      <w:r w:rsidR="00957D18" w:rsidRPr="00871BC1">
        <w:rPr>
          <w:rFonts w:ascii="Times New Roman" w:eastAsia="ＭＳ 明朝" w:hAnsi="Times New Roman"/>
          <w:color w:val="000000" w:themeColor="text1"/>
        </w:rPr>
        <w:t>行えたことで</w:t>
      </w:r>
      <w:r w:rsidR="00E768A8" w:rsidRPr="00871BC1">
        <w:rPr>
          <w:rFonts w:ascii="Times New Roman" w:eastAsia="ＭＳ 明朝" w:hAnsi="Times New Roman"/>
          <w:color w:val="000000" w:themeColor="text1"/>
        </w:rPr>
        <w:t>，</w:t>
      </w:r>
      <w:r w:rsidR="00957D18" w:rsidRPr="00871BC1">
        <w:rPr>
          <w:rFonts w:ascii="Times New Roman" w:eastAsia="ＭＳ 明朝" w:hAnsi="Times New Roman"/>
          <w:color w:val="000000" w:themeColor="text1"/>
        </w:rPr>
        <w:t>自覚的な困り</w:t>
      </w:r>
      <w:r w:rsidR="00957D18" w:rsidRPr="00871BC1">
        <w:rPr>
          <w:rFonts w:ascii="Times New Roman" w:eastAsia="ＭＳ 明朝" w:hAnsi="Times New Roman" w:hint="eastAsia"/>
          <w:color w:val="000000" w:themeColor="text1"/>
        </w:rPr>
        <w:t>感</w:t>
      </w:r>
      <w:r w:rsidR="00957D18" w:rsidRPr="00871BC1">
        <w:rPr>
          <w:rFonts w:ascii="Times New Roman" w:eastAsia="ＭＳ 明朝" w:hAnsi="Times New Roman"/>
          <w:color w:val="000000" w:themeColor="text1"/>
        </w:rPr>
        <w:t>が軽減し</w:t>
      </w:r>
      <w:r w:rsidR="00E768A8" w:rsidRPr="00871BC1">
        <w:rPr>
          <w:rFonts w:ascii="Times New Roman" w:eastAsia="ＭＳ 明朝" w:hAnsi="Times New Roman"/>
          <w:color w:val="000000" w:themeColor="text1"/>
        </w:rPr>
        <w:t>，</w:t>
      </w:r>
      <w:r w:rsidR="00957D18" w:rsidRPr="00871BC1">
        <w:rPr>
          <w:rFonts w:ascii="Times New Roman" w:eastAsia="ＭＳ 明朝" w:hAnsi="Times New Roman" w:hint="eastAsia"/>
          <w:color w:val="000000" w:themeColor="text1"/>
        </w:rPr>
        <w:t>精神的</w:t>
      </w:r>
      <w:r w:rsidR="00957D18" w:rsidRPr="00871BC1">
        <w:rPr>
          <w:rFonts w:ascii="Times New Roman" w:eastAsia="ＭＳ 明朝" w:hAnsi="Times New Roman"/>
          <w:color w:val="000000" w:themeColor="text1"/>
        </w:rPr>
        <w:t>健康に</w:t>
      </w:r>
      <w:r w:rsidR="00957D18" w:rsidRPr="00871BC1">
        <w:rPr>
          <w:rFonts w:ascii="Times New Roman" w:eastAsia="ＭＳ 明朝" w:hAnsi="Times New Roman" w:hint="eastAsia"/>
          <w:color w:val="000000" w:themeColor="text1"/>
        </w:rPr>
        <w:t>つながった</w:t>
      </w:r>
      <w:r w:rsidR="00957D18" w:rsidRPr="00871BC1">
        <w:rPr>
          <w:rFonts w:ascii="Times New Roman" w:eastAsia="ＭＳ 明朝" w:hAnsi="Times New Roman"/>
          <w:color w:val="000000" w:themeColor="text1"/>
        </w:rPr>
        <w:t>と考えられる。</w:t>
      </w:r>
      <w:r w:rsidR="00957D18" w:rsidRPr="00871BC1">
        <w:rPr>
          <w:rFonts w:ascii="Times New Roman" w:eastAsia="ＭＳ 明朝" w:hAnsi="Times New Roman" w:hint="eastAsia"/>
          <w:color w:val="000000" w:themeColor="text1"/>
        </w:rPr>
        <w:t>一方で</w:t>
      </w:r>
      <w:r w:rsidRPr="00871BC1">
        <w:rPr>
          <w:rFonts w:ascii="Times New Roman" w:eastAsia="ＭＳ 明朝" w:hAnsi="Times New Roman" w:hint="eastAsia"/>
          <w:color w:val="000000" w:themeColor="text1"/>
        </w:rPr>
        <w:t>，</w:t>
      </w:r>
      <w:r w:rsidR="00957D18" w:rsidRPr="00871BC1">
        <w:rPr>
          <w:rFonts w:ascii="Times New Roman" w:eastAsia="ＭＳ 明朝" w:hAnsi="Times New Roman"/>
          <w:color w:val="000000" w:themeColor="text1"/>
        </w:rPr>
        <w:t>AQ</w:t>
      </w:r>
      <w:r w:rsidR="00957D18" w:rsidRPr="00871BC1">
        <w:rPr>
          <w:rFonts w:ascii="Times New Roman" w:eastAsia="ＭＳ 明朝" w:hAnsi="Times New Roman"/>
          <w:color w:val="000000" w:themeColor="text1"/>
        </w:rPr>
        <w:t>に</w:t>
      </w:r>
      <w:r w:rsidRPr="00871BC1">
        <w:rPr>
          <w:rFonts w:ascii="Times New Roman" w:eastAsia="ＭＳ 明朝" w:hAnsi="Times New Roman" w:hint="eastAsia"/>
          <w:color w:val="000000" w:themeColor="text1"/>
        </w:rPr>
        <w:t>おいては</w:t>
      </w:r>
      <w:r w:rsidR="00957D18" w:rsidRPr="00871BC1">
        <w:rPr>
          <w:rFonts w:ascii="Times New Roman" w:eastAsia="ＭＳ 明朝" w:hAnsi="Times New Roman" w:hint="eastAsia"/>
          <w:color w:val="000000" w:themeColor="text1"/>
        </w:rPr>
        <w:t>変化が認められなかった。</w:t>
      </w:r>
      <w:r w:rsidR="00545F71" w:rsidRPr="00871BC1">
        <w:rPr>
          <w:rFonts w:ascii="Times New Roman" w:eastAsia="ＭＳ 明朝" w:hAnsi="Times New Roman" w:hint="eastAsia"/>
          <w:color w:val="000000" w:themeColor="text1"/>
        </w:rPr>
        <w:t>このことから</w:t>
      </w:r>
      <w:r w:rsidR="00E768A8" w:rsidRPr="00871BC1">
        <w:rPr>
          <w:rFonts w:ascii="Times New Roman" w:eastAsia="ＭＳ 明朝" w:hAnsi="Times New Roman" w:hint="eastAsia"/>
          <w:color w:val="000000" w:themeColor="text1"/>
        </w:rPr>
        <w:t>，</w:t>
      </w:r>
      <w:r w:rsidRPr="00871BC1">
        <w:rPr>
          <w:rFonts w:ascii="Times New Roman" w:eastAsia="ＭＳ 明朝" w:hAnsi="Times New Roman" w:hint="eastAsia"/>
          <w:color w:val="000000" w:themeColor="text1"/>
        </w:rPr>
        <w:t>ASD</w:t>
      </w:r>
      <w:r w:rsidR="00957D18" w:rsidRPr="00871BC1">
        <w:rPr>
          <w:rFonts w:ascii="Times New Roman" w:eastAsia="ＭＳ 明朝" w:hAnsi="Times New Roman" w:hint="eastAsia"/>
          <w:color w:val="000000" w:themeColor="text1"/>
        </w:rPr>
        <w:t>特性</w:t>
      </w:r>
      <w:r w:rsidR="00957D18" w:rsidRPr="00871BC1">
        <w:rPr>
          <w:rFonts w:ascii="Times New Roman" w:eastAsia="ＭＳ 明朝" w:hAnsi="Times New Roman"/>
          <w:color w:val="000000" w:themeColor="text1"/>
        </w:rPr>
        <w:t>についての自覚の</w:t>
      </w:r>
      <w:r w:rsidR="00957D18" w:rsidRPr="00871BC1">
        <w:rPr>
          <w:rFonts w:ascii="Times New Roman" w:eastAsia="ＭＳ 明朝" w:hAnsi="Times New Roman" w:hint="eastAsia"/>
          <w:color w:val="000000" w:themeColor="text1"/>
        </w:rPr>
        <w:t>改善</w:t>
      </w:r>
      <w:r w:rsidR="00545F71" w:rsidRPr="00871BC1">
        <w:rPr>
          <w:rFonts w:ascii="Times New Roman" w:eastAsia="ＭＳ 明朝" w:hAnsi="Times New Roman" w:hint="eastAsia"/>
          <w:color w:val="000000" w:themeColor="text1"/>
        </w:rPr>
        <w:t>が</w:t>
      </w:r>
      <w:r w:rsidRPr="00871BC1">
        <w:rPr>
          <w:rFonts w:ascii="Times New Roman" w:eastAsia="ＭＳ 明朝" w:hAnsi="Times New Roman" w:hint="eastAsia"/>
          <w:color w:val="000000" w:themeColor="text1"/>
        </w:rPr>
        <w:t>な</w:t>
      </w:r>
      <w:r w:rsidR="00545F71" w:rsidRPr="00871BC1">
        <w:rPr>
          <w:rFonts w:ascii="Times New Roman" w:eastAsia="ＭＳ 明朝" w:hAnsi="Times New Roman"/>
          <w:color w:val="000000" w:themeColor="text1"/>
        </w:rPr>
        <w:t>い場合にも</w:t>
      </w:r>
      <w:r w:rsidR="00E768A8" w:rsidRPr="00871BC1">
        <w:rPr>
          <w:rFonts w:ascii="Times New Roman" w:eastAsia="ＭＳ 明朝" w:hAnsi="Times New Roman" w:hint="eastAsia"/>
          <w:color w:val="000000" w:themeColor="text1"/>
        </w:rPr>
        <w:t>，</w:t>
      </w:r>
      <w:r w:rsidR="00545F71" w:rsidRPr="00871BC1">
        <w:rPr>
          <w:rFonts w:ascii="Times New Roman" w:eastAsia="ＭＳ 明朝" w:hAnsi="Times New Roman" w:hint="eastAsia"/>
          <w:color w:val="000000" w:themeColor="text1"/>
        </w:rPr>
        <w:t>対処法を学ぶことにより</w:t>
      </w:r>
      <w:r w:rsidRPr="00871BC1">
        <w:rPr>
          <w:rFonts w:ascii="Times New Roman" w:eastAsia="ＭＳ 明朝" w:hAnsi="Times New Roman" w:hint="eastAsia"/>
          <w:color w:val="000000" w:themeColor="text1"/>
        </w:rPr>
        <w:t>，</w:t>
      </w:r>
      <w:r w:rsidR="00545F71" w:rsidRPr="00871BC1">
        <w:rPr>
          <w:rFonts w:ascii="Times New Roman" w:eastAsia="ＭＳ 明朝" w:hAnsi="Times New Roman" w:hint="eastAsia"/>
          <w:color w:val="000000" w:themeColor="text1"/>
        </w:rPr>
        <w:t>困り感を改善することが</w:t>
      </w:r>
      <w:r w:rsidR="00545F71" w:rsidRPr="00871BC1">
        <w:rPr>
          <w:rFonts w:ascii="Times New Roman" w:eastAsia="ＭＳ 明朝" w:hAnsi="Times New Roman"/>
          <w:color w:val="000000" w:themeColor="text1"/>
        </w:rPr>
        <w:t>できる</w:t>
      </w:r>
      <w:r w:rsidR="00957D18" w:rsidRPr="00871BC1">
        <w:rPr>
          <w:rFonts w:ascii="Times New Roman" w:eastAsia="ＭＳ 明朝" w:hAnsi="Times New Roman" w:hint="eastAsia"/>
          <w:color w:val="000000" w:themeColor="text1"/>
        </w:rPr>
        <w:t>と考えられる。</w:t>
      </w:r>
    </w:p>
    <w:p w14:paraId="013E65BD" w14:textId="437D06DE" w:rsidR="00FF6700" w:rsidRPr="00871BC1" w:rsidRDefault="00957D18" w:rsidP="00FF6700">
      <w:pPr>
        <w:rPr>
          <w:rFonts w:ascii="Times New Roman" w:eastAsia="ＭＳ 明朝" w:hAnsi="Times New Roman"/>
          <w:color w:val="000000" w:themeColor="text1"/>
        </w:rPr>
      </w:pPr>
      <w:r w:rsidRPr="00871BC1">
        <w:rPr>
          <w:rFonts w:ascii="Times New Roman" w:eastAsia="ＭＳ 明朝" w:hAnsi="Times New Roman" w:hint="eastAsia"/>
          <w:color w:val="000000" w:themeColor="text1"/>
        </w:rPr>
        <w:t xml:space="preserve">　このプログラムの特徴として</w:t>
      </w:r>
      <w:r w:rsidR="00E768A8" w:rsidRPr="00871BC1">
        <w:rPr>
          <w:rFonts w:ascii="Times New Roman" w:eastAsia="ＭＳ 明朝" w:hAnsi="Times New Roman" w:hint="eastAsia"/>
          <w:color w:val="000000" w:themeColor="text1"/>
        </w:rPr>
        <w:t>，</w:t>
      </w:r>
      <w:r w:rsidRPr="00871BC1">
        <w:rPr>
          <w:rFonts w:ascii="Times New Roman" w:eastAsia="ＭＳ 明朝" w:hAnsi="Times New Roman" w:hint="eastAsia"/>
          <w:color w:val="000000" w:themeColor="text1"/>
        </w:rPr>
        <w:t>個々の具体的な困りごとに対して</w:t>
      </w:r>
      <w:r w:rsidR="00E768A8" w:rsidRPr="00871BC1">
        <w:rPr>
          <w:rFonts w:ascii="Times New Roman" w:eastAsia="ＭＳ 明朝" w:hAnsi="Times New Roman" w:hint="eastAsia"/>
          <w:color w:val="000000" w:themeColor="text1"/>
        </w:rPr>
        <w:t>，</w:t>
      </w:r>
      <w:r w:rsidRPr="00871BC1">
        <w:rPr>
          <w:rFonts w:ascii="Times New Roman" w:eastAsia="ＭＳ 明朝" w:hAnsi="Times New Roman" w:hint="eastAsia"/>
          <w:color w:val="000000" w:themeColor="text1"/>
        </w:rPr>
        <w:t>当事者同士で話し合うといったワークショップ形式を取り入れていることが挙げられる。発達障害に由来する困りごとは発達障害を</w:t>
      </w:r>
      <w:r w:rsidR="00EA1629" w:rsidRPr="00871BC1">
        <w:rPr>
          <w:rFonts w:ascii="Times New Roman" w:eastAsia="ＭＳ 明朝" w:hAnsi="Times New Roman" w:hint="eastAsia"/>
          <w:color w:val="000000" w:themeColor="text1"/>
        </w:rPr>
        <w:t>も</w:t>
      </w:r>
      <w:r w:rsidRPr="00871BC1">
        <w:rPr>
          <w:rFonts w:ascii="Times New Roman" w:eastAsia="ＭＳ 明朝" w:hAnsi="Times New Roman" w:hint="eastAsia"/>
          <w:color w:val="000000" w:themeColor="text1"/>
        </w:rPr>
        <w:t>たない人には理解されにくく</w:t>
      </w:r>
      <w:r w:rsidR="00E768A8" w:rsidRPr="00871BC1">
        <w:rPr>
          <w:rFonts w:ascii="Times New Roman" w:eastAsia="ＭＳ 明朝" w:hAnsi="Times New Roman" w:hint="eastAsia"/>
          <w:color w:val="000000" w:themeColor="text1"/>
        </w:rPr>
        <w:t>，</w:t>
      </w:r>
      <w:r w:rsidRPr="00871BC1">
        <w:rPr>
          <w:rFonts w:ascii="Times New Roman" w:eastAsia="ＭＳ 明朝" w:hAnsi="Times New Roman" w:hint="eastAsia"/>
          <w:color w:val="000000" w:themeColor="text1"/>
        </w:rPr>
        <w:t>一般の集団の中では孤独感を感じやすい。</w:t>
      </w:r>
      <w:r w:rsidRPr="00871BC1">
        <w:rPr>
          <w:rFonts w:ascii="Times New Roman" w:eastAsia="ＭＳ 明朝" w:hAnsi="Times New Roman"/>
          <w:color w:val="000000" w:themeColor="text1"/>
        </w:rPr>
        <w:t>A</w:t>
      </w:r>
      <w:r w:rsidRPr="00871BC1">
        <w:rPr>
          <w:rFonts w:ascii="Times New Roman" w:eastAsia="ＭＳ 明朝" w:hAnsi="Times New Roman" w:hint="eastAsia"/>
          <w:color w:val="000000" w:themeColor="text1"/>
        </w:rPr>
        <w:t>および</w:t>
      </w:r>
      <w:r w:rsidRPr="00871BC1">
        <w:rPr>
          <w:rFonts w:ascii="Times New Roman" w:eastAsia="ＭＳ 明朝" w:hAnsi="Times New Roman"/>
          <w:color w:val="000000" w:themeColor="text1"/>
        </w:rPr>
        <w:t>B</w:t>
      </w:r>
      <w:r w:rsidRPr="00871BC1">
        <w:rPr>
          <w:rFonts w:ascii="Times New Roman" w:eastAsia="ＭＳ 明朝" w:hAnsi="Times New Roman"/>
          <w:color w:val="000000" w:themeColor="text1"/>
        </w:rPr>
        <w:t>にも</w:t>
      </w:r>
      <w:r w:rsidR="00E768A8" w:rsidRPr="00871BC1">
        <w:rPr>
          <w:rFonts w:ascii="Times New Roman" w:eastAsia="ＭＳ 明朝" w:hAnsi="Times New Roman" w:hint="eastAsia"/>
          <w:color w:val="000000" w:themeColor="text1"/>
        </w:rPr>
        <w:t>，</w:t>
      </w:r>
      <w:r w:rsidRPr="00871BC1">
        <w:rPr>
          <w:rFonts w:ascii="Times New Roman" w:eastAsia="ＭＳ 明朝" w:hAnsi="Times New Roman" w:hint="eastAsia"/>
          <w:color w:val="000000" w:themeColor="text1"/>
        </w:rPr>
        <w:t>同じ発達障害を</w:t>
      </w:r>
      <w:r w:rsidR="00EA1629" w:rsidRPr="00871BC1">
        <w:rPr>
          <w:rFonts w:ascii="Times New Roman" w:eastAsia="ＭＳ 明朝" w:hAnsi="Times New Roman" w:hint="eastAsia"/>
          <w:color w:val="000000" w:themeColor="text1"/>
        </w:rPr>
        <w:t>も</w:t>
      </w:r>
      <w:r w:rsidRPr="00871BC1">
        <w:rPr>
          <w:rFonts w:ascii="Times New Roman" w:eastAsia="ＭＳ 明朝" w:hAnsi="Times New Roman"/>
          <w:color w:val="000000" w:themeColor="text1"/>
        </w:rPr>
        <w:t>つ人と交流できたこと</w:t>
      </w:r>
      <w:r w:rsidRPr="00871BC1">
        <w:rPr>
          <w:rFonts w:ascii="Times New Roman" w:eastAsia="ＭＳ 明朝" w:hAnsi="Times New Roman" w:hint="eastAsia"/>
          <w:color w:val="000000" w:themeColor="text1"/>
        </w:rPr>
        <w:t>に</w:t>
      </w:r>
      <w:r w:rsidRPr="00871BC1">
        <w:rPr>
          <w:rFonts w:ascii="Times New Roman" w:eastAsia="ＭＳ 明朝" w:hAnsi="Times New Roman"/>
          <w:color w:val="000000" w:themeColor="text1"/>
        </w:rPr>
        <w:t>よる安心感</w:t>
      </w:r>
      <w:r w:rsidRPr="00871BC1">
        <w:rPr>
          <w:rFonts w:ascii="Times New Roman" w:eastAsia="ＭＳ 明朝" w:hAnsi="Times New Roman" w:hint="eastAsia"/>
          <w:color w:val="000000" w:themeColor="text1"/>
        </w:rPr>
        <w:t>や</w:t>
      </w:r>
      <w:r w:rsidR="00E768A8" w:rsidRPr="00871BC1">
        <w:rPr>
          <w:rFonts w:ascii="Times New Roman" w:eastAsia="ＭＳ 明朝" w:hAnsi="Times New Roman"/>
          <w:color w:val="000000" w:themeColor="text1"/>
        </w:rPr>
        <w:t>，</w:t>
      </w:r>
      <w:r w:rsidRPr="00871BC1">
        <w:rPr>
          <w:rFonts w:ascii="Times New Roman" w:eastAsia="ＭＳ 明朝" w:hAnsi="Times New Roman"/>
          <w:color w:val="000000" w:themeColor="text1"/>
        </w:rPr>
        <w:t>自分だけではないという気持ちの共有</w:t>
      </w:r>
      <w:r w:rsidRPr="00871BC1">
        <w:rPr>
          <w:rFonts w:ascii="Times New Roman" w:eastAsia="ＭＳ 明朝" w:hAnsi="Times New Roman" w:hint="eastAsia"/>
          <w:color w:val="000000" w:themeColor="text1"/>
        </w:rPr>
        <w:t>を</w:t>
      </w:r>
      <w:r w:rsidRPr="00871BC1">
        <w:rPr>
          <w:rFonts w:ascii="Times New Roman" w:eastAsia="ＭＳ 明朝" w:hAnsi="Times New Roman"/>
          <w:color w:val="000000" w:themeColor="text1"/>
        </w:rPr>
        <w:t>行った</w:t>
      </w:r>
      <w:r w:rsidR="00EA1629" w:rsidRPr="00871BC1">
        <w:rPr>
          <w:rFonts w:ascii="Times New Roman" w:eastAsia="ＭＳ 明朝" w:hAnsi="Times New Roman" w:hint="eastAsia"/>
          <w:color w:val="000000" w:themeColor="text1"/>
        </w:rPr>
        <w:t>こと</w:t>
      </w:r>
      <w:r w:rsidRPr="00871BC1">
        <w:rPr>
          <w:rFonts w:ascii="Times New Roman" w:eastAsia="ＭＳ 明朝" w:hAnsi="Times New Roman" w:hint="eastAsia"/>
          <w:color w:val="000000" w:themeColor="text1"/>
        </w:rPr>
        <w:t>は</w:t>
      </w:r>
      <w:r w:rsidR="00E768A8" w:rsidRPr="00871BC1">
        <w:rPr>
          <w:rFonts w:ascii="Times New Roman" w:eastAsia="ＭＳ 明朝" w:hAnsi="Times New Roman" w:hint="eastAsia"/>
          <w:color w:val="000000" w:themeColor="text1"/>
        </w:rPr>
        <w:t>，</w:t>
      </w:r>
      <w:r w:rsidRPr="00871BC1">
        <w:rPr>
          <w:rFonts w:ascii="Times New Roman" w:eastAsia="ＭＳ 明朝" w:hAnsi="Times New Roman" w:hint="eastAsia"/>
          <w:color w:val="000000" w:themeColor="text1"/>
        </w:rPr>
        <w:t>学生生活</w:t>
      </w:r>
      <w:r w:rsidRPr="00871BC1">
        <w:rPr>
          <w:rFonts w:ascii="Times New Roman" w:eastAsia="ＭＳ 明朝" w:hAnsi="Times New Roman"/>
          <w:color w:val="000000" w:themeColor="text1"/>
        </w:rPr>
        <w:t>で</w:t>
      </w:r>
      <w:r w:rsidRPr="00871BC1">
        <w:rPr>
          <w:rFonts w:ascii="Times New Roman" w:eastAsia="ＭＳ 明朝" w:hAnsi="Times New Roman" w:hint="eastAsia"/>
          <w:color w:val="000000" w:themeColor="text1"/>
        </w:rPr>
        <w:t>感じていた</w:t>
      </w:r>
      <w:r w:rsidRPr="00871BC1">
        <w:rPr>
          <w:rFonts w:ascii="Times New Roman" w:eastAsia="ＭＳ 明朝" w:hAnsi="Times New Roman"/>
          <w:color w:val="000000" w:themeColor="text1"/>
        </w:rPr>
        <w:t>孤独感</w:t>
      </w:r>
      <w:r w:rsidRPr="00871BC1">
        <w:rPr>
          <w:rFonts w:ascii="Times New Roman" w:eastAsia="ＭＳ 明朝" w:hAnsi="Times New Roman" w:hint="eastAsia"/>
          <w:color w:val="000000" w:themeColor="text1"/>
        </w:rPr>
        <w:t>の</w:t>
      </w:r>
      <w:r w:rsidRPr="00871BC1">
        <w:rPr>
          <w:rFonts w:ascii="Times New Roman" w:eastAsia="ＭＳ 明朝" w:hAnsi="Times New Roman"/>
          <w:color w:val="000000" w:themeColor="text1"/>
        </w:rPr>
        <w:t>軽減に役立ったと考えられる。</w:t>
      </w:r>
      <w:r w:rsidRPr="00871BC1">
        <w:rPr>
          <w:rFonts w:ascii="Times New Roman" w:eastAsia="ＭＳ 明朝" w:hAnsi="Times New Roman" w:hint="eastAsia"/>
          <w:color w:val="000000" w:themeColor="text1"/>
        </w:rPr>
        <w:t>また</w:t>
      </w:r>
      <w:r w:rsidR="00EA1629" w:rsidRPr="00871BC1">
        <w:rPr>
          <w:rFonts w:ascii="Times New Roman" w:eastAsia="ＭＳ 明朝" w:hAnsi="Times New Roman" w:hint="eastAsia"/>
          <w:color w:val="000000" w:themeColor="text1"/>
        </w:rPr>
        <w:t>，</w:t>
      </w:r>
      <w:r w:rsidRPr="00871BC1">
        <w:rPr>
          <w:rFonts w:ascii="Times New Roman" w:eastAsia="ＭＳ 明朝" w:hAnsi="Times New Roman" w:hint="eastAsia"/>
          <w:color w:val="000000" w:themeColor="text1"/>
        </w:rPr>
        <w:t>両者</w:t>
      </w:r>
      <w:r w:rsidRPr="00871BC1">
        <w:rPr>
          <w:rFonts w:ascii="Times New Roman" w:eastAsia="ＭＳ 明朝" w:hAnsi="Times New Roman"/>
          <w:color w:val="000000" w:themeColor="text1"/>
        </w:rPr>
        <w:t>とも</w:t>
      </w:r>
      <w:r w:rsidRPr="00871BC1">
        <w:rPr>
          <w:rFonts w:ascii="Times New Roman" w:eastAsia="ＭＳ 明朝" w:hAnsi="Times New Roman" w:hint="eastAsia"/>
          <w:color w:val="000000" w:themeColor="text1"/>
        </w:rPr>
        <w:t>に</w:t>
      </w:r>
      <w:r w:rsidR="00EA1629" w:rsidRPr="00871BC1">
        <w:rPr>
          <w:rFonts w:ascii="Times New Roman" w:eastAsia="ＭＳ 明朝" w:hAnsi="Times New Roman" w:hint="eastAsia"/>
          <w:color w:val="000000" w:themeColor="text1"/>
        </w:rPr>
        <w:t>，</w:t>
      </w:r>
      <w:r w:rsidRPr="00871BC1">
        <w:rPr>
          <w:rFonts w:ascii="Times New Roman" w:eastAsia="ＭＳ 明朝" w:hAnsi="Times New Roman"/>
          <w:color w:val="000000" w:themeColor="text1"/>
        </w:rPr>
        <w:t>自分の困りごとに対する</w:t>
      </w:r>
      <w:r w:rsidR="00CB1CA7" w:rsidRPr="00871BC1">
        <w:rPr>
          <w:rFonts w:ascii="Times New Roman" w:eastAsia="ＭＳ 明朝" w:hAnsi="Times New Roman" w:hint="eastAsia"/>
          <w:color w:val="000000" w:themeColor="text1"/>
        </w:rPr>
        <w:t>個別的かつ</w:t>
      </w:r>
      <w:r w:rsidRPr="00871BC1">
        <w:rPr>
          <w:rFonts w:ascii="Times New Roman" w:eastAsia="ＭＳ 明朝" w:hAnsi="Times New Roman"/>
          <w:color w:val="000000" w:themeColor="text1"/>
        </w:rPr>
        <w:t>具体的な対処法を得られたことを良かった点として挙げている。</w:t>
      </w:r>
      <w:r w:rsidRPr="00871BC1">
        <w:rPr>
          <w:rFonts w:ascii="Times New Roman" w:eastAsia="ＭＳ 明朝" w:hAnsi="Times New Roman" w:hint="eastAsia"/>
          <w:color w:val="000000" w:themeColor="text1"/>
        </w:rPr>
        <w:t>最近では多くの書籍や</w:t>
      </w:r>
      <w:r w:rsidR="00EA1629" w:rsidRPr="00871BC1">
        <w:rPr>
          <w:rFonts w:ascii="Times New Roman" w:eastAsia="ＭＳ 明朝" w:hAnsi="Times New Roman" w:hint="eastAsia"/>
          <w:color w:val="000000" w:themeColor="text1"/>
        </w:rPr>
        <w:t>インター</w:t>
      </w:r>
      <w:r w:rsidR="00CB1CA7" w:rsidRPr="00871BC1">
        <w:rPr>
          <w:rFonts w:ascii="Times New Roman" w:eastAsia="ＭＳ 明朝" w:hAnsi="Times New Roman" w:hint="eastAsia"/>
          <w:color w:val="000000" w:themeColor="text1"/>
        </w:rPr>
        <w:t>ネット</w:t>
      </w:r>
      <w:r w:rsidR="00EA1629" w:rsidRPr="00871BC1">
        <w:rPr>
          <w:rFonts w:ascii="Times New Roman" w:eastAsia="ＭＳ 明朝" w:hAnsi="Times New Roman" w:hint="eastAsia"/>
          <w:color w:val="000000" w:themeColor="text1"/>
        </w:rPr>
        <w:t>上の</w:t>
      </w:r>
      <w:r w:rsidR="00CB1CA7" w:rsidRPr="00871BC1">
        <w:rPr>
          <w:rFonts w:ascii="Times New Roman" w:eastAsia="ＭＳ 明朝" w:hAnsi="Times New Roman" w:hint="eastAsia"/>
          <w:color w:val="000000" w:themeColor="text1"/>
        </w:rPr>
        <w:t>情報</w:t>
      </w:r>
      <w:r w:rsidRPr="00871BC1">
        <w:rPr>
          <w:rFonts w:ascii="Times New Roman" w:eastAsia="ＭＳ 明朝" w:hAnsi="Times New Roman" w:hint="eastAsia"/>
          <w:color w:val="000000" w:themeColor="text1"/>
        </w:rPr>
        <w:t>など</w:t>
      </w:r>
      <w:r w:rsidR="00EA1629" w:rsidRPr="00871BC1">
        <w:rPr>
          <w:rFonts w:ascii="Times New Roman" w:eastAsia="ＭＳ 明朝" w:hAnsi="Times New Roman" w:hint="eastAsia"/>
          <w:color w:val="000000" w:themeColor="text1"/>
        </w:rPr>
        <w:t>から</w:t>
      </w:r>
      <w:r w:rsidRPr="00871BC1">
        <w:rPr>
          <w:rFonts w:ascii="Times New Roman" w:eastAsia="ＭＳ 明朝" w:hAnsi="Times New Roman" w:hint="eastAsia"/>
          <w:color w:val="000000" w:themeColor="text1"/>
        </w:rPr>
        <w:t>発達障害に関する知識を得ることは可能であるが</w:t>
      </w:r>
      <w:r w:rsidR="00E768A8" w:rsidRPr="00871BC1">
        <w:rPr>
          <w:rFonts w:ascii="Times New Roman" w:eastAsia="ＭＳ 明朝" w:hAnsi="Times New Roman" w:hint="eastAsia"/>
          <w:color w:val="000000" w:themeColor="text1"/>
        </w:rPr>
        <w:t>，</w:t>
      </w:r>
      <w:r w:rsidRPr="00871BC1">
        <w:rPr>
          <w:rFonts w:ascii="Times New Roman" w:eastAsia="ＭＳ 明朝" w:hAnsi="Times New Roman" w:hint="eastAsia"/>
          <w:color w:val="000000" w:themeColor="text1"/>
        </w:rPr>
        <w:t>発達障害の困りごとは個別性が高く</w:t>
      </w:r>
      <w:r w:rsidR="00E768A8" w:rsidRPr="00871BC1">
        <w:rPr>
          <w:rFonts w:ascii="Times New Roman" w:eastAsia="ＭＳ 明朝" w:hAnsi="Times New Roman" w:hint="eastAsia"/>
          <w:color w:val="000000" w:themeColor="text1"/>
        </w:rPr>
        <w:t>，</w:t>
      </w:r>
      <w:r w:rsidRPr="00871BC1">
        <w:rPr>
          <w:rFonts w:ascii="Times New Roman" w:eastAsia="ＭＳ 明朝" w:hAnsi="Times New Roman" w:hint="eastAsia"/>
          <w:color w:val="000000" w:themeColor="text1"/>
        </w:rPr>
        <w:t>より具体的な対処法が必要となる。これらのことから</w:t>
      </w:r>
      <w:r w:rsidR="00EA1629" w:rsidRPr="00871BC1">
        <w:rPr>
          <w:rFonts w:ascii="Times New Roman" w:eastAsia="ＭＳ 明朝" w:hAnsi="Times New Roman" w:hint="eastAsia"/>
          <w:color w:val="000000" w:themeColor="text1"/>
        </w:rPr>
        <w:t>，</w:t>
      </w:r>
      <w:r w:rsidR="00AB0AD7" w:rsidRPr="00871BC1">
        <w:rPr>
          <w:rFonts w:ascii="Times New Roman" w:eastAsia="ＭＳ 明朝" w:hAnsi="Times New Roman" w:hint="eastAsia"/>
          <w:color w:val="000000" w:themeColor="text1"/>
        </w:rPr>
        <w:t>当事者同士</w:t>
      </w:r>
      <w:r w:rsidR="00552D94" w:rsidRPr="00871BC1">
        <w:rPr>
          <w:rFonts w:ascii="Times New Roman" w:eastAsia="ＭＳ 明朝" w:hAnsi="Times New Roman" w:hint="eastAsia"/>
          <w:color w:val="000000" w:themeColor="text1"/>
        </w:rPr>
        <w:t>の</w:t>
      </w:r>
      <w:r w:rsidRPr="00871BC1">
        <w:rPr>
          <w:rFonts w:ascii="Times New Roman" w:eastAsia="ＭＳ 明朝" w:hAnsi="Times New Roman" w:hint="eastAsia"/>
          <w:color w:val="000000" w:themeColor="text1"/>
        </w:rPr>
        <w:t>話し合</w:t>
      </w:r>
      <w:r w:rsidR="00552D94" w:rsidRPr="00871BC1">
        <w:rPr>
          <w:rFonts w:ascii="Times New Roman" w:eastAsia="ＭＳ 明朝" w:hAnsi="Times New Roman" w:hint="eastAsia"/>
          <w:color w:val="000000" w:themeColor="text1"/>
        </w:rPr>
        <w:t>い</w:t>
      </w:r>
      <w:r w:rsidRPr="00871BC1">
        <w:rPr>
          <w:rFonts w:ascii="Times New Roman" w:eastAsia="ＭＳ 明朝" w:hAnsi="Times New Roman"/>
          <w:color w:val="000000" w:themeColor="text1"/>
        </w:rPr>
        <w:t>で</w:t>
      </w:r>
      <w:r w:rsidRPr="00871BC1">
        <w:rPr>
          <w:rFonts w:ascii="Times New Roman" w:eastAsia="ＭＳ 明朝" w:hAnsi="Times New Roman" w:hint="eastAsia"/>
          <w:color w:val="000000" w:themeColor="text1"/>
        </w:rPr>
        <w:t>得られる共感性や個別</w:t>
      </w:r>
      <w:r w:rsidR="001F533F" w:rsidRPr="00871BC1">
        <w:rPr>
          <w:rFonts w:ascii="Times New Roman" w:eastAsia="ＭＳ 明朝" w:hAnsi="Times New Roman" w:hint="eastAsia"/>
          <w:color w:val="000000" w:themeColor="text1"/>
        </w:rPr>
        <w:t>具体</w:t>
      </w:r>
      <w:r w:rsidRPr="00871BC1">
        <w:rPr>
          <w:rFonts w:ascii="Times New Roman" w:eastAsia="ＭＳ 明朝" w:hAnsi="Times New Roman" w:hint="eastAsia"/>
          <w:color w:val="000000" w:themeColor="text1"/>
        </w:rPr>
        <w:t>性</w:t>
      </w:r>
      <w:r w:rsidR="00AB0AD7" w:rsidRPr="00871BC1">
        <w:rPr>
          <w:rFonts w:ascii="Times New Roman" w:eastAsia="ＭＳ 明朝" w:hAnsi="Times New Roman" w:hint="eastAsia"/>
          <w:color w:val="000000" w:themeColor="text1"/>
        </w:rPr>
        <w:t>と</w:t>
      </w:r>
      <w:r w:rsidR="00EA1629" w:rsidRPr="00871BC1">
        <w:rPr>
          <w:rFonts w:ascii="Times New Roman" w:eastAsia="ＭＳ 明朝" w:hAnsi="Times New Roman" w:hint="eastAsia"/>
          <w:color w:val="000000" w:themeColor="text1"/>
        </w:rPr>
        <w:t>い</w:t>
      </w:r>
      <w:r w:rsidR="00AB0AD7" w:rsidRPr="00871BC1">
        <w:rPr>
          <w:rFonts w:ascii="Times New Roman" w:eastAsia="ＭＳ 明朝" w:hAnsi="Times New Roman" w:hint="eastAsia"/>
          <w:color w:val="000000" w:themeColor="text1"/>
        </w:rPr>
        <w:t>ったピアサポート</w:t>
      </w:r>
      <w:r w:rsidR="00552D94" w:rsidRPr="00871BC1">
        <w:rPr>
          <w:rFonts w:ascii="Times New Roman" w:eastAsia="ＭＳ 明朝" w:hAnsi="Times New Roman" w:hint="eastAsia"/>
          <w:color w:val="000000" w:themeColor="text1"/>
        </w:rPr>
        <w:t>効果</w:t>
      </w:r>
      <w:r w:rsidRPr="00871BC1">
        <w:rPr>
          <w:rFonts w:ascii="Times New Roman" w:eastAsia="ＭＳ 明朝" w:hAnsi="Times New Roman" w:hint="eastAsia"/>
          <w:color w:val="000000" w:themeColor="text1"/>
        </w:rPr>
        <w:t>が本プログラムの</w:t>
      </w:r>
      <w:r w:rsidR="00552D94" w:rsidRPr="00871BC1">
        <w:rPr>
          <w:rFonts w:ascii="Times New Roman" w:eastAsia="ＭＳ 明朝" w:hAnsi="Times New Roman" w:hint="eastAsia"/>
          <w:color w:val="000000" w:themeColor="text1"/>
        </w:rPr>
        <w:t>要点</w:t>
      </w:r>
      <w:r w:rsidRPr="00871BC1">
        <w:rPr>
          <w:rFonts w:ascii="Times New Roman" w:eastAsia="ＭＳ 明朝" w:hAnsi="Times New Roman" w:hint="eastAsia"/>
          <w:color w:val="000000" w:themeColor="text1"/>
        </w:rPr>
        <w:t>であると考えられる。一方で</w:t>
      </w:r>
      <w:r w:rsidR="00E768A8" w:rsidRPr="00871BC1">
        <w:rPr>
          <w:rFonts w:ascii="Times New Roman" w:eastAsia="ＭＳ 明朝" w:hAnsi="Times New Roman" w:hint="eastAsia"/>
          <w:color w:val="000000" w:themeColor="text1"/>
        </w:rPr>
        <w:t>，</w:t>
      </w:r>
      <w:r w:rsidRPr="00871BC1">
        <w:rPr>
          <w:rFonts w:ascii="Times New Roman" w:eastAsia="ＭＳ 明朝" w:hAnsi="Times New Roman" w:hint="eastAsia"/>
          <w:color w:val="000000" w:themeColor="text1"/>
        </w:rPr>
        <w:t>発達障害学生の困りごととして「人前で自分の意見を言うことが苦手」ということも多く</w:t>
      </w:r>
      <w:r w:rsidR="00E768A8" w:rsidRPr="00871BC1">
        <w:rPr>
          <w:rFonts w:ascii="Times New Roman" w:eastAsia="ＭＳ 明朝" w:hAnsi="Times New Roman" w:hint="eastAsia"/>
          <w:color w:val="000000" w:themeColor="text1"/>
        </w:rPr>
        <w:t>，</w:t>
      </w:r>
      <w:r w:rsidRPr="00871BC1">
        <w:rPr>
          <w:rFonts w:ascii="Times New Roman" w:eastAsia="ＭＳ 明朝" w:hAnsi="Times New Roman" w:hint="eastAsia"/>
          <w:color w:val="000000" w:themeColor="text1"/>
        </w:rPr>
        <w:t>ワークショップ形式のプログラム自体に参加が困難な場合がある。そのような</w:t>
      </w:r>
      <w:r w:rsidRPr="00871BC1">
        <w:rPr>
          <w:rFonts w:ascii="Times New Roman" w:eastAsia="ＭＳ 明朝" w:hAnsi="Times New Roman"/>
          <w:color w:val="000000" w:themeColor="text1"/>
        </w:rPr>
        <w:t>学生に</w:t>
      </w:r>
      <w:r w:rsidRPr="00871BC1">
        <w:rPr>
          <w:rFonts w:ascii="Times New Roman" w:eastAsia="ＭＳ 明朝" w:hAnsi="Times New Roman" w:hint="eastAsia"/>
          <w:color w:val="000000" w:themeColor="text1"/>
        </w:rPr>
        <w:t>どのような支援をしていくのかが</w:t>
      </w:r>
      <w:r w:rsidR="009D4090" w:rsidRPr="00871BC1">
        <w:rPr>
          <w:rFonts w:ascii="Times New Roman" w:eastAsia="ＭＳ 明朝" w:hAnsi="Times New Roman" w:hint="eastAsia"/>
          <w:color w:val="000000" w:themeColor="text1"/>
        </w:rPr>
        <w:t>，</w:t>
      </w:r>
      <w:r w:rsidRPr="00871BC1">
        <w:rPr>
          <w:rFonts w:ascii="Times New Roman" w:eastAsia="ＭＳ 明朝" w:hAnsi="Times New Roman" w:hint="eastAsia"/>
          <w:color w:val="000000" w:themeColor="text1"/>
        </w:rPr>
        <w:t>今後の課題として挙げられる。</w:t>
      </w:r>
    </w:p>
    <w:p w14:paraId="3738F378" w14:textId="606E571A" w:rsidR="00FF6700" w:rsidRPr="00871BC1" w:rsidRDefault="009D4090">
      <w:pPr>
        <w:rPr>
          <w:rFonts w:ascii="Times New Roman" w:eastAsia="ＭＳ 明朝" w:hAnsi="Times New Roman"/>
          <w:color w:val="000000" w:themeColor="text1"/>
        </w:rPr>
      </w:pPr>
      <w:r w:rsidRPr="00871BC1">
        <w:rPr>
          <w:rFonts w:ascii="Times New Roman" w:eastAsia="ＭＳ 明朝" w:hAnsi="Times New Roman" w:hint="eastAsia"/>
          <w:color w:val="000000" w:themeColor="text1"/>
        </w:rPr>
        <w:t xml:space="preserve">　</w:t>
      </w:r>
      <w:r w:rsidR="00FF6700" w:rsidRPr="00871BC1">
        <w:rPr>
          <w:rFonts w:ascii="Times New Roman" w:eastAsia="ＭＳ 明朝" w:hAnsi="Times New Roman" w:hint="eastAsia"/>
          <w:color w:val="000000" w:themeColor="text1"/>
        </w:rPr>
        <w:t>今回</w:t>
      </w:r>
      <w:r w:rsidRPr="00871BC1">
        <w:rPr>
          <w:rFonts w:ascii="Times New Roman" w:eastAsia="ＭＳ 明朝" w:hAnsi="Times New Roman" w:hint="eastAsia"/>
          <w:color w:val="000000" w:themeColor="text1"/>
        </w:rPr>
        <w:t>のプログラム</w:t>
      </w:r>
      <w:r w:rsidR="00FF6700" w:rsidRPr="00871BC1">
        <w:rPr>
          <w:rFonts w:ascii="Times New Roman" w:eastAsia="ＭＳ 明朝" w:hAnsi="Times New Roman" w:hint="eastAsia"/>
          <w:color w:val="000000" w:themeColor="text1"/>
        </w:rPr>
        <w:t>は</w:t>
      </w:r>
      <w:r w:rsidRPr="00871BC1">
        <w:rPr>
          <w:rFonts w:ascii="Times New Roman" w:eastAsia="ＭＳ 明朝" w:hAnsi="Times New Roman" w:hint="eastAsia"/>
          <w:color w:val="000000" w:themeColor="text1"/>
        </w:rPr>
        <w:t>，参加者が</w:t>
      </w:r>
      <w:r w:rsidR="00FF6700" w:rsidRPr="00871BC1">
        <w:rPr>
          <w:rFonts w:ascii="Times New Roman" w:eastAsia="ＭＳ 明朝" w:hAnsi="Times New Roman"/>
          <w:color w:val="000000" w:themeColor="text1"/>
        </w:rPr>
        <w:t>2</w:t>
      </w:r>
      <w:r w:rsidR="00FF6700" w:rsidRPr="00871BC1">
        <w:rPr>
          <w:rFonts w:ascii="Times New Roman" w:eastAsia="ＭＳ 明朝" w:hAnsi="Times New Roman"/>
          <w:color w:val="000000" w:themeColor="text1"/>
        </w:rPr>
        <w:t>名と少</w:t>
      </w:r>
      <w:r w:rsidRPr="00871BC1">
        <w:rPr>
          <w:rFonts w:ascii="Times New Roman" w:eastAsia="ＭＳ 明朝" w:hAnsi="Times New Roman" w:hint="eastAsia"/>
          <w:color w:val="000000" w:themeColor="text1"/>
        </w:rPr>
        <w:t>人</w:t>
      </w:r>
      <w:r w:rsidR="00FF6700" w:rsidRPr="00871BC1">
        <w:rPr>
          <w:rFonts w:ascii="Times New Roman" w:eastAsia="ＭＳ 明朝" w:hAnsi="Times New Roman"/>
          <w:color w:val="000000" w:themeColor="text1"/>
        </w:rPr>
        <w:t>数</w:t>
      </w:r>
      <w:r w:rsidR="0058546C" w:rsidRPr="00871BC1">
        <w:rPr>
          <w:rFonts w:ascii="Times New Roman" w:eastAsia="ＭＳ 明朝" w:hAnsi="Times New Roman" w:hint="eastAsia"/>
          <w:color w:val="000000" w:themeColor="text1"/>
        </w:rPr>
        <w:t>で</w:t>
      </w:r>
      <w:r w:rsidR="00FF6700" w:rsidRPr="00871BC1">
        <w:rPr>
          <w:rFonts w:ascii="Times New Roman" w:eastAsia="ＭＳ 明朝" w:hAnsi="Times New Roman"/>
          <w:color w:val="000000" w:themeColor="text1"/>
        </w:rPr>
        <w:t>の実施</w:t>
      </w:r>
      <w:r w:rsidR="00FF6700" w:rsidRPr="00871BC1">
        <w:rPr>
          <w:rFonts w:ascii="Times New Roman" w:eastAsia="ＭＳ 明朝" w:hAnsi="Times New Roman" w:hint="eastAsia"/>
          <w:color w:val="000000" w:themeColor="text1"/>
        </w:rPr>
        <w:t>で</w:t>
      </w:r>
      <w:r w:rsidR="00FF6700" w:rsidRPr="00871BC1">
        <w:rPr>
          <w:rFonts w:ascii="Times New Roman" w:eastAsia="ＭＳ 明朝" w:hAnsi="Times New Roman"/>
          <w:color w:val="000000" w:themeColor="text1"/>
        </w:rPr>
        <w:t>あった。</w:t>
      </w:r>
      <w:r w:rsidR="00FF6700" w:rsidRPr="00871BC1">
        <w:rPr>
          <w:rFonts w:ascii="Times New Roman" w:eastAsia="ＭＳ 明朝" w:hAnsi="Times New Roman"/>
        </w:rPr>
        <w:t>ASD</w:t>
      </w:r>
      <w:r w:rsidR="00FF6700" w:rsidRPr="00871BC1">
        <w:rPr>
          <w:rFonts w:ascii="Times New Roman" w:eastAsia="ＭＳ 明朝" w:hAnsi="Times New Roman"/>
        </w:rPr>
        <w:t>のコミュニケーション特徴</w:t>
      </w:r>
      <w:r w:rsidRPr="00871BC1">
        <w:rPr>
          <w:rFonts w:ascii="Times New Roman" w:eastAsia="ＭＳ 明朝" w:hAnsi="Times New Roman" w:hint="eastAsia"/>
        </w:rPr>
        <w:t>に</w:t>
      </w:r>
      <w:r w:rsidR="00FF6700" w:rsidRPr="00871BC1">
        <w:rPr>
          <w:rFonts w:ascii="Times New Roman" w:eastAsia="ＭＳ 明朝" w:hAnsi="Times New Roman"/>
        </w:rPr>
        <w:t>はある程度共通</w:t>
      </w:r>
      <w:r w:rsidR="00FF6700" w:rsidRPr="00871BC1">
        <w:rPr>
          <w:rFonts w:ascii="Times New Roman" w:eastAsia="ＭＳ 明朝" w:hAnsi="Times New Roman" w:hint="eastAsia"/>
        </w:rPr>
        <w:t>点</w:t>
      </w:r>
      <w:r w:rsidR="00FF6700" w:rsidRPr="00871BC1">
        <w:rPr>
          <w:rFonts w:ascii="Times New Roman" w:eastAsia="ＭＳ 明朝" w:hAnsi="Times New Roman"/>
        </w:rPr>
        <w:t>は</w:t>
      </w:r>
      <w:r w:rsidR="00450C1B" w:rsidRPr="00871BC1">
        <w:rPr>
          <w:rFonts w:ascii="Times New Roman" w:eastAsia="ＭＳ 明朝" w:hAnsi="Times New Roman" w:hint="eastAsia"/>
        </w:rPr>
        <w:t>存在する</w:t>
      </w:r>
      <w:r w:rsidR="00FF6700" w:rsidRPr="00871BC1">
        <w:rPr>
          <w:rFonts w:ascii="Times New Roman" w:eastAsia="ＭＳ 明朝" w:hAnsi="Times New Roman"/>
        </w:rPr>
        <w:t>が</w:t>
      </w:r>
      <w:r w:rsidR="00E768A8" w:rsidRPr="00871BC1">
        <w:rPr>
          <w:rFonts w:ascii="Times New Roman" w:eastAsia="ＭＳ 明朝" w:hAnsi="Times New Roman"/>
        </w:rPr>
        <w:t>，</w:t>
      </w:r>
      <w:r w:rsidR="00FF6700" w:rsidRPr="00871BC1">
        <w:rPr>
          <w:rFonts w:ascii="Times New Roman" w:eastAsia="ＭＳ 明朝" w:hAnsi="Times New Roman" w:hint="eastAsia"/>
        </w:rPr>
        <w:t>苦手さ</w:t>
      </w:r>
      <w:r w:rsidR="00FF6700" w:rsidRPr="00871BC1">
        <w:rPr>
          <w:rFonts w:ascii="Times New Roman" w:eastAsia="ＭＳ 明朝" w:hAnsi="Times New Roman"/>
        </w:rPr>
        <w:t>の理由や困り</w:t>
      </w:r>
      <w:r w:rsidRPr="00871BC1">
        <w:rPr>
          <w:rFonts w:ascii="Times New Roman" w:eastAsia="ＭＳ 明朝" w:hAnsi="Times New Roman" w:hint="eastAsia"/>
        </w:rPr>
        <w:t>ごと</w:t>
      </w:r>
      <w:r w:rsidR="00FF6700" w:rsidRPr="00871BC1">
        <w:rPr>
          <w:rFonts w:ascii="Times New Roman" w:eastAsia="ＭＳ 明朝" w:hAnsi="Times New Roman"/>
        </w:rPr>
        <w:t>には個別の違いがある。しかし</w:t>
      </w:r>
      <w:r w:rsidR="00E768A8" w:rsidRPr="00871BC1">
        <w:rPr>
          <w:rFonts w:ascii="Times New Roman" w:eastAsia="ＭＳ 明朝" w:hAnsi="Times New Roman"/>
        </w:rPr>
        <w:t>，</w:t>
      </w:r>
      <w:r w:rsidR="00FF6700" w:rsidRPr="00871BC1">
        <w:rPr>
          <w:rFonts w:ascii="Times New Roman" w:eastAsia="ＭＳ 明朝" w:hAnsi="Times New Roman" w:hint="eastAsia"/>
        </w:rPr>
        <w:t>コミュニケーション</w:t>
      </w:r>
      <w:r w:rsidR="00FF6700" w:rsidRPr="00871BC1">
        <w:rPr>
          <w:rFonts w:ascii="Times New Roman" w:eastAsia="ＭＳ 明朝" w:hAnsi="Times New Roman"/>
        </w:rPr>
        <w:t>の苦手さについて丁寧に掘り下げる機会は</w:t>
      </w:r>
      <w:r w:rsidRPr="00871BC1">
        <w:rPr>
          <w:rFonts w:ascii="Times New Roman" w:eastAsia="ＭＳ 明朝" w:hAnsi="Times New Roman" w:hint="eastAsia"/>
        </w:rPr>
        <w:t>ほとん</w:t>
      </w:r>
      <w:r w:rsidR="00FF6700" w:rsidRPr="00871BC1">
        <w:rPr>
          <w:rFonts w:ascii="Times New Roman" w:eastAsia="ＭＳ 明朝" w:hAnsi="Times New Roman"/>
        </w:rPr>
        <w:t>ど</w:t>
      </w:r>
      <w:r w:rsidRPr="00871BC1">
        <w:rPr>
          <w:rFonts w:ascii="Times New Roman" w:eastAsia="ＭＳ 明朝" w:hAnsi="Times New Roman" w:hint="eastAsia"/>
        </w:rPr>
        <w:t>な</w:t>
      </w:r>
      <w:r w:rsidR="00FF6700" w:rsidRPr="00871BC1">
        <w:rPr>
          <w:rFonts w:ascii="Times New Roman" w:eastAsia="ＭＳ 明朝" w:hAnsi="Times New Roman"/>
        </w:rPr>
        <w:t>い。これまで触れる機会が</w:t>
      </w:r>
      <w:r w:rsidRPr="00871BC1">
        <w:rPr>
          <w:rFonts w:ascii="Times New Roman" w:eastAsia="ＭＳ 明朝" w:hAnsi="Times New Roman" w:hint="eastAsia"/>
        </w:rPr>
        <w:t>な</w:t>
      </w:r>
      <w:r w:rsidR="00FF6700" w:rsidRPr="00871BC1">
        <w:rPr>
          <w:rFonts w:ascii="Times New Roman" w:eastAsia="ＭＳ 明朝" w:hAnsi="Times New Roman"/>
        </w:rPr>
        <w:t>かった個々の</w:t>
      </w:r>
      <w:r w:rsidR="00FF6700" w:rsidRPr="00871BC1">
        <w:rPr>
          <w:rFonts w:ascii="Times New Roman" w:eastAsia="ＭＳ 明朝" w:hAnsi="Times New Roman" w:hint="eastAsia"/>
        </w:rPr>
        <w:t>細かい</w:t>
      </w:r>
      <w:r w:rsidR="00FF6700" w:rsidRPr="00871BC1">
        <w:rPr>
          <w:rFonts w:ascii="Times New Roman" w:eastAsia="ＭＳ 明朝" w:hAnsi="Times New Roman"/>
        </w:rPr>
        <w:t>問題</w:t>
      </w:r>
      <w:r w:rsidRPr="00871BC1">
        <w:rPr>
          <w:rFonts w:ascii="Times New Roman" w:eastAsia="ＭＳ 明朝" w:hAnsi="Times New Roman" w:hint="eastAsia"/>
        </w:rPr>
        <w:t>を</w:t>
      </w:r>
      <w:r w:rsidR="00FF6700" w:rsidRPr="00871BC1">
        <w:rPr>
          <w:rFonts w:ascii="Times New Roman" w:eastAsia="ＭＳ 明朝" w:hAnsi="Times New Roman"/>
        </w:rPr>
        <w:t>聞き</w:t>
      </w:r>
      <w:r w:rsidR="00E768A8" w:rsidRPr="00871BC1">
        <w:rPr>
          <w:rFonts w:ascii="Times New Roman" w:eastAsia="ＭＳ 明朝" w:hAnsi="Times New Roman"/>
        </w:rPr>
        <w:t>，</w:t>
      </w:r>
      <w:r w:rsidR="00FF6700" w:rsidRPr="00871BC1">
        <w:rPr>
          <w:rFonts w:ascii="Times New Roman" w:eastAsia="ＭＳ 明朝" w:hAnsi="Times New Roman"/>
        </w:rPr>
        <w:t>検討</w:t>
      </w:r>
      <w:r w:rsidRPr="00871BC1">
        <w:rPr>
          <w:rFonts w:ascii="Times New Roman" w:eastAsia="ＭＳ 明朝" w:hAnsi="Times New Roman" w:hint="eastAsia"/>
        </w:rPr>
        <w:t>でき</w:t>
      </w:r>
      <w:r w:rsidR="00FF6700" w:rsidRPr="00871BC1">
        <w:rPr>
          <w:rFonts w:ascii="Times New Roman" w:eastAsia="ＭＳ 明朝" w:hAnsi="Times New Roman"/>
        </w:rPr>
        <w:t>た</w:t>
      </w:r>
      <w:r w:rsidR="00FF6700" w:rsidRPr="00871BC1">
        <w:rPr>
          <w:rFonts w:ascii="Times New Roman" w:eastAsia="ＭＳ 明朝" w:hAnsi="Times New Roman" w:hint="eastAsia"/>
        </w:rPr>
        <w:t>ことは</w:t>
      </w:r>
      <w:r w:rsidR="00E768A8" w:rsidRPr="00871BC1">
        <w:rPr>
          <w:rFonts w:ascii="Times New Roman" w:eastAsia="ＭＳ 明朝" w:hAnsi="Times New Roman"/>
        </w:rPr>
        <w:t>，</w:t>
      </w:r>
      <w:r w:rsidR="00FF6700" w:rsidRPr="00871BC1">
        <w:rPr>
          <w:rFonts w:ascii="Times New Roman" w:eastAsia="ＭＳ 明朝" w:hAnsi="Times New Roman"/>
        </w:rPr>
        <w:t>少人数</w:t>
      </w:r>
      <w:r w:rsidRPr="00871BC1">
        <w:rPr>
          <w:rFonts w:ascii="Times New Roman" w:eastAsia="ＭＳ 明朝" w:hAnsi="Times New Roman" w:hint="eastAsia"/>
        </w:rPr>
        <w:t>での実施であったこと</w:t>
      </w:r>
      <w:r w:rsidR="00FF6700" w:rsidRPr="00871BC1">
        <w:rPr>
          <w:rFonts w:ascii="Times New Roman" w:eastAsia="ＭＳ 明朝" w:hAnsi="Times New Roman"/>
        </w:rPr>
        <w:t>がプラスに</w:t>
      </w:r>
      <w:r w:rsidR="00FF6700" w:rsidRPr="00871BC1">
        <w:rPr>
          <w:rFonts w:ascii="Times New Roman" w:eastAsia="ＭＳ 明朝" w:hAnsi="Times New Roman" w:hint="eastAsia"/>
        </w:rPr>
        <w:t>働いた</w:t>
      </w:r>
      <w:r w:rsidR="00FF6700" w:rsidRPr="00871BC1">
        <w:rPr>
          <w:rFonts w:ascii="Times New Roman" w:eastAsia="ＭＳ 明朝" w:hAnsi="Times New Roman"/>
        </w:rPr>
        <w:t>と考えられる。</w:t>
      </w:r>
      <w:r w:rsidR="00FF6700" w:rsidRPr="00871BC1">
        <w:rPr>
          <w:rFonts w:ascii="Times New Roman" w:eastAsia="ＭＳ 明朝" w:hAnsi="Times New Roman" w:hint="eastAsia"/>
        </w:rPr>
        <w:t>一方</w:t>
      </w:r>
      <w:r w:rsidR="00FF6700" w:rsidRPr="00871BC1">
        <w:rPr>
          <w:rFonts w:ascii="Times New Roman" w:eastAsia="ＭＳ 明朝" w:hAnsi="Times New Roman"/>
        </w:rPr>
        <w:t>で</w:t>
      </w:r>
      <w:r w:rsidRPr="00871BC1">
        <w:rPr>
          <w:rFonts w:ascii="Times New Roman" w:eastAsia="ＭＳ 明朝" w:hAnsi="Times New Roman" w:hint="eastAsia"/>
        </w:rPr>
        <w:t>，</w:t>
      </w:r>
      <w:r w:rsidR="00FF6700" w:rsidRPr="00871BC1">
        <w:rPr>
          <w:rFonts w:ascii="Times New Roman" w:eastAsia="ＭＳ 明朝" w:hAnsi="Times New Roman"/>
        </w:rPr>
        <w:t>同じ悩みを</w:t>
      </w:r>
      <w:r w:rsidRPr="00871BC1">
        <w:rPr>
          <w:rFonts w:ascii="Times New Roman" w:eastAsia="ＭＳ 明朝" w:hAnsi="Times New Roman" w:hint="eastAsia"/>
        </w:rPr>
        <w:t>も</w:t>
      </w:r>
      <w:r w:rsidR="00FF6700" w:rsidRPr="00871BC1">
        <w:rPr>
          <w:rFonts w:ascii="Times New Roman" w:eastAsia="ＭＳ 明朝" w:hAnsi="Times New Roman"/>
        </w:rPr>
        <w:t>つ仲間の話</w:t>
      </w:r>
      <w:r w:rsidR="00FF6700" w:rsidRPr="00871BC1">
        <w:rPr>
          <w:rFonts w:ascii="Times New Roman" w:eastAsia="ＭＳ 明朝" w:hAnsi="Times New Roman" w:hint="eastAsia"/>
        </w:rPr>
        <w:t>を</w:t>
      </w:r>
      <w:r w:rsidR="00FF6700" w:rsidRPr="00871BC1">
        <w:rPr>
          <w:rFonts w:ascii="Times New Roman" w:eastAsia="ＭＳ 明朝" w:hAnsi="Times New Roman"/>
        </w:rPr>
        <w:t>聞く</w:t>
      </w:r>
      <w:r w:rsidRPr="00871BC1">
        <w:rPr>
          <w:rFonts w:ascii="Times New Roman" w:eastAsia="ＭＳ 明朝" w:hAnsi="Times New Roman" w:hint="eastAsia"/>
        </w:rPr>
        <w:t>こと</w:t>
      </w:r>
      <w:r w:rsidR="00FF6700" w:rsidRPr="00871BC1">
        <w:rPr>
          <w:rFonts w:ascii="Times New Roman" w:eastAsia="ＭＳ 明朝" w:hAnsi="Times New Roman" w:hint="eastAsia"/>
        </w:rPr>
        <w:t>での</w:t>
      </w:r>
      <w:r w:rsidR="00FF6700" w:rsidRPr="00871BC1">
        <w:rPr>
          <w:rFonts w:ascii="Times New Roman" w:eastAsia="ＭＳ 明朝" w:hAnsi="Times New Roman"/>
        </w:rPr>
        <w:t>ピアの体験</w:t>
      </w:r>
      <w:r w:rsidR="00FF6700" w:rsidRPr="00871BC1">
        <w:rPr>
          <w:rFonts w:ascii="Times New Roman" w:eastAsia="ＭＳ 明朝" w:hAnsi="Times New Roman" w:hint="eastAsia"/>
        </w:rPr>
        <w:t>や</w:t>
      </w:r>
      <w:r w:rsidR="00E768A8" w:rsidRPr="00871BC1">
        <w:rPr>
          <w:rFonts w:ascii="Times New Roman" w:eastAsia="ＭＳ 明朝" w:hAnsi="Times New Roman" w:hint="eastAsia"/>
        </w:rPr>
        <w:t>，</w:t>
      </w:r>
      <w:r w:rsidR="00FF6700" w:rsidRPr="00871BC1">
        <w:rPr>
          <w:rFonts w:ascii="Times New Roman" w:eastAsia="ＭＳ 明朝" w:hAnsi="Times New Roman"/>
        </w:rPr>
        <w:t>グループワークで</w:t>
      </w:r>
      <w:r w:rsidR="00FF6700" w:rsidRPr="00871BC1">
        <w:rPr>
          <w:rFonts w:ascii="Times New Roman" w:eastAsia="ＭＳ 明朝" w:hAnsi="Times New Roman" w:hint="eastAsia"/>
        </w:rPr>
        <w:t>の意見</w:t>
      </w:r>
      <w:r w:rsidR="00FF6700" w:rsidRPr="00871BC1">
        <w:rPr>
          <w:rFonts w:ascii="Times New Roman" w:eastAsia="ＭＳ 明朝" w:hAnsi="Times New Roman"/>
        </w:rPr>
        <w:t>の幅は</w:t>
      </w:r>
      <w:r w:rsidR="00FF6700" w:rsidRPr="00871BC1">
        <w:rPr>
          <w:rFonts w:ascii="Times New Roman" w:eastAsia="ＭＳ 明朝" w:hAnsi="Times New Roman" w:hint="eastAsia"/>
        </w:rPr>
        <w:t>広がりにくい</w:t>
      </w:r>
      <w:r w:rsidR="00FF6700" w:rsidRPr="00871BC1">
        <w:rPr>
          <w:rFonts w:ascii="Times New Roman" w:eastAsia="ＭＳ 明朝" w:hAnsi="Times New Roman"/>
        </w:rPr>
        <w:t>面があり</w:t>
      </w:r>
      <w:r w:rsidR="00E768A8" w:rsidRPr="00871BC1">
        <w:rPr>
          <w:rFonts w:ascii="Times New Roman" w:eastAsia="ＭＳ 明朝" w:hAnsi="Times New Roman"/>
        </w:rPr>
        <w:t>，</w:t>
      </w:r>
      <w:r w:rsidR="00FF6700" w:rsidRPr="00871BC1">
        <w:rPr>
          <w:rFonts w:ascii="Times New Roman" w:eastAsia="ＭＳ 明朝" w:hAnsi="Times New Roman"/>
        </w:rPr>
        <w:t>スタッフも同時に参加者として意見を出すことで幅の狭さをカバーした</w:t>
      </w:r>
      <w:r w:rsidR="00FF6700" w:rsidRPr="00871BC1">
        <w:rPr>
          <w:rFonts w:ascii="Times New Roman" w:eastAsia="ＭＳ 明朝" w:hAnsi="Times New Roman" w:hint="eastAsia"/>
        </w:rPr>
        <w:t>。集団が</w:t>
      </w:r>
      <w:r w:rsidR="00FF6700" w:rsidRPr="00871BC1">
        <w:rPr>
          <w:rFonts w:ascii="Times New Roman" w:eastAsia="ＭＳ 明朝" w:hAnsi="Times New Roman"/>
        </w:rPr>
        <w:t>得意ではない発達障害学生については</w:t>
      </w:r>
      <w:r w:rsidR="00E768A8" w:rsidRPr="00871BC1">
        <w:rPr>
          <w:rFonts w:ascii="Times New Roman" w:eastAsia="ＭＳ 明朝" w:hAnsi="Times New Roman" w:hint="eastAsia"/>
        </w:rPr>
        <w:t>，</w:t>
      </w:r>
      <w:r w:rsidR="00FF6700" w:rsidRPr="00871BC1">
        <w:rPr>
          <w:rFonts w:ascii="Times New Roman" w:eastAsia="ＭＳ 明朝" w:hAnsi="Times New Roman"/>
        </w:rPr>
        <w:t>少</w:t>
      </w:r>
      <w:r w:rsidRPr="00871BC1">
        <w:rPr>
          <w:rFonts w:ascii="Times New Roman" w:eastAsia="ＭＳ 明朝" w:hAnsi="Times New Roman" w:hint="eastAsia"/>
        </w:rPr>
        <w:t>人</w:t>
      </w:r>
      <w:r w:rsidR="00FF6700" w:rsidRPr="00871BC1">
        <w:rPr>
          <w:rFonts w:ascii="Times New Roman" w:eastAsia="ＭＳ 明朝" w:hAnsi="Times New Roman"/>
        </w:rPr>
        <w:t>数でもピア</w:t>
      </w:r>
      <w:r w:rsidR="00FF6700" w:rsidRPr="00871BC1">
        <w:rPr>
          <w:rFonts w:ascii="Times New Roman" w:eastAsia="ＭＳ 明朝" w:hAnsi="Times New Roman" w:hint="eastAsia"/>
        </w:rPr>
        <w:t>の</w:t>
      </w:r>
      <w:r w:rsidR="00FF6700" w:rsidRPr="00871BC1">
        <w:rPr>
          <w:rFonts w:ascii="Times New Roman" w:eastAsia="ＭＳ 明朝" w:hAnsi="Times New Roman"/>
        </w:rPr>
        <w:t>体験</w:t>
      </w:r>
      <w:r w:rsidR="00FF6700" w:rsidRPr="00871BC1">
        <w:rPr>
          <w:rFonts w:ascii="Times New Roman" w:eastAsia="ＭＳ 明朝" w:hAnsi="Times New Roman" w:hint="eastAsia"/>
        </w:rPr>
        <w:t>が</w:t>
      </w:r>
      <w:r w:rsidRPr="00871BC1">
        <w:rPr>
          <w:rFonts w:ascii="Times New Roman" w:eastAsia="ＭＳ 明朝" w:hAnsi="Times New Roman" w:hint="eastAsia"/>
        </w:rPr>
        <w:t>でき</w:t>
      </w:r>
      <w:r w:rsidR="00FF6700" w:rsidRPr="00871BC1">
        <w:rPr>
          <w:rFonts w:ascii="Times New Roman" w:eastAsia="ＭＳ 明朝" w:hAnsi="Times New Roman"/>
        </w:rPr>
        <w:t>る</w:t>
      </w:r>
      <w:r w:rsidR="00FF6700" w:rsidRPr="00871BC1">
        <w:rPr>
          <w:rFonts w:ascii="Times New Roman" w:eastAsia="ＭＳ 明朝" w:hAnsi="Times New Roman" w:hint="eastAsia"/>
        </w:rPr>
        <w:t>ような</w:t>
      </w:r>
      <w:r w:rsidR="00FF6700" w:rsidRPr="00871BC1">
        <w:rPr>
          <w:rFonts w:ascii="Times New Roman" w:eastAsia="ＭＳ 明朝" w:hAnsi="Times New Roman"/>
        </w:rPr>
        <w:t>グループ作りの工夫が必要だと考えられる。</w:t>
      </w:r>
    </w:p>
    <w:p w14:paraId="5A71B472" w14:textId="6F7FF950" w:rsidR="00AA018F" w:rsidRPr="00871BC1" w:rsidRDefault="00957D18" w:rsidP="009A7C53">
      <w:pPr>
        <w:rPr>
          <w:rFonts w:ascii="Times New Roman" w:eastAsia="ＭＳ 明朝" w:hAnsi="Times New Roman"/>
          <w:color w:val="000000" w:themeColor="text1"/>
        </w:rPr>
      </w:pPr>
      <w:r w:rsidRPr="00871BC1">
        <w:rPr>
          <w:rFonts w:ascii="Times New Roman" w:eastAsia="ＭＳ 明朝" w:hAnsi="Times New Roman" w:hint="eastAsia"/>
          <w:color w:val="000000" w:themeColor="text1"/>
        </w:rPr>
        <w:t xml:space="preserve">　今回</w:t>
      </w:r>
      <w:r w:rsidR="009D4090" w:rsidRPr="00871BC1">
        <w:rPr>
          <w:rFonts w:ascii="Times New Roman" w:eastAsia="ＭＳ 明朝" w:hAnsi="Times New Roman" w:hint="eastAsia"/>
          <w:color w:val="000000" w:themeColor="text1"/>
        </w:rPr>
        <w:t>われわれ</w:t>
      </w:r>
      <w:r w:rsidRPr="00871BC1">
        <w:rPr>
          <w:rFonts w:ascii="Times New Roman" w:eastAsia="ＭＳ 明朝" w:hAnsi="Times New Roman" w:hint="eastAsia"/>
          <w:color w:val="000000" w:themeColor="text1"/>
        </w:rPr>
        <w:t>は</w:t>
      </w:r>
      <w:r w:rsidR="00E768A8" w:rsidRPr="00871BC1">
        <w:rPr>
          <w:rFonts w:ascii="Times New Roman" w:eastAsia="ＭＳ 明朝" w:hAnsi="Times New Roman" w:hint="eastAsia"/>
          <w:color w:val="000000" w:themeColor="text1"/>
        </w:rPr>
        <w:t>，</w:t>
      </w:r>
      <w:r w:rsidRPr="00871BC1">
        <w:rPr>
          <w:rFonts w:ascii="Times New Roman" w:eastAsia="ＭＳ 明朝" w:hAnsi="Times New Roman" w:hint="eastAsia"/>
          <w:color w:val="000000" w:themeColor="text1"/>
        </w:rPr>
        <w:t>昭和大学を中心として開発された発達障害を有する学生を対象としたショートケアプログラムを</w:t>
      </w:r>
      <w:r w:rsidRPr="00871BC1">
        <w:rPr>
          <w:rFonts w:ascii="Times New Roman" w:eastAsia="ＭＳ 明朝" w:hAnsi="Times New Roman"/>
          <w:color w:val="000000" w:themeColor="text1"/>
        </w:rPr>
        <w:t>筑波大学の</w:t>
      </w:r>
      <w:r w:rsidR="009D4090" w:rsidRPr="00871BC1">
        <w:rPr>
          <w:rFonts w:ascii="Times New Roman" w:eastAsia="ＭＳ 明朝" w:hAnsi="Times New Roman"/>
          <w:color w:val="000000" w:themeColor="text1"/>
        </w:rPr>
        <w:t>2</w:t>
      </w:r>
      <w:r w:rsidR="009D4090" w:rsidRPr="00871BC1">
        <w:rPr>
          <w:rFonts w:ascii="Times New Roman" w:eastAsia="ＭＳ 明朝" w:hAnsi="Times New Roman"/>
          <w:color w:val="000000" w:themeColor="text1"/>
        </w:rPr>
        <w:t>名の</w:t>
      </w:r>
      <w:r w:rsidRPr="00871BC1">
        <w:rPr>
          <w:rFonts w:ascii="Times New Roman" w:eastAsia="ＭＳ 明朝" w:hAnsi="Times New Roman"/>
          <w:color w:val="000000" w:themeColor="text1"/>
        </w:rPr>
        <w:t>学生に施行した。</w:t>
      </w:r>
      <w:r w:rsidRPr="00871BC1">
        <w:rPr>
          <w:rFonts w:ascii="Times New Roman" w:eastAsia="ＭＳ 明朝" w:hAnsi="Times New Roman" w:hint="eastAsia"/>
          <w:color w:val="000000" w:themeColor="text1"/>
        </w:rPr>
        <w:t>本プログラム</w:t>
      </w:r>
      <w:r w:rsidRPr="00871BC1">
        <w:rPr>
          <w:rFonts w:ascii="Times New Roman" w:eastAsia="ＭＳ 明朝" w:hAnsi="Times New Roman"/>
          <w:color w:val="000000" w:themeColor="text1"/>
        </w:rPr>
        <w:t>は</w:t>
      </w:r>
      <w:r w:rsidR="00E768A8" w:rsidRPr="00871BC1">
        <w:rPr>
          <w:rFonts w:ascii="Times New Roman" w:eastAsia="ＭＳ 明朝" w:hAnsi="Times New Roman"/>
          <w:color w:val="000000" w:themeColor="text1"/>
        </w:rPr>
        <w:t>，</w:t>
      </w:r>
      <w:r w:rsidRPr="00871BC1">
        <w:rPr>
          <w:rFonts w:ascii="Times New Roman" w:eastAsia="ＭＳ 明朝" w:hAnsi="Times New Roman"/>
          <w:color w:val="000000" w:themeColor="text1"/>
        </w:rPr>
        <w:t>昭和大学</w:t>
      </w:r>
      <w:r w:rsidR="009F72C9" w:rsidRPr="00871BC1">
        <w:rPr>
          <w:rFonts w:ascii="Times New Roman" w:eastAsia="ＭＳ 明朝" w:hAnsi="Times New Roman" w:hint="eastAsia"/>
          <w:color w:val="000000" w:themeColor="text1"/>
        </w:rPr>
        <w:t>烏山病院</w:t>
      </w:r>
      <w:r w:rsidR="00552D94" w:rsidRPr="00871BC1">
        <w:rPr>
          <w:rFonts w:ascii="Times New Roman" w:eastAsia="ＭＳ 明朝" w:hAnsi="Times New Roman" w:hint="eastAsia"/>
          <w:color w:val="000000" w:themeColor="text1"/>
        </w:rPr>
        <w:t>・</w:t>
      </w:r>
      <w:r w:rsidRPr="00871BC1">
        <w:rPr>
          <w:rFonts w:ascii="Times New Roman" w:eastAsia="ＭＳ 明朝" w:hAnsi="Times New Roman" w:hint="eastAsia"/>
          <w:color w:val="000000" w:themeColor="text1"/>
        </w:rPr>
        <w:t>晴和</w:t>
      </w:r>
      <w:r w:rsidRPr="00871BC1">
        <w:rPr>
          <w:rFonts w:ascii="Times New Roman" w:eastAsia="ＭＳ 明朝" w:hAnsi="Times New Roman"/>
          <w:color w:val="000000" w:themeColor="text1"/>
        </w:rPr>
        <w:t>病院</w:t>
      </w:r>
      <w:r w:rsidR="00552D94" w:rsidRPr="00871BC1">
        <w:rPr>
          <w:rFonts w:ascii="Times New Roman" w:eastAsia="ＭＳ 明朝" w:hAnsi="Times New Roman" w:hint="eastAsia"/>
          <w:color w:val="000000" w:themeColor="text1"/>
        </w:rPr>
        <w:t>・</w:t>
      </w:r>
      <w:r w:rsidR="00947BE7" w:rsidRPr="00871BC1">
        <w:rPr>
          <w:rFonts w:ascii="Times New Roman" w:eastAsia="ＭＳ 明朝" w:hAnsi="Times New Roman" w:hint="eastAsia"/>
          <w:color w:val="000000" w:themeColor="text1"/>
        </w:rPr>
        <w:t>一</w:t>
      </w:r>
      <w:r w:rsidRPr="00871BC1">
        <w:rPr>
          <w:rFonts w:ascii="Times New Roman" w:eastAsia="ＭＳ 明朝" w:hAnsi="Times New Roman"/>
          <w:color w:val="000000" w:themeColor="text1"/>
        </w:rPr>
        <w:t>橋大学</w:t>
      </w:r>
      <w:r w:rsidR="00552D94" w:rsidRPr="00871BC1">
        <w:rPr>
          <w:rFonts w:ascii="Times New Roman" w:eastAsia="ＭＳ 明朝" w:hAnsi="Times New Roman" w:hint="eastAsia"/>
          <w:color w:val="000000" w:themeColor="text1"/>
        </w:rPr>
        <w:t>・</w:t>
      </w:r>
      <w:r w:rsidRPr="00871BC1">
        <w:rPr>
          <w:rFonts w:ascii="Times New Roman" w:eastAsia="ＭＳ 明朝" w:hAnsi="Times New Roman"/>
          <w:color w:val="000000" w:themeColor="text1"/>
        </w:rPr>
        <w:t>東京工業大学によって開発された</w:t>
      </w:r>
      <w:r w:rsidRPr="00871BC1">
        <w:rPr>
          <w:rFonts w:ascii="Times New Roman" w:eastAsia="ＭＳ 明朝" w:hAnsi="Times New Roman" w:hint="eastAsia"/>
          <w:color w:val="000000" w:themeColor="text1"/>
        </w:rPr>
        <w:t>ものであり</w:t>
      </w:r>
      <w:r w:rsidR="00E768A8" w:rsidRPr="00871BC1">
        <w:rPr>
          <w:rFonts w:ascii="Times New Roman" w:eastAsia="ＭＳ 明朝" w:hAnsi="Times New Roman" w:hint="eastAsia"/>
          <w:color w:val="000000" w:themeColor="text1"/>
        </w:rPr>
        <w:t>，</w:t>
      </w:r>
      <w:r w:rsidR="009F72C9" w:rsidRPr="00871BC1">
        <w:rPr>
          <w:rFonts w:ascii="Times New Roman" w:eastAsia="ＭＳ 明朝" w:hAnsi="Times New Roman" w:hint="eastAsia"/>
          <w:color w:val="000000" w:themeColor="text1"/>
        </w:rPr>
        <w:t>いずれの</w:t>
      </w:r>
      <w:r w:rsidR="009F72C9" w:rsidRPr="00871BC1">
        <w:rPr>
          <w:rFonts w:ascii="Times New Roman" w:eastAsia="ＭＳ 明朝" w:hAnsi="Times New Roman" w:hint="eastAsia"/>
          <w:color w:val="000000" w:themeColor="text1"/>
        </w:rPr>
        <w:lastRenderedPageBreak/>
        <w:t>機関も都内にある。</w:t>
      </w:r>
      <w:r w:rsidR="00E86DD8" w:rsidRPr="00871BC1">
        <w:rPr>
          <w:rFonts w:ascii="Times New Roman" w:eastAsia="ＭＳ 明朝" w:hAnsi="Times New Roman" w:hint="eastAsia"/>
          <w:color w:val="000000" w:themeColor="text1"/>
        </w:rPr>
        <w:t>都市部</w:t>
      </w:r>
      <w:r w:rsidR="000C1627" w:rsidRPr="00871BC1">
        <w:rPr>
          <w:rFonts w:ascii="Times New Roman" w:eastAsia="ＭＳ 明朝" w:hAnsi="Times New Roman" w:hint="eastAsia"/>
          <w:color w:val="000000" w:themeColor="text1"/>
        </w:rPr>
        <w:t>に比べ地方都市では生活範囲が限られるため</w:t>
      </w:r>
      <w:r w:rsidR="00E768A8" w:rsidRPr="00871BC1">
        <w:rPr>
          <w:rFonts w:ascii="Times New Roman" w:eastAsia="ＭＳ 明朝" w:hAnsi="Times New Roman" w:hint="eastAsia"/>
          <w:color w:val="000000" w:themeColor="text1"/>
        </w:rPr>
        <w:t>，</w:t>
      </w:r>
      <w:r w:rsidR="00E86DD8" w:rsidRPr="00871BC1">
        <w:rPr>
          <w:rFonts w:ascii="Times New Roman" w:eastAsia="ＭＳ 明朝" w:hAnsi="Times New Roman" w:hint="eastAsia"/>
          <w:color w:val="000000" w:themeColor="text1"/>
        </w:rPr>
        <w:t>人間関係も固定的</w:t>
      </w:r>
      <w:r w:rsidR="00B96156" w:rsidRPr="00871BC1">
        <w:rPr>
          <w:rFonts w:ascii="Times New Roman" w:eastAsia="ＭＳ 明朝" w:hAnsi="Times New Roman" w:hint="eastAsia"/>
          <w:color w:val="000000" w:themeColor="text1"/>
        </w:rPr>
        <w:t>になりやすい</w:t>
      </w:r>
      <w:r w:rsidR="00E86DD8" w:rsidRPr="00871BC1">
        <w:rPr>
          <w:rFonts w:ascii="Times New Roman" w:eastAsia="ＭＳ 明朝" w:hAnsi="Times New Roman" w:hint="eastAsia"/>
          <w:color w:val="000000" w:themeColor="text1"/>
        </w:rPr>
        <w:t>。</w:t>
      </w:r>
      <w:r w:rsidR="00B96156" w:rsidRPr="00871BC1">
        <w:rPr>
          <w:rFonts w:ascii="Times New Roman" w:eastAsia="ＭＳ 明朝" w:hAnsi="Times New Roman" w:hint="eastAsia"/>
          <w:color w:val="000000" w:themeColor="text1"/>
        </w:rPr>
        <w:t>また</w:t>
      </w:r>
      <w:r w:rsidR="00CB46B3" w:rsidRPr="00871BC1">
        <w:rPr>
          <w:rFonts w:ascii="Times New Roman" w:eastAsia="ＭＳ 明朝" w:hAnsi="Times New Roman" w:hint="eastAsia"/>
          <w:color w:val="000000" w:themeColor="text1"/>
        </w:rPr>
        <w:t>，</w:t>
      </w:r>
      <w:r w:rsidR="00E86DD8" w:rsidRPr="00871BC1">
        <w:rPr>
          <w:rFonts w:ascii="Times New Roman" w:eastAsia="ＭＳ 明朝" w:hAnsi="Times New Roman" w:hint="eastAsia"/>
          <w:color w:val="000000" w:themeColor="text1"/>
        </w:rPr>
        <w:t>都市部の</w:t>
      </w:r>
      <w:r w:rsidR="00C237CE" w:rsidRPr="00871BC1">
        <w:rPr>
          <w:rFonts w:ascii="Times New Roman" w:eastAsia="ＭＳ 明朝" w:hAnsi="Times New Roman" w:hint="eastAsia"/>
          <w:color w:val="000000" w:themeColor="text1"/>
        </w:rPr>
        <w:t>環境</w:t>
      </w:r>
      <w:r w:rsidR="00E86DD8" w:rsidRPr="00871BC1">
        <w:rPr>
          <w:rFonts w:ascii="Times New Roman" w:eastAsia="ＭＳ 明朝" w:hAnsi="Times New Roman" w:hint="eastAsia"/>
          <w:color w:val="000000" w:themeColor="text1"/>
        </w:rPr>
        <w:t>を好ま</w:t>
      </w:r>
      <w:r w:rsidR="00B96156" w:rsidRPr="00871BC1">
        <w:rPr>
          <w:rFonts w:ascii="Times New Roman" w:eastAsia="ＭＳ 明朝" w:hAnsi="Times New Roman" w:hint="eastAsia"/>
          <w:color w:val="000000" w:themeColor="text1"/>
        </w:rPr>
        <w:t>ないため</w:t>
      </w:r>
      <w:r w:rsidR="00E86DD8" w:rsidRPr="00871BC1">
        <w:rPr>
          <w:rFonts w:ascii="Times New Roman" w:eastAsia="ＭＳ 明朝" w:hAnsi="Times New Roman" w:hint="eastAsia"/>
          <w:color w:val="000000" w:themeColor="text1"/>
        </w:rPr>
        <w:t>地方の大学を選ぶ学生もおり</w:t>
      </w:r>
      <w:r w:rsidR="00E768A8" w:rsidRPr="00871BC1">
        <w:rPr>
          <w:rFonts w:ascii="Times New Roman" w:eastAsia="ＭＳ 明朝" w:hAnsi="Times New Roman" w:hint="eastAsia"/>
          <w:color w:val="000000" w:themeColor="text1"/>
        </w:rPr>
        <w:t>，</w:t>
      </w:r>
      <w:r w:rsidR="00E86DD8" w:rsidRPr="00871BC1">
        <w:rPr>
          <w:rFonts w:ascii="Times New Roman" w:eastAsia="ＭＳ 明朝" w:hAnsi="Times New Roman" w:hint="eastAsia"/>
          <w:color w:val="000000" w:themeColor="text1"/>
        </w:rPr>
        <w:t>都市部と地方</w:t>
      </w:r>
      <w:r w:rsidR="00B96156" w:rsidRPr="00871BC1">
        <w:rPr>
          <w:rFonts w:ascii="Times New Roman" w:eastAsia="ＭＳ 明朝" w:hAnsi="Times New Roman" w:hint="eastAsia"/>
          <w:color w:val="000000" w:themeColor="text1"/>
        </w:rPr>
        <w:t>都市</w:t>
      </w:r>
      <w:r w:rsidR="00E86DD8" w:rsidRPr="00871BC1">
        <w:rPr>
          <w:rFonts w:ascii="Times New Roman" w:eastAsia="ＭＳ 明朝" w:hAnsi="Times New Roman" w:hint="eastAsia"/>
          <w:color w:val="000000" w:themeColor="text1"/>
        </w:rPr>
        <w:t>では</w:t>
      </w:r>
      <w:r w:rsidR="00B96156" w:rsidRPr="00871BC1">
        <w:rPr>
          <w:rFonts w:ascii="Times New Roman" w:eastAsia="ＭＳ 明朝" w:hAnsi="Times New Roman" w:hint="eastAsia"/>
          <w:color w:val="000000" w:themeColor="text1"/>
        </w:rPr>
        <w:t>発達障害を</w:t>
      </w:r>
      <w:r w:rsidR="0058546C" w:rsidRPr="00871BC1">
        <w:rPr>
          <w:rFonts w:ascii="Times New Roman" w:eastAsia="ＭＳ 明朝" w:hAnsi="Times New Roman" w:hint="eastAsia"/>
          <w:color w:val="000000" w:themeColor="text1"/>
        </w:rPr>
        <w:t>も</w:t>
      </w:r>
      <w:r w:rsidR="00B96156" w:rsidRPr="00871BC1">
        <w:rPr>
          <w:rFonts w:ascii="Times New Roman" w:eastAsia="ＭＳ 明朝" w:hAnsi="Times New Roman" w:hint="eastAsia"/>
          <w:color w:val="000000" w:themeColor="text1"/>
        </w:rPr>
        <w:t>つ学生の困りごとも違う可能性がある。</w:t>
      </w:r>
      <w:r w:rsidR="00646D8F" w:rsidRPr="00871BC1">
        <w:rPr>
          <w:rFonts w:ascii="Times New Roman" w:eastAsia="ＭＳ 明朝" w:hAnsi="Times New Roman" w:hint="eastAsia"/>
          <w:color w:val="000000" w:themeColor="text1"/>
        </w:rPr>
        <w:t>今回，</w:t>
      </w:r>
      <w:r w:rsidRPr="00871BC1">
        <w:rPr>
          <w:rFonts w:ascii="Times New Roman" w:eastAsia="ＭＳ 明朝" w:hAnsi="Times New Roman"/>
          <w:color w:val="000000" w:themeColor="text1"/>
        </w:rPr>
        <w:t>筑波大学のような地方都市の学生に対しても</w:t>
      </w:r>
      <w:r w:rsidR="00671C25" w:rsidRPr="00871BC1">
        <w:rPr>
          <w:rFonts w:ascii="Times New Roman" w:eastAsia="ＭＳ 明朝" w:hAnsi="Times New Roman" w:hint="eastAsia"/>
          <w:color w:val="000000" w:themeColor="text1"/>
        </w:rPr>
        <w:t>本プログラムを</w:t>
      </w:r>
      <w:r w:rsidRPr="00871BC1">
        <w:rPr>
          <w:rFonts w:ascii="Times New Roman" w:eastAsia="ＭＳ 明朝" w:hAnsi="Times New Roman"/>
          <w:color w:val="000000" w:themeColor="text1"/>
        </w:rPr>
        <w:t>行う</w:t>
      </w:r>
      <w:r w:rsidRPr="00871BC1">
        <w:rPr>
          <w:rFonts w:ascii="Times New Roman" w:eastAsia="ＭＳ 明朝" w:hAnsi="Times New Roman" w:hint="eastAsia"/>
          <w:color w:val="000000" w:themeColor="text1"/>
        </w:rPr>
        <w:t>ことが</w:t>
      </w:r>
      <w:r w:rsidRPr="00871BC1">
        <w:rPr>
          <w:rFonts w:ascii="Times New Roman" w:eastAsia="ＭＳ 明朝" w:hAnsi="Times New Roman"/>
          <w:color w:val="000000" w:themeColor="text1"/>
        </w:rPr>
        <w:t>でき</w:t>
      </w:r>
      <w:r w:rsidR="00E768A8" w:rsidRPr="00871BC1">
        <w:rPr>
          <w:rFonts w:ascii="Times New Roman" w:eastAsia="ＭＳ 明朝" w:hAnsi="Times New Roman" w:hint="eastAsia"/>
          <w:color w:val="000000" w:themeColor="text1"/>
        </w:rPr>
        <w:t>，</w:t>
      </w:r>
      <w:r w:rsidRPr="00871BC1">
        <w:rPr>
          <w:rFonts w:ascii="Times New Roman" w:eastAsia="ＭＳ 明朝" w:hAnsi="Times New Roman"/>
          <w:color w:val="000000" w:themeColor="text1"/>
        </w:rPr>
        <w:t>良好な結果が</w:t>
      </w:r>
      <w:r w:rsidR="000B17AC" w:rsidRPr="00871BC1">
        <w:rPr>
          <w:rFonts w:ascii="Times New Roman" w:eastAsia="ＭＳ 明朝" w:hAnsi="Times New Roman" w:hint="eastAsia"/>
          <w:color w:val="000000" w:themeColor="text1"/>
        </w:rPr>
        <w:t>得</w:t>
      </w:r>
      <w:r w:rsidRPr="00871BC1">
        <w:rPr>
          <w:rFonts w:ascii="Times New Roman" w:eastAsia="ＭＳ 明朝" w:hAnsi="Times New Roman"/>
          <w:color w:val="000000" w:themeColor="text1"/>
        </w:rPr>
        <w:t>られることを確認した。</w:t>
      </w:r>
      <w:r w:rsidRPr="00871BC1">
        <w:rPr>
          <w:rFonts w:ascii="Times New Roman" w:eastAsia="ＭＳ 明朝" w:hAnsi="Times New Roman" w:hint="eastAsia"/>
          <w:color w:val="000000" w:themeColor="text1"/>
        </w:rPr>
        <w:t>また</w:t>
      </w:r>
      <w:r w:rsidR="00E768A8" w:rsidRPr="00871BC1">
        <w:rPr>
          <w:rFonts w:ascii="Times New Roman" w:eastAsia="ＭＳ 明朝" w:hAnsi="Times New Roman" w:hint="eastAsia"/>
          <w:color w:val="000000" w:themeColor="text1"/>
        </w:rPr>
        <w:t>，</w:t>
      </w:r>
      <w:r w:rsidR="00646D8F" w:rsidRPr="00871BC1">
        <w:rPr>
          <w:rFonts w:ascii="Times New Roman" w:eastAsia="ＭＳ 明朝" w:hAnsi="Times New Roman" w:hint="eastAsia"/>
          <w:color w:val="000000" w:themeColor="text1"/>
        </w:rPr>
        <w:t>筑波大学は</w:t>
      </w:r>
      <w:r w:rsidRPr="00871BC1">
        <w:rPr>
          <w:rFonts w:ascii="Times New Roman" w:eastAsia="ＭＳ 明朝" w:hAnsi="Times New Roman"/>
          <w:color w:val="000000" w:themeColor="text1"/>
        </w:rPr>
        <w:t>本</w:t>
      </w:r>
      <w:r w:rsidRPr="00871BC1">
        <w:rPr>
          <w:rFonts w:ascii="Times New Roman" w:eastAsia="ＭＳ 明朝" w:hAnsi="Times New Roman" w:hint="eastAsia"/>
          <w:color w:val="000000" w:themeColor="text1"/>
        </w:rPr>
        <w:t>プログラム</w:t>
      </w:r>
      <w:r w:rsidRPr="00871BC1">
        <w:rPr>
          <w:rFonts w:ascii="Times New Roman" w:eastAsia="ＭＳ 明朝" w:hAnsi="Times New Roman"/>
          <w:color w:val="000000" w:themeColor="text1"/>
        </w:rPr>
        <w:t>の開発に関与しておらず</w:t>
      </w:r>
      <w:r w:rsidR="00E768A8" w:rsidRPr="00871BC1">
        <w:rPr>
          <w:rFonts w:ascii="Times New Roman" w:eastAsia="ＭＳ 明朝" w:hAnsi="Times New Roman"/>
          <w:color w:val="000000" w:themeColor="text1"/>
        </w:rPr>
        <w:t>，</w:t>
      </w:r>
      <w:r w:rsidR="004D3788" w:rsidRPr="00871BC1">
        <w:rPr>
          <w:rFonts w:ascii="Times New Roman" w:eastAsia="ＭＳ 明朝" w:hAnsi="Times New Roman" w:hint="eastAsia"/>
          <w:color w:val="000000" w:themeColor="text1"/>
        </w:rPr>
        <w:t>附属病院でも</w:t>
      </w:r>
      <w:r w:rsidRPr="00871BC1">
        <w:rPr>
          <w:rFonts w:ascii="Times New Roman" w:eastAsia="ＭＳ 明朝" w:hAnsi="Times New Roman"/>
          <w:color w:val="000000" w:themeColor="text1"/>
        </w:rPr>
        <w:t>発達障害専門の外来やデイケアなど</w:t>
      </w:r>
      <w:r w:rsidR="004D3788" w:rsidRPr="00871BC1">
        <w:rPr>
          <w:rFonts w:ascii="Times New Roman" w:eastAsia="ＭＳ 明朝" w:hAnsi="Times New Roman" w:hint="eastAsia"/>
          <w:color w:val="000000" w:themeColor="text1"/>
        </w:rPr>
        <w:t>は</w:t>
      </w:r>
      <w:r w:rsidRPr="00871BC1">
        <w:rPr>
          <w:rFonts w:ascii="Times New Roman" w:eastAsia="ＭＳ 明朝" w:hAnsi="Times New Roman" w:hint="eastAsia"/>
          <w:color w:val="000000" w:themeColor="text1"/>
        </w:rPr>
        <w:t>行っていない</w:t>
      </w:r>
      <w:r w:rsidR="004D3788" w:rsidRPr="00871BC1">
        <w:rPr>
          <w:rFonts w:ascii="Times New Roman" w:eastAsia="ＭＳ 明朝" w:hAnsi="Times New Roman" w:hint="eastAsia"/>
          <w:color w:val="000000" w:themeColor="text1"/>
        </w:rPr>
        <w:t>。しかし</w:t>
      </w:r>
      <w:r w:rsidR="00E768A8" w:rsidRPr="00871BC1">
        <w:rPr>
          <w:rFonts w:ascii="Times New Roman" w:eastAsia="ＭＳ 明朝" w:hAnsi="Times New Roman" w:hint="eastAsia"/>
          <w:color w:val="000000" w:themeColor="text1"/>
        </w:rPr>
        <w:t>，</w:t>
      </w:r>
      <w:r w:rsidRPr="00871BC1">
        <w:rPr>
          <w:rFonts w:ascii="Times New Roman" w:eastAsia="ＭＳ 明朝" w:hAnsi="Times New Roman" w:hint="eastAsia"/>
          <w:color w:val="000000" w:themeColor="text1"/>
        </w:rPr>
        <w:t>少数</w:t>
      </w:r>
      <w:r w:rsidRPr="00871BC1">
        <w:rPr>
          <w:rFonts w:ascii="Times New Roman" w:eastAsia="ＭＳ 明朝" w:hAnsi="Times New Roman"/>
          <w:color w:val="000000" w:themeColor="text1"/>
        </w:rPr>
        <w:t>例ながら安全にプログラムを</w:t>
      </w:r>
      <w:r w:rsidR="004D3788" w:rsidRPr="00871BC1">
        <w:rPr>
          <w:rFonts w:ascii="Times New Roman" w:eastAsia="ＭＳ 明朝" w:hAnsi="Times New Roman" w:hint="eastAsia"/>
          <w:color w:val="000000" w:themeColor="text1"/>
        </w:rPr>
        <w:t>試行</w:t>
      </w:r>
      <w:r w:rsidRPr="00871BC1">
        <w:rPr>
          <w:rFonts w:ascii="Times New Roman" w:eastAsia="ＭＳ 明朝" w:hAnsi="Times New Roman"/>
          <w:color w:val="000000" w:themeColor="text1"/>
        </w:rPr>
        <w:t>でき</w:t>
      </w:r>
      <w:r w:rsidR="00E768A8" w:rsidRPr="00871BC1">
        <w:rPr>
          <w:rFonts w:ascii="Times New Roman" w:eastAsia="ＭＳ 明朝" w:hAnsi="Times New Roman"/>
          <w:color w:val="000000" w:themeColor="text1"/>
        </w:rPr>
        <w:t>，</w:t>
      </w:r>
      <w:r w:rsidRPr="00871BC1">
        <w:rPr>
          <w:rFonts w:ascii="Times New Roman" w:eastAsia="ＭＳ 明朝" w:hAnsi="Times New Roman"/>
          <w:color w:val="000000" w:themeColor="text1"/>
        </w:rPr>
        <w:t>その有効性が示唆される結果が得られたことから</w:t>
      </w:r>
      <w:r w:rsidR="00E768A8" w:rsidRPr="00871BC1">
        <w:rPr>
          <w:rFonts w:ascii="Times New Roman" w:eastAsia="ＭＳ 明朝" w:hAnsi="Times New Roman"/>
          <w:color w:val="000000" w:themeColor="text1"/>
        </w:rPr>
        <w:t>，</w:t>
      </w:r>
      <w:r w:rsidRPr="00871BC1">
        <w:rPr>
          <w:rFonts w:ascii="Times New Roman" w:eastAsia="ＭＳ 明朝" w:hAnsi="Times New Roman"/>
          <w:color w:val="000000" w:themeColor="text1"/>
        </w:rPr>
        <w:t>本プログラムは</w:t>
      </w:r>
      <w:r w:rsidR="005502AC" w:rsidRPr="00871BC1">
        <w:rPr>
          <w:rFonts w:ascii="Times New Roman" w:eastAsia="ＭＳ 明朝" w:hAnsi="Times New Roman" w:hint="eastAsia"/>
          <w:color w:val="000000" w:themeColor="text1"/>
        </w:rPr>
        <w:t>，発達障害に対する専門性の高低によらず，</w:t>
      </w:r>
      <w:r w:rsidRPr="00871BC1">
        <w:rPr>
          <w:rFonts w:ascii="Times New Roman" w:eastAsia="ＭＳ 明朝" w:hAnsi="Times New Roman"/>
          <w:color w:val="000000" w:themeColor="text1"/>
        </w:rPr>
        <w:t>一般の</w:t>
      </w:r>
      <w:r w:rsidRPr="00871BC1">
        <w:rPr>
          <w:rFonts w:ascii="Times New Roman" w:eastAsia="ＭＳ 明朝" w:hAnsi="Times New Roman" w:hint="eastAsia"/>
          <w:color w:val="000000" w:themeColor="text1"/>
        </w:rPr>
        <w:t>大学や</w:t>
      </w:r>
      <w:r w:rsidRPr="00871BC1">
        <w:rPr>
          <w:rFonts w:ascii="Times New Roman" w:eastAsia="ＭＳ 明朝" w:hAnsi="Times New Roman"/>
          <w:color w:val="000000" w:themeColor="text1"/>
        </w:rPr>
        <w:t>精神科</w:t>
      </w:r>
      <w:r w:rsidRPr="00871BC1">
        <w:rPr>
          <w:rFonts w:ascii="Times New Roman" w:eastAsia="ＭＳ 明朝" w:hAnsi="Times New Roman" w:hint="eastAsia"/>
          <w:color w:val="000000" w:themeColor="text1"/>
        </w:rPr>
        <w:t>においても</w:t>
      </w:r>
      <w:r w:rsidR="005502AC" w:rsidRPr="00871BC1">
        <w:rPr>
          <w:rFonts w:ascii="Times New Roman" w:eastAsia="ＭＳ 明朝" w:hAnsi="Times New Roman" w:hint="eastAsia"/>
          <w:color w:val="000000" w:themeColor="text1"/>
        </w:rPr>
        <w:t>実施</w:t>
      </w:r>
      <w:r w:rsidRPr="00871BC1">
        <w:rPr>
          <w:rFonts w:ascii="Times New Roman" w:eastAsia="ＭＳ 明朝" w:hAnsi="Times New Roman"/>
          <w:color w:val="000000" w:themeColor="text1"/>
        </w:rPr>
        <w:t>が</w:t>
      </w:r>
      <w:r w:rsidR="00C237CE" w:rsidRPr="00871BC1">
        <w:rPr>
          <w:rFonts w:ascii="Times New Roman" w:eastAsia="ＭＳ 明朝" w:hAnsi="Times New Roman" w:hint="eastAsia"/>
          <w:color w:val="000000" w:themeColor="text1"/>
        </w:rPr>
        <w:t>可能と推察される</w:t>
      </w:r>
      <w:r w:rsidRPr="00871BC1">
        <w:rPr>
          <w:rFonts w:ascii="Times New Roman" w:eastAsia="ＭＳ 明朝" w:hAnsi="Times New Roman"/>
          <w:color w:val="000000" w:themeColor="text1"/>
        </w:rPr>
        <w:t>。</w:t>
      </w:r>
      <w:r w:rsidR="00625458" w:rsidRPr="00871BC1">
        <w:rPr>
          <w:rFonts w:ascii="Times New Roman" w:eastAsia="ＭＳ 明朝" w:hAnsi="Times New Roman" w:hint="eastAsia"/>
          <w:color w:val="000000" w:themeColor="text1"/>
        </w:rPr>
        <w:t>今後</w:t>
      </w:r>
      <w:r w:rsidR="00E768A8" w:rsidRPr="00871BC1">
        <w:rPr>
          <w:rFonts w:ascii="Times New Roman" w:eastAsia="ＭＳ 明朝" w:hAnsi="Times New Roman" w:hint="eastAsia"/>
          <w:color w:val="000000" w:themeColor="text1"/>
        </w:rPr>
        <w:t>，</w:t>
      </w:r>
      <w:r w:rsidR="00625458" w:rsidRPr="00871BC1">
        <w:rPr>
          <w:rFonts w:ascii="Times New Roman" w:eastAsia="ＭＳ 明朝" w:hAnsi="Times New Roman" w:hint="eastAsia"/>
          <w:color w:val="000000" w:themeColor="text1"/>
        </w:rPr>
        <w:t>本プログラムが多くの大学や関連する病院で利用され</w:t>
      </w:r>
      <w:r w:rsidR="00E768A8" w:rsidRPr="00871BC1">
        <w:rPr>
          <w:rFonts w:ascii="Times New Roman" w:eastAsia="ＭＳ 明朝" w:hAnsi="Times New Roman" w:hint="eastAsia"/>
          <w:color w:val="000000" w:themeColor="text1"/>
        </w:rPr>
        <w:t>，</w:t>
      </w:r>
      <w:r w:rsidRPr="00871BC1">
        <w:rPr>
          <w:rFonts w:ascii="Times New Roman" w:eastAsia="ＭＳ 明朝" w:hAnsi="Times New Roman" w:hint="eastAsia"/>
          <w:color w:val="000000" w:themeColor="text1"/>
        </w:rPr>
        <w:t>発達障害学生の生活の質の向上に寄与することが望まれる。</w:t>
      </w:r>
    </w:p>
    <w:p w14:paraId="57246B14" w14:textId="77777777" w:rsidR="00AA018F" w:rsidRPr="00871BC1" w:rsidRDefault="00AA018F" w:rsidP="009A7C53">
      <w:pPr>
        <w:rPr>
          <w:rFonts w:ascii="Times New Roman" w:eastAsia="ＭＳ 明朝" w:hAnsi="Times New Roman"/>
          <w:color w:val="000000" w:themeColor="text1"/>
        </w:rPr>
      </w:pPr>
    </w:p>
    <w:p w14:paraId="2B2CCD29" w14:textId="77777777" w:rsidR="00AA018F" w:rsidRPr="00871BC1" w:rsidRDefault="00AA018F" w:rsidP="009A7C53">
      <w:pPr>
        <w:rPr>
          <w:rFonts w:ascii="Times New Roman" w:eastAsia="ＭＳ 明朝" w:hAnsi="Times New Roman"/>
          <w:color w:val="000000" w:themeColor="text1"/>
        </w:rPr>
        <w:sectPr w:rsidR="00AA018F" w:rsidRPr="00871BC1" w:rsidSect="0059209A">
          <w:pgSz w:w="11906" w:h="16838" w:code="9"/>
          <w:pgMar w:top="1985" w:right="1701" w:bottom="1701" w:left="1701" w:header="851" w:footer="992" w:gutter="0"/>
          <w:cols w:space="425"/>
          <w:docGrid w:type="linesAndChars" w:linePitch="365" w:charSpace="532"/>
        </w:sectPr>
      </w:pPr>
    </w:p>
    <w:p w14:paraId="665FBC45" w14:textId="77777777" w:rsidR="00103768" w:rsidRPr="00871BC1" w:rsidRDefault="00103768" w:rsidP="00842CCB">
      <w:pPr>
        <w:pStyle w:val="1"/>
      </w:pPr>
      <w:r w:rsidRPr="00871BC1">
        <w:rPr>
          <w:rFonts w:hint="eastAsia"/>
        </w:rPr>
        <w:lastRenderedPageBreak/>
        <w:t>引用文献</w:t>
      </w:r>
    </w:p>
    <w:p w14:paraId="027560D9" w14:textId="5286630B" w:rsidR="00151BCF" w:rsidRPr="00871BC1" w:rsidRDefault="00151BCF" w:rsidP="00AA018F">
      <w:pPr>
        <w:ind w:left="283" w:hangingChars="133" w:hanging="283"/>
        <w:rPr>
          <w:rFonts w:ascii="Times New Roman" w:eastAsia="ＭＳ 明朝" w:hAnsi="Times New Roman"/>
          <w:color w:val="000000" w:themeColor="text1"/>
        </w:rPr>
      </w:pPr>
      <w:r w:rsidRPr="00871BC1">
        <w:rPr>
          <w:rFonts w:ascii="Times New Roman" w:eastAsia="ＭＳ 明朝" w:hAnsi="Times New Roman" w:hint="eastAsia"/>
          <w:color w:val="000000" w:themeColor="text1"/>
        </w:rPr>
        <w:t>相澤</w:t>
      </w:r>
      <w:r w:rsidR="00AA018F" w:rsidRPr="00871BC1">
        <w:rPr>
          <w:rFonts w:ascii="Times New Roman" w:eastAsia="ＭＳ 明朝" w:hAnsi="Times New Roman" w:hint="eastAsia"/>
          <w:color w:val="000000" w:themeColor="text1"/>
        </w:rPr>
        <w:t xml:space="preserve"> </w:t>
      </w:r>
      <w:r w:rsidRPr="00871BC1">
        <w:rPr>
          <w:rFonts w:ascii="Times New Roman" w:eastAsia="ＭＳ 明朝" w:hAnsi="Times New Roman" w:hint="eastAsia"/>
          <w:color w:val="000000" w:themeColor="text1"/>
        </w:rPr>
        <w:t>直子・安宅</w:t>
      </w:r>
      <w:r w:rsidR="00AA018F" w:rsidRPr="00871BC1">
        <w:rPr>
          <w:rFonts w:ascii="Times New Roman" w:eastAsia="ＭＳ 明朝" w:hAnsi="Times New Roman" w:hint="eastAsia"/>
          <w:color w:val="000000" w:themeColor="text1"/>
        </w:rPr>
        <w:t xml:space="preserve"> </w:t>
      </w:r>
      <w:r w:rsidRPr="00871BC1">
        <w:rPr>
          <w:rFonts w:ascii="Times New Roman" w:eastAsia="ＭＳ 明朝" w:hAnsi="Times New Roman" w:hint="eastAsia"/>
          <w:color w:val="000000" w:themeColor="text1"/>
        </w:rPr>
        <w:t>勝弘（</w:t>
      </w:r>
      <w:r w:rsidRPr="00871BC1">
        <w:rPr>
          <w:rFonts w:ascii="Times New Roman" w:eastAsia="ＭＳ 明朝" w:hAnsi="Times New Roman"/>
          <w:color w:val="000000" w:themeColor="text1"/>
        </w:rPr>
        <w:t>2021</w:t>
      </w:r>
      <w:r w:rsidR="00324237" w:rsidRPr="00871BC1">
        <w:rPr>
          <w:rFonts w:ascii="Times New Roman" w:eastAsia="ＭＳ 明朝" w:hAnsi="Times New Roman"/>
          <w:color w:val="000000" w:themeColor="text1"/>
        </w:rPr>
        <w:t>）</w:t>
      </w:r>
      <w:r w:rsidR="00324237" w:rsidRPr="00871BC1">
        <w:rPr>
          <w:rFonts w:ascii="Times New Roman" w:eastAsia="ＭＳ 明朝" w:hAnsi="Times New Roman"/>
          <w:color w:val="000000" w:themeColor="text1"/>
        </w:rPr>
        <w:t>.</w:t>
      </w:r>
      <w:r w:rsidR="00324237" w:rsidRPr="00871BC1">
        <w:rPr>
          <w:rFonts w:ascii="Times New Roman" w:eastAsia="ＭＳ 明朝" w:hAnsi="Times New Roman" w:hint="eastAsia"/>
          <w:color w:val="000000" w:themeColor="text1"/>
        </w:rPr>
        <w:t xml:space="preserve"> </w:t>
      </w:r>
      <w:r w:rsidRPr="00871BC1">
        <w:rPr>
          <w:rFonts w:ascii="Times New Roman" w:eastAsia="ＭＳ 明朝" w:hAnsi="Times New Roman"/>
          <w:color w:val="000000" w:themeColor="text1"/>
        </w:rPr>
        <w:t>第</w:t>
      </w:r>
      <w:r w:rsidRPr="00871BC1">
        <w:rPr>
          <w:rFonts w:ascii="Times New Roman" w:eastAsia="ＭＳ 明朝" w:hAnsi="Times New Roman"/>
          <w:color w:val="000000" w:themeColor="text1"/>
        </w:rPr>
        <w:t>10</w:t>
      </w:r>
      <w:r w:rsidR="00324237" w:rsidRPr="00871BC1">
        <w:rPr>
          <w:rFonts w:ascii="Times New Roman" w:eastAsia="ＭＳ 明朝" w:hAnsi="Times New Roman"/>
          <w:color w:val="000000" w:themeColor="text1"/>
        </w:rPr>
        <w:t>章大学生の発達障害・ひきこもり</w:t>
      </w:r>
      <w:r w:rsidR="00324237" w:rsidRPr="00871BC1">
        <w:rPr>
          <w:rFonts w:ascii="Times New Roman" w:eastAsia="ＭＳ 明朝" w:hAnsi="Times New Roman"/>
          <w:color w:val="000000" w:themeColor="text1"/>
        </w:rPr>
        <w:t xml:space="preserve">. </w:t>
      </w:r>
      <w:r w:rsidRPr="00871BC1">
        <w:rPr>
          <w:rFonts w:ascii="Times New Roman" w:eastAsia="ＭＳ 明朝" w:hAnsi="Times New Roman"/>
          <w:color w:val="000000" w:themeColor="text1"/>
        </w:rPr>
        <w:t>加藤</w:t>
      </w:r>
      <w:r w:rsidR="00147647" w:rsidRPr="00871BC1">
        <w:rPr>
          <w:rFonts w:ascii="Times New Roman" w:eastAsia="ＭＳ 明朝" w:hAnsi="Times New Roman" w:hint="eastAsia"/>
          <w:color w:val="000000" w:themeColor="text1"/>
        </w:rPr>
        <w:t>進昌</w:t>
      </w:r>
      <w:r w:rsidRPr="00871BC1">
        <w:rPr>
          <w:rFonts w:ascii="Times New Roman" w:eastAsia="ＭＳ 明朝" w:hAnsi="Times New Roman"/>
          <w:color w:val="000000" w:themeColor="text1"/>
        </w:rPr>
        <w:t>・太田</w:t>
      </w:r>
      <w:r w:rsidR="00147647" w:rsidRPr="00871BC1">
        <w:rPr>
          <w:rFonts w:ascii="Times New Roman" w:eastAsia="ＭＳ 明朝" w:hAnsi="Times New Roman" w:hint="eastAsia"/>
          <w:color w:val="000000" w:themeColor="text1"/>
        </w:rPr>
        <w:t>晴</w:t>
      </w:r>
      <w:r w:rsidR="00C1521D" w:rsidRPr="00871BC1">
        <w:rPr>
          <w:rFonts w:ascii="Times New Roman" w:eastAsia="ＭＳ 明朝" w:hAnsi="Times New Roman" w:hint="eastAsia"/>
          <w:color w:val="000000" w:themeColor="text1"/>
        </w:rPr>
        <w:t>久</w:t>
      </w:r>
      <w:r w:rsidR="00324237" w:rsidRPr="00871BC1">
        <w:rPr>
          <w:rFonts w:ascii="Times New Roman" w:eastAsia="ＭＳ 明朝" w:hAnsi="Times New Roman" w:hint="eastAsia"/>
          <w:color w:val="000000" w:themeColor="text1"/>
        </w:rPr>
        <w:t>（</w:t>
      </w:r>
      <w:r w:rsidRPr="00871BC1">
        <w:rPr>
          <w:rFonts w:ascii="Times New Roman" w:eastAsia="ＭＳ 明朝" w:hAnsi="Times New Roman"/>
          <w:color w:val="000000" w:themeColor="text1"/>
        </w:rPr>
        <w:t>編），発達障害の患者学，アドスリー</w:t>
      </w:r>
      <w:r w:rsidRPr="00871BC1">
        <w:rPr>
          <w:rFonts w:ascii="Times New Roman" w:eastAsia="ＭＳ 明朝" w:hAnsi="Times New Roman"/>
          <w:color w:val="000000" w:themeColor="text1"/>
        </w:rPr>
        <w:t xml:space="preserve">, </w:t>
      </w:r>
      <w:r w:rsidR="00BF5B32" w:rsidRPr="00871BC1">
        <w:rPr>
          <w:rFonts w:ascii="Times New Roman" w:eastAsia="ＭＳ 明朝" w:hAnsi="Times New Roman"/>
          <w:color w:val="000000" w:themeColor="text1"/>
        </w:rPr>
        <w:t>76-88.</w:t>
      </w:r>
    </w:p>
    <w:p w14:paraId="38E6982F" w14:textId="2838F5AE" w:rsidR="00151BCF" w:rsidRPr="00871BC1" w:rsidRDefault="00151BCF" w:rsidP="00AA018F">
      <w:pPr>
        <w:pStyle w:val="a5"/>
        <w:ind w:left="283" w:hangingChars="133" w:hanging="283"/>
        <w:rPr>
          <w:rFonts w:ascii="Times New Roman" w:eastAsia="ＭＳ 明朝" w:hAnsi="Times New Roman"/>
          <w:color w:val="000000" w:themeColor="text1"/>
        </w:rPr>
      </w:pPr>
      <w:r w:rsidRPr="00871BC1">
        <w:rPr>
          <w:rFonts w:ascii="Times New Roman" w:eastAsia="ＭＳ 明朝" w:hAnsi="Times New Roman" w:hint="eastAsia"/>
          <w:color w:val="000000" w:themeColor="text1"/>
        </w:rPr>
        <w:t>独立行政法人日本学生支援機構（</w:t>
      </w:r>
      <w:r w:rsidRPr="00871BC1">
        <w:rPr>
          <w:rFonts w:ascii="Times New Roman" w:eastAsia="ＭＳ 明朝" w:hAnsi="Times New Roman"/>
          <w:color w:val="000000" w:themeColor="text1"/>
        </w:rPr>
        <w:t>2021</w:t>
      </w:r>
      <w:r w:rsidRPr="00871BC1">
        <w:rPr>
          <w:rFonts w:ascii="Times New Roman" w:eastAsia="ＭＳ 明朝" w:hAnsi="Times New Roman" w:hint="eastAsia"/>
          <w:color w:val="000000" w:themeColor="text1"/>
        </w:rPr>
        <w:t>）</w:t>
      </w:r>
      <w:r w:rsidRPr="00871BC1">
        <w:rPr>
          <w:rFonts w:ascii="Times New Roman" w:eastAsia="ＭＳ 明朝" w:hAnsi="Times New Roman"/>
          <w:color w:val="000000" w:themeColor="text1"/>
        </w:rPr>
        <w:t>.</w:t>
      </w:r>
      <w:r w:rsidR="00324237" w:rsidRPr="00871BC1">
        <w:rPr>
          <w:rFonts w:ascii="Times New Roman" w:eastAsia="ＭＳ 明朝" w:hAnsi="Times New Roman" w:hint="eastAsia"/>
          <w:color w:val="000000" w:themeColor="text1"/>
        </w:rPr>
        <w:t xml:space="preserve"> </w:t>
      </w:r>
      <w:r w:rsidRPr="00871BC1">
        <w:rPr>
          <w:rFonts w:ascii="Times New Roman" w:eastAsia="ＭＳ 明朝" w:hAnsi="Times New Roman"/>
          <w:color w:val="000000" w:themeColor="text1"/>
        </w:rPr>
        <w:t>令和</w:t>
      </w:r>
      <w:r w:rsidR="00AA018F" w:rsidRPr="00871BC1">
        <w:rPr>
          <w:rFonts w:ascii="Times New Roman" w:eastAsia="ＭＳ 明朝" w:hAnsi="Times New Roman"/>
          <w:color w:val="000000" w:themeColor="text1"/>
        </w:rPr>
        <w:t>2</w:t>
      </w:r>
      <w:r w:rsidRPr="00871BC1">
        <w:rPr>
          <w:rFonts w:ascii="Times New Roman" w:eastAsia="ＭＳ 明朝" w:hAnsi="Times New Roman"/>
          <w:color w:val="000000" w:themeColor="text1"/>
        </w:rPr>
        <w:t>年度（</w:t>
      </w:r>
      <w:r w:rsidRPr="00871BC1">
        <w:rPr>
          <w:rFonts w:ascii="Times New Roman" w:eastAsia="ＭＳ 明朝" w:hAnsi="Times New Roman"/>
          <w:color w:val="000000" w:themeColor="text1"/>
        </w:rPr>
        <w:t>2020</w:t>
      </w:r>
      <w:r w:rsidRPr="00871BC1">
        <w:rPr>
          <w:rFonts w:ascii="Times New Roman" w:eastAsia="ＭＳ 明朝" w:hAnsi="Times New Roman" w:hint="eastAsia"/>
          <w:color w:val="000000" w:themeColor="text1"/>
        </w:rPr>
        <w:t>年度）大学</w:t>
      </w:r>
      <w:r w:rsidR="00E768A8" w:rsidRPr="00871BC1">
        <w:rPr>
          <w:rFonts w:ascii="Times New Roman" w:eastAsia="ＭＳ 明朝" w:hAnsi="Times New Roman" w:hint="eastAsia"/>
          <w:color w:val="000000" w:themeColor="text1"/>
        </w:rPr>
        <w:t>，</w:t>
      </w:r>
      <w:r w:rsidRPr="00871BC1">
        <w:rPr>
          <w:rFonts w:ascii="Times New Roman" w:eastAsia="ＭＳ 明朝" w:hAnsi="Times New Roman" w:hint="eastAsia"/>
          <w:color w:val="000000" w:themeColor="text1"/>
        </w:rPr>
        <w:t>短期大学及び高等専門学校における障害のある学生の修学支援に関する実態調査結果報告書．独立</w:t>
      </w:r>
      <w:r w:rsidRPr="00871BC1">
        <w:rPr>
          <w:rFonts w:ascii="Times New Roman" w:eastAsia="ＭＳ 明朝" w:hAnsi="Times New Roman"/>
          <w:color w:val="000000" w:themeColor="text1"/>
        </w:rPr>
        <w:t>行政法人日本学生支援</w:t>
      </w:r>
      <w:r w:rsidRPr="00871BC1">
        <w:rPr>
          <w:rFonts w:ascii="Times New Roman" w:eastAsia="ＭＳ 明朝" w:hAnsi="Times New Roman" w:hint="eastAsia"/>
          <w:color w:val="000000" w:themeColor="text1"/>
        </w:rPr>
        <w:t>機構．</w:t>
      </w:r>
      <w:r w:rsidRPr="00871BC1">
        <w:rPr>
          <w:rFonts w:ascii="Times New Roman" w:eastAsia="ＭＳ 明朝" w:hAnsi="Times New Roman"/>
          <w:color w:val="000000" w:themeColor="text1"/>
        </w:rPr>
        <w:t>Retrieved</w:t>
      </w:r>
      <w:r w:rsidR="00324237" w:rsidRPr="00871BC1">
        <w:rPr>
          <w:rFonts w:ascii="Times New Roman" w:eastAsia="ＭＳ 明朝" w:hAnsi="Times New Roman" w:hint="eastAsia"/>
          <w:color w:val="000000" w:themeColor="text1"/>
        </w:rPr>
        <w:t xml:space="preserve"> </w:t>
      </w:r>
      <w:r w:rsidRPr="00871BC1">
        <w:rPr>
          <w:rFonts w:ascii="Times New Roman" w:eastAsia="ＭＳ 明朝" w:hAnsi="Times New Roman"/>
          <w:color w:val="000000" w:themeColor="text1"/>
        </w:rPr>
        <w:t>from https://www.jasso.go.jp/statistics/gakusei_shogai_syusyug/__icsFiles/afieldfile/2021/10/18/report2020_pubpublis.pdf</w:t>
      </w:r>
      <w:r w:rsidR="00FA48E8" w:rsidRPr="00871BC1">
        <w:rPr>
          <w:rFonts w:ascii="Times New Roman" w:eastAsia="ＭＳ 明朝" w:hAnsi="Times New Roman" w:hint="eastAsia"/>
          <w:color w:val="000000" w:themeColor="text1"/>
        </w:rPr>
        <w:t>（</w:t>
      </w:r>
      <w:r w:rsidR="00FA48E8" w:rsidRPr="00871BC1">
        <w:rPr>
          <w:rFonts w:ascii="Times New Roman" w:eastAsia="ＭＳ 明朝" w:hAnsi="Times New Roman"/>
          <w:color w:val="000000" w:themeColor="text1"/>
        </w:rPr>
        <w:t>2022</w:t>
      </w:r>
      <w:r w:rsidR="00FA48E8" w:rsidRPr="00871BC1">
        <w:rPr>
          <w:rFonts w:ascii="Times New Roman" w:eastAsia="ＭＳ 明朝" w:hAnsi="Times New Roman"/>
          <w:color w:val="000000" w:themeColor="text1"/>
        </w:rPr>
        <w:t>年</w:t>
      </w:r>
      <w:r w:rsidR="00FA48E8" w:rsidRPr="00871BC1">
        <w:rPr>
          <w:rFonts w:ascii="Times New Roman" w:eastAsia="ＭＳ 明朝" w:hAnsi="Times New Roman" w:hint="eastAsia"/>
          <w:color w:val="000000" w:themeColor="text1"/>
        </w:rPr>
        <w:t>3</w:t>
      </w:r>
      <w:r w:rsidR="00FA48E8" w:rsidRPr="00871BC1">
        <w:rPr>
          <w:rFonts w:ascii="Times New Roman" w:eastAsia="ＭＳ 明朝" w:hAnsi="Times New Roman" w:hint="eastAsia"/>
          <w:color w:val="000000" w:themeColor="text1"/>
        </w:rPr>
        <w:t>月</w:t>
      </w:r>
      <w:r w:rsidR="00FA48E8" w:rsidRPr="00871BC1">
        <w:rPr>
          <w:rFonts w:ascii="Times New Roman" w:eastAsia="ＭＳ 明朝" w:hAnsi="Times New Roman" w:hint="eastAsia"/>
          <w:color w:val="000000" w:themeColor="text1"/>
        </w:rPr>
        <w:t>9</w:t>
      </w:r>
      <w:r w:rsidR="00FA48E8" w:rsidRPr="00871BC1">
        <w:rPr>
          <w:rFonts w:ascii="Times New Roman" w:eastAsia="ＭＳ 明朝" w:hAnsi="Times New Roman"/>
          <w:color w:val="000000" w:themeColor="text1"/>
        </w:rPr>
        <w:t>日</w:t>
      </w:r>
      <w:r w:rsidR="00134A34" w:rsidRPr="00871BC1">
        <w:rPr>
          <w:rFonts w:ascii="Times New Roman" w:eastAsia="ＭＳ 明朝" w:hAnsi="Times New Roman" w:hint="eastAsia"/>
          <w:color w:val="000000" w:themeColor="text1"/>
        </w:rPr>
        <w:t>閲覧</w:t>
      </w:r>
      <w:r w:rsidR="00FA48E8" w:rsidRPr="00871BC1">
        <w:rPr>
          <w:rFonts w:ascii="Times New Roman" w:eastAsia="ＭＳ 明朝" w:hAnsi="Times New Roman" w:hint="eastAsia"/>
          <w:color w:val="000000" w:themeColor="text1"/>
        </w:rPr>
        <w:t>）</w:t>
      </w:r>
    </w:p>
    <w:p w14:paraId="66673961" w14:textId="615FD4DE" w:rsidR="00151BCF" w:rsidRPr="00871BC1" w:rsidRDefault="00151BCF" w:rsidP="00AA018F">
      <w:pPr>
        <w:ind w:left="283" w:hangingChars="133" w:hanging="283"/>
        <w:rPr>
          <w:rFonts w:ascii="Times New Roman" w:eastAsia="ＭＳ 明朝" w:hAnsi="Times New Roman"/>
          <w:color w:val="000000" w:themeColor="text1"/>
        </w:rPr>
      </w:pPr>
      <w:r w:rsidRPr="00871BC1">
        <w:rPr>
          <w:rFonts w:ascii="Times New Roman" w:eastAsia="ＭＳ 明朝" w:hAnsi="Times New Roman" w:hint="eastAsia"/>
          <w:color w:val="000000" w:themeColor="text1"/>
        </w:rPr>
        <w:t>学校法人昭和大学（</w:t>
      </w:r>
      <w:r w:rsidRPr="00871BC1">
        <w:rPr>
          <w:rFonts w:ascii="Times New Roman" w:eastAsia="ＭＳ 明朝" w:hAnsi="Times New Roman"/>
          <w:color w:val="000000" w:themeColor="text1"/>
        </w:rPr>
        <w:t>2014</w:t>
      </w:r>
      <w:r w:rsidRPr="00871BC1">
        <w:rPr>
          <w:rFonts w:ascii="Times New Roman" w:eastAsia="ＭＳ 明朝" w:hAnsi="Times New Roman"/>
          <w:color w:val="000000" w:themeColor="text1"/>
        </w:rPr>
        <w:t>）</w:t>
      </w:r>
      <w:r w:rsidR="00FA48E8" w:rsidRPr="00871BC1">
        <w:rPr>
          <w:rFonts w:ascii="Times New Roman" w:eastAsia="ＭＳ 明朝" w:hAnsi="Times New Roman" w:hint="eastAsia"/>
          <w:color w:val="000000" w:themeColor="text1"/>
        </w:rPr>
        <w:t xml:space="preserve">. </w:t>
      </w:r>
      <w:r w:rsidRPr="00871BC1">
        <w:rPr>
          <w:rFonts w:ascii="Times New Roman" w:eastAsia="ＭＳ 明朝" w:hAnsi="Times New Roman"/>
          <w:color w:val="000000" w:themeColor="text1"/>
        </w:rPr>
        <w:t>青年期・成人期発達障害者の医療分野の</w:t>
      </w:r>
      <w:r w:rsidRPr="00871BC1">
        <w:rPr>
          <w:rFonts w:ascii="Times New Roman" w:eastAsia="ＭＳ 明朝" w:hAnsi="Times New Roman" w:hint="eastAsia"/>
          <w:color w:val="000000" w:themeColor="text1"/>
        </w:rPr>
        <w:t>支援</w:t>
      </w:r>
      <w:r w:rsidRPr="00871BC1">
        <w:rPr>
          <w:rFonts w:ascii="Times New Roman" w:eastAsia="ＭＳ 明朝" w:hAnsi="Times New Roman"/>
          <w:color w:val="000000" w:themeColor="text1"/>
        </w:rPr>
        <w:t>・治療についての現状把握と発達障害を対照とし</w:t>
      </w:r>
      <w:r w:rsidRPr="00871BC1">
        <w:rPr>
          <w:rFonts w:ascii="Times New Roman" w:eastAsia="ＭＳ 明朝" w:hAnsi="Times New Roman" w:hint="eastAsia"/>
          <w:color w:val="000000" w:themeColor="text1"/>
        </w:rPr>
        <w:t>た</w:t>
      </w:r>
      <w:r w:rsidRPr="00871BC1">
        <w:rPr>
          <w:rFonts w:ascii="Times New Roman" w:eastAsia="ＭＳ 明朝" w:hAnsi="Times New Roman"/>
          <w:color w:val="000000" w:themeColor="text1"/>
        </w:rPr>
        <w:t>デイケア（</w:t>
      </w:r>
      <w:r w:rsidRPr="00871BC1">
        <w:rPr>
          <w:rFonts w:ascii="Times New Roman" w:eastAsia="ＭＳ 明朝" w:hAnsi="Times New Roman" w:hint="eastAsia"/>
          <w:color w:val="000000" w:themeColor="text1"/>
        </w:rPr>
        <w:t>ショート</w:t>
      </w:r>
      <w:r w:rsidRPr="00871BC1">
        <w:rPr>
          <w:rFonts w:ascii="Times New Roman" w:eastAsia="ＭＳ 明朝" w:hAnsi="Times New Roman"/>
          <w:color w:val="000000" w:themeColor="text1"/>
        </w:rPr>
        <w:t>ケア）</w:t>
      </w:r>
      <w:r w:rsidRPr="00871BC1">
        <w:rPr>
          <w:rFonts w:ascii="Times New Roman" w:eastAsia="ＭＳ 明朝" w:hAnsi="Times New Roman" w:hint="eastAsia"/>
          <w:color w:val="000000" w:themeColor="text1"/>
        </w:rPr>
        <w:t>プログラムの</w:t>
      </w:r>
      <w:r w:rsidRPr="00871BC1">
        <w:rPr>
          <w:rFonts w:ascii="Times New Roman" w:eastAsia="ＭＳ 明朝" w:hAnsi="Times New Roman"/>
          <w:color w:val="000000" w:themeColor="text1"/>
        </w:rPr>
        <w:t>開発</w:t>
      </w:r>
      <w:r w:rsidR="00FA48E8" w:rsidRPr="00871BC1">
        <w:rPr>
          <w:rFonts w:ascii="Times New Roman" w:eastAsia="ＭＳ 明朝" w:hAnsi="Times New Roman" w:hint="eastAsia"/>
          <w:color w:val="000000" w:themeColor="text1"/>
        </w:rPr>
        <w:t xml:space="preserve">. </w:t>
      </w:r>
      <w:r w:rsidRPr="00871BC1">
        <w:rPr>
          <w:rFonts w:ascii="Times New Roman" w:eastAsia="ＭＳ 明朝" w:hAnsi="Times New Roman" w:hint="eastAsia"/>
          <w:color w:val="000000" w:themeColor="text1"/>
        </w:rPr>
        <w:t>平成</w:t>
      </w:r>
      <w:r w:rsidRPr="00871BC1">
        <w:rPr>
          <w:rFonts w:ascii="Times New Roman" w:eastAsia="ＭＳ 明朝" w:hAnsi="Times New Roman"/>
          <w:color w:val="000000" w:themeColor="text1"/>
        </w:rPr>
        <w:t>25</w:t>
      </w:r>
      <w:r w:rsidRPr="00871BC1">
        <w:rPr>
          <w:rFonts w:ascii="Times New Roman" w:eastAsia="ＭＳ 明朝" w:hAnsi="Times New Roman"/>
          <w:color w:val="000000" w:themeColor="text1"/>
        </w:rPr>
        <w:t>年度厚生労働省障害者</w:t>
      </w:r>
      <w:r w:rsidRPr="00871BC1">
        <w:rPr>
          <w:rFonts w:ascii="Times New Roman" w:eastAsia="ＭＳ 明朝" w:hAnsi="Times New Roman" w:hint="eastAsia"/>
          <w:color w:val="000000" w:themeColor="text1"/>
        </w:rPr>
        <w:t>総合</w:t>
      </w:r>
      <w:r w:rsidRPr="00871BC1">
        <w:rPr>
          <w:rFonts w:ascii="Times New Roman" w:eastAsia="ＭＳ 明朝" w:hAnsi="Times New Roman"/>
          <w:color w:val="000000" w:themeColor="text1"/>
        </w:rPr>
        <w:t>福祉推進事業</w:t>
      </w:r>
      <w:r w:rsidR="00FA48E8" w:rsidRPr="00871BC1">
        <w:rPr>
          <w:rFonts w:ascii="Times New Roman" w:eastAsia="ＭＳ 明朝" w:hAnsi="Times New Roman" w:hint="eastAsia"/>
          <w:color w:val="000000" w:themeColor="text1"/>
        </w:rPr>
        <w:t>.</w:t>
      </w:r>
      <w:r w:rsidR="00FA48E8" w:rsidRPr="00871BC1">
        <w:rPr>
          <w:rFonts w:ascii="Times New Roman" w:eastAsia="ＭＳ 明朝" w:hAnsi="Times New Roman"/>
          <w:color w:val="000000" w:themeColor="text1"/>
        </w:rPr>
        <w:t xml:space="preserve"> </w:t>
      </w:r>
      <w:r w:rsidRPr="00871BC1">
        <w:rPr>
          <w:rFonts w:ascii="Times New Roman" w:eastAsia="ＭＳ 明朝" w:hAnsi="Times New Roman"/>
          <w:color w:val="000000" w:themeColor="text1"/>
        </w:rPr>
        <w:t>Retrieved</w:t>
      </w:r>
      <w:r w:rsidR="00AA018F" w:rsidRPr="00871BC1">
        <w:rPr>
          <w:rFonts w:ascii="Times New Roman" w:eastAsia="ＭＳ 明朝" w:hAnsi="Times New Roman"/>
          <w:color w:val="000000" w:themeColor="text1"/>
        </w:rPr>
        <w:t xml:space="preserve"> </w:t>
      </w:r>
      <w:r w:rsidRPr="00871BC1">
        <w:rPr>
          <w:rFonts w:ascii="Times New Roman" w:eastAsia="ＭＳ 明朝" w:hAnsi="Times New Roman"/>
          <w:color w:val="000000" w:themeColor="text1"/>
        </w:rPr>
        <w:t xml:space="preserve">from </w:t>
      </w:r>
      <w:hyperlink r:id="rId12" w:history="1">
        <w:r w:rsidRPr="00871BC1">
          <w:rPr>
            <w:rStyle w:val="af1"/>
            <w:rFonts w:ascii="Times New Roman" w:eastAsia="ＭＳ 明朝" w:hAnsi="Times New Roman"/>
            <w:color w:val="000000" w:themeColor="text1"/>
            <w:u w:val="none"/>
          </w:rPr>
          <w:t>https://www.mhlw.go.jp</w:t>
        </w:r>
        <w:r w:rsidR="00BF5B32" w:rsidRPr="00871BC1">
          <w:rPr>
            <w:rStyle w:val="af1"/>
            <w:rFonts w:ascii="Times New Roman" w:eastAsia="ＭＳ 明朝" w:hAnsi="Times New Roman"/>
            <w:color w:val="000000" w:themeColor="text1"/>
            <w:u w:val="none"/>
          </w:rPr>
          <w:t>/file/06-Seisakujouhou-12200000</w:t>
        </w:r>
        <w:r w:rsidRPr="00871BC1">
          <w:rPr>
            <w:rStyle w:val="af1"/>
            <w:rFonts w:ascii="Times New Roman" w:eastAsia="ＭＳ 明朝" w:hAnsi="Times New Roman"/>
            <w:color w:val="000000" w:themeColor="text1"/>
            <w:u w:val="none"/>
          </w:rPr>
          <w:t>Shakaiengokyokushougaihokenfukushibu/0000067424.pdf</w:t>
        </w:r>
      </w:hyperlink>
      <w:r w:rsidR="00FA48E8" w:rsidRPr="00871BC1">
        <w:rPr>
          <w:rFonts w:ascii="Times New Roman" w:eastAsia="ＭＳ 明朝" w:hAnsi="Times New Roman" w:hint="eastAsia"/>
          <w:color w:val="000000" w:themeColor="text1"/>
        </w:rPr>
        <w:t>（</w:t>
      </w:r>
      <w:r w:rsidR="00FA48E8" w:rsidRPr="00871BC1">
        <w:rPr>
          <w:rFonts w:ascii="Times New Roman" w:eastAsia="ＭＳ 明朝" w:hAnsi="Times New Roman"/>
          <w:color w:val="000000" w:themeColor="text1"/>
        </w:rPr>
        <w:t>2022</w:t>
      </w:r>
      <w:r w:rsidR="00FA48E8" w:rsidRPr="00871BC1">
        <w:rPr>
          <w:rFonts w:ascii="Times New Roman" w:eastAsia="ＭＳ 明朝" w:hAnsi="Times New Roman" w:hint="eastAsia"/>
          <w:color w:val="000000" w:themeColor="text1"/>
        </w:rPr>
        <w:t>年</w:t>
      </w:r>
      <w:r w:rsidR="00FA48E8" w:rsidRPr="00871BC1">
        <w:rPr>
          <w:rFonts w:ascii="Times New Roman" w:eastAsia="ＭＳ 明朝" w:hAnsi="Times New Roman" w:hint="eastAsia"/>
          <w:color w:val="000000" w:themeColor="text1"/>
        </w:rPr>
        <w:t>3</w:t>
      </w:r>
      <w:r w:rsidR="00FA48E8" w:rsidRPr="00871BC1">
        <w:rPr>
          <w:rFonts w:ascii="Times New Roman" w:eastAsia="ＭＳ 明朝" w:hAnsi="Times New Roman" w:hint="eastAsia"/>
          <w:color w:val="000000" w:themeColor="text1"/>
        </w:rPr>
        <w:t>月</w:t>
      </w:r>
      <w:r w:rsidR="00FA48E8" w:rsidRPr="00871BC1">
        <w:rPr>
          <w:rFonts w:ascii="Times New Roman" w:eastAsia="ＭＳ 明朝" w:hAnsi="Times New Roman" w:hint="eastAsia"/>
          <w:color w:val="000000" w:themeColor="text1"/>
        </w:rPr>
        <w:t>9</w:t>
      </w:r>
      <w:r w:rsidR="00FA48E8" w:rsidRPr="00871BC1">
        <w:rPr>
          <w:rFonts w:ascii="Times New Roman" w:eastAsia="ＭＳ 明朝" w:hAnsi="Times New Roman" w:hint="eastAsia"/>
          <w:color w:val="000000" w:themeColor="text1"/>
        </w:rPr>
        <w:t>日</w:t>
      </w:r>
      <w:r w:rsidR="00134A34" w:rsidRPr="00871BC1">
        <w:rPr>
          <w:rFonts w:ascii="Times New Roman" w:eastAsia="ＭＳ 明朝" w:hAnsi="Times New Roman" w:hint="eastAsia"/>
          <w:color w:val="000000" w:themeColor="text1"/>
        </w:rPr>
        <w:t>閲覧</w:t>
      </w:r>
      <w:r w:rsidR="00FA48E8" w:rsidRPr="00871BC1">
        <w:rPr>
          <w:rFonts w:ascii="Times New Roman" w:eastAsia="ＭＳ 明朝" w:hAnsi="Times New Roman" w:hint="eastAsia"/>
          <w:color w:val="000000" w:themeColor="text1"/>
        </w:rPr>
        <w:t>）</w:t>
      </w:r>
    </w:p>
    <w:p w14:paraId="2DA965D2" w14:textId="6219D1F1" w:rsidR="00151BCF" w:rsidRPr="00871BC1" w:rsidRDefault="00151BCF" w:rsidP="00AA018F">
      <w:pPr>
        <w:ind w:left="283" w:hangingChars="133" w:hanging="283"/>
        <w:rPr>
          <w:rFonts w:ascii="Times New Roman" w:eastAsia="ＭＳ 明朝" w:hAnsi="Times New Roman"/>
          <w:color w:val="000000" w:themeColor="text1"/>
        </w:rPr>
      </w:pPr>
      <w:r w:rsidRPr="00871BC1">
        <w:rPr>
          <w:rFonts w:ascii="Times New Roman" w:eastAsia="ＭＳ 明朝" w:hAnsi="Times New Roman" w:hint="eastAsia"/>
          <w:color w:val="000000" w:themeColor="text1"/>
        </w:rPr>
        <w:t>学校法人昭和大学（</w:t>
      </w:r>
      <w:r w:rsidRPr="00871BC1">
        <w:rPr>
          <w:rFonts w:ascii="Times New Roman" w:eastAsia="ＭＳ 明朝" w:hAnsi="Times New Roman"/>
          <w:color w:val="000000" w:themeColor="text1"/>
        </w:rPr>
        <w:t>2015</w:t>
      </w:r>
      <w:r w:rsidRPr="00871BC1">
        <w:rPr>
          <w:rFonts w:ascii="Times New Roman" w:eastAsia="ＭＳ 明朝" w:hAnsi="Times New Roman"/>
          <w:color w:val="000000" w:themeColor="text1"/>
        </w:rPr>
        <w:t>）</w:t>
      </w:r>
      <w:r w:rsidR="00FA48E8" w:rsidRPr="00871BC1">
        <w:rPr>
          <w:rFonts w:ascii="Times New Roman" w:eastAsia="ＭＳ 明朝" w:hAnsi="Times New Roman" w:hint="eastAsia"/>
          <w:color w:val="000000" w:themeColor="text1"/>
        </w:rPr>
        <w:t xml:space="preserve">. </w:t>
      </w:r>
      <w:r w:rsidRPr="00871BC1">
        <w:rPr>
          <w:rFonts w:ascii="Times New Roman" w:eastAsia="ＭＳ 明朝" w:hAnsi="Times New Roman" w:hint="eastAsia"/>
          <w:color w:val="000000" w:themeColor="text1"/>
        </w:rPr>
        <w:t>「</w:t>
      </w:r>
      <w:r w:rsidRPr="00871BC1">
        <w:rPr>
          <w:rFonts w:ascii="Times New Roman" w:eastAsia="ＭＳ 明朝" w:hAnsi="Times New Roman"/>
          <w:color w:val="000000" w:themeColor="text1"/>
        </w:rPr>
        <w:t>成人期発達障害者のためのデイケア・</w:t>
      </w:r>
      <w:r w:rsidRPr="00871BC1">
        <w:rPr>
          <w:rFonts w:ascii="Times New Roman" w:eastAsia="ＭＳ 明朝" w:hAnsi="Times New Roman" w:hint="eastAsia"/>
          <w:color w:val="000000" w:themeColor="text1"/>
        </w:rPr>
        <w:t>プログラム」</w:t>
      </w:r>
      <w:r w:rsidRPr="00871BC1">
        <w:rPr>
          <w:rFonts w:ascii="Times New Roman" w:eastAsia="ＭＳ 明朝" w:hAnsi="Times New Roman"/>
          <w:color w:val="000000" w:themeColor="text1"/>
        </w:rPr>
        <w:t>に</w:t>
      </w:r>
      <w:r w:rsidRPr="00871BC1">
        <w:rPr>
          <w:rFonts w:ascii="Times New Roman" w:eastAsia="ＭＳ 明朝" w:hAnsi="Times New Roman" w:hint="eastAsia"/>
          <w:color w:val="000000" w:themeColor="text1"/>
        </w:rPr>
        <w:t>関する</w:t>
      </w:r>
      <w:r w:rsidRPr="00871BC1">
        <w:rPr>
          <w:rFonts w:ascii="Times New Roman" w:eastAsia="ＭＳ 明朝" w:hAnsi="Times New Roman"/>
          <w:color w:val="000000" w:themeColor="text1"/>
        </w:rPr>
        <w:t>調査について</w:t>
      </w:r>
      <w:r w:rsidR="00FA48E8" w:rsidRPr="00871BC1">
        <w:rPr>
          <w:rFonts w:ascii="Times New Roman" w:eastAsia="ＭＳ 明朝" w:hAnsi="Times New Roman" w:hint="eastAsia"/>
          <w:color w:val="000000" w:themeColor="text1"/>
        </w:rPr>
        <w:t xml:space="preserve">. </w:t>
      </w:r>
      <w:r w:rsidRPr="00871BC1">
        <w:rPr>
          <w:rFonts w:ascii="Times New Roman" w:eastAsia="ＭＳ 明朝" w:hAnsi="Times New Roman"/>
          <w:color w:val="000000" w:themeColor="text1"/>
        </w:rPr>
        <w:t>平成</w:t>
      </w:r>
      <w:r w:rsidRPr="00871BC1">
        <w:rPr>
          <w:rFonts w:ascii="Times New Roman" w:eastAsia="ＭＳ 明朝" w:hAnsi="Times New Roman"/>
          <w:color w:val="000000" w:themeColor="text1"/>
        </w:rPr>
        <w:t>26</w:t>
      </w:r>
      <w:r w:rsidRPr="00871BC1">
        <w:rPr>
          <w:rFonts w:ascii="Times New Roman" w:eastAsia="ＭＳ 明朝" w:hAnsi="Times New Roman"/>
          <w:color w:val="000000" w:themeColor="text1"/>
        </w:rPr>
        <w:t>年度厚生労働省障害者</w:t>
      </w:r>
      <w:r w:rsidRPr="00871BC1">
        <w:rPr>
          <w:rFonts w:ascii="Times New Roman" w:eastAsia="ＭＳ 明朝" w:hAnsi="Times New Roman" w:hint="eastAsia"/>
          <w:color w:val="000000" w:themeColor="text1"/>
        </w:rPr>
        <w:t>総合</w:t>
      </w:r>
      <w:r w:rsidRPr="00871BC1">
        <w:rPr>
          <w:rFonts w:ascii="Times New Roman" w:eastAsia="ＭＳ 明朝" w:hAnsi="Times New Roman"/>
          <w:color w:val="000000" w:themeColor="text1"/>
        </w:rPr>
        <w:t>福祉推進事業</w:t>
      </w:r>
      <w:r w:rsidR="00FA48E8" w:rsidRPr="00871BC1">
        <w:rPr>
          <w:rFonts w:ascii="Times New Roman" w:eastAsia="ＭＳ 明朝" w:hAnsi="Times New Roman" w:hint="eastAsia"/>
          <w:color w:val="000000" w:themeColor="text1"/>
        </w:rPr>
        <w:t>.</w:t>
      </w:r>
      <w:r w:rsidR="00FA48E8" w:rsidRPr="00871BC1">
        <w:rPr>
          <w:rFonts w:ascii="Times New Roman" w:eastAsia="ＭＳ 明朝" w:hAnsi="Times New Roman"/>
          <w:color w:val="000000" w:themeColor="text1"/>
        </w:rPr>
        <w:t xml:space="preserve"> </w:t>
      </w:r>
      <w:r w:rsidRPr="00871BC1">
        <w:rPr>
          <w:rFonts w:ascii="Times New Roman" w:eastAsia="ＭＳ 明朝" w:hAnsi="Times New Roman"/>
          <w:color w:val="000000" w:themeColor="text1"/>
        </w:rPr>
        <w:t>Retrieved</w:t>
      </w:r>
      <w:r w:rsidR="00AA018F" w:rsidRPr="00871BC1">
        <w:rPr>
          <w:rFonts w:ascii="Times New Roman" w:eastAsia="ＭＳ 明朝" w:hAnsi="Times New Roman" w:hint="eastAsia"/>
          <w:color w:val="000000" w:themeColor="text1"/>
        </w:rPr>
        <w:t xml:space="preserve"> </w:t>
      </w:r>
      <w:r w:rsidRPr="00871BC1">
        <w:rPr>
          <w:rFonts w:ascii="Times New Roman" w:eastAsia="ＭＳ 明朝" w:hAnsi="Times New Roman"/>
          <w:color w:val="000000" w:themeColor="text1"/>
        </w:rPr>
        <w:t>from https://www.mhlw.go.jp/file/06-Seisakujouhou-1220</w:t>
      </w:r>
      <w:r w:rsidR="009D4023" w:rsidRPr="00871BC1">
        <w:rPr>
          <w:rFonts w:ascii="Times New Roman" w:eastAsia="ＭＳ 明朝" w:hAnsi="Times New Roman"/>
          <w:color w:val="000000" w:themeColor="text1"/>
        </w:rPr>
        <w:t>0000</w:t>
      </w:r>
      <w:r w:rsidRPr="00871BC1">
        <w:rPr>
          <w:rFonts w:ascii="Times New Roman" w:eastAsia="ＭＳ 明朝" w:hAnsi="Times New Roman"/>
          <w:color w:val="000000" w:themeColor="text1"/>
        </w:rPr>
        <w:t>Shakaiengokyokushougaihokenfukushibu/0000099404.pdf</w:t>
      </w:r>
      <w:r w:rsidR="00FA48E8" w:rsidRPr="00871BC1">
        <w:rPr>
          <w:rFonts w:ascii="Times New Roman" w:eastAsia="ＭＳ 明朝" w:hAnsi="Times New Roman" w:hint="eastAsia"/>
          <w:color w:val="000000" w:themeColor="text1"/>
        </w:rPr>
        <w:t>（</w:t>
      </w:r>
      <w:r w:rsidR="00FA48E8" w:rsidRPr="00871BC1">
        <w:rPr>
          <w:rFonts w:ascii="Times New Roman" w:eastAsia="ＭＳ 明朝" w:hAnsi="Times New Roman"/>
          <w:color w:val="000000" w:themeColor="text1"/>
        </w:rPr>
        <w:t>2022</w:t>
      </w:r>
      <w:r w:rsidR="00FA48E8" w:rsidRPr="00871BC1">
        <w:rPr>
          <w:rFonts w:ascii="Times New Roman" w:eastAsia="ＭＳ 明朝" w:hAnsi="Times New Roman"/>
          <w:color w:val="000000" w:themeColor="text1"/>
        </w:rPr>
        <w:t>年</w:t>
      </w:r>
      <w:r w:rsidR="00FA48E8" w:rsidRPr="00871BC1">
        <w:rPr>
          <w:rFonts w:ascii="Times New Roman" w:eastAsia="ＭＳ 明朝" w:hAnsi="Times New Roman" w:hint="eastAsia"/>
          <w:color w:val="000000" w:themeColor="text1"/>
        </w:rPr>
        <w:t>3</w:t>
      </w:r>
      <w:r w:rsidR="00FA48E8" w:rsidRPr="00871BC1">
        <w:rPr>
          <w:rFonts w:ascii="Times New Roman" w:eastAsia="ＭＳ 明朝" w:hAnsi="Times New Roman" w:hint="eastAsia"/>
          <w:color w:val="000000" w:themeColor="text1"/>
        </w:rPr>
        <w:t>月</w:t>
      </w:r>
      <w:r w:rsidR="00FA48E8" w:rsidRPr="00871BC1">
        <w:rPr>
          <w:rFonts w:ascii="Times New Roman" w:eastAsia="ＭＳ 明朝" w:hAnsi="Times New Roman" w:hint="eastAsia"/>
          <w:color w:val="000000" w:themeColor="text1"/>
        </w:rPr>
        <w:t>9</w:t>
      </w:r>
      <w:r w:rsidR="00FA48E8" w:rsidRPr="00871BC1">
        <w:rPr>
          <w:rFonts w:ascii="Times New Roman" w:eastAsia="ＭＳ 明朝" w:hAnsi="Times New Roman"/>
          <w:color w:val="000000" w:themeColor="text1"/>
        </w:rPr>
        <w:t>日</w:t>
      </w:r>
      <w:r w:rsidR="00134A34" w:rsidRPr="00871BC1">
        <w:rPr>
          <w:rFonts w:ascii="Times New Roman" w:eastAsia="ＭＳ 明朝" w:hAnsi="Times New Roman" w:hint="eastAsia"/>
          <w:color w:val="000000" w:themeColor="text1"/>
        </w:rPr>
        <w:t>閲覧</w:t>
      </w:r>
      <w:r w:rsidR="00FA48E8" w:rsidRPr="00871BC1">
        <w:rPr>
          <w:rFonts w:ascii="Times New Roman" w:eastAsia="ＭＳ 明朝" w:hAnsi="Times New Roman" w:hint="eastAsia"/>
          <w:color w:val="000000" w:themeColor="text1"/>
        </w:rPr>
        <w:t>）</w:t>
      </w:r>
    </w:p>
    <w:p w14:paraId="3414235A" w14:textId="56DCB778" w:rsidR="00580914" w:rsidRPr="00871BC1" w:rsidRDefault="00147647" w:rsidP="00AA018F">
      <w:pPr>
        <w:ind w:left="296" w:hangingChars="133" w:hanging="296"/>
        <w:rPr>
          <w:rFonts w:ascii="Times New Roman" w:eastAsia="ＭＳ 明朝" w:hAnsi="Times New Roman"/>
          <w:color w:val="000000" w:themeColor="text1"/>
          <w:sz w:val="22"/>
        </w:rPr>
      </w:pPr>
      <w:r w:rsidRPr="00871BC1">
        <w:rPr>
          <w:rFonts w:ascii="Times New Roman" w:eastAsia="ＭＳ 明朝" w:hAnsi="Times New Roman" w:hint="eastAsia"/>
          <w:color w:val="000000" w:themeColor="text1"/>
          <w:sz w:val="22"/>
        </w:rPr>
        <w:t>後藤</w:t>
      </w:r>
      <w:r w:rsidR="00AA018F" w:rsidRPr="00871BC1">
        <w:rPr>
          <w:rFonts w:ascii="Times New Roman" w:eastAsia="ＭＳ 明朝" w:hAnsi="Times New Roman" w:hint="eastAsia"/>
          <w:color w:val="000000" w:themeColor="text1"/>
          <w:sz w:val="22"/>
        </w:rPr>
        <w:t xml:space="preserve"> </w:t>
      </w:r>
      <w:r w:rsidRPr="00871BC1">
        <w:rPr>
          <w:rFonts w:ascii="Times New Roman" w:eastAsia="ＭＳ 明朝" w:hAnsi="Times New Roman"/>
          <w:color w:val="000000" w:themeColor="text1"/>
          <w:sz w:val="22"/>
        </w:rPr>
        <w:t>牧子</w:t>
      </w:r>
      <w:r w:rsidRPr="00871BC1">
        <w:rPr>
          <w:rFonts w:ascii="Times New Roman" w:eastAsia="ＭＳ 明朝" w:hAnsi="Times New Roman" w:hint="eastAsia"/>
          <w:color w:val="000000" w:themeColor="text1"/>
          <w:sz w:val="22"/>
        </w:rPr>
        <w:t>・</w:t>
      </w:r>
      <w:r w:rsidRPr="00871BC1">
        <w:rPr>
          <w:rFonts w:ascii="Times New Roman" w:eastAsia="ＭＳ 明朝" w:hAnsi="Times New Roman"/>
          <w:color w:val="000000" w:themeColor="text1"/>
          <w:sz w:val="22"/>
        </w:rPr>
        <w:t>上田</w:t>
      </w:r>
      <w:r w:rsidR="00AA018F" w:rsidRPr="00871BC1">
        <w:rPr>
          <w:rFonts w:ascii="Times New Roman" w:eastAsia="ＭＳ 明朝" w:hAnsi="Times New Roman" w:hint="eastAsia"/>
          <w:color w:val="000000" w:themeColor="text1"/>
          <w:sz w:val="22"/>
        </w:rPr>
        <w:t xml:space="preserve"> </w:t>
      </w:r>
      <w:r w:rsidRPr="00871BC1">
        <w:rPr>
          <w:rFonts w:ascii="Times New Roman" w:eastAsia="ＭＳ 明朝" w:hAnsi="Times New Roman"/>
          <w:color w:val="000000" w:themeColor="text1"/>
          <w:sz w:val="22"/>
        </w:rPr>
        <w:t>展久</w:t>
      </w:r>
      <w:r w:rsidRPr="00871BC1">
        <w:rPr>
          <w:rFonts w:ascii="Times New Roman" w:eastAsia="ＭＳ 明朝" w:hAnsi="Times New Roman" w:hint="eastAsia"/>
          <w:color w:val="000000" w:themeColor="text1"/>
          <w:sz w:val="22"/>
        </w:rPr>
        <w:t>・</w:t>
      </w:r>
      <w:r w:rsidRPr="00871BC1">
        <w:rPr>
          <w:rFonts w:ascii="Times New Roman" w:eastAsia="ＭＳ 明朝" w:hAnsi="Times New Roman"/>
          <w:color w:val="000000" w:themeColor="text1"/>
          <w:sz w:val="22"/>
        </w:rPr>
        <w:t>吉村</w:t>
      </w:r>
      <w:r w:rsidR="00AA018F" w:rsidRPr="00871BC1">
        <w:rPr>
          <w:rFonts w:ascii="Times New Roman" w:eastAsia="ＭＳ 明朝" w:hAnsi="Times New Roman" w:hint="eastAsia"/>
          <w:color w:val="000000" w:themeColor="text1"/>
          <w:sz w:val="22"/>
        </w:rPr>
        <w:t xml:space="preserve"> </w:t>
      </w:r>
      <w:r w:rsidRPr="00871BC1">
        <w:rPr>
          <w:rFonts w:ascii="Times New Roman" w:eastAsia="ＭＳ 明朝" w:hAnsi="Times New Roman"/>
          <w:color w:val="000000" w:themeColor="text1"/>
          <w:sz w:val="22"/>
        </w:rPr>
        <w:t>玲児</w:t>
      </w:r>
      <w:r w:rsidRPr="00871BC1">
        <w:rPr>
          <w:rFonts w:ascii="Times New Roman" w:eastAsia="ＭＳ 明朝" w:hAnsi="Times New Roman" w:hint="eastAsia"/>
          <w:color w:val="000000" w:themeColor="text1"/>
          <w:sz w:val="22"/>
        </w:rPr>
        <w:t>・</w:t>
      </w:r>
      <w:r w:rsidRPr="00871BC1">
        <w:rPr>
          <w:rFonts w:ascii="Times New Roman" w:eastAsia="ＭＳ 明朝" w:hAnsi="Times New Roman"/>
          <w:color w:val="000000" w:themeColor="text1"/>
          <w:sz w:val="22"/>
        </w:rPr>
        <w:t>柿原</w:t>
      </w:r>
      <w:r w:rsidR="00AA018F" w:rsidRPr="00871BC1">
        <w:rPr>
          <w:rFonts w:ascii="Times New Roman" w:eastAsia="ＭＳ 明朝" w:hAnsi="Times New Roman" w:hint="eastAsia"/>
          <w:color w:val="000000" w:themeColor="text1"/>
          <w:sz w:val="22"/>
        </w:rPr>
        <w:t xml:space="preserve"> </w:t>
      </w:r>
      <w:r w:rsidRPr="00871BC1">
        <w:rPr>
          <w:rFonts w:ascii="Times New Roman" w:eastAsia="ＭＳ 明朝" w:hAnsi="Times New Roman"/>
          <w:color w:val="000000" w:themeColor="text1"/>
          <w:sz w:val="22"/>
        </w:rPr>
        <w:t>慎吾</w:t>
      </w:r>
      <w:r w:rsidRPr="00871BC1">
        <w:rPr>
          <w:rFonts w:ascii="Times New Roman" w:eastAsia="ＭＳ 明朝" w:hAnsi="Times New Roman" w:hint="eastAsia"/>
          <w:color w:val="000000" w:themeColor="text1"/>
          <w:sz w:val="22"/>
        </w:rPr>
        <w:t>・</w:t>
      </w:r>
      <w:r w:rsidRPr="00871BC1">
        <w:rPr>
          <w:rFonts w:ascii="Times New Roman" w:eastAsia="ＭＳ 明朝" w:hAnsi="Times New Roman"/>
          <w:color w:val="000000" w:themeColor="text1"/>
          <w:sz w:val="22"/>
        </w:rPr>
        <w:t>加治</w:t>
      </w:r>
      <w:r w:rsidR="00AA018F" w:rsidRPr="00871BC1">
        <w:rPr>
          <w:rFonts w:ascii="Times New Roman" w:eastAsia="ＭＳ 明朝" w:hAnsi="Times New Roman" w:hint="eastAsia"/>
          <w:color w:val="000000" w:themeColor="text1"/>
          <w:sz w:val="22"/>
        </w:rPr>
        <w:t xml:space="preserve"> </w:t>
      </w:r>
      <w:r w:rsidRPr="00871BC1">
        <w:rPr>
          <w:rFonts w:ascii="Times New Roman" w:eastAsia="ＭＳ 明朝" w:hAnsi="Times New Roman"/>
          <w:color w:val="000000" w:themeColor="text1"/>
          <w:sz w:val="22"/>
        </w:rPr>
        <w:t>恭子</w:t>
      </w:r>
      <w:r w:rsidRPr="00871BC1">
        <w:rPr>
          <w:rFonts w:ascii="Times New Roman" w:eastAsia="ＭＳ 明朝" w:hAnsi="Times New Roman" w:hint="eastAsia"/>
          <w:color w:val="000000" w:themeColor="text1"/>
          <w:sz w:val="22"/>
        </w:rPr>
        <w:t>・</w:t>
      </w:r>
      <w:r w:rsidRPr="00871BC1">
        <w:rPr>
          <w:rFonts w:ascii="Times New Roman" w:eastAsia="ＭＳ 明朝" w:hAnsi="Times New Roman"/>
          <w:color w:val="000000" w:themeColor="text1"/>
          <w:sz w:val="22"/>
        </w:rPr>
        <w:t>山田</w:t>
      </w:r>
      <w:r w:rsidR="00AA018F" w:rsidRPr="00871BC1">
        <w:rPr>
          <w:rFonts w:ascii="Times New Roman" w:eastAsia="ＭＳ 明朝" w:hAnsi="Times New Roman" w:hint="eastAsia"/>
          <w:color w:val="000000" w:themeColor="text1"/>
          <w:sz w:val="22"/>
        </w:rPr>
        <w:t xml:space="preserve"> </w:t>
      </w:r>
      <w:r w:rsidRPr="00871BC1">
        <w:rPr>
          <w:rFonts w:ascii="Times New Roman" w:eastAsia="ＭＳ 明朝" w:hAnsi="Times New Roman"/>
          <w:color w:val="000000" w:themeColor="text1"/>
          <w:sz w:val="22"/>
        </w:rPr>
        <w:t>恭久</w:t>
      </w:r>
      <w:r w:rsidRPr="00871BC1">
        <w:rPr>
          <w:rFonts w:ascii="Times New Roman" w:eastAsia="ＭＳ 明朝" w:hAnsi="Times New Roman" w:hint="eastAsia"/>
          <w:color w:val="000000" w:themeColor="text1"/>
          <w:sz w:val="22"/>
        </w:rPr>
        <w:t>・</w:t>
      </w:r>
      <w:r w:rsidRPr="00871BC1">
        <w:rPr>
          <w:rFonts w:ascii="Times New Roman" w:eastAsia="ＭＳ 明朝" w:hAnsi="Times New Roman"/>
          <w:color w:val="000000" w:themeColor="text1"/>
          <w:sz w:val="22"/>
        </w:rPr>
        <w:t>新開</w:t>
      </w:r>
      <w:r w:rsidR="00AA018F" w:rsidRPr="00871BC1">
        <w:rPr>
          <w:rFonts w:ascii="Times New Roman" w:eastAsia="ＭＳ 明朝" w:hAnsi="Times New Roman" w:hint="eastAsia"/>
          <w:color w:val="000000" w:themeColor="text1"/>
          <w:sz w:val="22"/>
        </w:rPr>
        <w:t xml:space="preserve"> </w:t>
      </w:r>
      <w:r w:rsidRPr="00871BC1">
        <w:rPr>
          <w:rFonts w:ascii="Times New Roman" w:eastAsia="ＭＳ 明朝" w:hAnsi="Times New Roman"/>
          <w:color w:val="000000" w:themeColor="text1"/>
          <w:sz w:val="22"/>
        </w:rPr>
        <w:t>浩二</w:t>
      </w:r>
      <w:r w:rsidRPr="00871BC1">
        <w:rPr>
          <w:rFonts w:ascii="Times New Roman" w:eastAsia="ＭＳ 明朝" w:hAnsi="Times New Roman" w:hint="eastAsia"/>
          <w:color w:val="000000" w:themeColor="text1"/>
          <w:sz w:val="22"/>
        </w:rPr>
        <w:t>・</w:t>
      </w:r>
      <w:r w:rsidRPr="00871BC1">
        <w:rPr>
          <w:rFonts w:ascii="Times New Roman" w:eastAsia="ＭＳ 明朝" w:hAnsi="Times New Roman"/>
          <w:color w:val="000000" w:themeColor="text1"/>
          <w:sz w:val="22"/>
        </w:rPr>
        <w:t>中島</w:t>
      </w:r>
      <w:r w:rsidR="00AA018F" w:rsidRPr="00871BC1">
        <w:rPr>
          <w:rFonts w:ascii="Times New Roman" w:eastAsia="ＭＳ 明朝" w:hAnsi="Times New Roman" w:hint="eastAsia"/>
          <w:color w:val="000000" w:themeColor="text1"/>
          <w:sz w:val="22"/>
        </w:rPr>
        <w:t xml:space="preserve"> </w:t>
      </w:r>
      <w:r w:rsidRPr="00871BC1">
        <w:rPr>
          <w:rFonts w:ascii="Times New Roman" w:eastAsia="ＭＳ 明朝" w:hAnsi="Times New Roman"/>
          <w:color w:val="000000" w:themeColor="text1"/>
          <w:sz w:val="22"/>
        </w:rPr>
        <w:t>満美</w:t>
      </w:r>
      <w:r w:rsidRPr="00871BC1">
        <w:rPr>
          <w:rFonts w:ascii="Times New Roman" w:eastAsia="ＭＳ 明朝" w:hAnsi="Times New Roman" w:hint="eastAsia"/>
          <w:color w:val="000000" w:themeColor="text1"/>
          <w:sz w:val="22"/>
        </w:rPr>
        <w:t>・</w:t>
      </w:r>
      <w:r w:rsidRPr="00871BC1">
        <w:rPr>
          <w:rFonts w:ascii="Times New Roman" w:eastAsia="ＭＳ 明朝" w:hAnsi="Times New Roman"/>
          <w:color w:val="000000" w:themeColor="text1"/>
          <w:sz w:val="22"/>
        </w:rPr>
        <w:t>岩田</w:t>
      </w:r>
      <w:r w:rsidR="00AA018F" w:rsidRPr="00871BC1">
        <w:rPr>
          <w:rFonts w:ascii="Times New Roman" w:eastAsia="ＭＳ 明朝" w:hAnsi="Times New Roman" w:hint="eastAsia"/>
          <w:color w:val="000000" w:themeColor="text1"/>
          <w:sz w:val="22"/>
        </w:rPr>
        <w:t xml:space="preserve"> </w:t>
      </w:r>
      <w:r w:rsidRPr="00871BC1">
        <w:rPr>
          <w:rFonts w:ascii="Times New Roman" w:eastAsia="ＭＳ 明朝" w:hAnsi="Times New Roman"/>
          <w:color w:val="000000" w:themeColor="text1"/>
          <w:sz w:val="22"/>
        </w:rPr>
        <w:t>昇</w:t>
      </w:r>
      <w:r w:rsidRPr="00871BC1">
        <w:rPr>
          <w:rFonts w:ascii="Times New Roman" w:eastAsia="ＭＳ 明朝" w:hAnsi="Times New Roman" w:hint="eastAsia"/>
          <w:color w:val="000000" w:themeColor="text1"/>
          <w:sz w:val="22"/>
        </w:rPr>
        <w:t>・</w:t>
      </w:r>
      <w:r w:rsidRPr="00871BC1">
        <w:rPr>
          <w:rFonts w:ascii="Times New Roman" w:eastAsia="ＭＳ 明朝" w:hAnsi="Times New Roman"/>
          <w:color w:val="000000" w:themeColor="text1"/>
          <w:sz w:val="22"/>
        </w:rPr>
        <w:t>樋口</w:t>
      </w:r>
      <w:r w:rsidR="00AA018F" w:rsidRPr="00871BC1">
        <w:rPr>
          <w:rFonts w:ascii="Times New Roman" w:eastAsia="ＭＳ 明朝" w:hAnsi="Times New Roman" w:hint="eastAsia"/>
          <w:color w:val="000000" w:themeColor="text1"/>
          <w:sz w:val="22"/>
        </w:rPr>
        <w:t xml:space="preserve"> </w:t>
      </w:r>
      <w:r w:rsidRPr="00871BC1">
        <w:rPr>
          <w:rFonts w:ascii="Times New Roman" w:eastAsia="ＭＳ 明朝" w:hAnsi="Times New Roman"/>
          <w:color w:val="000000" w:themeColor="text1"/>
          <w:sz w:val="22"/>
        </w:rPr>
        <w:t>輝彦</w:t>
      </w:r>
      <w:r w:rsidRPr="00871BC1">
        <w:rPr>
          <w:rFonts w:ascii="Times New Roman" w:eastAsia="ＭＳ 明朝" w:hAnsi="Times New Roman" w:hint="eastAsia"/>
          <w:color w:val="000000" w:themeColor="text1"/>
          <w:sz w:val="22"/>
        </w:rPr>
        <w:t>・</w:t>
      </w:r>
      <w:r w:rsidRPr="00871BC1">
        <w:rPr>
          <w:rFonts w:ascii="Times New Roman" w:eastAsia="ＭＳ 明朝" w:hAnsi="Times New Roman"/>
          <w:color w:val="000000" w:themeColor="text1"/>
          <w:sz w:val="22"/>
        </w:rPr>
        <w:t>中村</w:t>
      </w:r>
      <w:r w:rsidR="00AA018F" w:rsidRPr="00871BC1">
        <w:rPr>
          <w:rFonts w:ascii="Times New Roman" w:eastAsia="ＭＳ 明朝" w:hAnsi="Times New Roman" w:hint="eastAsia"/>
          <w:color w:val="000000" w:themeColor="text1"/>
          <w:sz w:val="22"/>
        </w:rPr>
        <w:t xml:space="preserve"> </w:t>
      </w:r>
      <w:r w:rsidRPr="00871BC1">
        <w:rPr>
          <w:rFonts w:ascii="Times New Roman" w:eastAsia="ＭＳ 明朝" w:hAnsi="Times New Roman"/>
          <w:color w:val="000000" w:themeColor="text1"/>
          <w:sz w:val="22"/>
        </w:rPr>
        <w:t>純</w:t>
      </w:r>
      <w:r w:rsidR="00580914" w:rsidRPr="00871BC1">
        <w:rPr>
          <w:rFonts w:ascii="Times New Roman" w:eastAsia="ＭＳ 明朝" w:hAnsi="Times New Roman"/>
          <w:color w:val="000000" w:themeColor="text1"/>
          <w:sz w:val="22"/>
        </w:rPr>
        <w:t>（</w:t>
      </w:r>
      <w:r w:rsidR="00580914" w:rsidRPr="00871BC1">
        <w:rPr>
          <w:rFonts w:ascii="Times New Roman" w:eastAsia="ＭＳ 明朝" w:hAnsi="Times New Roman" w:hint="eastAsia"/>
          <w:color w:val="000000" w:themeColor="text1"/>
          <w:sz w:val="22"/>
        </w:rPr>
        <w:t>2005</w:t>
      </w:r>
      <w:r w:rsidR="00580914" w:rsidRPr="00871BC1">
        <w:rPr>
          <w:rFonts w:ascii="Times New Roman" w:eastAsia="ＭＳ 明朝" w:hAnsi="Times New Roman"/>
          <w:color w:val="000000" w:themeColor="text1"/>
          <w:sz w:val="22"/>
        </w:rPr>
        <w:t>）</w:t>
      </w:r>
      <w:r w:rsidR="00580914" w:rsidRPr="00871BC1">
        <w:rPr>
          <w:rFonts w:ascii="Times New Roman" w:eastAsia="ＭＳ 明朝" w:hAnsi="Times New Roman" w:hint="eastAsia"/>
          <w:color w:val="000000" w:themeColor="text1"/>
          <w:sz w:val="22"/>
        </w:rPr>
        <w:t>.</w:t>
      </w:r>
      <w:r w:rsidR="00AA018F" w:rsidRPr="00871BC1">
        <w:rPr>
          <w:rFonts w:ascii="Times New Roman" w:eastAsia="ＭＳ 明朝" w:hAnsi="Times New Roman" w:hint="eastAsia"/>
          <w:color w:val="000000" w:themeColor="text1"/>
          <w:sz w:val="22"/>
        </w:rPr>
        <w:t xml:space="preserve"> </w:t>
      </w:r>
      <w:r w:rsidR="00580914" w:rsidRPr="00871BC1">
        <w:rPr>
          <w:rFonts w:ascii="Times New Roman" w:eastAsia="ＭＳ 明朝" w:hAnsi="Times New Roman" w:hint="eastAsia"/>
          <w:color w:val="000000" w:themeColor="text1"/>
          <w:sz w:val="22"/>
        </w:rPr>
        <w:t>Social Adaptation Self-evaluation Scale</w:t>
      </w:r>
      <w:r w:rsidR="00AA018F" w:rsidRPr="00871BC1">
        <w:rPr>
          <w:rFonts w:ascii="Times New Roman" w:eastAsia="ＭＳ 明朝" w:hAnsi="Times New Roman" w:hint="eastAsia"/>
          <w:color w:val="000000" w:themeColor="text1"/>
          <w:sz w:val="22"/>
        </w:rPr>
        <w:t xml:space="preserve"> </w:t>
      </w:r>
      <w:r w:rsidR="00580914" w:rsidRPr="00871BC1">
        <w:rPr>
          <w:rFonts w:ascii="Times New Roman" w:eastAsia="ＭＳ 明朝" w:hAnsi="Times New Roman" w:hint="eastAsia"/>
          <w:color w:val="000000" w:themeColor="text1"/>
          <w:sz w:val="22"/>
        </w:rPr>
        <w:t>(</w:t>
      </w:r>
      <w:r w:rsidR="00580914" w:rsidRPr="00871BC1">
        <w:rPr>
          <w:rFonts w:ascii="Times New Roman" w:eastAsia="ＭＳ 明朝" w:hAnsi="Times New Roman"/>
          <w:color w:val="000000" w:themeColor="text1"/>
          <w:sz w:val="22"/>
        </w:rPr>
        <w:t>SASS</w:t>
      </w:r>
      <w:r w:rsidR="00580914" w:rsidRPr="00871BC1">
        <w:rPr>
          <w:rFonts w:ascii="Times New Roman" w:eastAsia="ＭＳ 明朝" w:hAnsi="Times New Roman" w:hint="eastAsia"/>
          <w:color w:val="000000" w:themeColor="text1"/>
          <w:sz w:val="22"/>
        </w:rPr>
        <w:t>)</w:t>
      </w:r>
      <w:r w:rsidR="00580914" w:rsidRPr="00871BC1">
        <w:rPr>
          <w:rFonts w:ascii="Times New Roman" w:eastAsia="ＭＳ 明朝" w:hAnsi="Times New Roman" w:hint="eastAsia"/>
          <w:color w:val="000000" w:themeColor="text1"/>
          <w:sz w:val="22"/>
        </w:rPr>
        <w:t>日本語版</w:t>
      </w:r>
      <w:r w:rsidR="00580914" w:rsidRPr="00871BC1">
        <w:rPr>
          <w:rFonts w:ascii="Times New Roman" w:eastAsia="ＭＳ 明朝" w:hAnsi="Times New Roman"/>
          <w:color w:val="000000" w:themeColor="text1"/>
          <w:sz w:val="22"/>
        </w:rPr>
        <w:t>の信頼性および妥当性</w:t>
      </w:r>
      <w:r w:rsidR="008406EE" w:rsidRPr="00871BC1">
        <w:rPr>
          <w:rFonts w:ascii="Times New Roman" w:eastAsia="ＭＳ 明朝" w:hAnsi="Times New Roman" w:hint="eastAsia"/>
          <w:color w:val="000000" w:themeColor="text1"/>
          <w:sz w:val="22"/>
        </w:rPr>
        <w:t>.</w:t>
      </w:r>
      <w:r w:rsidR="008406EE" w:rsidRPr="00871BC1">
        <w:rPr>
          <w:rFonts w:ascii="Times New Roman" w:eastAsia="ＭＳ 明朝" w:hAnsi="Times New Roman"/>
          <w:color w:val="000000" w:themeColor="text1"/>
          <w:sz w:val="22"/>
        </w:rPr>
        <w:t xml:space="preserve"> </w:t>
      </w:r>
      <w:r w:rsidR="00580914" w:rsidRPr="00871BC1">
        <w:rPr>
          <w:rFonts w:ascii="Times New Roman" w:eastAsia="ＭＳ 明朝" w:hAnsi="Times New Roman"/>
          <w:color w:val="000000" w:themeColor="text1"/>
          <w:sz w:val="22"/>
        </w:rPr>
        <w:t>精神医学</w:t>
      </w:r>
      <w:r w:rsidR="00580914" w:rsidRPr="00871BC1">
        <w:rPr>
          <w:rFonts w:ascii="Times New Roman" w:eastAsia="ＭＳ 明朝" w:hAnsi="Times New Roman" w:hint="eastAsia"/>
          <w:color w:val="000000" w:themeColor="text1"/>
          <w:sz w:val="22"/>
        </w:rPr>
        <w:t>,</w:t>
      </w:r>
      <w:r w:rsidR="00AA018F" w:rsidRPr="00871BC1">
        <w:rPr>
          <w:rFonts w:ascii="Times New Roman" w:eastAsia="ＭＳ 明朝" w:hAnsi="Times New Roman" w:hint="eastAsia"/>
          <w:color w:val="000000" w:themeColor="text1"/>
          <w:sz w:val="22"/>
        </w:rPr>
        <w:t xml:space="preserve"> </w:t>
      </w:r>
      <w:r w:rsidR="00580914" w:rsidRPr="00871BC1">
        <w:rPr>
          <w:rFonts w:ascii="Times New Roman" w:eastAsia="ＭＳ 明朝" w:hAnsi="Times New Roman"/>
          <w:color w:val="000000" w:themeColor="text1"/>
          <w:sz w:val="22"/>
        </w:rPr>
        <w:t>47,</w:t>
      </w:r>
      <w:r w:rsidR="00AA018F" w:rsidRPr="00871BC1">
        <w:rPr>
          <w:rFonts w:ascii="Times New Roman" w:eastAsia="ＭＳ 明朝" w:hAnsi="Times New Roman" w:hint="eastAsia"/>
          <w:color w:val="000000" w:themeColor="text1"/>
          <w:sz w:val="22"/>
        </w:rPr>
        <w:t xml:space="preserve"> </w:t>
      </w:r>
      <w:r w:rsidR="00580914" w:rsidRPr="00871BC1">
        <w:rPr>
          <w:rFonts w:ascii="Times New Roman" w:eastAsia="ＭＳ 明朝" w:hAnsi="Times New Roman" w:hint="eastAsia"/>
          <w:color w:val="000000" w:themeColor="text1"/>
          <w:sz w:val="22"/>
        </w:rPr>
        <w:t>483-489</w:t>
      </w:r>
      <w:r w:rsidR="001F0A9A" w:rsidRPr="00871BC1">
        <w:rPr>
          <w:rFonts w:ascii="Times New Roman" w:eastAsia="ＭＳ 明朝" w:hAnsi="Times New Roman"/>
          <w:color w:val="000000" w:themeColor="text1"/>
          <w:sz w:val="22"/>
        </w:rPr>
        <w:t>.</w:t>
      </w:r>
    </w:p>
    <w:p w14:paraId="71360A81" w14:textId="6C7751A1" w:rsidR="00DD3F6C" w:rsidRPr="00871BC1" w:rsidRDefault="00DD3F6C" w:rsidP="00AA018F">
      <w:pPr>
        <w:ind w:left="296" w:hangingChars="133" w:hanging="296"/>
        <w:rPr>
          <w:rFonts w:ascii="Times New Roman" w:eastAsia="ＭＳ 明朝" w:hAnsi="Times New Roman"/>
          <w:color w:val="000000" w:themeColor="text1"/>
        </w:rPr>
      </w:pPr>
      <w:r w:rsidRPr="00871BC1">
        <w:rPr>
          <w:rFonts w:ascii="Times New Roman" w:eastAsia="ＭＳ 明朝" w:hAnsi="Times New Roman" w:hint="eastAsia"/>
          <w:color w:val="000000" w:themeColor="text1"/>
          <w:sz w:val="22"/>
        </w:rPr>
        <w:t>板野</w:t>
      </w:r>
      <w:r w:rsidR="00AA018F" w:rsidRPr="00871BC1">
        <w:rPr>
          <w:rFonts w:ascii="Times New Roman" w:eastAsia="ＭＳ 明朝" w:hAnsi="Times New Roman" w:hint="eastAsia"/>
          <w:color w:val="000000" w:themeColor="text1"/>
          <w:sz w:val="22"/>
        </w:rPr>
        <w:t xml:space="preserve"> </w:t>
      </w:r>
      <w:r w:rsidR="007A76A9" w:rsidRPr="00871BC1">
        <w:rPr>
          <w:rFonts w:ascii="Times New Roman" w:eastAsia="ＭＳ 明朝" w:hAnsi="Times New Roman" w:hint="eastAsia"/>
          <w:color w:val="000000" w:themeColor="text1"/>
          <w:sz w:val="22"/>
        </w:rPr>
        <w:t>雄二</w:t>
      </w:r>
      <w:r w:rsidRPr="00871BC1">
        <w:rPr>
          <w:rFonts w:ascii="Times New Roman" w:eastAsia="ＭＳ 明朝" w:hAnsi="Times New Roman" w:hint="eastAsia"/>
          <w:color w:val="000000" w:themeColor="text1"/>
          <w:sz w:val="22"/>
        </w:rPr>
        <w:t>・東條</w:t>
      </w:r>
      <w:r w:rsidR="00AA018F" w:rsidRPr="00871BC1">
        <w:rPr>
          <w:rFonts w:ascii="Times New Roman" w:eastAsia="ＭＳ 明朝" w:hAnsi="Times New Roman" w:hint="eastAsia"/>
          <w:color w:val="000000" w:themeColor="text1"/>
          <w:sz w:val="22"/>
        </w:rPr>
        <w:t xml:space="preserve"> </w:t>
      </w:r>
      <w:r w:rsidR="007A76A9" w:rsidRPr="00871BC1">
        <w:rPr>
          <w:rFonts w:ascii="Times New Roman" w:eastAsia="ＭＳ 明朝" w:hAnsi="Times New Roman" w:hint="eastAsia"/>
          <w:color w:val="000000" w:themeColor="text1"/>
          <w:sz w:val="22"/>
        </w:rPr>
        <w:t>光彦</w:t>
      </w:r>
      <w:r w:rsidRPr="00871BC1">
        <w:rPr>
          <w:rFonts w:ascii="Times New Roman" w:eastAsia="ＭＳ 明朝" w:hAnsi="Times New Roman" w:hint="eastAsia"/>
          <w:color w:val="000000" w:themeColor="text1"/>
          <w:sz w:val="22"/>
        </w:rPr>
        <w:t>（</w:t>
      </w:r>
      <w:r w:rsidRPr="00871BC1">
        <w:rPr>
          <w:rFonts w:ascii="Times New Roman" w:eastAsia="ＭＳ 明朝" w:hAnsi="Times New Roman"/>
          <w:color w:val="000000" w:themeColor="text1"/>
          <w:sz w:val="22"/>
        </w:rPr>
        <w:t>1986</w:t>
      </w:r>
      <w:r w:rsidRPr="00871BC1">
        <w:rPr>
          <w:rFonts w:ascii="Times New Roman" w:eastAsia="ＭＳ 明朝" w:hAnsi="Times New Roman" w:hint="eastAsia"/>
          <w:color w:val="000000" w:themeColor="text1"/>
          <w:sz w:val="22"/>
        </w:rPr>
        <w:t>）</w:t>
      </w:r>
      <w:r w:rsidR="00134A34" w:rsidRPr="00871BC1">
        <w:rPr>
          <w:rFonts w:ascii="Times New Roman" w:eastAsia="ＭＳ 明朝" w:hAnsi="Times New Roman" w:hint="eastAsia"/>
          <w:color w:val="000000" w:themeColor="text1"/>
          <w:sz w:val="22"/>
        </w:rPr>
        <w:t>.</w:t>
      </w:r>
      <w:r w:rsidRPr="00871BC1">
        <w:rPr>
          <w:rFonts w:ascii="Times New Roman" w:eastAsia="ＭＳ 明朝" w:hAnsi="Times New Roman"/>
          <w:color w:val="000000" w:themeColor="text1"/>
          <w:sz w:val="22"/>
        </w:rPr>
        <w:t xml:space="preserve"> </w:t>
      </w:r>
      <w:r w:rsidRPr="00871BC1">
        <w:rPr>
          <w:rFonts w:ascii="Times New Roman" w:eastAsia="ＭＳ 明朝" w:hAnsi="Times New Roman"/>
          <w:color w:val="000000" w:themeColor="text1"/>
        </w:rPr>
        <w:t>一般性セルフ・エフィカシー尺度作成の試み</w:t>
      </w:r>
      <w:r w:rsidR="007A76A9" w:rsidRPr="00871BC1">
        <w:rPr>
          <w:rFonts w:ascii="Times New Roman" w:eastAsia="ＭＳ 明朝" w:hAnsi="Times New Roman" w:hint="eastAsia"/>
          <w:color w:val="000000" w:themeColor="text1"/>
        </w:rPr>
        <w:t>.</w:t>
      </w:r>
      <w:r w:rsidR="007A76A9" w:rsidRPr="00871BC1">
        <w:rPr>
          <w:rFonts w:ascii="Times New Roman" w:eastAsia="ＭＳ 明朝" w:hAnsi="Times New Roman"/>
          <w:color w:val="000000" w:themeColor="text1"/>
        </w:rPr>
        <w:t xml:space="preserve"> </w:t>
      </w:r>
      <w:r w:rsidR="007A76A9" w:rsidRPr="00871BC1">
        <w:rPr>
          <w:rFonts w:ascii="Times New Roman" w:eastAsia="ＭＳ 明朝" w:hAnsi="Times New Roman" w:hint="eastAsia"/>
          <w:color w:val="000000" w:themeColor="text1"/>
        </w:rPr>
        <w:t>行動療法研究</w:t>
      </w:r>
      <w:r w:rsidR="007A76A9" w:rsidRPr="00871BC1">
        <w:rPr>
          <w:rFonts w:ascii="Times New Roman" w:eastAsia="ＭＳ 明朝" w:hAnsi="Times New Roman"/>
          <w:color w:val="000000" w:themeColor="text1"/>
        </w:rPr>
        <w:t>,</w:t>
      </w:r>
      <w:r w:rsidR="00AA018F" w:rsidRPr="00871BC1">
        <w:rPr>
          <w:rFonts w:ascii="Times New Roman" w:eastAsia="ＭＳ 明朝" w:hAnsi="Times New Roman" w:hint="eastAsia"/>
          <w:color w:val="000000" w:themeColor="text1"/>
        </w:rPr>
        <w:t xml:space="preserve"> </w:t>
      </w:r>
      <w:r w:rsidRPr="00871BC1">
        <w:rPr>
          <w:rFonts w:ascii="Times New Roman" w:eastAsia="ＭＳ 明朝" w:hAnsi="Times New Roman"/>
          <w:color w:val="000000" w:themeColor="text1"/>
        </w:rPr>
        <w:t>12,</w:t>
      </w:r>
      <w:r w:rsidR="007A76A9" w:rsidRPr="00871BC1">
        <w:rPr>
          <w:rFonts w:ascii="Times New Roman" w:eastAsia="ＭＳ 明朝" w:hAnsi="Times New Roman"/>
          <w:color w:val="000000" w:themeColor="text1"/>
        </w:rPr>
        <w:t xml:space="preserve"> </w:t>
      </w:r>
      <w:r w:rsidRPr="00871BC1">
        <w:rPr>
          <w:rFonts w:ascii="Times New Roman" w:eastAsia="ＭＳ 明朝" w:hAnsi="Times New Roman"/>
          <w:color w:val="000000" w:themeColor="text1"/>
        </w:rPr>
        <w:t>73-82</w:t>
      </w:r>
      <w:r w:rsidR="007A76A9" w:rsidRPr="00871BC1">
        <w:rPr>
          <w:rFonts w:ascii="Times New Roman" w:eastAsia="ＭＳ 明朝" w:hAnsi="Times New Roman" w:hint="eastAsia"/>
          <w:color w:val="000000" w:themeColor="text1"/>
        </w:rPr>
        <w:t>.</w:t>
      </w:r>
    </w:p>
    <w:p w14:paraId="6CF93F83" w14:textId="1456E4C9" w:rsidR="00DD3F6C" w:rsidRPr="00871BC1" w:rsidRDefault="00DD3F6C" w:rsidP="00AA018F">
      <w:pPr>
        <w:ind w:left="296" w:hangingChars="133" w:hanging="296"/>
        <w:rPr>
          <w:rFonts w:ascii="Times New Roman" w:eastAsia="ＭＳ 明朝" w:hAnsi="Times New Roman"/>
          <w:color w:val="000000" w:themeColor="text1"/>
        </w:rPr>
      </w:pPr>
      <w:r w:rsidRPr="00871BC1">
        <w:rPr>
          <w:rFonts w:ascii="Times New Roman" w:eastAsia="ＭＳ 明朝" w:hAnsi="Times New Roman" w:hint="eastAsia"/>
          <w:color w:val="000000" w:themeColor="text1"/>
          <w:sz w:val="22"/>
        </w:rPr>
        <w:t>片受</w:t>
      </w:r>
      <w:r w:rsidR="00AA018F" w:rsidRPr="00871BC1">
        <w:rPr>
          <w:rFonts w:ascii="Times New Roman" w:eastAsia="ＭＳ 明朝" w:hAnsi="Times New Roman" w:hint="eastAsia"/>
          <w:color w:val="000000" w:themeColor="text1"/>
          <w:sz w:val="22"/>
        </w:rPr>
        <w:t xml:space="preserve"> </w:t>
      </w:r>
      <w:r w:rsidRPr="00871BC1">
        <w:rPr>
          <w:rFonts w:ascii="Times New Roman" w:eastAsia="ＭＳ 明朝" w:hAnsi="Times New Roman" w:hint="eastAsia"/>
          <w:color w:val="000000" w:themeColor="text1"/>
          <w:sz w:val="22"/>
        </w:rPr>
        <w:t>靖・大貫</w:t>
      </w:r>
      <w:r w:rsidR="00AA018F" w:rsidRPr="00871BC1">
        <w:rPr>
          <w:rFonts w:ascii="Times New Roman" w:eastAsia="ＭＳ 明朝" w:hAnsi="Times New Roman" w:hint="eastAsia"/>
          <w:color w:val="000000" w:themeColor="text1"/>
          <w:sz w:val="22"/>
        </w:rPr>
        <w:t xml:space="preserve"> </w:t>
      </w:r>
      <w:r w:rsidRPr="00871BC1">
        <w:rPr>
          <w:rFonts w:ascii="Times New Roman" w:eastAsia="ＭＳ 明朝" w:hAnsi="Times New Roman" w:hint="eastAsia"/>
          <w:color w:val="000000" w:themeColor="text1"/>
          <w:sz w:val="22"/>
        </w:rPr>
        <w:t>尚子（</w:t>
      </w:r>
      <w:r w:rsidR="00441E3E" w:rsidRPr="00871BC1">
        <w:rPr>
          <w:rFonts w:ascii="Times New Roman" w:eastAsia="ＭＳ 明朝" w:hAnsi="Times New Roman"/>
          <w:color w:val="000000" w:themeColor="text1"/>
          <w:sz w:val="22"/>
        </w:rPr>
        <w:t>20</w:t>
      </w:r>
      <w:r w:rsidR="00441E3E" w:rsidRPr="00871BC1">
        <w:rPr>
          <w:rFonts w:ascii="Times New Roman" w:eastAsia="ＭＳ 明朝" w:hAnsi="Times New Roman" w:hint="eastAsia"/>
          <w:color w:val="000000" w:themeColor="text1"/>
          <w:sz w:val="22"/>
        </w:rPr>
        <w:t>14</w:t>
      </w:r>
      <w:r w:rsidRPr="00871BC1">
        <w:rPr>
          <w:rFonts w:ascii="Times New Roman" w:eastAsia="ＭＳ 明朝" w:hAnsi="Times New Roman" w:hint="eastAsia"/>
          <w:color w:val="000000" w:themeColor="text1"/>
          <w:sz w:val="22"/>
        </w:rPr>
        <w:t>）</w:t>
      </w:r>
      <w:r w:rsidR="00134A34" w:rsidRPr="00871BC1">
        <w:rPr>
          <w:rFonts w:ascii="Times New Roman" w:eastAsia="ＭＳ 明朝" w:hAnsi="Times New Roman" w:hint="eastAsia"/>
          <w:color w:val="000000" w:themeColor="text1"/>
          <w:sz w:val="22"/>
        </w:rPr>
        <w:t xml:space="preserve">. </w:t>
      </w:r>
      <w:r w:rsidRPr="00871BC1">
        <w:rPr>
          <w:rFonts w:ascii="Times New Roman" w:eastAsia="ＭＳ 明朝" w:hAnsi="Times New Roman" w:hint="eastAsia"/>
          <w:color w:val="000000" w:themeColor="text1"/>
          <w:sz w:val="22"/>
        </w:rPr>
        <w:t>大学生用ソーシャルサポート尺度の作成と信頼性</w:t>
      </w:r>
      <w:r w:rsidRPr="00871BC1">
        <w:rPr>
          <w:rFonts w:ascii="Times New Roman" w:eastAsia="ＭＳ 明朝" w:hAnsi="Times New Roman"/>
          <w:color w:val="000000" w:themeColor="text1"/>
          <w:sz w:val="22"/>
        </w:rPr>
        <w:t>・妥当性の検討</w:t>
      </w:r>
      <w:r w:rsidRPr="00871BC1">
        <w:rPr>
          <w:rFonts w:ascii="Times New Roman" w:eastAsia="ＭＳ 明朝" w:hAnsi="Times New Roman" w:hint="eastAsia"/>
          <w:color w:val="000000" w:themeColor="text1"/>
          <w:sz w:val="22"/>
        </w:rPr>
        <w:t>―評価的サポートを含む多因子構造の観点から―</w:t>
      </w:r>
      <w:r w:rsidR="009D4023" w:rsidRPr="00871BC1">
        <w:rPr>
          <w:rFonts w:ascii="Times New Roman" w:eastAsia="ＭＳ 明朝" w:hAnsi="Times New Roman"/>
          <w:color w:val="000000" w:themeColor="text1"/>
          <w:sz w:val="22"/>
        </w:rPr>
        <w:t xml:space="preserve">. </w:t>
      </w:r>
      <w:r w:rsidRPr="00871BC1">
        <w:rPr>
          <w:rFonts w:ascii="Times New Roman" w:eastAsia="ＭＳ 明朝" w:hAnsi="Times New Roman"/>
          <w:color w:val="000000" w:themeColor="text1"/>
        </w:rPr>
        <w:t>立正大学心理学研究年報</w:t>
      </w:r>
      <w:r w:rsidRPr="00871BC1">
        <w:rPr>
          <w:rFonts w:ascii="Times New Roman" w:eastAsia="ＭＳ 明朝" w:hAnsi="Times New Roman"/>
          <w:color w:val="000000" w:themeColor="text1"/>
        </w:rPr>
        <w:t>,</w:t>
      </w:r>
      <w:r w:rsidR="00AA018F" w:rsidRPr="00871BC1">
        <w:rPr>
          <w:rFonts w:ascii="Times New Roman" w:eastAsia="ＭＳ 明朝" w:hAnsi="Times New Roman" w:hint="eastAsia"/>
          <w:color w:val="000000" w:themeColor="text1"/>
        </w:rPr>
        <w:t xml:space="preserve"> </w:t>
      </w:r>
      <w:r w:rsidRPr="00871BC1">
        <w:rPr>
          <w:rFonts w:ascii="Times New Roman" w:eastAsia="ＭＳ 明朝" w:hAnsi="Times New Roman"/>
          <w:color w:val="000000" w:themeColor="text1"/>
        </w:rPr>
        <w:t>5,</w:t>
      </w:r>
      <w:r w:rsidR="00AA018F" w:rsidRPr="00871BC1">
        <w:rPr>
          <w:rFonts w:ascii="Times New Roman" w:eastAsia="ＭＳ 明朝" w:hAnsi="Times New Roman" w:hint="eastAsia"/>
          <w:color w:val="000000" w:themeColor="text1"/>
        </w:rPr>
        <w:t xml:space="preserve"> </w:t>
      </w:r>
      <w:r w:rsidRPr="00871BC1">
        <w:rPr>
          <w:rFonts w:ascii="Times New Roman" w:eastAsia="ＭＳ 明朝" w:hAnsi="Times New Roman"/>
          <w:color w:val="000000" w:themeColor="text1"/>
        </w:rPr>
        <w:t>37-46</w:t>
      </w:r>
      <w:r w:rsidR="009D4023" w:rsidRPr="00871BC1">
        <w:rPr>
          <w:rFonts w:ascii="Times New Roman" w:eastAsia="ＭＳ 明朝" w:hAnsi="Times New Roman"/>
          <w:color w:val="000000" w:themeColor="text1"/>
        </w:rPr>
        <w:t>.</w:t>
      </w:r>
    </w:p>
    <w:p w14:paraId="72A73B40" w14:textId="77777777" w:rsidR="00AA018F" w:rsidRPr="00871BC1" w:rsidRDefault="00DD3F6C" w:rsidP="00AA018F">
      <w:pPr>
        <w:ind w:left="283" w:hangingChars="133" w:hanging="283"/>
        <w:rPr>
          <w:rFonts w:ascii="Times New Roman" w:eastAsia="ＭＳ 明朝" w:hAnsi="Times New Roman"/>
          <w:color w:val="000000" w:themeColor="text1"/>
          <w:szCs w:val="21"/>
        </w:rPr>
      </w:pPr>
      <w:r w:rsidRPr="00871BC1">
        <w:rPr>
          <w:rFonts w:ascii="Times New Roman" w:eastAsia="ＭＳ 明朝" w:hAnsi="Times New Roman" w:hint="eastAsia"/>
          <w:color w:val="000000" w:themeColor="text1"/>
        </w:rPr>
        <w:lastRenderedPageBreak/>
        <w:t>牧山</w:t>
      </w:r>
      <w:r w:rsidR="00AA018F" w:rsidRPr="00871BC1">
        <w:rPr>
          <w:rFonts w:ascii="Times New Roman" w:eastAsia="ＭＳ 明朝" w:hAnsi="Times New Roman" w:hint="eastAsia"/>
          <w:color w:val="000000" w:themeColor="text1"/>
        </w:rPr>
        <w:t xml:space="preserve"> </w:t>
      </w:r>
      <w:r w:rsidRPr="00871BC1">
        <w:rPr>
          <w:rFonts w:ascii="Times New Roman" w:eastAsia="ＭＳ 明朝" w:hAnsi="Times New Roman" w:hint="eastAsia"/>
          <w:color w:val="000000" w:themeColor="text1"/>
        </w:rPr>
        <w:t>優・川嶋</w:t>
      </w:r>
      <w:r w:rsidR="00AA018F" w:rsidRPr="00871BC1">
        <w:rPr>
          <w:rFonts w:ascii="Times New Roman" w:eastAsia="ＭＳ 明朝" w:hAnsi="Times New Roman" w:hint="eastAsia"/>
          <w:color w:val="000000" w:themeColor="text1"/>
        </w:rPr>
        <w:t xml:space="preserve"> </w:t>
      </w:r>
      <w:r w:rsidRPr="00871BC1">
        <w:rPr>
          <w:rFonts w:ascii="Times New Roman" w:eastAsia="ＭＳ 明朝" w:hAnsi="Times New Roman" w:hint="eastAsia"/>
          <w:color w:val="000000" w:themeColor="text1"/>
        </w:rPr>
        <w:t>真紀子・満山</w:t>
      </w:r>
      <w:r w:rsidR="00AA018F" w:rsidRPr="00871BC1">
        <w:rPr>
          <w:rFonts w:ascii="Times New Roman" w:eastAsia="ＭＳ 明朝" w:hAnsi="Times New Roman" w:hint="eastAsia"/>
          <w:color w:val="000000" w:themeColor="text1"/>
        </w:rPr>
        <w:t xml:space="preserve"> </w:t>
      </w:r>
      <w:r w:rsidRPr="00871BC1">
        <w:rPr>
          <w:rFonts w:ascii="Times New Roman" w:eastAsia="ＭＳ 明朝" w:hAnsi="Times New Roman" w:hint="eastAsia"/>
          <w:color w:val="000000" w:themeColor="text1"/>
        </w:rPr>
        <w:t>かおる・太田</w:t>
      </w:r>
      <w:r w:rsidR="00AA018F" w:rsidRPr="00871BC1">
        <w:rPr>
          <w:rFonts w:ascii="Times New Roman" w:eastAsia="ＭＳ 明朝" w:hAnsi="Times New Roman" w:hint="eastAsia"/>
          <w:color w:val="000000" w:themeColor="text1"/>
        </w:rPr>
        <w:t xml:space="preserve"> </w:t>
      </w:r>
      <w:r w:rsidRPr="00871BC1">
        <w:rPr>
          <w:rFonts w:ascii="Times New Roman" w:eastAsia="ＭＳ 明朝" w:hAnsi="Times New Roman" w:hint="eastAsia"/>
          <w:color w:val="000000" w:themeColor="text1"/>
        </w:rPr>
        <w:t>晴久（</w:t>
      </w:r>
      <w:r w:rsidRPr="00871BC1">
        <w:rPr>
          <w:rFonts w:ascii="Times New Roman" w:eastAsia="ＭＳ 明朝" w:hAnsi="Times New Roman" w:hint="eastAsia"/>
          <w:color w:val="000000" w:themeColor="text1"/>
        </w:rPr>
        <w:t>2021</w:t>
      </w:r>
      <w:r w:rsidRPr="00871BC1">
        <w:rPr>
          <w:rFonts w:ascii="Times New Roman" w:eastAsia="ＭＳ 明朝" w:hAnsi="Times New Roman" w:hint="eastAsia"/>
          <w:color w:val="000000" w:themeColor="text1"/>
        </w:rPr>
        <w:t>）．発達障害を有する大学生へのショートケアプログラム開発と包括的支援システムの構築．</w:t>
      </w:r>
      <w:r w:rsidRPr="00871BC1">
        <w:rPr>
          <w:rFonts w:ascii="Times New Roman" w:eastAsia="ＭＳ 明朝" w:hAnsi="Times New Roman"/>
          <w:color w:val="000000" w:themeColor="text1"/>
          <w:szCs w:val="21"/>
        </w:rPr>
        <w:t>大学のメンタルヘルス</w:t>
      </w:r>
      <w:r w:rsidRPr="00871BC1">
        <w:rPr>
          <w:rFonts w:ascii="Times New Roman" w:eastAsia="ＭＳ 明朝" w:hAnsi="Times New Roman"/>
          <w:color w:val="000000" w:themeColor="text1"/>
          <w:szCs w:val="21"/>
        </w:rPr>
        <w:t>,</w:t>
      </w:r>
      <w:r w:rsidR="00AA018F" w:rsidRPr="00871BC1">
        <w:rPr>
          <w:rFonts w:ascii="Times New Roman" w:eastAsia="ＭＳ 明朝" w:hAnsi="Times New Roman" w:hint="eastAsia"/>
          <w:color w:val="000000" w:themeColor="text1"/>
          <w:szCs w:val="21"/>
        </w:rPr>
        <w:t xml:space="preserve"> </w:t>
      </w:r>
      <w:r w:rsidRPr="00871BC1">
        <w:rPr>
          <w:rFonts w:ascii="Times New Roman" w:eastAsia="ＭＳ 明朝" w:hAnsi="Times New Roman"/>
          <w:color w:val="000000" w:themeColor="text1"/>
          <w:szCs w:val="21"/>
        </w:rPr>
        <w:t>4,</w:t>
      </w:r>
      <w:r w:rsidR="00AA018F" w:rsidRPr="00871BC1">
        <w:rPr>
          <w:rFonts w:ascii="Times New Roman" w:eastAsia="ＭＳ 明朝" w:hAnsi="Times New Roman" w:hint="eastAsia"/>
          <w:color w:val="000000" w:themeColor="text1"/>
          <w:szCs w:val="21"/>
        </w:rPr>
        <w:t xml:space="preserve"> </w:t>
      </w:r>
      <w:r w:rsidRPr="00871BC1">
        <w:rPr>
          <w:rFonts w:ascii="Times New Roman" w:eastAsia="ＭＳ 明朝" w:hAnsi="Times New Roman"/>
          <w:color w:val="000000" w:themeColor="text1"/>
          <w:szCs w:val="21"/>
        </w:rPr>
        <w:t>1</w:t>
      </w:r>
      <w:r w:rsidRPr="00871BC1">
        <w:rPr>
          <w:rFonts w:ascii="Times New Roman" w:eastAsia="ＭＳ 明朝" w:hAnsi="Times New Roman" w:hint="eastAsia"/>
          <w:color w:val="000000" w:themeColor="text1"/>
          <w:szCs w:val="21"/>
        </w:rPr>
        <w:t>63</w:t>
      </w:r>
      <w:r w:rsidRPr="00871BC1">
        <w:rPr>
          <w:rFonts w:ascii="Times New Roman" w:eastAsia="ＭＳ 明朝" w:hAnsi="Times New Roman"/>
          <w:color w:val="000000" w:themeColor="text1"/>
          <w:szCs w:val="21"/>
        </w:rPr>
        <w:t>-16</w:t>
      </w:r>
      <w:r w:rsidRPr="00871BC1">
        <w:rPr>
          <w:rFonts w:ascii="Times New Roman" w:eastAsia="ＭＳ 明朝" w:hAnsi="Times New Roman" w:hint="eastAsia"/>
          <w:color w:val="000000" w:themeColor="text1"/>
          <w:szCs w:val="21"/>
        </w:rPr>
        <w:t>7</w:t>
      </w:r>
      <w:r w:rsidR="009D4023" w:rsidRPr="00871BC1">
        <w:rPr>
          <w:rFonts w:ascii="Times New Roman" w:eastAsia="ＭＳ 明朝" w:hAnsi="Times New Roman"/>
          <w:color w:val="000000" w:themeColor="text1"/>
          <w:szCs w:val="21"/>
        </w:rPr>
        <w:t>.</w:t>
      </w:r>
    </w:p>
    <w:p w14:paraId="2EDFB7B5" w14:textId="3A489731" w:rsidR="00C237CE" w:rsidRPr="00871BC1" w:rsidRDefault="00C237CE" w:rsidP="00AA018F">
      <w:pPr>
        <w:ind w:left="283" w:hangingChars="133" w:hanging="283"/>
        <w:rPr>
          <w:rFonts w:ascii="Times New Roman" w:eastAsia="ＭＳ 明朝" w:hAnsi="Times New Roman"/>
          <w:color w:val="000000" w:themeColor="text1"/>
          <w:szCs w:val="21"/>
        </w:rPr>
      </w:pPr>
      <w:r w:rsidRPr="00871BC1">
        <w:rPr>
          <w:rFonts w:ascii="Times New Roman" w:eastAsia="ＭＳ 明朝" w:hAnsi="Times New Roman" w:hint="eastAsia"/>
          <w:color w:val="000000" w:themeColor="text1"/>
          <w:szCs w:val="21"/>
        </w:rPr>
        <w:t>中川</w:t>
      </w:r>
      <w:r w:rsidRPr="00871BC1">
        <w:rPr>
          <w:rFonts w:ascii="Times New Roman" w:eastAsia="ＭＳ 明朝" w:hAnsi="Times New Roman" w:hint="eastAsia"/>
          <w:color w:val="000000" w:themeColor="text1"/>
          <w:szCs w:val="21"/>
        </w:rPr>
        <w:t xml:space="preserve"> </w:t>
      </w:r>
      <w:r w:rsidRPr="00871BC1">
        <w:rPr>
          <w:rFonts w:ascii="Times New Roman" w:eastAsia="ＭＳ 明朝" w:hAnsi="Times New Roman" w:hint="eastAsia"/>
          <w:color w:val="000000" w:themeColor="text1"/>
          <w:szCs w:val="21"/>
        </w:rPr>
        <w:t>康彬・大坊</w:t>
      </w:r>
      <w:r w:rsidRPr="00871BC1">
        <w:rPr>
          <w:rFonts w:ascii="Times New Roman" w:eastAsia="ＭＳ 明朝" w:hAnsi="Times New Roman" w:hint="eastAsia"/>
          <w:color w:val="000000" w:themeColor="text1"/>
          <w:szCs w:val="21"/>
        </w:rPr>
        <w:t xml:space="preserve"> </w:t>
      </w:r>
      <w:r w:rsidRPr="00871BC1">
        <w:rPr>
          <w:rFonts w:ascii="Times New Roman" w:eastAsia="ＭＳ 明朝" w:hAnsi="Times New Roman" w:hint="eastAsia"/>
          <w:color w:val="000000" w:themeColor="text1"/>
          <w:szCs w:val="21"/>
        </w:rPr>
        <w:t>郁夫（</w:t>
      </w:r>
      <w:r w:rsidRPr="00871BC1">
        <w:rPr>
          <w:rFonts w:ascii="Times New Roman" w:eastAsia="ＭＳ 明朝" w:hAnsi="Times New Roman" w:hint="eastAsia"/>
          <w:color w:val="000000" w:themeColor="text1"/>
          <w:szCs w:val="21"/>
        </w:rPr>
        <w:t>2013</w:t>
      </w:r>
      <w:r w:rsidRPr="00871BC1">
        <w:rPr>
          <w:rFonts w:ascii="Times New Roman" w:eastAsia="ＭＳ 明朝" w:hAnsi="Times New Roman" w:hint="eastAsia"/>
          <w:color w:val="000000" w:themeColor="text1"/>
          <w:szCs w:val="21"/>
        </w:rPr>
        <w:t>）</w:t>
      </w:r>
      <w:r w:rsidRPr="00871BC1">
        <w:rPr>
          <w:rFonts w:ascii="Times New Roman" w:eastAsia="ＭＳ 明朝" w:hAnsi="Times New Roman" w:hint="eastAsia"/>
          <w:color w:val="000000" w:themeColor="text1"/>
          <w:szCs w:val="21"/>
        </w:rPr>
        <w:t xml:space="preserve">. </w:t>
      </w:r>
      <w:r w:rsidRPr="00871BC1">
        <w:rPr>
          <w:rFonts w:ascii="Times New Roman" w:eastAsia="ＭＳ 明朝" w:hAnsi="Times New Roman" w:hint="eastAsia"/>
          <w:color w:val="000000" w:themeColor="text1"/>
          <w:szCs w:val="21"/>
        </w:rPr>
        <w:t>日本語版</w:t>
      </w:r>
      <w:r w:rsidRPr="00871BC1">
        <w:rPr>
          <w:rFonts w:ascii="Times New Roman" w:eastAsia="ＭＳ 明朝" w:hAnsi="Times New Roman" w:hint="eastAsia"/>
          <w:color w:val="000000" w:themeColor="text1"/>
          <w:szCs w:val="21"/>
        </w:rPr>
        <w:t>GHQ</w:t>
      </w:r>
      <w:r w:rsidRPr="00871BC1">
        <w:rPr>
          <w:rFonts w:ascii="Times New Roman" w:eastAsia="ＭＳ 明朝" w:hAnsi="Times New Roman" w:hint="eastAsia"/>
          <w:color w:val="000000" w:themeColor="text1"/>
          <w:szCs w:val="21"/>
        </w:rPr>
        <w:t>精神健康調査票手引き（増補版）</w:t>
      </w:r>
      <w:r w:rsidRPr="00871BC1">
        <w:rPr>
          <w:rFonts w:ascii="Times New Roman" w:eastAsia="ＭＳ 明朝" w:hAnsi="Times New Roman" w:hint="eastAsia"/>
          <w:color w:val="000000" w:themeColor="text1"/>
          <w:szCs w:val="21"/>
        </w:rPr>
        <w:t xml:space="preserve">. </w:t>
      </w:r>
      <w:r w:rsidRPr="00871BC1">
        <w:rPr>
          <w:rFonts w:ascii="Times New Roman" w:eastAsia="ＭＳ 明朝" w:hAnsi="Times New Roman" w:hint="eastAsia"/>
          <w:color w:val="000000" w:themeColor="text1"/>
          <w:szCs w:val="21"/>
        </w:rPr>
        <w:t>日本文化科学社</w:t>
      </w:r>
      <w:r w:rsidRPr="00871BC1">
        <w:rPr>
          <w:rFonts w:ascii="Times New Roman" w:eastAsia="ＭＳ 明朝" w:hAnsi="Times New Roman" w:hint="eastAsia"/>
          <w:color w:val="000000" w:themeColor="text1"/>
          <w:szCs w:val="21"/>
        </w:rPr>
        <w:t>.</w:t>
      </w:r>
    </w:p>
    <w:p w14:paraId="21AB9FA2" w14:textId="08A8C1D3" w:rsidR="00DD3F6C" w:rsidRPr="00871BC1" w:rsidRDefault="00DD3F6C" w:rsidP="00AA018F">
      <w:pPr>
        <w:ind w:left="296" w:hangingChars="133" w:hanging="296"/>
        <w:rPr>
          <w:rFonts w:ascii="Times New Roman" w:eastAsia="ＭＳ 明朝" w:hAnsi="Times New Roman"/>
          <w:color w:val="000000" w:themeColor="text1"/>
          <w:sz w:val="22"/>
        </w:rPr>
      </w:pPr>
      <w:r w:rsidRPr="00871BC1">
        <w:rPr>
          <w:rFonts w:ascii="Times New Roman" w:eastAsia="ＭＳ 明朝" w:hAnsi="Times New Roman" w:hint="eastAsia"/>
          <w:color w:val="000000" w:themeColor="text1"/>
          <w:sz w:val="22"/>
        </w:rPr>
        <w:t>中村</w:t>
      </w:r>
      <w:r w:rsidR="00AA018F" w:rsidRPr="00871BC1">
        <w:rPr>
          <w:rFonts w:ascii="Times New Roman" w:eastAsia="ＭＳ 明朝" w:hAnsi="Times New Roman" w:hint="eastAsia"/>
          <w:color w:val="000000" w:themeColor="text1"/>
          <w:sz w:val="22"/>
        </w:rPr>
        <w:t xml:space="preserve"> </w:t>
      </w:r>
      <w:r w:rsidRPr="00871BC1">
        <w:rPr>
          <w:rFonts w:ascii="Times New Roman" w:eastAsia="ＭＳ 明朝" w:hAnsi="Times New Roman" w:hint="eastAsia"/>
          <w:color w:val="000000" w:themeColor="text1"/>
          <w:sz w:val="22"/>
        </w:rPr>
        <w:t>美智代</w:t>
      </w:r>
      <w:r w:rsidRPr="00871BC1">
        <w:rPr>
          <w:rFonts w:ascii="Times New Roman" w:eastAsia="ＭＳ 明朝" w:hAnsi="Times New Roman"/>
          <w:color w:val="000000" w:themeColor="text1"/>
          <w:sz w:val="22"/>
        </w:rPr>
        <w:t>（</w:t>
      </w:r>
      <w:r w:rsidRPr="00871BC1">
        <w:rPr>
          <w:rFonts w:ascii="Times New Roman" w:eastAsia="ＭＳ 明朝" w:hAnsi="Times New Roman"/>
          <w:color w:val="000000" w:themeColor="text1"/>
          <w:sz w:val="22"/>
        </w:rPr>
        <w:t>2019</w:t>
      </w:r>
      <w:r w:rsidRPr="00871BC1">
        <w:rPr>
          <w:rFonts w:ascii="Times New Roman" w:eastAsia="ＭＳ 明朝" w:hAnsi="Times New Roman"/>
          <w:color w:val="000000" w:themeColor="text1"/>
          <w:sz w:val="22"/>
        </w:rPr>
        <w:t>）</w:t>
      </w:r>
      <w:r w:rsidRPr="00871BC1">
        <w:rPr>
          <w:rFonts w:ascii="Times New Roman" w:eastAsia="ＭＳ 明朝" w:hAnsi="Times New Roman"/>
          <w:color w:val="000000" w:themeColor="text1"/>
          <w:sz w:val="22"/>
        </w:rPr>
        <w:t>.</w:t>
      </w:r>
      <w:r w:rsidR="00AA018F" w:rsidRPr="00871BC1">
        <w:rPr>
          <w:rFonts w:ascii="Times New Roman" w:eastAsia="ＭＳ 明朝" w:hAnsi="Times New Roman" w:hint="eastAsia"/>
          <w:color w:val="000000" w:themeColor="text1"/>
          <w:sz w:val="22"/>
        </w:rPr>
        <w:t xml:space="preserve"> </w:t>
      </w:r>
      <w:r w:rsidRPr="00871BC1">
        <w:rPr>
          <w:rFonts w:ascii="Times New Roman" w:eastAsia="ＭＳ 明朝" w:hAnsi="Times New Roman"/>
          <w:color w:val="000000" w:themeColor="text1"/>
          <w:sz w:val="22"/>
        </w:rPr>
        <w:t>高等教育における障害学生支援の現状と課題</w:t>
      </w:r>
      <w:r w:rsidR="0058546C" w:rsidRPr="00871BC1">
        <w:rPr>
          <w:rFonts w:ascii="Times New Roman" w:eastAsia="ＭＳ 明朝" w:hAnsi="Times New Roman" w:hint="eastAsia"/>
          <w:color w:val="000000" w:themeColor="text1"/>
          <w:sz w:val="22"/>
        </w:rPr>
        <w:t>．</w:t>
      </w:r>
      <w:r w:rsidRPr="00871BC1">
        <w:rPr>
          <w:rFonts w:ascii="Times New Roman" w:eastAsia="ＭＳ 明朝" w:hAnsi="Times New Roman"/>
          <w:color w:val="000000" w:themeColor="text1"/>
          <w:sz w:val="22"/>
        </w:rPr>
        <w:t>甲子園短期大学紀</w:t>
      </w:r>
      <w:r w:rsidRPr="00871BC1">
        <w:rPr>
          <w:rFonts w:ascii="Times New Roman" w:eastAsia="ＭＳ 明朝" w:hAnsi="Times New Roman" w:hint="eastAsia"/>
          <w:color w:val="000000" w:themeColor="text1"/>
          <w:sz w:val="22"/>
        </w:rPr>
        <w:t>要</w:t>
      </w:r>
      <w:r w:rsidRPr="00871BC1">
        <w:rPr>
          <w:rFonts w:ascii="Times New Roman" w:eastAsia="ＭＳ 明朝" w:hAnsi="Times New Roman"/>
          <w:color w:val="000000" w:themeColor="text1"/>
          <w:sz w:val="22"/>
        </w:rPr>
        <w:t>,</w:t>
      </w:r>
      <w:r w:rsidR="00AA018F" w:rsidRPr="00871BC1">
        <w:rPr>
          <w:rFonts w:ascii="Times New Roman" w:eastAsia="ＭＳ 明朝" w:hAnsi="Times New Roman" w:hint="eastAsia"/>
          <w:color w:val="000000" w:themeColor="text1"/>
          <w:sz w:val="22"/>
        </w:rPr>
        <w:t xml:space="preserve"> </w:t>
      </w:r>
      <w:r w:rsidRPr="00871BC1">
        <w:rPr>
          <w:rFonts w:ascii="Times New Roman" w:eastAsia="ＭＳ 明朝" w:hAnsi="Times New Roman"/>
          <w:color w:val="000000" w:themeColor="text1"/>
          <w:sz w:val="22"/>
        </w:rPr>
        <w:t>37,</w:t>
      </w:r>
      <w:r w:rsidR="00AA018F" w:rsidRPr="00871BC1">
        <w:rPr>
          <w:rFonts w:ascii="Times New Roman" w:eastAsia="ＭＳ 明朝" w:hAnsi="Times New Roman" w:hint="eastAsia"/>
          <w:color w:val="000000" w:themeColor="text1"/>
          <w:sz w:val="22"/>
        </w:rPr>
        <w:t xml:space="preserve"> </w:t>
      </w:r>
      <w:r w:rsidRPr="00871BC1">
        <w:rPr>
          <w:rFonts w:ascii="Times New Roman" w:eastAsia="ＭＳ 明朝" w:hAnsi="Times New Roman"/>
          <w:color w:val="000000" w:themeColor="text1"/>
          <w:sz w:val="22"/>
        </w:rPr>
        <w:t>19-26</w:t>
      </w:r>
    </w:p>
    <w:p w14:paraId="575DF79B" w14:textId="6493A73E" w:rsidR="00DD3F6C" w:rsidRPr="00871BC1" w:rsidRDefault="00DD3F6C" w:rsidP="00AA018F">
      <w:pPr>
        <w:ind w:left="296" w:hangingChars="133" w:hanging="296"/>
        <w:rPr>
          <w:rFonts w:ascii="Times New Roman" w:eastAsia="ＭＳ 明朝" w:hAnsi="Times New Roman"/>
          <w:color w:val="000000" w:themeColor="text1"/>
          <w:sz w:val="22"/>
        </w:rPr>
      </w:pPr>
      <w:r w:rsidRPr="00871BC1">
        <w:rPr>
          <w:rFonts w:ascii="Times New Roman" w:eastAsia="ＭＳ 明朝" w:hAnsi="Times New Roman" w:hint="eastAsia"/>
          <w:color w:val="000000" w:themeColor="text1"/>
          <w:sz w:val="22"/>
        </w:rPr>
        <w:t>仲</w:t>
      </w:r>
      <w:r w:rsidR="00AA018F" w:rsidRPr="00871BC1">
        <w:rPr>
          <w:rFonts w:ascii="Times New Roman" w:eastAsia="ＭＳ 明朝" w:hAnsi="Times New Roman" w:hint="eastAsia"/>
          <w:color w:val="000000" w:themeColor="text1"/>
          <w:sz w:val="22"/>
        </w:rPr>
        <w:t xml:space="preserve"> </w:t>
      </w:r>
      <w:r w:rsidRPr="00871BC1">
        <w:rPr>
          <w:rFonts w:ascii="Times New Roman" w:eastAsia="ＭＳ 明朝" w:hAnsi="Times New Roman" w:hint="eastAsia"/>
          <w:color w:val="000000" w:themeColor="text1"/>
          <w:sz w:val="22"/>
        </w:rPr>
        <w:t>律子</w:t>
      </w:r>
      <w:r w:rsidRPr="00871BC1">
        <w:rPr>
          <w:rFonts w:ascii="Times New Roman" w:eastAsia="ＭＳ 明朝" w:hAnsi="Times New Roman"/>
          <w:color w:val="000000" w:themeColor="text1"/>
          <w:sz w:val="22"/>
        </w:rPr>
        <w:t>（</w:t>
      </w:r>
      <w:r w:rsidRPr="00871BC1">
        <w:rPr>
          <w:rFonts w:ascii="Times New Roman" w:eastAsia="ＭＳ 明朝" w:hAnsi="Times New Roman"/>
          <w:color w:val="000000" w:themeColor="text1"/>
          <w:sz w:val="22"/>
        </w:rPr>
        <w:t>2009</w:t>
      </w:r>
      <w:r w:rsidRPr="00871BC1">
        <w:rPr>
          <w:rFonts w:ascii="Times New Roman" w:eastAsia="ＭＳ 明朝" w:hAnsi="Times New Roman"/>
          <w:color w:val="000000" w:themeColor="text1"/>
          <w:sz w:val="22"/>
        </w:rPr>
        <w:t>）</w:t>
      </w:r>
      <w:r w:rsidRPr="00871BC1">
        <w:rPr>
          <w:rFonts w:ascii="Times New Roman" w:eastAsia="ＭＳ 明朝" w:hAnsi="Times New Roman"/>
          <w:color w:val="000000" w:themeColor="text1"/>
          <w:sz w:val="22"/>
        </w:rPr>
        <w:t>.</w:t>
      </w:r>
      <w:r w:rsidR="00134A34" w:rsidRPr="00871BC1">
        <w:rPr>
          <w:rFonts w:ascii="Times New Roman" w:eastAsia="ＭＳ 明朝" w:hAnsi="Times New Roman" w:hint="eastAsia"/>
          <w:color w:val="000000" w:themeColor="text1"/>
          <w:sz w:val="22"/>
        </w:rPr>
        <w:t xml:space="preserve"> </w:t>
      </w:r>
      <w:r w:rsidRPr="00871BC1">
        <w:rPr>
          <w:rFonts w:ascii="Times New Roman" w:eastAsia="ＭＳ 明朝" w:hAnsi="Times New Roman"/>
          <w:color w:val="000000" w:themeColor="text1"/>
          <w:sz w:val="22"/>
        </w:rPr>
        <w:t>大学における発達障害学生への支援についての一考察</w:t>
      </w:r>
      <w:r w:rsidR="00BF5B32" w:rsidRPr="00871BC1">
        <w:rPr>
          <w:rFonts w:ascii="Times New Roman" w:eastAsia="ＭＳ 明朝" w:hAnsi="Times New Roman"/>
          <w:color w:val="000000" w:themeColor="text1"/>
          <w:sz w:val="22"/>
        </w:rPr>
        <w:t>.</w:t>
      </w:r>
      <w:r w:rsidR="00BF5B32" w:rsidRPr="00871BC1">
        <w:rPr>
          <w:rFonts w:ascii="Times New Roman" w:eastAsia="ＭＳ 明朝" w:hAnsi="Times New Roman" w:hint="eastAsia"/>
          <w:color w:val="000000" w:themeColor="text1"/>
          <w:sz w:val="22"/>
        </w:rPr>
        <w:t xml:space="preserve"> </w:t>
      </w:r>
      <w:r w:rsidRPr="00871BC1">
        <w:rPr>
          <w:rFonts w:ascii="Times New Roman" w:eastAsia="ＭＳ 明朝" w:hAnsi="Times New Roman"/>
          <w:color w:val="000000" w:themeColor="text1"/>
          <w:sz w:val="22"/>
        </w:rPr>
        <w:t>鈴鹿国際大学紀要</w:t>
      </w:r>
      <w:r w:rsidRPr="00871BC1">
        <w:rPr>
          <w:rFonts w:ascii="Times New Roman" w:eastAsia="ＭＳ 明朝" w:hAnsi="Times New Roman"/>
          <w:color w:val="000000" w:themeColor="text1"/>
          <w:sz w:val="22"/>
        </w:rPr>
        <w:t>CAMPANA,</w:t>
      </w:r>
      <w:r w:rsidR="00AA018F" w:rsidRPr="00871BC1">
        <w:rPr>
          <w:rFonts w:ascii="Times New Roman" w:eastAsia="ＭＳ 明朝" w:hAnsi="Times New Roman" w:hint="eastAsia"/>
          <w:color w:val="000000" w:themeColor="text1"/>
          <w:sz w:val="22"/>
        </w:rPr>
        <w:t xml:space="preserve"> </w:t>
      </w:r>
      <w:r w:rsidRPr="00871BC1">
        <w:rPr>
          <w:rFonts w:ascii="Times New Roman" w:eastAsia="ＭＳ 明朝" w:hAnsi="Times New Roman"/>
          <w:color w:val="000000" w:themeColor="text1"/>
          <w:sz w:val="22"/>
        </w:rPr>
        <w:t>16,</w:t>
      </w:r>
      <w:r w:rsidR="00AA018F" w:rsidRPr="00871BC1">
        <w:rPr>
          <w:rFonts w:ascii="Times New Roman" w:eastAsia="ＭＳ 明朝" w:hAnsi="Times New Roman" w:hint="eastAsia"/>
          <w:color w:val="000000" w:themeColor="text1"/>
          <w:sz w:val="22"/>
        </w:rPr>
        <w:t xml:space="preserve"> </w:t>
      </w:r>
      <w:r w:rsidRPr="00871BC1">
        <w:rPr>
          <w:rFonts w:ascii="Times New Roman" w:eastAsia="ＭＳ 明朝" w:hAnsi="Times New Roman"/>
          <w:color w:val="000000" w:themeColor="text1"/>
          <w:sz w:val="22"/>
        </w:rPr>
        <w:t>71-86</w:t>
      </w:r>
      <w:r w:rsidR="00BF5B32" w:rsidRPr="00871BC1">
        <w:rPr>
          <w:rFonts w:ascii="Times New Roman" w:eastAsia="ＭＳ 明朝" w:hAnsi="Times New Roman"/>
          <w:color w:val="000000" w:themeColor="text1"/>
          <w:sz w:val="22"/>
        </w:rPr>
        <w:t>.</w:t>
      </w:r>
    </w:p>
    <w:p w14:paraId="5CAC0510" w14:textId="0DDAD120" w:rsidR="00DD3F6C" w:rsidRPr="00871BC1" w:rsidRDefault="00DD3F6C" w:rsidP="00AA018F">
      <w:pPr>
        <w:ind w:left="283" w:hangingChars="133" w:hanging="283"/>
        <w:rPr>
          <w:rFonts w:ascii="Times New Roman" w:eastAsia="ＭＳ 明朝" w:hAnsi="Times New Roman"/>
          <w:color w:val="000000" w:themeColor="text1"/>
          <w:sz w:val="22"/>
        </w:rPr>
      </w:pPr>
      <w:r w:rsidRPr="00871BC1">
        <w:rPr>
          <w:rFonts w:ascii="Times New Roman" w:eastAsia="ＭＳ 明朝" w:hAnsi="Times New Roman" w:hint="eastAsia"/>
          <w:color w:val="000000" w:themeColor="text1"/>
          <w:szCs w:val="21"/>
        </w:rPr>
        <w:t>野藤</w:t>
      </w:r>
      <w:r w:rsidR="00AA018F" w:rsidRPr="00871BC1">
        <w:rPr>
          <w:rFonts w:ascii="Times New Roman" w:eastAsia="ＭＳ 明朝" w:hAnsi="Times New Roman" w:hint="eastAsia"/>
          <w:color w:val="000000" w:themeColor="text1"/>
          <w:szCs w:val="21"/>
        </w:rPr>
        <w:t xml:space="preserve"> </w:t>
      </w:r>
      <w:r w:rsidRPr="00871BC1">
        <w:rPr>
          <w:rFonts w:ascii="Times New Roman" w:eastAsia="ＭＳ 明朝" w:hAnsi="Times New Roman" w:hint="eastAsia"/>
          <w:color w:val="000000" w:themeColor="text1"/>
          <w:szCs w:val="21"/>
        </w:rPr>
        <w:t>夏美・丸田</w:t>
      </w:r>
      <w:r w:rsidR="00AA018F" w:rsidRPr="00871BC1">
        <w:rPr>
          <w:rFonts w:ascii="Times New Roman" w:eastAsia="ＭＳ 明朝" w:hAnsi="Times New Roman" w:hint="eastAsia"/>
          <w:color w:val="000000" w:themeColor="text1"/>
          <w:szCs w:val="21"/>
        </w:rPr>
        <w:t xml:space="preserve"> </w:t>
      </w:r>
      <w:r w:rsidRPr="00871BC1">
        <w:rPr>
          <w:rFonts w:ascii="Times New Roman" w:eastAsia="ＭＳ 明朝" w:hAnsi="Times New Roman"/>
          <w:color w:val="000000" w:themeColor="text1"/>
          <w:szCs w:val="21"/>
        </w:rPr>
        <w:t>伯</w:t>
      </w:r>
      <w:r w:rsidRPr="00871BC1">
        <w:rPr>
          <w:rFonts w:ascii="Times New Roman" w:eastAsia="ＭＳ 明朝" w:hAnsi="Times New Roman" w:hint="eastAsia"/>
          <w:color w:val="000000" w:themeColor="text1"/>
          <w:szCs w:val="21"/>
        </w:rPr>
        <w:t>子</w:t>
      </w:r>
      <w:r w:rsidRPr="00871BC1">
        <w:rPr>
          <w:rFonts w:ascii="Times New Roman" w:eastAsia="ＭＳ 明朝" w:hAnsi="Times New Roman"/>
          <w:color w:val="000000" w:themeColor="text1"/>
          <w:szCs w:val="21"/>
        </w:rPr>
        <w:t>・関</w:t>
      </w:r>
      <w:r w:rsidR="00AA018F" w:rsidRPr="00871BC1">
        <w:rPr>
          <w:rFonts w:ascii="Times New Roman" w:eastAsia="ＭＳ 明朝" w:hAnsi="Times New Roman" w:hint="eastAsia"/>
          <w:color w:val="000000" w:themeColor="text1"/>
          <w:szCs w:val="21"/>
        </w:rPr>
        <w:t xml:space="preserve"> </w:t>
      </w:r>
      <w:r w:rsidRPr="00871BC1">
        <w:rPr>
          <w:rFonts w:ascii="Times New Roman" w:eastAsia="ＭＳ 明朝" w:hAnsi="Times New Roman"/>
          <w:color w:val="000000" w:themeColor="text1"/>
          <w:szCs w:val="21"/>
        </w:rPr>
        <w:t>百合・安宅</w:t>
      </w:r>
      <w:r w:rsidR="00AA018F" w:rsidRPr="00871BC1">
        <w:rPr>
          <w:rFonts w:ascii="Times New Roman" w:eastAsia="ＭＳ 明朝" w:hAnsi="Times New Roman" w:hint="eastAsia"/>
          <w:color w:val="000000" w:themeColor="text1"/>
          <w:szCs w:val="21"/>
        </w:rPr>
        <w:t xml:space="preserve"> </w:t>
      </w:r>
      <w:r w:rsidRPr="00871BC1">
        <w:rPr>
          <w:rFonts w:ascii="Times New Roman" w:eastAsia="ＭＳ 明朝" w:hAnsi="Times New Roman"/>
          <w:color w:val="000000" w:themeColor="text1"/>
          <w:szCs w:val="21"/>
        </w:rPr>
        <w:t>勝弘・相澤</w:t>
      </w:r>
      <w:r w:rsidR="00AA018F" w:rsidRPr="00871BC1">
        <w:rPr>
          <w:rFonts w:ascii="Times New Roman" w:eastAsia="ＭＳ 明朝" w:hAnsi="Times New Roman" w:hint="eastAsia"/>
          <w:color w:val="000000" w:themeColor="text1"/>
          <w:szCs w:val="21"/>
        </w:rPr>
        <w:t xml:space="preserve"> </w:t>
      </w:r>
      <w:r w:rsidRPr="00871BC1">
        <w:rPr>
          <w:rFonts w:ascii="Times New Roman" w:eastAsia="ＭＳ 明朝" w:hAnsi="Times New Roman"/>
          <w:color w:val="000000" w:themeColor="text1"/>
          <w:szCs w:val="21"/>
        </w:rPr>
        <w:t>直子・太田</w:t>
      </w:r>
      <w:r w:rsidR="00AA018F" w:rsidRPr="00871BC1">
        <w:rPr>
          <w:rFonts w:ascii="Times New Roman" w:eastAsia="ＭＳ 明朝" w:hAnsi="Times New Roman" w:hint="eastAsia"/>
          <w:color w:val="000000" w:themeColor="text1"/>
          <w:szCs w:val="21"/>
        </w:rPr>
        <w:t xml:space="preserve"> </w:t>
      </w:r>
      <w:r w:rsidRPr="00871BC1">
        <w:rPr>
          <w:rFonts w:ascii="Times New Roman" w:eastAsia="ＭＳ 明朝" w:hAnsi="Times New Roman"/>
          <w:color w:val="000000" w:themeColor="text1"/>
          <w:szCs w:val="21"/>
        </w:rPr>
        <w:t>晴久</w:t>
      </w:r>
      <w:r w:rsidRPr="00871BC1">
        <w:rPr>
          <w:rFonts w:ascii="Times New Roman" w:eastAsia="ＭＳ 明朝" w:hAnsi="Times New Roman" w:hint="eastAsia"/>
          <w:color w:val="000000" w:themeColor="text1"/>
          <w:szCs w:val="21"/>
        </w:rPr>
        <w:t>（</w:t>
      </w:r>
      <w:r w:rsidRPr="00871BC1">
        <w:rPr>
          <w:rFonts w:ascii="Times New Roman" w:eastAsia="ＭＳ 明朝" w:hAnsi="Times New Roman"/>
          <w:color w:val="000000" w:themeColor="text1"/>
          <w:szCs w:val="21"/>
        </w:rPr>
        <w:t>2021</w:t>
      </w:r>
      <w:r w:rsidRPr="00871BC1">
        <w:rPr>
          <w:rFonts w:ascii="Times New Roman" w:eastAsia="ＭＳ 明朝" w:hAnsi="Times New Roman"/>
          <w:color w:val="000000" w:themeColor="text1"/>
          <w:szCs w:val="21"/>
        </w:rPr>
        <w:t>）．発達障害を有する大学生へのショートケアプログラムの実施について</w:t>
      </w:r>
      <w:r w:rsidRPr="00871BC1">
        <w:rPr>
          <w:rFonts w:ascii="Times New Roman" w:eastAsia="ＭＳ 明朝" w:hAnsi="Times New Roman"/>
          <w:color w:val="000000" w:themeColor="text1"/>
          <w:szCs w:val="21"/>
        </w:rPr>
        <w:t>―</w:t>
      </w:r>
      <w:r w:rsidRPr="00871BC1">
        <w:rPr>
          <w:rFonts w:ascii="Times New Roman" w:eastAsia="ＭＳ 明朝" w:hAnsi="Times New Roman"/>
          <w:color w:val="000000" w:themeColor="text1"/>
          <w:szCs w:val="21"/>
        </w:rPr>
        <w:t>大学保健センターでの取り組み事例の臨床的検討</w:t>
      </w:r>
      <w:r w:rsidRPr="00871BC1">
        <w:rPr>
          <w:rFonts w:ascii="Times New Roman" w:eastAsia="ＭＳ 明朝" w:hAnsi="Times New Roman"/>
          <w:color w:val="000000" w:themeColor="text1"/>
          <w:szCs w:val="21"/>
        </w:rPr>
        <w:t>―</w:t>
      </w:r>
      <w:r w:rsidR="00BF5B32" w:rsidRPr="00871BC1">
        <w:rPr>
          <w:rFonts w:ascii="Times New Roman" w:eastAsia="ＭＳ 明朝" w:hAnsi="Times New Roman"/>
          <w:color w:val="000000" w:themeColor="text1"/>
          <w:szCs w:val="21"/>
        </w:rPr>
        <w:t xml:space="preserve">. </w:t>
      </w:r>
      <w:r w:rsidRPr="00871BC1">
        <w:rPr>
          <w:rFonts w:ascii="Times New Roman" w:eastAsia="ＭＳ 明朝" w:hAnsi="Times New Roman"/>
          <w:color w:val="000000" w:themeColor="text1"/>
          <w:szCs w:val="21"/>
        </w:rPr>
        <w:t>大学のメンタルヘルス</w:t>
      </w:r>
      <w:r w:rsidRPr="00871BC1">
        <w:rPr>
          <w:rFonts w:ascii="Times New Roman" w:eastAsia="ＭＳ 明朝" w:hAnsi="Times New Roman"/>
          <w:color w:val="000000" w:themeColor="text1"/>
          <w:szCs w:val="21"/>
        </w:rPr>
        <w:t>,</w:t>
      </w:r>
      <w:r w:rsidR="00BF5B32" w:rsidRPr="00871BC1">
        <w:rPr>
          <w:rFonts w:ascii="Times New Roman" w:eastAsia="ＭＳ 明朝" w:hAnsi="Times New Roman" w:hint="eastAsia"/>
          <w:color w:val="000000" w:themeColor="text1"/>
          <w:szCs w:val="21"/>
        </w:rPr>
        <w:t xml:space="preserve"> </w:t>
      </w:r>
      <w:r w:rsidRPr="00871BC1">
        <w:rPr>
          <w:rFonts w:ascii="Times New Roman" w:eastAsia="ＭＳ 明朝" w:hAnsi="Times New Roman"/>
          <w:color w:val="000000" w:themeColor="text1"/>
          <w:szCs w:val="21"/>
        </w:rPr>
        <w:t>4,</w:t>
      </w:r>
      <w:r w:rsidR="00AA018F" w:rsidRPr="00871BC1">
        <w:rPr>
          <w:rFonts w:ascii="Times New Roman" w:eastAsia="ＭＳ 明朝" w:hAnsi="Times New Roman" w:hint="eastAsia"/>
          <w:color w:val="000000" w:themeColor="text1"/>
          <w:szCs w:val="21"/>
        </w:rPr>
        <w:t xml:space="preserve"> </w:t>
      </w:r>
      <w:r w:rsidRPr="00871BC1">
        <w:rPr>
          <w:rFonts w:ascii="Times New Roman" w:eastAsia="ＭＳ 明朝" w:hAnsi="Times New Roman"/>
          <w:color w:val="000000" w:themeColor="text1"/>
          <w:szCs w:val="21"/>
        </w:rPr>
        <w:t>155-162</w:t>
      </w:r>
      <w:r w:rsidR="00BF5B32" w:rsidRPr="00871BC1">
        <w:rPr>
          <w:rFonts w:ascii="Times New Roman" w:eastAsia="ＭＳ 明朝" w:hAnsi="Times New Roman"/>
          <w:color w:val="000000" w:themeColor="text1"/>
          <w:szCs w:val="21"/>
        </w:rPr>
        <w:t>.</w:t>
      </w:r>
    </w:p>
    <w:p w14:paraId="5F803C37" w14:textId="4106D648" w:rsidR="00DD3F6C" w:rsidRPr="00871BC1" w:rsidRDefault="00DD3F6C" w:rsidP="00AA018F">
      <w:pPr>
        <w:ind w:left="283" w:hangingChars="133" w:hanging="283"/>
        <w:rPr>
          <w:rFonts w:ascii="Times New Roman" w:eastAsia="ＭＳ 明朝" w:hAnsi="Times New Roman"/>
          <w:color w:val="000000" w:themeColor="text1"/>
          <w:szCs w:val="21"/>
        </w:rPr>
      </w:pPr>
      <w:r w:rsidRPr="00871BC1">
        <w:rPr>
          <w:rFonts w:ascii="Times New Roman" w:eastAsia="ＭＳ 明朝" w:hAnsi="Times New Roman" w:hint="eastAsia"/>
          <w:color w:val="000000" w:themeColor="text1"/>
          <w:szCs w:val="21"/>
        </w:rPr>
        <w:t>太田</w:t>
      </w:r>
      <w:r w:rsidR="00AA018F" w:rsidRPr="00871BC1">
        <w:rPr>
          <w:rFonts w:ascii="Times New Roman" w:eastAsia="ＭＳ 明朝" w:hAnsi="Times New Roman" w:hint="eastAsia"/>
          <w:color w:val="000000" w:themeColor="text1"/>
          <w:szCs w:val="21"/>
        </w:rPr>
        <w:t xml:space="preserve"> </w:t>
      </w:r>
      <w:r w:rsidRPr="00871BC1">
        <w:rPr>
          <w:rFonts w:ascii="Times New Roman" w:eastAsia="ＭＳ 明朝" w:hAnsi="Times New Roman" w:hint="eastAsia"/>
          <w:color w:val="000000" w:themeColor="text1"/>
          <w:szCs w:val="21"/>
        </w:rPr>
        <w:t>晴久（</w:t>
      </w:r>
      <w:r w:rsidRPr="00871BC1">
        <w:rPr>
          <w:rFonts w:ascii="Times New Roman" w:eastAsia="ＭＳ 明朝" w:hAnsi="Times New Roman"/>
          <w:color w:val="000000" w:themeColor="text1"/>
          <w:szCs w:val="21"/>
        </w:rPr>
        <w:t>2018</w:t>
      </w:r>
      <w:r w:rsidRPr="00871BC1">
        <w:rPr>
          <w:rFonts w:ascii="Times New Roman" w:eastAsia="ＭＳ 明朝" w:hAnsi="Times New Roman"/>
          <w:color w:val="000000" w:themeColor="text1"/>
          <w:szCs w:val="21"/>
        </w:rPr>
        <w:t>）</w:t>
      </w:r>
      <w:r w:rsidR="00BF5B32" w:rsidRPr="00871BC1">
        <w:rPr>
          <w:rFonts w:ascii="Times New Roman" w:eastAsia="ＭＳ 明朝" w:hAnsi="Times New Roman"/>
          <w:color w:val="000000" w:themeColor="text1"/>
          <w:szCs w:val="21"/>
        </w:rPr>
        <w:t>.</w:t>
      </w:r>
      <w:r w:rsidRPr="00871BC1">
        <w:rPr>
          <w:rFonts w:ascii="Times New Roman" w:eastAsia="ＭＳ 明朝" w:hAnsi="Times New Roman"/>
          <w:color w:val="000000" w:themeColor="text1"/>
        </w:rPr>
        <w:t xml:space="preserve"> </w:t>
      </w:r>
      <w:r w:rsidRPr="00871BC1">
        <w:rPr>
          <w:rFonts w:ascii="Times New Roman" w:eastAsia="ＭＳ 明朝" w:hAnsi="Times New Roman" w:hint="eastAsia"/>
          <w:color w:val="000000" w:themeColor="text1"/>
          <w:szCs w:val="21"/>
        </w:rPr>
        <w:t>発達障害を有する大学生（中退者</w:t>
      </w:r>
      <w:r w:rsidR="00E768A8" w:rsidRPr="00871BC1">
        <w:rPr>
          <w:rFonts w:ascii="Times New Roman" w:eastAsia="ＭＳ 明朝" w:hAnsi="Times New Roman" w:hint="eastAsia"/>
          <w:color w:val="000000" w:themeColor="text1"/>
          <w:szCs w:val="21"/>
        </w:rPr>
        <w:t>，</w:t>
      </w:r>
      <w:r w:rsidRPr="00871BC1">
        <w:rPr>
          <w:rFonts w:ascii="Times New Roman" w:eastAsia="ＭＳ 明朝" w:hAnsi="Times New Roman" w:hint="eastAsia"/>
          <w:color w:val="000000" w:themeColor="text1"/>
          <w:szCs w:val="21"/>
        </w:rPr>
        <w:t>引きこもりを含む）へのショートケアプログラム開発と包括的支援システムの構築</w:t>
      </w:r>
      <w:r w:rsidR="00BF5B32" w:rsidRPr="00871BC1">
        <w:rPr>
          <w:rFonts w:ascii="Times New Roman" w:eastAsia="ＭＳ 明朝" w:hAnsi="Times New Roman"/>
          <w:color w:val="000000" w:themeColor="text1"/>
          <w:szCs w:val="21"/>
        </w:rPr>
        <w:t>.</w:t>
      </w:r>
      <w:r w:rsidRPr="00871BC1">
        <w:rPr>
          <w:rFonts w:ascii="Times New Roman" w:eastAsia="ＭＳ 明朝" w:hAnsi="Times New Roman"/>
          <w:color w:val="000000" w:themeColor="text1"/>
          <w:szCs w:val="21"/>
        </w:rPr>
        <w:t xml:space="preserve"> </w:t>
      </w:r>
      <w:r w:rsidRPr="00871BC1">
        <w:rPr>
          <w:rFonts w:ascii="Times New Roman" w:eastAsia="ＭＳ 明朝" w:hAnsi="Times New Roman" w:hint="eastAsia"/>
          <w:color w:val="000000" w:themeColor="text1"/>
          <w:szCs w:val="21"/>
        </w:rPr>
        <w:t>平成</w:t>
      </w:r>
      <w:r w:rsidRPr="00871BC1">
        <w:rPr>
          <w:rFonts w:ascii="Times New Roman" w:eastAsia="ＭＳ 明朝" w:hAnsi="Times New Roman"/>
          <w:color w:val="000000" w:themeColor="text1"/>
          <w:szCs w:val="21"/>
        </w:rPr>
        <w:t>30</w:t>
      </w:r>
      <w:r w:rsidRPr="00871BC1">
        <w:rPr>
          <w:rFonts w:ascii="Times New Roman" w:eastAsia="ＭＳ 明朝" w:hAnsi="Times New Roman"/>
          <w:color w:val="000000" w:themeColor="text1"/>
          <w:szCs w:val="21"/>
        </w:rPr>
        <w:t>年度「障害者対策総合研究開発」に係る公募（</w:t>
      </w:r>
      <w:r w:rsidRPr="00871BC1">
        <w:rPr>
          <w:rFonts w:ascii="Times New Roman" w:eastAsia="ＭＳ 明朝" w:hAnsi="Times New Roman"/>
          <w:color w:val="000000" w:themeColor="text1"/>
          <w:szCs w:val="21"/>
        </w:rPr>
        <w:t>1</w:t>
      </w:r>
      <w:r w:rsidRPr="00871BC1">
        <w:rPr>
          <w:rFonts w:ascii="Times New Roman" w:eastAsia="ＭＳ 明朝" w:hAnsi="Times New Roman"/>
          <w:color w:val="000000" w:themeColor="text1"/>
          <w:szCs w:val="21"/>
        </w:rPr>
        <w:t>次公募）の採択課題について</w:t>
      </w:r>
      <w:r w:rsidRPr="00871BC1">
        <w:rPr>
          <w:rFonts w:ascii="Times New Roman" w:eastAsia="ＭＳ 明朝" w:hAnsi="Times New Roman"/>
          <w:color w:val="000000" w:themeColor="text1"/>
          <w:szCs w:val="21"/>
        </w:rPr>
        <w:t>, Retrieved</w:t>
      </w:r>
      <w:r w:rsidR="00BF5B32" w:rsidRPr="00871BC1">
        <w:rPr>
          <w:rFonts w:ascii="Times New Roman" w:eastAsia="ＭＳ 明朝" w:hAnsi="Times New Roman"/>
          <w:color w:val="000000" w:themeColor="text1"/>
          <w:szCs w:val="21"/>
        </w:rPr>
        <w:t xml:space="preserve"> </w:t>
      </w:r>
      <w:r w:rsidRPr="00871BC1">
        <w:rPr>
          <w:rFonts w:ascii="Times New Roman" w:eastAsia="ＭＳ 明朝" w:hAnsi="Times New Roman"/>
          <w:color w:val="000000" w:themeColor="text1"/>
          <w:szCs w:val="21"/>
        </w:rPr>
        <w:t xml:space="preserve">from </w:t>
      </w:r>
      <w:r w:rsidRPr="00871BC1">
        <w:rPr>
          <w:rFonts w:ascii="Times New Roman" w:eastAsia="ＭＳ 明朝" w:hAnsi="Times New Roman"/>
          <w:color w:val="000000" w:themeColor="text1"/>
        </w:rPr>
        <w:t>https://www.amed.go.jp/koubo/01/04/0104C_00006.html</w:t>
      </w:r>
      <w:r w:rsidR="00134A34" w:rsidRPr="00871BC1">
        <w:rPr>
          <w:rFonts w:ascii="Times New Roman" w:eastAsia="ＭＳ 明朝" w:hAnsi="Times New Roman" w:hint="eastAsia"/>
          <w:color w:val="000000" w:themeColor="text1"/>
        </w:rPr>
        <w:t>（</w:t>
      </w:r>
      <w:r w:rsidR="00134A34" w:rsidRPr="00871BC1">
        <w:rPr>
          <w:rFonts w:ascii="Times New Roman" w:eastAsia="ＭＳ 明朝" w:hAnsi="Times New Roman"/>
          <w:color w:val="000000" w:themeColor="text1"/>
        </w:rPr>
        <w:t>2022</w:t>
      </w:r>
      <w:r w:rsidR="00134A34" w:rsidRPr="00871BC1">
        <w:rPr>
          <w:rFonts w:ascii="Times New Roman" w:eastAsia="ＭＳ 明朝" w:hAnsi="Times New Roman" w:hint="eastAsia"/>
          <w:color w:val="000000" w:themeColor="text1"/>
        </w:rPr>
        <w:t>年</w:t>
      </w:r>
      <w:r w:rsidR="00134A34" w:rsidRPr="00871BC1">
        <w:rPr>
          <w:rFonts w:ascii="Times New Roman" w:eastAsia="ＭＳ 明朝" w:hAnsi="Times New Roman"/>
          <w:color w:val="000000" w:themeColor="text1"/>
        </w:rPr>
        <w:t>3</w:t>
      </w:r>
      <w:r w:rsidR="00134A34" w:rsidRPr="00871BC1">
        <w:rPr>
          <w:rFonts w:ascii="Times New Roman" w:eastAsia="ＭＳ 明朝" w:hAnsi="Times New Roman"/>
          <w:color w:val="000000" w:themeColor="text1"/>
        </w:rPr>
        <w:t>月</w:t>
      </w:r>
      <w:r w:rsidR="00134A34" w:rsidRPr="00871BC1">
        <w:rPr>
          <w:rFonts w:ascii="Times New Roman" w:eastAsia="ＭＳ 明朝" w:hAnsi="Times New Roman"/>
          <w:color w:val="000000" w:themeColor="text1"/>
        </w:rPr>
        <w:t>10</w:t>
      </w:r>
      <w:r w:rsidR="00134A34" w:rsidRPr="00871BC1">
        <w:rPr>
          <w:rFonts w:ascii="Times New Roman" w:eastAsia="ＭＳ 明朝" w:hAnsi="Times New Roman" w:hint="eastAsia"/>
          <w:color w:val="000000" w:themeColor="text1"/>
        </w:rPr>
        <w:t>日閲覧）</w:t>
      </w:r>
    </w:p>
    <w:p w14:paraId="01C68CA5" w14:textId="10DE87EA" w:rsidR="00103768" w:rsidRPr="00871BC1" w:rsidRDefault="00103768" w:rsidP="00AA018F">
      <w:pPr>
        <w:ind w:left="296" w:hangingChars="133" w:hanging="296"/>
        <w:rPr>
          <w:rFonts w:ascii="Times New Roman" w:eastAsia="ＭＳ 明朝" w:hAnsi="Times New Roman"/>
          <w:color w:val="000000" w:themeColor="text1"/>
          <w:sz w:val="22"/>
        </w:rPr>
      </w:pPr>
      <w:r w:rsidRPr="00871BC1">
        <w:rPr>
          <w:rFonts w:ascii="Times New Roman" w:eastAsia="ＭＳ 明朝" w:hAnsi="Times New Roman" w:hint="eastAsia"/>
          <w:color w:val="000000" w:themeColor="text1"/>
          <w:sz w:val="22"/>
        </w:rPr>
        <w:t>佐藤</w:t>
      </w:r>
      <w:r w:rsidR="00AA018F" w:rsidRPr="00871BC1">
        <w:rPr>
          <w:rFonts w:ascii="Times New Roman" w:eastAsia="ＭＳ 明朝" w:hAnsi="Times New Roman" w:hint="eastAsia"/>
          <w:color w:val="000000" w:themeColor="text1"/>
          <w:sz w:val="22"/>
        </w:rPr>
        <w:t xml:space="preserve"> </w:t>
      </w:r>
      <w:r w:rsidRPr="00871BC1">
        <w:rPr>
          <w:rFonts w:ascii="Times New Roman" w:eastAsia="ＭＳ 明朝" w:hAnsi="Times New Roman"/>
          <w:color w:val="000000" w:themeColor="text1"/>
          <w:sz w:val="22"/>
        </w:rPr>
        <w:t>雄一郎（</w:t>
      </w:r>
      <w:r w:rsidRPr="00871BC1">
        <w:rPr>
          <w:rFonts w:ascii="Times New Roman" w:eastAsia="ＭＳ 明朝" w:hAnsi="Times New Roman"/>
          <w:color w:val="000000" w:themeColor="text1"/>
          <w:sz w:val="22"/>
        </w:rPr>
        <w:t>2015</w:t>
      </w:r>
      <w:r w:rsidRPr="00871BC1">
        <w:rPr>
          <w:rFonts w:ascii="Times New Roman" w:eastAsia="ＭＳ 明朝" w:hAnsi="Times New Roman"/>
          <w:color w:val="000000" w:themeColor="text1"/>
          <w:sz w:val="22"/>
        </w:rPr>
        <w:t>）</w:t>
      </w:r>
      <w:r w:rsidRPr="00871BC1">
        <w:rPr>
          <w:rFonts w:ascii="Times New Roman" w:eastAsia="ＭＳ 明朝" w:hAnsi="Times New Roman"/>
          <w:color w:val="000000" w:themeColor="text1"/>
          <w:sz w:val="22"/>
        </w:rPr>
        <w:t>.</w:t>
      </w:r>
      <w:r w:rsidR="00134A34" w:rsidRPr="00871BC1">
        <w:rPr>
          <w:rFonts w:ascii="Times New Roman" w:eastAsia="ＭＳ 明朝" w:hAnsi="Times New Roman" w:hint="eastAsia"/>
          <w:color w:val="000000" w:themeColor="text1"/>
          <w:sz w:val="22"/>
        </w:rPr>
        <w:t xml:space="preserve"> </w:t>
      </w:r>
      <w:r w:rsidRPr="00871BC1">
        <w:rPr>
          <w:rFonts w:ascii="Times New Roman" w:eastAsia="ＭＳ 明朝" w:hAnsi="Times New Roman"/>
          <w:color w:val="000000" w:themeColor="text1"/>
          <w:sz w:val="22"/>
        </w:rPr>
        <w:t>発達障害のある学生への合理</w:t>
      </w:r>
      <w:r w:rsidRPr="00871BC1">
        <w:rPr>
          <w:rFonts w:ascii="Times New Roman" w:eastAsia="ＭＳ 明朝" w:hAnsi="Times New Roman" w:hint="eastAsia"/>
          <w:color w:val="000000" w:themeColor="text1"/>
          <w:sz w:val="22"/>
        </w:rPr>
        <w:t>的</w:t>
      </w:r>
      <w:r w:rsidRPr="00871BC1">
        <w:rPr>
          <w:rFonts w:ascii="Times New Roman" w:eastAsia="ＭＳ 明朝" w:hAnsi="Times New Roman"/>
          <w:color w:val="000000" w:themeColor="text1"/>
          <w:sz w:val="22"/>
        </w:rPr>
        <w:t>配慮に対する一考察</w:t>
      </w:r>
      <w:r w:rsidR="00324237" w:rsidRPr="00871BC1">
        <w:rPr>
          <w:rFonts w:ascii="Times New Roman" w:eastAsia="ＭＳ 明朝" w:hAnsi="Times New Roman" w:hint="eastAsia"/>
          <w:color w:val="000000" w:themeColor="text1"/>
          <w:sz w:val="22"/>
        </w:rPr>
        <w:t>.</w:t>
      </w:r>
      <w:r w:rsidR="00134A34" w:rsidRPr="00871BC1">
        <w:rPr>
          <w:rFonts w:ascii="Times New Roman" w:eastAsia="ＭＳ 明朝" w:hAnsi="Times New Roman" w:hint="eastAsia"/>
          <w:color w:val="000000" w:themeColor="text1"/>
          <w:sz w:val="22"/>
        </w:rPr>
        <w:t xml:space="preserve"> </w:t>
      </w:r>
      <w:r w:rsidRPr="00871BC1">
        <w:rPr>
          <w:rFonts w:ascii="Times New Roman" w:eastAsia="ＭＳ 明朝" w:hAnsi="Times New Roman"/>
          <w:color w:val="000000" w:themeColor="text1"/>
          <w:sz w:val="22"/>
        </w:rPr>
        <w:t>アドミニストレーション</w:t>
      </w:r>
      <w:r w:rsidRPr="00871BC1">
        <w:rPr>
          <w:rFonts w:ascii="Times New Roman" w:eastAsia="ＭＳ 明朝" w:hAnsi="Times New Roman"/>
          <w:color w:val="000000" w:themeColor="text1"/>
          <w:sz w:val="22"/>
        </w:rPr>
        <w:t>,</w:t>
      </w:r>
      <w:r w:rsidR="00AA018F" w:rsidRPr="00871BC1">
        <w:rPr>
          <w:rFonts w:ascii="Times New Roman" w:eastAsia="ＭＳ 明朝" w:hAnsi="Times New Roman" w:hint="eastAsia"/>
          <w:color w:val="000000" w:themeColor="text1"/>
          <w:sz w:val="22"/>
        </w:rPr>
        <w:t xml:space="preserve"> </w:t>
      </w:r>
      <w:r w:rsidRPr="00871BC1">
        <w:rPr>
          <w:rFonts w:ascii="Times New Roman" w:eastAsia="ＭＳ 明朝" w:hAnsi="Times New Roman"/>
          <w:color w:val="000000" w:themeColor="text1"/>
          <w:sz w:val="22"/>
        </w:rPr>
        <w:t>22,</w:t>
      </w:r>
      <w:r w:rsidR="00AA018F" w:rsidRPr="00871BC1">
        <w:rPr>
          <w:rFonts w:ascii="Times New Roman" w:eastAsia="ＭＳ 明朝" w:hAnsi="Times New Roman" w:hint="eastAsia"/>
          <w:color w:val="000000" w:themeColor="text1"/>
          <w:sz w:val="22"/>
        </w:rPr>
        <w:t xml:space="preserve"> </w:t>
      </w:r>
      <w:r w:rsidR="002922D3" w:rsidRPr="00871BC1">
        <w:rPr>
          <w:rFonts w:ascii="Times New Roman" w:eastAsia="ＭＳ 明朝" w:hAnsi="Times New Roman" w:hint="eastAsia"/>
          <w:color w:val="000000" w:themeColor="text1"/>
          <w:sz w:val="22"/>
        </w:rPr>
        <w:t>1</w:t>
      </w:r>
      <w:r w:rsidRPr="00871BC1">
        <w:rPr>
          <w:rFonts w:ascii="Times New Roman" w:eastAsia="ＭＳ 明朝" w:hAnsi="Times New Roman"/>
          <w:color w:val="000000" w:themeColor="text1"/>
          <w:sz w:val="22"/>
        </w:rPr>
        <w:t>11-127</w:t>
      </w:r>
      <w:r w:rsidR="00324237" w:rsidRPr="00871BC1">
        <w:rPr>
          <w:rFonts w:ascii="Times New Roman" w:eastAsia="ＭＳ 明朝" w:hAnsi="Times New Roman" w:hint="eastAsia"/>
          <w:color w:val="000000" w:themeColor="text1"/>
          <w:sz w:val="22"/>
        </w:rPr>
        <w:t>.</w:t>
      </w:r>
    </w:p>
    <w:p w14:paraId="1E7EDFEE" w14:textId="290A3577" w:rsidR="00103768" w:rsidRPr="00871BC1" w:rsidRDefault="00103768" w:rsidP="00AA018F">
      <w:pPr>
        <w:ind w:left="296" w:hangingChars="133" w:hanging="296"/>
        <w:rPr>
          <w:rFonts w:ascii="Times New Roman" w:eastAsia="ＭＳ 明朝" w:hAnsi="Times New Roman"/>
          <w:color w:val="000000" w:themeColor="text1"/>
          <w:sz w:val="22"/>
        </w:rPr>
      </w:pPr>
      <w:r w:rsidRPr="00871BC1">
        <w:rPr>
          <w:rFonts w:ascii="Times New Roman" w:eastAsia="ＭＳ 明朝" w:hAnsi="Times New Roman" w:hint="eastAsia"/>
          <w:color w:val="000000" w:themeColor="text1"/>
          <w:sz w:val="22"/>
        </w:rPr>
        <w:t>田崎</w:t>
      </w:r>
      <w:r w:rsidR="00AA018F" w:rsidRPr="00871BC1">
        <w:rPr>
          <w:rFonts w:ascii="Times New Roman" w:eastAsia="ＭＳ 明朝" w:hAnsi="Times New Roman" w:hint="eastAsia"/>
          <w:color w:val="000000" w:themeColor="text1"/>
          <w:sz w:val="22"/>
        </w:rPr>
        <w:t xml:space="preserve"> </w:t>
      </w:r>
      <w:r w:rsidRPr="00871BC1">
        <w:rPr>
          <w:rFonts w:ascii="Times New Roman" w:eastAsia="ＭＳ 明朝" w:hAnsi="Times New Roman" w:hint="eastAsia"/>
          <w:color w:val="000000" w:themeColor="text1"/>
          <w:sz w:val="22"/>
        </w:rPr>
        <w:t>美弥子・中根</w:t>
      </w:r>
      <w:r w:rsidR="00AA018F" w:rsidRPr="00871BC1">
        <w:rPr>
          <w:rFonts w:ascii="Times New Roman" w:eastAsia="ＭＳ 明朝" w:hAnsi="Times New Roman" w:hint="eastAsia"/>
          <w:color w:val="000000" w:themeColor="text1"/>
          <w:sz w:val="22"/>
        </w:rPr>
        <w:t xml:space="preserve"> </w:t>
      </w:r>
      <w:r w:rsidRPr="00871BC1">
        <w:rPr>
          <w:rFonts w:ascii="Times New Roman" w:eastAsia="ＭＳ 明朝" w:hAnsi="Times New Roman" w:hint="eastAsia"/>
          <w:color w:val="000000" w:themeColor="text1"/>
          <w:sz w:val="22"/>
        </w:rPr>
        <w:t>允文（</w:t>
      </w:r>
      <w:r w:rsidRPr="00871BC1">
        <w:rPr>
          <w:rFonts w:ascii="Times New Roman" w:eastAsia="ＭＳ 明朝" w:hAnsi="Times New Roman"/>
          <w:color w:val="000000" w:themeColor="text1"/>
          <w:sz w:val="22"/>
        </w:rPr>
        <w:t>2007</w:t>
      </w:r>
      <w:r w:rsidRPr="00871BC1">
        <w:rPr>
          <w:rFonts w:ascii="Times New Roman" w:eastAsia="ＭＳ 明朝" w:hAnsi="Times New Roman" w:hint="eastAsia"/>
          <w:color w:val="000000" w:themeColor="text1"/>
          <w:sz w:val="22"/>
        </w:rPr>
        <w:t>）</w:t>
      </w:r>
      <w:r w:rsidR="00134A34" w:rsidRPr="00871BC1">
        <w:rPr>
          <w:rFonts w:ascii="Times New Roman" w:eastAsia="ＭＳ 明朝" w:hAnsi="Times New Roman" w:hint="eastAsia"/>
          <w:color w:val="000000" w:themeColor="text1"/>
          <w:sz w:val="22"/>
        </w:rPr>
        <w:t xml:space="preserve">. </w:t>
      </w:r>
      <w:r w:rsidRPr="00871BC1">
        <w:rPr>
          <w:rFonts w:ascii="Times New Roman" w:eastAsia="ＭＳ 明朝" w:hAnsi="Times New Roman"/>
          <w:color w:val="000000" w:themeColor="text1"/>
          <w:sz w:val="22"/>
        </w:rPr>
        <w:t>WHO QOL26</w:t>
      </w:r>
      <w:r w:rsidRPr="00871BC1">
        <w:rPr>
          <w:rFonts w:ascii="Times New Roman" w:eastAsia="ＭＳ 明朝" w:hAnsi="Times New Roman"/>
          <w:color w:val="000000" w:themeColor="text1"/>
          <w:sz w:val="22"/>
        </w:rPr>
        <w:t>手引改訂版</w:t>
      </w:r>
      <w:r w:rsidRPr="00871BC1">
        <w:rPr>
          <w:rFonts w:ascii="Times New Roman" w:eastAsia="ＭＳ 明朝" w:hAnsi="Times New Roman"/>
          <w:color w:val="000000" w:themeColor="text1"/>
          <w:sz w:val="22"/>
        </w:rPr>
        <w:t xml:space="preserve">, </w:t>
      </w:r>
      <w:r w:rsidRPr="00871BC1">
        <w:rPr>
          <w:rFonts w:ascii="Times New Roman" w:eastAsia="ＭＳ 明朝" w:hAnsi="Times New Roman" w:hint="eastAsia"/>
          <w:color w:val="000000" w:themeColor="text1"/>
          <w:sz w:val="22"/>
        </w:rPr>
        <w:t>金子書房</w:t>
      </w:r>
      <w:r w:rsidR="009A7C53" w:rsidRPr="00871BC1">
        <w:rPr>
          <w:rFonts w:ascii="Times New Roman" w:eastAsia="ＭＳ 明朝" w:hAnsi="Times New Roman" w:hint="eastAsia"/>
          <w:color w:val="000000" w:themeColor="text1"/>
          <w:sz w:val="22"/>
        </w:rPr>
        <w:t>.</w:t>
      </w:r>
    </w:p>
    <w:p w14:paraId="4DFBDDDA" w14:textId="3CF0DCFB" w:rsidR="00E8085C" w:rsidRPr="00871BC1" w:rsidRDefault="00E8085C" w:rsidP="00AA018F">
      <w:pPr>
        <w:ind w:left="296" w:hangingChars="133" w:hanging="296"/>
        <w:rPr>
          <w:rFonts w:ascii="Times New Roman" w:eastAsia="ＭＳ 明朝" w:hAnsi="Times New Roman"/>
          <w:color w:val="000000" w:themeColor="text1"/>
          <w:sz w:val="22"/>
        </w:rPr>
      </w:pPr>
      <w:r w:rsidRPr="00871BC1">
        <w:rPr>
          <w:rFonts w:ascii="Times New Roman" w:eastAsia="ＭＳ 明朝" w:hAnsi="Times New Roman" w:hint="eastAsia"/>
          <w:color w:val="000000" w:themeColor="text1"/>
          <w:sz w:val="22"/>
        </w:rPr>
        <w:t>若林</w:t>
      </w:r>
      <w:r w:rsidR="00AA018F" w:rsidRPr="00871BC1">
        <w:rPr>
          <w:rFonts w:ascii="Times New Roman" w:eastAsia="ＭＳ 明朝" w:hAnsi="Times New Roman" w:hint="eastAsia"/>
          <w:color w:val="000000" w:themeColor="text1"/>
          <w:sz w:val="22"/>
        </w:rPr>
        <w:t xml:space="preserve"> </w:t>
      </w:r>
      <w:r w:rsidRPr="00871BC1">
        <w:rPr>
          <w:rFonts w:ascii="Times New Roman" w:eastAsia="ＭＳ 明朝" w:hAnsi="Times New Roman" w:hint="eastAsia"/>
          <w:color w:val="000000" w:themeColor="text1"/>
          <w:sz w:val="22"/>
        </w:rPr>
        <w:t>明雄</w:t>
      </w:r>
      <w:r w:rsidR="00441E3E" w:rsidRPr="00871BC1">
        <w:rPr>
          <w:rFonts w:ascii="Times New Roman" w:eastAsia="ＭＳ 明朝" w:hAnsi="Times New Roman" w:hint="eastAsia"/>
          <w:color w:val="000000" w:themeColor="text1"/>
          <w:sz w:val="22"/>
        </w:rPr>
        <w:t>・</w:t>
      </w:r>
      <w:r w:rsidRPr="00871BC1">
        <w:rPr>
          <w:rFonts w:ascii="Times New Roman" w:eastAsia="ＭＳ 明朝" w:hAnsi="Times New Roman" w:hint="eastAsia"/>
          <w:color w:val="000000" w:themeColor="text1"/>
          <w:sz w:val="22"/>
        </w:rPr>
        <w:t>東條</w:t>
      </w:r>
      <w:r w:rsidR="00AA018F" w:rsidRPr="00871BC1">
        <w:rPr>
          <w:rFonts w:ascii="Times New Roman" w:eastAsia="ＭＳ 明朝" w:hAnsi="Times New Roman" w:hint="eastAsia"/>
          <w:color w:val="000000" w:themeColor="text1"/>
          <w:sz w:val="22"/>
        </w:rPr>
        <w:t xml:space="preserve"> </w:t>
      </w:r>
      <w:r w:rsidRPr="00871BC1">
        <w:rPr>
          <w:rFonts w:ascii="Times New Roman" w:eastAsia="ＭＳ 明朝" w:hAnsi="Times New Roman" w:hint="eastAsia"/>
          <w:color w:val="000000" w:themeColor="text1"/>
          <w:sz w:val="22"/>
        </w:rPr>
        <w:t>吉邦</w:t>
      </w:r>
      <w:r w:rsidR="00441E3E" w:rsidRPr="00871BC1">
        <w:rPr>
          <w:rFonts w:ascii="Times New Roman" w:eastAsia="ＭＳ 明朝" w:hAnsi="Times New Roman" w:hint="eastAsia"/>
          <w:color w:val="000000" w:themeColor="text1"/>
          <w:szCs w:val="21"/>
        </w:rPr>
        <w:t>・</w:t>
      </w:r>
      <w:r w:rsidR="00441E3E" w:rsidRPr="00871BC1">
        <w:rPr>
          <w:rFonts w:ascii="Times New Roman" w:eastAsia="ＭＳ 明朝" w:hAnsi="Times New Roman" w:hint="eastAsia"/>
          <w:color w:val="000000" w:themeColor="text1"/>
          <w:szCs w:val="21"/>
        </w:rPr>
        <w:t>Simon</w:t>
      </w:r>
      <w:r w:rsidR="00441E3E" w:rsidRPr="00871BC1">
        <w:rPr>
          <w:rFonts w:ascii="Times New Roman" w:eastAsia="ＭＳ 明朝" w:hAnsi="Times New Roman"/>
          <w:color w:val="000000" w:themeColor="text1"/>
          <w:szCs w:val="21"/>
        </w:rPr>
        <w:t xml:space="preserve"> Baron-Cohen</w:t>
      </w:r>
      <w:r w:rsidR="004F6E6B" w:rsidRPr="00871BC1">
        <w:rPr>
          <w:rFonts w:ascii="Times New Roman" w:eastAsia="ＭＳ 明朝" w:hAnsi="Times New Roman" w:hint="eastAsia"/>
          <w:color w:val="000000" w:themeColor="text1"/>
          <w:szCs w:val="21"/>
        </w:rPr>
        <w:t>・</w:t>
      </w:r>
      <w:r w:rsidR="004F6E6B" w:rsidRPr="00871BC1">
        <w:rPr>
          <w:rFonts w:ascii="Times New Roman" w:eastAsia="ＭＳ 明朝" w:hAnsi="Times New Roman"/>
          <w:color w:val="000000" w:themeColor="text1"/>
          <w:szCs w:val="21"/>
        </w:rPr>
        <w:t>Sally Wheelwright</w:t>
      </w:r>
      <w:r w:rsidRPr="00871BC1">
        <w:rPr>
          <w:rFonts w:ascii="Times New Roman" w:eastAsia="ＭＳ 明朝" w:hAnsi="Times New Roman" w:hint="eastAsia"/>
          <w:color w:val="000000" w:themeColor="text1"/>
          <w:sz w:val="22"/>
        </w:rPr>
        <w:t>（</w:t>
      </w:r>
      <w:r w:rsidRPr="00871BC1">
        <w:rPr>
          <w:rFonts w:ascii="Times New Roman" w:eastAsia="ＭＳ 明朝" w:hAnsi="Times New Roman"/>
          <w:color w:val="000000" w:themeColor="text1"/>
          <w:sz w:val="22"/>
        </w:rPr>
        <w:t>2004</w:t>
      </w:r>
      <w:r w:rsidRPr="00871BC1">
        <w:rPr>
          <w:rFonts w:ascii="Times New Roman" w:eastAsia="ＭＳ 明朝" w:hAnsi="Times New Roman" w:hint="eastAsia"/>
          <w:color w:val="000000" w:themeColor="text1"/>
          <w:sz w:val="22"/>
        </w:rPr>
        <w:t>）</w:t>
      </w:r>
      <w:r w:rsidR="008406EE" w:rsidRPr="00871BC1">
        <w:rPr>
          <w:rFonts w:ascii="Times New Roman" w:eastAsia="ＭＳ 明朝" w:hAnsi="Times New Roman" w:hint="eastAsia"/>
          <w:color w:val="000000" w:themeColor="text1"/>
          <w:sz w:val="22"/>
        </w:rPr>
        <w:t xml:space="preserve">. </w:t>
      </w:r>
      <w:r w:rsidRPr="00871BC1">
        <w:rPr>
          <w:rFonts w:ascii="Times New Roman" w:eastAsia="ＭＳ 明朝" w:hAnsi="Times New Roman" w:hint="eastAsia"/>
          <w:color w:val="000000" w:themeColor="text1"/>
          <w:sz w:val="22"/>
        </w:rPr>
        <w:t>自閉症</w:t>
      </w:r>
      <w:r w:rsidRPr="00871BC1">
        <w:rPr>
          <w:rFonts w:ascii="Times New Roman" w:eastAsia="ＭＳ 明朝" w:hAnsi="Times New Roman"/>
          <w:color w:val="000000" w:themeColor="text1"/>
          <w:sz w:val="22"/>
        </w:rPr>
        <w:t>スペクトラム指</w:t>
      </w:r>
      <w:r w:rsidR="00AA018F" w:rsidRPr="00871BC1">
        <w:rPr>
          <w:rFonts w:ascii="Times New Roman" w:eastAsia="ＭＳ 明朝" w:hAnsi="Times New Roman" w:hint="eastAsia"/>
          <w:color w:val="000000" w:themeColor="text1"/>
          <w:sz w:val="22"/>
        </w:rPr>
        <w:t>数（</w:t>
      </w:r>
      <w:r w:rsidRPr="00871BC1">
        <w:rPr>
          <w:rFonts w:ascii="Times New Roman" w:eastAsia="ＭＳ 明朝" w:hAnsi="Times New Roman"/>
          <w:color w:val="000000" w:themeColor="text1"/>
          <w:sz w:val="22"/>
        </w:rPr>
        <w:t>AQ</w:t>
      </w:r>
      <w:r w:rsidR="00AA018F" w:rsidRPr="00871BC1">
        <w:rPr>
          <w:rFonts w:ascii="Times New Roman" w:eastAsia="ＭＳ 明朝" w:hAnsi="Times New Roman" w:hint="eastAsia"/>
          <w:color w:val="000000" w:themeColor="text1"/>
          <w:sz w:val="22"/>
        </w:rPr>
        <w:t>）</w:t>
      </w:r>
      <w:r w:rsidRPr="00871BC1">
        <w:rPr>
          <w:rFonts w:ascii="Times New Roman" w:eastAsia="ＭＳ 明朝" w:hAnsi="Times New Roman"/>
          <w:color w:val="000000" w:themeColor="text1"/>
          <w:sz w:val="22"/>
        </w:rPr>
        <w:t>目本語版の標準化</w:t>
      </w:r>
      <w:r w:rsidRPr="00871BC1">
        <w:rPr>
          <w:rFonts w:ascii="Times New Roman" w:eastAsia="ＭＳ 明朝" w:hAnsi="Times New Roman" w:hint="eastAsia"/>
          <w:color w:val="000000" w:themeColor="text1"/>
          <w:sz w:val="22"/>
        </w:rPr>
        <w:t>―機能臨床群</w:t>
      </w:r>
      <w:r w:rsidRPr="00871BC1">
        <w:rPr>
          <w:rFonts w:ascii="Times New Roman" w:eastAsia="ＭＳ 明朝" w:hAnsi="Times New Roman"/>
          <w:color w:val="000000" w:themeColor="text1"/>
          <w:sz w:val="22"/>
        </w:rPr>
        <w:t>と健常成人による検討</w:t>
      </w:r>
      <w:r w:rsidRPr="00871BC1">
        <w:rPr>
          <w:rFonts w:ascii="Times New Roman" w:eastAsia="ＭＳ 明朝" w:hAnsi="Times New Roman" w:hint="eastAsia"/>
          <w:color w:val="000000" w:themeColor="text1"/>
          <w:sz w:val="22"/>
        </w:rPr>
        <w:t>―</w:t>
      </w:r>
      <w:r w:rsidR="00A066D6" w:rsidRPr="00871BC1">
        <w:rPr>
          <w:rFonts w:ascii="Times New Roman" w:eastAsia="ＭＳ 明朝" w:hAnsi="Times New Roman" w:hint="eastAsia"/>
          <w:color w:val="000000" w:themeColor="text1"/>
          <w:sz w:val="22"/>
        </w:rPr>
        <w:t>.</w:t>
      </w:r>
      <w:r w:rsidR="00A066D6" w:rsidRPr="00871BC1">
        <w:rPr>
          <w:rFonts w:ascii="Times New Roman" w:eastAsia="ＭＳ 明朝" w:hAnsi="Times New Roman"/>
          <w:color w:val="000000" w:themeColor="text1"/>
          <w:sz w:val="22"/>
        </w:rPr>
        <w:t xml:space="preserve"> </w:t>
      </w:r>
      <w:r w:rsidRPr="00871BC1">
        <w:rPr>
          <w:rFonts w:ascii="Times New Roman" w:eastAsia="ＭＳ 明朝" w:hAnsi="Times New Roman" w:hint="eastAsia"/>
          <w:color w:val="000000" w:themeColor="text1"/>
          <w:sz w:val="22"/>
        </w:rPr>
        <w:t>心理学研究</w:t>
      </w:r>
      <w:r w:rsidRPr="00871BC1">
        <w:rPr>
          <w:rFonts w:ascii="Times New Roman" w:eastAsia="ＭＳ 明朝" w:hAnsi="Times New Roman"/>
          <w:color w:val="000000" w:themeColor="text1"/>
          <w:sz w:val="22"/>
        </w:rPr>
        <w:t>,</w:t>
      </w:r>
      <w:r w:rsidR="00AA018F" w:rsidRPr="00871BC1">
        <w:rPr>
          <w:rFonts w:ascii="Times New Roman" w:eastAsia="ＭＳ 明朝" w:hAnsi="Times New Roman" w:hint="eastAsia"/>
          <w:color w:val="000000" w:themeColor="text1"/>
          <w:sz w:val="22"/>
        </w:rPr>
        <w:t xml:space="preserve"> </w:t>
      </w:r>
      <w:r w:rsidRPr="00871BC1">
        <w:rPr>
          <w:rFonts w:ascii="Times New Roman" w:eastAsia="ＭＳ 明朝" w:hAnsi="Times New Roman"/>
          <w:color w:val="000000" w:themeColor="text1"/>
          <w:sz w:val="22"/>
        </w:rPr>
        <w:t>75,</w:t>
      </w:r>
      <w:r w:rsidR="00AA018F" w:rsidRPr="00871BC1">
        <w:rPr>
          <w:rFonts w:ascii="Times New Roman" w:eastAsia="ＭＳ 明朝" w:hAnsi="Times New Roman" w:hint="eastAsia"/>
          <w:color w:val="000000" w:themeColor="text1"/>
          <w:sz w:val="22"/>
        </w:rPr>
        <w:t xml:space="preserve"> </w:t>
      </w:r>
      <w:r w:rsidRPr="00871BC1">
        <w:rPr>
          <w:rFonts w:ascii="Times New Roman" w:eastAsia="ＭＳ 明朝" w:hAnsi="Times New Roman"/>
          <w:color w:val="000000" w:themeColor="text1"/>
          <w:sz w:val="22"/>
        </w:rPr>
        <w:t>78-84</w:t>
      </w:r>
      <w:r w:rsidR="009D4023" w:rsidRPr="00871BC1">
        <w:rPr>
          <w:rFonts w:ascii="Times New Roman" w:eastAsia="ＭＳ 明朝" w:hAnsi="Times New Roman"/>
          <w:color w:val="000000" w:themeColor="text1"/>
          <w:sz w:val="22"/>
        </w:rPr>
        <w:t>.</w:t>
      </w:r>
    </w:p>
    <w:p w14:paraId="5A919E32" w14:textId="68BDAA0C" w:rsidR="00147647" w:rsidRPr="00871BC1" w:rsidRDefault="00147647" w:rsidP="00AA018F">
      <w:pPr>
        <w:ind w:left="283" w:hangingChars="133" w:hanging="283"/>
        <w:rPr>
          <w:rFonts w:ascii="Times New Roman" w:eastAsia="ＭＳ 明朝" w:hAnsi="Times New Roman"/>
          <w:color w:val="000000" w:themeColor="text1"/>
        </w:rPr>
      </w:pPr>
      <w:r w:rsidRPr="00871BC1">
        <w:rPr>
          <w:rFonts w:ascii="Times New Roman" w:eastAsia="ＭＳ 明朝" w:hAnsi="Times New Roman" w:hint="eastAsia"/>
          <w:color w:val="000000" w:themeColor="text1"/>
        </w:rPr>
        <w:t>安宅</w:t>
      </w:r>
      <w:r w:rsidR="00AA018F" w:rsidRPr="00871BC1">
        <w:rPr>
          <w:rFonts w:ascii="Times New Roman" w:eastAsia="ＭＳ 明朝" w:hAnsi="Times New Roman" w:hint="eastAsia"/>
          <w:color w:val="000000" w:themeColor="text1"/>
        </w:rPr>
        <w:t xml:space="preserve"> </w:t>
      </w:r>
      <w:r w:rsidRPr="00871BC1">
        <w:rPr>
          <w:rFonts w:ascii="Times New Roman" w:eastAsia="ＭＳ 明朝" w:hAnsi="Times New Roman" w:hint="eastAsia"/>
          <w:color w:val="000000" w:themeColor="text1"/>
        </w:rPr>
        <w:t>勝弘・相澤</w:t>
      </w:r>
      <w:r w:rsidR="00AA018F" w:rsidRPr="00871BC1">
        <w:rPr>
          <w:rFonts w:ascii="Times New Roman" w:eastAsia="ＭＳ 明朝" w:hAnsi="Times New Roman" w:hint="eastAsia"/>
          <w:color w:val="000000" w:themeColor="text1"/>
        </w:rPr>
        <w:t xml:space="preserve"> </w:t>
      </w:r>
      <w:r w:rsidRPr="00871BC1">
        <w:rPr>
          <w:rFonts w:ascii="Times New Roman" w:eastAsia="ＭＳ 明朝" w:hAnsi="Times New Roman"/>
          <w:color w:val="000000" w:themeColor="text1"/>
        </w:rPr>
        <w:t>直子・</w:t>
      </w:r>
      <w:r w:rsidRPr="00871BC1">
        <w:rPr>
          <w:rFonts w:ascii="Times New Roman" w:eastAsia="ＭＳ 明朝" w:hAnsi="Times New Roman" w:hint="eastAsia"/>
          <w:color w:val="000000" w:themeColor="text1"/>
        </w:rPr>
        <w:t>丸田</w:t>
      </w:r>
      <w:r w:rsidR="00AA018F" w:rsidRPr="00871BC1">
        <w:rPr>
          <w:rFonts w:ascii="Times New Roman" w:eastAsia="ＭＳ 明朝" w:hAnsi="Times New Roman" w:hint="eastAsia"/>
          <w:color w:val="000000" w:themeColor="text1"/>
        </w:rPr>
        <w:t xml:space="preserve"> </w:t>
      </w:r>
      <w:r w:rsidRPr="00871BC1">
        <w:rPr>
          <w:rFonts w:ascii="Times New Roman" w:eastAsia="ＭＳ 明朝" w:hAnsi="Times New Roman" w:hint="eastAsia"/>
          <w:color w:val="000000" w:themeColor="text1"/>
        </w:rPr>
        <w:t>伯子・河合</w:t>
      </w:r>
      <w:r w:rsidR="00AA018F" w:rsidRPr="00871BC1">
        <w:rPr>
          <w:rFonts w:ascii="Times New Roman" w:eastAsia="ＭＳ 明朝" w:hAnsi="Times New Roman" w:hint="eastAsia"/>
          <w:color w:val="000000" w:themeColor="text1"/>
        </w:rPr>
        <w:t xml:space="preserve"> </w:t>
      </w:r>
      <w:r w:rsidRPr="00871BC1">
        <w:rPr>
          <w:rFonts w:ascii="Times New Roman" w:eastAsia="ＭＳ 明朝" w:hAnsi="Times New Roman" w:hint="eastAsia"/>
          <w:color w:val="000000" w:themeColor="text1"/>
        </w:rPr>
        <w:t>雅代・田川</w:t>
      </w:r>
      <w:r w:rsidR="00AA018F" w:rsidRPr="00871BC1">
        <w:rPr>
          <w:rFonts w:ascii="Times New Roman" w:eastAsia="ＭＳ 明朝" w:hAnsi="Times New Roman" w:hint="eastAsia"/>
          <w:color w:val="000000" w:themeColor="text1"/>
        </w:rPr>
        <w:t xml:space="preserve"> </w:t>
      </w:r>
      <w:r w:rsidRPr="00871BC1">
        <w:rPr>
          <w:rFonts w:ascii="Times New Roman" w:eastAsia="ＭＳ 明朝" w:hAnsi="Times New Roman" w:hint="eastAsia"/>
          <w:color w:val="000000" w:themeColor="text1"/>
        </w:rPr>
        <w:t>杏那・太田</w:t>
      </w:r>
      <w:r w:rsidR="00134A34" w:rsidRPr="00871BC1">
        <w:rPr>
          <w:rFonts w:ascii="Times New Roman" w:eastAsia="ＭＳ 明朝" w:hAnsi="Times New Roman" w:hint="eastAsia"/>
          <w:color w:val="000000" w:themeColor="text1"/>
        </w:rPr>
        <w:t xml:space="preserve"> </w:t>
      </w:r>
      <w:r w:rsidRPr="00871BC1">
        <w:rPr>
          <w:rFonts w:ascii="Times New Roman" w:eastAsia="ＭＳ 明朝" w:hAnsi="Times New Roman" w:hint="eastAsia"/>
          <w:color w:val="000000" w:themeColor="text1"/>
        </w:rPr>
        <w:t>晴久（</w:t>
      </w:r>
      <w:r w:rsidRPr="00871BC1">
        <w:rPr>
          <w:rFonts w:ascii="Times New Roman" w:eastAsia="ＭＳ 明朝" w:hAnsi="Times New Roman"/>
          <w:color w:val="000000" w:themeColor="text1"/>
        </w:rPr>
        <w:t>2019</w:t>
      </w:r>
      <w:r w:rsidRPr="00871BC1">
        <w:rPr>
          <w:rFonts w:ascii="Times New Roman" w:eastAsia="ＭＳ 明朝" w:hAnsi="Times New Roman" w:hint="eastAsia"/>
          <w:color w:val="000000" w:themeColor="text1"/>
        </w:rPr>
        <w:t>）</w:t>
      </w:r>
      <w:r w:rsidRPr="00871BC1">
        <w:rPr>
          <w:rFonts w:ascii="Times New Roman" w:eastAsia="ＭＳ 明朝" w:hAnsi="Times New Roman"/>
          <w:color w:val="000000" w:themeColor="text1"/>
        </w:rPr>
        <w:t xml:space="preserve">. </w:t>
      </w:r>
      <w:r w:rsidRPr="00871BC1">
        <w:rPr>
          <w:rFonts w:ascii="Times New Roman" w:eastAsia="ＭＳ 明朝" w:hAnsi="Times New Roman" w:hint="eastAsia"/>
          <w:color w:val="000000" w:themeColor="text1"/>
        </w:rPr>
        <w:t>大学における発達障害学生支援に関するニーズ調査―障害学生支援部門を対象とした調査の結果から―</w:t>
      </w:r>
      <w:r w:rsidRPr="00871BC1">
        <w:rPr>
          <w:rFonts w:ascii="Times New Roman" w:eastAsia="ＭＳ 明朝" w:hAnsi="Times New Roman" w:hint="eastAsia"/>
          <w:color w:val="000000" w:themeColor="text1"/>
        </w:rPr>
        <w:t xml:space="preserve">. </w:t>
      </w:r>
      <w:r w:rsidRPr="00871BC1">
        <w:rPr>
          <w:rFonts w:ascii="Times New Roman" w:eastAsia="ＭＳ 明朝" w:hAnsi="Times New Roman" w:hint="eastAsia"/>
          <w:color w:val="000000" w:themeColor="text1"/>
        </w:rPr>
        <w:t>大学のメンタルヘルス</w:t>
      </w:r>
      <w:r w:rsidRPr="00871BC1">
        <w:rPr>
          <w:rFonts w:ascii="Times New Roman" w:eastAsia="ＭＳ 明朝" w:hAnsi="Times New Roman"/>
          <w:color w:val="000000" w:themeColor="text1"/>
        </w:rPr>
        <w:t xml:space="preserve">, </w:t>
      </w:r>
      <w:r w:rsidR="00AA018F" w:rsidRPr="00871BC1">
        <w:rPr>
          <w:rFonts w:ascii="Times New Roman" w:eastAsia="ＭＳ 明朝" w:hAnsi="Times New Roman"/>
          <w:color w:val="000000" w:themeColor="text1"/>
        </w:rPr>
        <w:t>3</w:t>
      </w:r>
      <w:r w:rsidR="00AA018F" w:rsidRPr="00871BC1">
        <w:rPr>
          <w:rFonts w:ascii="Times New Roman" w:eastAsia="ＭＳ 明朝" w:hAnsi="Times New Roman"/>
          <w:i/>
          <w:color w:val="000000" w:themeColor="text1"/>
        </w:rPr>
        <w:t>,</w:t>
      </w:r>
      <w:r w:rsidR="00AA018F" w:rsidRPr="00871BC1">
        <w:rPr>
          <w:rFonts w:ascii="Times New Roman" w:eastAsia="ＭＳ 明朝" w:hAnsi="Times New Roman" w:hint="eastAsia"/>
          <w:i/>
          <w:color w:val="000000" w:themeColor="text1"/>
        </w:rPr>
        <w:t xml:space="preserve"> </w:t>
      </w:r>
      <w:r w:rsidRPr="00871BC1">
        <w:rPr>
          <w:rFonts w:ascii="Times New Roman" w:eastAsia="ＭＳ 明朝" w:hAnsi="Times New Roman"/>
          <w:color w:val="000000" w:themeColor="text1"/>
        </w:rPr>
        <w:t>144-150.</w:t>
      </w:r>
    </w:p>
    <w:p w14:paraId="16D77E56" w14:textId="409DD945" w:rsidR="00103768" w:rsidRPr="00871BC1" w:rsidRDefault="00103768" w:rsidP="00AA018F">
      <w:pPr>
        <w:ind w:left="296" w:hangingChars="133" w:hanging="296"/>
        <w:rPr>
          <w:rFonts w:ascii="Times New Roman" w:eastAsia="ＭＳ 明朝" w:hAnsi="Times New Roman"/>
          <w:color w:val="000000" w:themeColor="text1"/>
          <w:sz w:val="22"/>
        </w:rPr>
      </w:pPr>
      <w:r w:rsidRPr="00871BC1">
        <w:rPr>
          <w:rFonts w:ascii="Times New Roman" w:eastAsia="ＭＳ 明朝" w:hAnsi="Times New Roman" w:hint="eastAsia"/>
          <w:color w:val="000000" w:themeColor="text1"/>
          <w:sz w:val="22"/>
        </w:rPr>
        <w:t>吉原</w:t>
      </w:r>
      <w:r w:rsidR="00134A34" w:rsidRPr="00871BC1">
        <w:rPr>
          <w:rFonts w:ascii="Times New Roman" w:eastAsia="ＭＳ 明朝" w:hAnsi="Times New Roman" w:hint="eastAsia"/>
          <w:color w:val="000000" w:themeColor="text1"/>
          <w:sz w:val="22"/>
          <w:u w:val="words"/>
        </w:rPr>
        <w:t xml:space="preserve"> </w:t>
      </w:r>
      <w:r w:rsidRPr="00871BC1">
        <w:rPr>
          <w:rFonts w:ascii="Times New Roman" w:eastAsia="ＭＳ 明朝" w:hAnsi="Times New Roman" w:hint="eastAsia"/>
          <w:color w:val="000000" w:themeColor="text1"/>
          <w:sz w:val="22"/>
        </w:rPr>
        <w:t>絵理・</w:t>
      </w:r>
      <w:r w:rsidRPr="00871BC1">
        <w:rPr>
          <w:rFonts w:ascii="Times New Roman" w:eastAsia="ＭＳ 明朝" w:hAnsi="Times New Roman"/>
          <w:color w:val="000000" w:themeColor="text1"/>
          <w:sz w:val="22"/>
        </w:rPr>
        <w:t>岩井</w:t>
      </w:r>
      <w:r w:rsidR="00134A34" w:rsidRPr="00871BC1">
        <w:rPr>
          <w:rFonts w:ascii="Times New Roman" w:eastAsia="ＭＳ 明朝" w:hAnsi="Times New Roman" w:hint="eastAsia"/>
          <w:color w:val="000000" w:themeColor="text1"/>
          <w:sz w:val="22"/>
        </w:rPr>
        <w:t xml:space="preserve"> </w:t>
      </w:r>
      <w:r w:rsidRPr="00871BC1">
        <w:rPr>
          <w:rFonts w:ascii="Times New Roman" w:eastAsia="ＭＳ 明朝" w:hAnsi="Times New Roman"/>
          <w:color w:val="000000" w:themeColor="text1"/>
          <w:sz w:val="22"/>
        </w:rPr>
        <w:t>龍之介</w:t>
      </w:r>
      <w:r w:rsidRPr="00871BC1">
        <w:rPr>
          <w:rFonts w:ascii="Times New Roman" w:eastAsia="ＭＳ 明朝" w:hAnsi="Times New Roman" w:hint="eastAsia"/>
          <w:color w:val="000000" w:themeColor="text1"/>
          <w:sz w:val="22"/>
        </w:rPr>
        <w:t>・</w:t>
      </w:r>
      <w:r w:rsidRPr="00871BC1">
        <w:rPr>
          <w:rFonts w:ascii="Times New Roman" w:eastAsia="ＭＳ 明朝" w:hAnsi="Times New Roman"/>
          <w:color w:val="000000" w:themeColor="text1"/>
          <w:sz w:val="22"/>
        </w:rPr>
        <w:t>田中</w:t>
      </w:r>
      <w:r w:rsidR="00134A34" w:rsidRPr="00871BC1">
        <w:rPr>
          <w:rFonts w:ascii="Times New Roman" w:eastAsia="ＭＳ 明朝" w:hAnsi="Times New Roman" w:hint="eastAsia"/>
          <w:color w:val="000000" w:themeColor="text1"/>
          <w:sz w:val="22"/>
        </w:rPr>
        <w:t xml:space="preserve"> </w:t>
      </w:r>
      <w:r w:rsidRPr="00871BC1">
        <w:rPr>
          <w:rFonts w:ascii="Times New Roman" w:eastAsia="ＭＳ 明朝" w:hAnsi="Times New Roman"/>
          <w:color w:val="000000" w:themeColor="text1"/>
          <w:sz w:val="22"/>
        </w:rPr>
        <w:t>佐千恵</w:t>
      </w:r>
      <w:r w:rsidRPr="00871BC1">
        <w:rPr>
          <w:rFonts w:ascii="Times New Roman" w:eastAsia="ＭＳ 明朝" w:hAnsi="Times New Roman" w:hint="eastAsia"/>
          <w:color w:val="000000" w:themeColor="text1"/>
          <w:sz w:val="22"/>
        </w:rPr>
        <w:t>・</w:t>
      </w:r>
      <w:r w:rsidRPr="00871BC1">
        <w:rPr>
          <w:rFonts w:ascii="Times New Roman" w:eastAsia="ＭＳ 明朝" w:hAnsi="Times New Roman"/>
          <w:color w:val="000000" w:themeColor="text1"/>
          <w:sz w:val="22"/>
        </w:rPr>
        <w:t>小林</w:t>
      </w:r>
      <w:r w:rsidR="00134A34" w:rsidRPr="00871BC1">
        <w:rPr>
          <w:rFonts w:ascii="Times New Roman" w:eastAsia="ＭＳ 明朝" w:hAnsi="Times New Roman" w:hint="eastAsia"/>
          <w:color w:val="000000" w:themeColor="text1"/>
          <w:sz w:val="22"/>
        </w:rPr>
        <w:t xml:space="preserve"> </w:t>
      </w:r>
      <w:r w:rsidRPr="00871BC1">
        <w:rPr>
          <w:rFonts w:ascii="Times New Roman" w:eastAsia="ＭＳ 明朝" w:hAnsi="Times New Roman"/>
          <w:color w:val="000000" w:themeColor="text1"/>
          <w:sz w:val="22"/>
        </w:rPr>
        <w:t>正義</w:t>
      </w:r>
      <w:r w:rsidRPr="00871BC1">
        <w:rPr>
          <w:rFonts w:ascii="Times New Roman" w:eastAsia="ＭＳ 明朝" w:hAnsi="Times New Roman" w:hint="eastAsia"/>
          <w:color w:val="000000" w:themeColor="text1"/>
          <w:sz w:val="22"/>
        </w:rPr>
        <w:t>・</w:t>
      </w:r>
      <w:r w:rsidRPr="00871BC1">
        <w:rPr>
          <w:rFonts w:ascii="Times New Roman" w:eastAsia="ＭＳ 明朝" w:hAnsi="Times New Roman"/>
          <w:color w:val="000000" w:themeColor="text1"/>
          <w:sz w:val="22"/>
        </w:rPr>
        <w:t>鷲塚</w:t>
      </w:r>
      <w:r w:rsidR="00134A34" w:rsidRPr="00871BC1">
        <w:rPr>
          <w:rFonts w:ascii="Times New Roman" w:eastAsia="ＭＳ 明朝" w:hAnsi="Times New Roman"/>
          <w:color w:val="000000" w:themeColor="text1"/>
          <w:sz w:val="22"/>
        </w:rPr>
        <w:t xml:space="preserve"> </w:t>
      </w:r>
      <w:r w:rsidRPr="00871BC1">
        <w:rPr>
          <w:rFonts w:ascii="Times New Roman" w:eastAsia="ＭＳ 明朝" w:hAnsi="Times New Roman"/>
          <w:color w:val="000000" w:themeColor="text1"/>
          <w:sz w:val="22"/>
        </w:rPr>
        <w:t>伸介</w:t>
      </w:r>
      <w:r w:rsidRPr="00871BC1">
        <w:rPr>
          <w:rFonts w:ascii="Times New Roman" w:eastAsia="ＭＳ 明朝" w:hAnsi="Times New Roman" w:hint="eastAsia"/>
          <w:color w:val="000000" w:themeColor="text1"/>
          <w:sz w:val="22"/>
        </w:rPr>
        <w:t>（</w:t>
      </w:r>
      <w:r w:rsidRPr="00871BC1">
        <w:rPr>
          <w:rFonts w:ascii="Times New Roman" w:eastAsia="ＭＳ 明朝" w:hAnsi="Times New Roman" w:hint="eastAsia"/>
          <w:color w:val="000000" w:themeColor="text1"/>
          <w:sz w:val="22"/>
        </w:rPr>
        <w:t>2018</w:t>
      </w:r>
      <w:r w:rsidRPr="00871BC1">
        <w:rPr>
          <w:rFonts w:ascii="Times New Roman" w:eastAsia="ＭＳ 明朝" w:hAnsi="Times New Roman" w:hint="eastAsia"/>
          <w:color w:val="000000" w:themeColor="text1"/>
          <w:sz w:val="22"/>
        </w:rPr>
        <w:t>）</w:t>
      </w:r>
      <w:r w:rsidR="00134A34" w:rsidRPr="00871BC1">
        <w:rPr>
          <w:rFonts w:ascii="Times New Roman" w:eastAsia="ＭＳ 明朝" w:hAnsi="Times New Roman" w:hint="eastAsia"/>
          <w:color w:val="000000" w:themeColor="text1"/>
          <w:sz w:val="22"/>
        </w:rPr>
        <w:t xml:space="preserve">. </w:t>
      </w:r>
      <w:r w:rsidRPr="00871BC1">
        <w:rPr>
          <w:rFonts w:ascii="Times New Roman" w:eastAsia="ＭＳ 明朝" w:hAnsi="Times New Roman" w:hint="eastAsia"/>
          <w:color w:val="000000" w:themeColor="text1"/>
          <w:sz w:val="22"/>
        </w:rPr>
        <w:t>気分障害患者に対するリワークプログラムの有効性の検討</w:t>
      </w:r>
      <w:r w:rsidR="00A066D6" w:rsidRPr="00871BC1">
        <w:rPr>
          <w:rFonts w:ascii="Times New Roman" w:eastAsia="ＭＳ 明朝" w:hAnsi="Times New Roman" w:hint="eastAsia"/>
          <w:color w:val="000000" w:themeColor="text1"/>
          <w:sz w:val="22"/>
        </w:rPr>
        <w:t>.</w:t>
      </w:r>
      <w:r w:rsidR="00A066D6" w:rsidRPr="00871BC1">
        <w:rPr>
          <w:rFonts w:ascii="Times New Roman" w:eastAsia="ＭＳ 明朝" w:hAnsi="Times New Roman"/>
          <w:color w:val="000000" w:themeColor="text1"/>
          <w:sz w:val="22"/>
        </w:rPr>
        <w:t xml:space="preserve"> </w:t>
      </w:r>
      <w:r w:rsidRPr="00871BC1">
        <w:rPr>
          <w:rFonts w:ascii="Times New Roman" w:eastAsia="ＭＳ 明朝" w:hAnsi="Times New Roman" w:hint="eastAsia"/>
          <w:color w:val="000000" w:themeColor="text1"/>
          <w:sz w:val="22"/>
        </w:rPr>
        <w:t>作業療法</w:t>
      </w:r>
      <w:r w:rsidR="00147647" w:rsidRPr="00871BC1">
        <w:rPr>
          <w:rFonts w:ascii="Times New Roman" w:eastAsia="ＭＳ 明朝" w:hAnsi="Times New Roman" w:hint="eastAsia"/>
          <w:color w:val="000000" w:themeColor="text1"/>
          <w:sz w:val="22"/>
        </w:rPr>
        <w:t>,</w:t>
      </w:r>
      <w:r w:rsidR="00AA018F" w:rsidRPr="00871BC1">
        <w:rPr>
          <w:rFonts w:ascii="Times New Roman" w:eastAsia="ＭＳ 明朝" w:hAnsi="Times New Roman" w:hint="eastAsia"/>
          <w:color w:val="000000" w:themeColor="text1"/>
          <w:sz w:val="22"/>
        </w:rPr>
        <w:t xml:space="preserve"> </w:t>
      </w:r>
      <w:r w:rsidR="00147647" w:rsidRPr="00871BC1">
        <w:rPr>
          <w:rFonts w:ascii="Times New Roman" w:eastAsia="ＭＳ 明朝" w:hAnsi="Times New Roman" w:hint="eastAsia"/>
          <w:color w:val="000000" w:themeColor="text1"/>
          <w:sz w:val="22"/>
        </w:rPr>
        <w:t>3</w:t>
      </w:r>
      <w:r w:rsidR="00147647" w:rsidRPr="00871BC1">
        <w:rPr>
          <w:rFonts w:ascii="Times New Roman" w:eastAsia="ＭＳ 明朝" w:hAnsi="Times New Roman"/>
          <w:color w:val="000000" w:themeColor="text1"/>
          <w:sz w:val="22"/>
        </w:rPr>
        <w:t>7</w:t>
      </w:r>
      <w:r w:rsidRPr="00871BC1">
        <w:rPr>
          <w:rFonts w:ascii="Times New Roman" w:eastAsia="ＭＳ 明朝" w:hAnsi="Times New Roman" w:hint="eastAsia"/>
          <w:color w:val="000000" w:themeColor="text1"/>
          <w:sz w:val="22"/>
        </w:rPr>
        <w:t>,</w:t>
      </w:r>
      <w:r w:rsidR="00AA018F" w:rsidRPr="00871BC1">
        <w:rPr>
          <w:rFonts w:ascii="Times New Roman" w:eastAsia="ＭＳ 明朝" w:hAnsi="Times New Roman" w:hint="eastAsia"/>
          <w:color w:val="000000" w:themeColor="text1"/>
          <w:sz w:val="22"/>
        </w:rPr>
        <w:t xml:space="preserve"> </w:t>
      </w:r>
      <w:r w:rsidRPr="00871BC1">
        <w:rPr>
          <w:rFonts w:ascii="Times New Roman" w:eastAsia="ＭＳ 明朝" w:hAnsi="Times New Roman" w:hint="eastAsia"/>
          <w:color w:val="000000" w:themeColor="text1"/>
          <w:sz w:val="22"/>
        </w:rPr>
        <w:t>352-360</w:t>
      </w:r>
      <w:r w:rsidR="00A066D6" w:rsidRPr="00871BC1">
        <w:rPr>
          <w:rFonts w:ascii="Times New Roman" w:eastAsia="ＭＳ 明朝" w:hAnsi="Times New Roman"/>
          <w:color w:val="000000" w:themeColor="text1"/>
          <w:sz w:val="22"/>
        </w:rPr>
        <w:t>.</w:t>
      </w:r>
    </w:p>
    <w:p w14:paraId="4EA872ED" w14:textId="7DFB70A6" w:rsidR="00E768A8" w:rsidRPr="00871BC1" w:rsidRDefault="00AA018F" w:rsidP="00297A17">
      <w:pPr>
        <w:jc w:val="right"/>
        <w:rPr>
          <w:rFonts w:ascii="Times New Roman" w:eastAsia="ＭＳ 明朝" w:hAnsi="Times New Roman"/>
          <w:color w:val="000000" w:themeColor="text1"/>
          <w:sz w:val="22"/>
        </w:rPr>
      </w:pPr>
      <w:r w:rsidRPr="00871BC1">
        <w:rPr>
          <w:rFonts w:ascii="Times New Roman" w:eastAsia="ＭＳ 明朝" w:hAnsi="Times New Roman" w:hint="eastAsia"/>
          <w:color w:val="000000" w:themeColor="text1"/>
          <w:sz w:val="22"/>
        </w:rPr>
        <w:t>―</w:t>
      </w:r>
      <w:r w:rsidRPr="00871BC1">
        <w:rPr>
          <w:rFonts w:ascii="Times New Roman" w:eastAsia="ＭＳ 明朝" w:hAnsi="Times New Roman" w:hint="eastAsia"/>
          <w:color w:val="000000" w:themeColor="text1"/>
          <w:sz w:val="22"/>
        </w:rPr>
        <w:t>2022.</w:t>
      </w:r>
      <w:r w:rsidR="008406EE" w:rsidRPr="00871BC1">
        <w:rPr>
          <w:rFonts w:ascii="Times New Roman" w:eastAsia="ＭＳ 明朝" w:hAnsi="Times New Roman" w:hint="eastAsia"/>
          <w:color w:val="000000" w:themeColor="text1"/>
          <w:sz w:val="22"/>
        </w:rPr>
        <w:t>3</w:t>
      </w:r>
      <w:r w:rsidRPr="00871BC1">
        <w:rPr>
          <w:rFonts w:ascii="Times New Roman" w:eastAsia="ＭＳ 明朝" w:hAnsi="Times New Roman" w:hint="eastAsia"/>
          <w:color w:val="000000" w:themeColor="text1"/>
          <w:sz w:val="22"/>
        </w:rPr>
        <w:t>.1</w:t>
      </w:r>
      <w:r w:rsidR="008406EE" w:rsidRPr="00871BC1">
        <w:rPr>
          <w:rFonts w:ascii="Times New Roman" w:eastAsia="ＭＳ 明朝" w:hAnsi="Times New Roman" w:hint="eastAsia"/>
          <w:color w:val="000000" w:themeColor="text1"/>
          <w:sz w:val="22"/>
        </w:rPr>
        <w:t>5</w:t>
      </w:r>
      <w:r w:rsidRPr="00871BC1">
        <w:rPr>
          <w:rFonts w:ascii="Times New Roman" w:eastAsia="ＭＳ 明朝" w:hAnsi="Times New Roman" w:hint="eastAsia"/>
          <w:color w:val="000000" w:themeColor="text1"/>
          <w:sz w:val="22"/>
        </w:rPr>
        <w:t>受稿，</w:t>
      </w:r>
      <w:r w:rsidRPr="00871BC1">
        <w:rPr>
          <w:rFonts w:ascii="Times New Roman" w:eastAsia="ＭＳ 明朝" w:hAnsi="Times New Roman" w:hint="eastAsia"/>
          <w:color w:val="000000" w:themeColor="text1"/>
          <w:sz w:val="22"/>
        </w:rPr>
        <w:t>2023.</w:t>
      </w:r>
      <w:r w:rsidR="008406EE" w:rsidRPr="00871BC1">
        <w:rPr>
          <w:rFonts w:ascii="Times New Roman" w:eastAsia="ＭＳ 明朝" w:hAnsi="Times New Roman" w:hint="eastAsia"/>
          <w:color w:val="000000" w:themeColor="text1"/>
          <w:sz w:val="22"/>
        </w:rPr>
        <w:t>5</w:t>
      </w:r>
      <w:r w:rsidRPr="00871BC1">
        <w:rPr>
          <w:rFonts w:ascii="Times New Roman" w:eastAsia="ＭＳ 明朝" w:hAnsi="Times New Roman" w:hint="eastAsia"/>
          <w:color w:val="000000" w:themeColor="text1"/>
          <w:sz w:val="22"/>
        </w:rPr>
        <w:t>.10</w:t>
      </w:r>
      <w:r w:rsidRPr="00871BC1">
        <w:rPr>
          <w:rFonts w:ascii="Times New Roman" w:eastAsia="ＭＳ 明朝" w:hAnsi="Times New Roman" w:hint="eastAsia"/>
          <w:color w:val="000000" w:themeColor="text1"/>
          <w:sz w:val="22"/>
        </w:rPr>
        <w:t>受理―</w:t>
      </w:r>
      <w:r w:rsidR="00E768A8" w:rsidRPr="00871BC1">
        <w:rPr>
          <w:rFonts w:ascii="Times New Roman" w:eastAsia="ＭＳ 明朝" w:hAnsi="Times New Roman"/>
          <w:color w:val="000000" w:themeColor="text1"/>
          <w:sz w:val="22"/>
        </w:rPr>
        <w:br w:type="page"/>
      </w:r>
    </w:p>
    <w:p w14:paraId="4AFB9E52" w14:textId="77777777" w:rsidR="00297A17" w:rsidRPr="00871BC1" w:rsidRDefault="00297A17" w:rsidP="00297A17">
      <w:pPr>
        <w:rPr>
          <w:rFonts w:ascii="Times New Roman" w:eastAsia="ＭＳ 明朝" w:hAnsi="Times New Roman" w:cs="Times New Roman"/>
          <w:b/>
          <w:bCs/>
        </w:rPr>
      </w:pPr>
      <w:r w:rsidRPr="00871BC1">
        <w:rPr>
          <w:rFonts w:ascii="Times New Roman" w:eastAsia="ＭＳ 明朝" w:hAnsi="Times New Roman" w:cs="Times New Roman"/>
          <w:b/>
          <w:bCs/>
        </w:rPr>
        <w:lastRenderedPageBreak/>
        <w:t>Practical Research</w:t>
      </w:r>
    </w:p>
    <w:p w14:paraId="31F58EA6" w14:textId="77777777" w:rsidR="00297A17" w:rsidRPr="00871BC1" w:rsidRDefault="00297A17" w:rsidP="00297A17">
      <w:pPr>
        <w:rPr>
          <w:rFonts w:ascii="Times New Roman" w:eastAsia="ＭＳ 明朝" w:hAnsi="Times New Roman" w:cs="Times New Roman"/>
          <w:b/>
          <w:bCs/>
        </w:rPr>
      </w:pPr>
    </w:p>
    <w:p w14:paraId="346E4E7F" w14:textId="2ACDD22C" w:rsidR="00297A17" w:rsidRPr="00871BC1" w:rsidRDefault="00410AD1" w:rsidP="00410AD1">
      <w:pPr>
        <w:jc w:val="center"/>
        <w:rPr>
          <w:rFonts w:ascii="Times New Roman" w:eastAsia="ＭＳ 明朝" w:hAnsi="Times New Roman" w:cs="Times New Roman"/>
          <w:b/>
          <w:bCs/>
        </w:rPr>
      </w:pPr>
      <w:r w:rsidRPr="00871BC1">
        <w:rPr>
          <w:rFonts w:ascii="Times New Roman" w:eastAsia="ＭＳ 明朝" w:hAnsi="Times New Roman" w:cs="Times New Roman"/>
          <w:b/>
          <w:bCs/>
        </w:rPr>
        <w:t xml:space="preserve">A </w:t>
      </w:r>
      <w:r w:rsidRPr="00871BC1">
        <w:rPr>
          <w:rFonts w:ascii="Times New Roman" w:eastAsia="ＭＳ 明朝" w:hAnsi="Times New Roman" w:cs="Times New Roman" w:hint="eastAsia"/>
          <w:b/>
          <w:bCs/>
        </w:rPr>
        <w:t>P</w:t>
      </w:r>
      <w:r w:rsidRPr="00871BC1">
        <w:rPr>
          <w:rFonts w:ascii="Times New Roman" w:eastAsia="ＭＳ 明朝" w:hAnsi="Times New Roman" w:cs="Times New Roman"/>
          <w:b/>
          <w:bCs/>
        </w:rPr>
        <w:t xml:space="preserve">ilot </w:t>
      </w:r>
      <w:r w:rsidRPr="00871BC1">
        <w:rPr>
          <w:rFonts w:ascii="Times New Roman" w:eastAsia="ＭＳ 明朝" w:hAnsi="Times New Roman" w:cs="Times New Roman" w:hint="eastAsia"/>
          <w:b/>
          <w:bCs/>
        </w:rPr>
        <w:t>S</w:t>
      </w:r>
      <w:r w:rsidRPr="00871BC1">
        <w:rPr>
          <w:rFonts w:ascii="Times New Roman" w:eastAsia="ＭＳ 明朝" w:hAnsi="Times New Roman" w:cs="Times New Roman"/>
          <w:b/>
          <w:bCs/>
        </w:rPr>
        <w:t xml:space="preserve">tudy of the </w:t>
      </w:r>
      <w:r w:rsidRPr="00871BC1">
        <w:rPr>
          <w:rFonts w:ascii="Times New Roman" w:eastAsia="ＭＳ 明朝" w:hAnsi="Times New Roman" w:cs="Times New Roman" w:hint="eastAsia"/>
          <w:b/>
          <w:bCs/>
        </w:rPr>
        <w:t>S</w:t>
      </w:r>
      <w:r w:rsidRPr="00871BC1">
        <w:rPr>
          <w:rFonts w:ascii="Times New Roman" w:eastAsia="ＭＳ 明朝" w:hAnsi="Times New Roman" w:cs="Times New Roman"/>
          <w:b/>
          <w:bCs/>
        </w:rPr>
        <w:t>hort-</w:t>
      </w:r>
      <w:r w:rsidRPr="00871BC1">
        <w:rPr>
          <w:rFonts w:ascii="Times New Roman" w:eastAsia="ＭＳ 明朝" w:hAnsi="Times New Roman" w:cs="Times New Roman" w:hint="eastAsia"/>
          <w:b/>
          <w:bCs/>
        </w:rPr>
        <w:t>C</w:t>
      </w:r>
      <w:r w:rsidRPr="00871BC1">
        <w:rPr>
          <w:rFonts w:ascii="Times New Roman" w:eastAsia="ＭＳ 明朝" w:hAnsi="Times New Roman" w:cs="Times New Roman"/>
          <w:b/>
          <w:bCs/>
        </w:rPr>
        <w:t xml:space="preserve">are </w:t>
      </w:r>
      <w:r w:rsidRPr="00871BC1">
        <w:rPr>
          <w:rFonts w:ascii="Times New Roman" w:eastAsia="ＭＳ 明朝" w:hAnsi="Times New Roman" w:cs="Times New Roman" w:hint="eastAsia"/>
          <w:b/>
          <w:bCs/>
        </w:rPr>
        <w:t>P</w:t>
      </w:r>
      <w:r w:rsidRPr="00871BC1">
        <w:rPr>
          <w:rFonts w:ascii="Times New Roman" w:eastAsia="ＭＳ 明朝" w:hAnsi="Times New Roman" w:cs="Times New Roman"/>
          <w:b/>
          <w:bCs/>
        </w:rPr>
        <w:t xml:space="preserve">rogram for </w:t>
      </w:r>
      <w:r w:rsidRPr="00871BC1">
        <w:rPr>
          <w:rFonts w:ascii="Times New Roman" w:eastAsia="ＭＳ 明朝" w:hAnsi="Times New Roman" w:cs="Times New Roman" w:hint="eastAsia"/>
          <w:b/>
          <w:bCs/>
        </w:rPr>
        <w:t>G</w:t>
      </w:r>
      <w:r w:rsidRPr="00871BC1">
        <w:rPr>
          <w:rFonts w:ascii="Times New Roman" w:eastAsia="ＭＳ 明朝" w:hAnsi="Times New Roman" w:cs="Times New Roman"/>
          <w:b/>
          <w:bCs/>
        </w:rPr>
        <w:t xml:space="preserve">raduate and </w:t>
      </w:r>
      <w:r w:rsidRPr="00871BC1">
        <w:rPr>
          <w:rFonts w:ascii="Times New Roman" w:eastAsia="ＭＳ 明朝" w:hAnsi="Times New Roman" w:cs="Times New Roman" w:hint="eastAsia"/>
          <w:b/>
          <w:bCs/>
        </w:rPr>
        <w:t>U</w:t>
      </w:r>
      <w:r w:rsidRPr="00871BC1">
        <w:rPr>
          <w:rFonts w:ascii="Times New Roman" w:eastAsia="ＭＳ 明朝" w:hAnsi="Times New Roman" w:cs="Times New Roman"/>
          <w:b/>
          <w:bCs/>
        </w:rPr>
        <w:t xml:space="preserve">ndergraduate </w:t>
      </w:r>
      <w:r w:rsidRPr="00871BC1">
        <w:rPr>
          <w:rFonts w:ascii="Times New Roman" w:eastAsia="ＭＳ 明朝" w:hAnsi="Times New Roman" w:cs="Times New Roman" w:hint="eastAsia"/>
          <w:b/>
          <w:bCs/>
        </w:rPr>
        <w:t>S</w:t>
      </w:r>
      <w:r w:rsidRPr="00871BC1">
        <w:rPr>
          <w:rFonts w:ascii="Times New Roman" w:eastAsia="ＭＳ 明朝" w:hAnsi="Times New Roman" w:cs="Times New Roman"/>
          <w:b/>
          <w:bCs/>
        </w:rPr>
        <w:t xml:space="preserve">tudents with </w:t>
      </w:r>
      <w:r w:rsidRPr="00871BC1">
        <w:rPr>
          <w:rFonts w:ascii="Times New Roman" w:eastAsia="ＭＳ 明朝" w:hAnsi="Times New Roman" w:cs="Times New Roman" w:hint="eastAsia"/>
          <w:b/>
          <w:bCs/>
        </w:rPr>
        <w:t>N</w:t>
      </w:r>
      <w:r w:rsidRPr="00871BC1">
        <w:rPr>
          <w:rFonts w:ascii="Times New Roman" w:eastAsia="ＭＳ 明朝" w:hAnsi="Times New Roman" w:cs="Times New Roman"/>
          <w:b/>
          <w:bCs/>
        </w:rPr>
        <w:t xml:space="preserve">eurodevelopmental </w:t>
      </w:r>
      <w:r w:rsidRPr="00871BC1">
        <w:rPr>
          <w:rFonts w:ascii="Times New Roman" w:eastAsia="ＭＳ 明朝" w:hAnsi="Times New Roman" w:cs="Times New Roman" w:hint="eastAsia"/>
          <w:b/>
          <w:bCs/>
        </w:rPr>
        <w:t>D</w:t>
      </w:r>
      <w:r w:rsidRPr="00871BC1">
        <w:rPr>
          <w:rFonts w:ascii="Times New Roman" w:eastAsia="ＭＳ 明朝" w:hAnsi="Times New Roman" w:cs="Times New Roman"/>
          <w:b/>
          <w:bCs/>
        </w:rPr>
        <w:t>isorders at the University of Tsukuba</w:t>
      </w:r>
    </w:p>
    <w:p w14:paraId="06C62FF6" w14:textId="77777777" w:rsidR="00297A17" w:rsidRPr="00871BC1" w:rsidRDefault="00297A17" w:rsidP="00297A17">
      <w:pPr>
        <w:rPr>
          <w:rFonts w:ascii="Times New Roman" w:eastAsia="ＭＳ 明朝" w:hAnsi="Times New Roman" w:cs="Times New Roman"/>
          <w:b/>
          <w:bCs/>
        </w:rPr>
      </w:pPr>
    </w:p>
    <w:p w14:paraId="7C2AB154" w14:textId="64103235" w:rsidR="00297A17" w:rsidRPr="00871BC1" w:rsidRDefault="00410AD1" w:rsidP="00297A17">
      <w:pPr>
        <w:jc w:val="center"/>
        <w:rPr>
          <w:rFonts w:ascii="Times New Roman" w:eastAsia="ＭＳ 明朝" w:hAnsi="Times New Roman" w:cs="Times New Roman"/>
          <w:bCs/>
          <w:vertAlign w:val="superscript"/>
        </w:rPr>
      </w:pPr>
      <w:r w:rsidRPr="00871BC1">
        <w:rPr>
          <w:rFonts w:ascii="Times New Roman" w:eastAsia="ＭＳ 明朝" w:hAnsi="Times New Roman" w:cs="Times New Roman"/>
          <w:bCs/>
        </w:rPr>
        <w:t>Maiko H</w:t>
      </w:r>
      <w:r w:rsidRPr="00871BC1">
        <w:rPr>
          <w:rFonts w:ascii="Times New Roman" w:eastAsia="ＭＳ 明朝" w:hAnsi="Times New Roman" w:cs="Times New Roman"/>
          <w:bCs/>
          <w:sz w:val="18"/>
        </w:rPr>
        <w:t>ANEDA</w:t>
      </w:r>
      <w:r w:rsidRPr="00871BC1">
        <w:rPr>
          <w:rFonts w:ascii="Times New Roman" w:eastAsia="ＭＳ 明朝" w:hAnsi="Times New Roman" w:cs="Times New Roman" w:hint="eastAsia"/>
          <w:bCs/>
          <w:sz w:val="18"/>
          <w:vertAlign w:val="superscript"/>
        </w:rPr>
        <w:t>1</w:t>
      </w:r>
      <w:r w:rsidRPr="00871BC1">
        <w:rPr>
          <w:rFonts w:ascii="Times New Roman" w:eastAsia="ＭＳ 明朝" w:hAnsi="Times New Roman" w:cs="Times New Roman"/>
          <w:bCs/>
        </w:rPr>
        <w:t>, Masayuki I</w:t>
      </w:r>
      <w:r w:rsidRPr="00871BC1">
        <w:rPr>
          <w:rFonts w:ascii="Times New Roman" w:eastAsia="ＭＳ 明朝" w:hAnsi="Times New Roman" w:cs="Times New Roman"/>
          <w:bCs/>
          <w:sz w:val="18"/>
        </w:rPr>
        <w:t>DE</w:t>
      </w:r>
      <w:r w:rsidRPr="00871BC1">
        <w:rPr>
          <w:rFonts w:ascii="Times New Roman" w:eastAsia="ＭＳ 明朝" w:hAnsi="Times New Roman" w:cs="Times New Roman" w:hint="eastAsia"/>
          <w:bCs/>
          <w:sz w:val="18"/>
          <w:vertAlign w:val="superscript"/>
        </w:rPr>
        <w:t>2, 3</w:t>
      </w:r>
      <w:r w:rsidRPr="00871BC1">
        <w:rPr>
          <w:rFonts w:ascii="Times New Roman" w:eastAsia="ＭＳ 明朝" w:hAnsi="Times New Roman" w:cs="Times New Roman"/>
          <w:bCs/>
        </w:rPr>
        <w:t xml:space="preserve">, </w:t>
      </w:r>
      <w:proofErr w:type="spellStart"/>
      <w:r w:rsidRPr="00871BC1">
        <w:rPr>
          <w:rFonts w:ascii="Times New Roman" w:eastAsia="ＭＳ 明朝" w:hAnsi="Times New Roman" w:cs="Times New Roman"/>
          <w:bCs/>
        </w:rPr>
        <w:t>Kakeru</w:t>
      </w:r>
      <w:proofErr w:type="spellEnd"/>
      <w:r w:rsidRPr="00871BC1">
        <w:rPr>
          <w:rFonts w:ascii="Times New Roman" w:eastAsia="ＭＳ 明朝" w:hAnsi="Times New Roman" w:cs="Times New Roman"/>
          <w:bCs/>
        </w:rPr>
        <w:t xml:space="preserve"> Y</w:t>
      </w:r>
      <w:r w:rsidRPr="00871BC1">
        <w:rPr>
          <w:rFonts w:ascii="Times New Roman" w:eastAsia="ＭＳ 明朝" w:hAnsi="Times New Roman" w:cs="Times New Roman"/>
          <w:bCs/>
          <w:sz w:val="18"/>
        </w:rPr>
        <w:t>ATABE</w:t>
      </w:r>
      <w:r w:rsidRPr="00871BC1">
        <w:rPr>
          <w:rFonts w:ascii="Times New Roman" w:eastAsia="ＭＳ 明朝" w:hAnsi="Times New Roman" w:cs="Times New Roman" w:hint="eastAsia"/>
          <w:bCs/>
          <w:sz w:val="18"/>
          <w:vertAlign w:val="superscript"/>
        </w:rPr>
        <w:t>1</w:t>
      </w:r>
      <w:r w:rsidRPr="00871BC1">
        <w:rPr>
          <w:rFonts w:ascii="Times New Roman" w:eastAsia="ＭＳ 明朝" w:hAnsi="Times New Roman" w:cs="Times New Roman"/>
          <w:bCs/>
        </w:rPr>
        <w:t xml:space="preserve">, </w:t>
      </w:r>
      <w:proofErr w:type="spellStart"/>
      <w:r w:rsidRPr="00871BC1">
        <w:rPr>
          <w:rFonts w:ascii="Times New Roman" w:eastAsia="ＭＳ 明朝" w:hAnsi="Times New Roman" w:cs="Times New Roman"/>
          <w:bCs/>
        </w:rPr>
        <w:t>Ginga</w:t>
      </w:r>
      <w:proofErr w:type="spellEnd"/>
      <w:r w:rsidRPr="00871BC1">
        <w:rPr>
          <w:rFonts w:ascii="Times New Roman" w:eastAsia="ＭＳ 明朝" w:hAnsi="Times New Roman" w:cs="Times New Roman"/>
          <w:bCs/>
        </w:rPr>
        <w:t xml:space="preserve"> S</w:t>
      </w:r>
      <w:r w:rsidRPr="00871BC1">
        <w:rPr>
          <w:rFonts w:ascii="Times New Roman" w:eastAsia="ＭＳ 明朝" w:hAnsi="Times New Roman" w:cs="Times New Roman"/>
          <w:bCs/>
          <w:sz w:val="18"/>
        </w:rPr>
        <w:t>ASAKI</w:t>
      </w:r>
      <w:r w:rsidRPr="00871BC1">
        <w:rPr>
          <w:rFonts w:ascii="Times New Roman" w:eastAsia="ＭＳ 明朝" w:hAnsi="Times New Roman" w:cs="Times New Roman" w:hint="eastAsia"/>
          <w:bCs/>
          <w:sz w:val="18"/>
          <w:vertAlign w:val="superscript"/>
        </w:rPr>
        <w:t>4</w:t>
      </w:r>
      <w:r w:rsidRPr="00871BC1">
        <w:rPr>
          <w:rFonts w:ascii="Times New Roman" w:eastAsia="ＭＳ 明朝" w:hAnsi="Times New Roman" w:cs="Times New Roman"/>
          <w:bCs/>
        </w:rPr>
        <w:t>, Naoko A</w:t>
      </w:r>
      <w:r w:rsidRPr="00871BC1">
        <w:rPr>
          <w:rFonts w:ascii="Times New Roman" w:eastAsia="ＭＳ 明朝" w:hAnsi="Times New Roman" w:cs="Times New Roman"/>
          <w:bCs/>
          <w:sz w:val="18"/>
        </w:rPr>
        <w:t>IZAWA</w:t>
      </w:r>
      <w:r w:rsidRPr="00871BC1">
        <w:rPr>
          <w:rFonts w:ascii="Times New Roman" w:eastAsia="ＭＳ 明朝" w:hAnsi="Times New Roman" w:cs="Times New Roman" w:hint="eastAsia"/>
          <w:bCs/>
          <w:sz w:val="18"/>
          <w:vertAlign w:val="superscript"/>
        </w:rPr>
        <w:t>5, 6</w:t>
      </w:r>
      <w:r w:rsidRPr="00871BC1">
        <w:rPr>
          <w:rFonts w:ascii="Times New Roman" w:eastAsia="ＭＳ 明朝" w:hAnsi="Times New Roman" w:cs="Times New Roman"/>
          <w:bCs/>
        </w:rPr>
        <w:t xml:space="preserve">, </w:t>
      </w:r>
      <w:r w:rsidRPr="00871BC1">
        <w:rPr>
          <w:rFonts w:ascii="Times New Roman" w:eastAsia="ＭＳ 明朝" w:hAnsi="Times New Roman" w:cs="Times New Roman" w:hint="eastAsia"/>
          <w:bCs/>
        </w:rPr>
        <w:br/>
      </w:r>
      <w:proofErr w:type="spellStart"/>
      <w:r w:rsidRPr="00871BC1">
        <w:rPr>
          <w:rFonts w:ascii="Times New Roman" w:eastAsia="ＭＳ 明朝" w:hAnsi="Times New Roman" w:cs="Times New Roman"/>
          <w:bCs/>
        </w:rPr>
        <w:t>Haruhisa</w:t>
      </w:r>
      <w:proofErr w:type="spellEnd"/>
      <w:r w:rsidRPr="00871BC1">
        <w:rPr>
          <w:rFonts w:ascii="Times New Roman" w:eastAsia="ＭＳ 明朝" w:hAnsi="Times New Roman" w:cs="Times New Roman"/>
          <w:bCs/>
        </w:rPr>
        <w:t xml:space="preserve"> O</w:t>
      </w:r>
      <w:r w:rsidRPr="00871BC1">
        <w:rPr>
          <w:rFonts w:ascii="Times New Roman" w:eastAsia="ＭＳ 明朝" w:hAnsi="Times New Roman" w:cs="Times New Roman"/>
          <w:bCs/>
          <w:sz w:val="18"/>
        </w:rPr>
        <w:t>TA</w:t>
      </w:r>
      <w:r w:rsidRPr="00871BC1">
        <w:rPr>
          <w:rFonts w:ascii="Times New Roman" w:eastAsia="ＭＳ 明朝" w:hAnsi="Times New Roman" w:cs="Times New Roman" w:hint="eastAsia"/>
          <w:bCs/>
          <w:sz w:val="18"/>
          <w:vertAlign w:val="superscript"/>
        </w:rPr>
        <w:t>7</w:t>
      </w:r>
      <w:r w:rsidRPr="00871BC1">
        <w:rPr>
          <w:rFonts w:ascii="Times New Roman" w:eastAsia="ＭＳ 明朝" w:hAnsi="Times New Roman" w:cs="Times New Roman"/>
          <w:bCs/>
        </w:rPr>
        <w:t>, Miho O</w:t>
      </w:r>
      <w:r w:rsidRPr="00871BC1">
        <w:rPr>
          <w:rFonts w:ascii="Times New Roman" w:eastAsia="ＭＳ 明朝" w:hAnsi="Times New Roman" w:cs="Times New Roman"/>
          <w:bCs/>
          <w:sz w:val="18"/>
        </w:rPr>
        <w:t>TA</w:t>
      </w:r>
      <w:r w:rsidRPr="00871BC1">
        <w:rPr>
          <w:rFonts w:ascii="Times New Roman" w:eastAsia="ＭＳ 明朝" w:hAnsi="Times New Roman" w:cs="Times New Roman" w:hint="eastAsia"/>
          <w:bCs/>
          <w:sz w:val="18"/>
          <w:vertAlign w:val="superscript"/>
        </w:rPr>
        <w:t>2</w:t>
      </w:r>
      <w:r w:rsidRPr="00871BC1">
        <w:rPr>
          <w:rFonts w:ascii="Times New Roman" w:eastAsia="ＭＳ 明朝" w:hAnsi="Times New Roman" w:cs="Times New Roman"/>
          <w:bCs/>
        </w:rPr>
        <w:t xml:space="preserve">, </w:t>
      </w:r>
      <w:proofErr w:type="spellStart"/>
      <w:r w:rsidRPr="00871BC1">
        <w:rPr>
          <w:rFonts w:ascii="Times New Roman" w:eastAsia="ＭＳ 明朝" w:hAnsi="Times New Roman" w:cs="Times New Roman"/>
          <w:bCs/>
        </w:rPr>
        <w:t>Tetsuaki</w:t>
      </w:r>
      <w:proofErr w:type="spellEnd"/>
      <w:r w:rsidRPr="00871BC1">
        <w:rPr>
          <w:rFonts w:ascii="Times New Roman" w:eastAsia="ＭＳ 明朝" w:hAnsi="Times New Roman" w:cs="Times New Roman"/>
          <w:bCs/>
        </w:rPr>
        <w:t xml:space="preserve"> A</w:t>
      </w:r>
      <w:r w:rsidRPr="00871BC1">
        <w:rPr>
          <w:rFonts w:ascii="Times New Roman" w:eastAsia="ＭＳ 明朝" w:hAnsi="Times New Roman" w:cs="Times New Roman"/>
          <w:bCs/>
          <w:sz w:val="18"/>
        </w:rPr>
        <w:t>RAI</w:t>
      </w:r>
      <w:r w:rsidRPr="00871BC1">
        <w:rPr>
          <w:rFonts w:ascii="Times New Roman" w:eastAsia="ＭＳ 明朝" w:hAnsi="Times New Roman" w:cs="Times New Roman" w:hint="eastAsia"/>
          <w:bCs/>
          <w:sz w:val="18"/>
          <w:vertAlign w:val="superscript"/>
        </w:rPr>
        <w:t>2</w:t>
      </w:r>
    </w:p>
    <w:p w14:paraId="0CE1CFDE" w14:textId="77777777" w:rsidR="00297A17" w:rsidRPr="00871BC1" w:rsidRDefault="00297A17" w:rsidP="00297A17">
      <w:pPr>
        <w:jc w:val="center"/>
        <w:rPr>
          <w:rFonts w:ascii="Times New Roman" w:eastAsia="ＭＳ 明朝" w:hAnsi="Times New Roman" w:cs="Times New Roman"/>
          <w:bCs/>
        </w:rPr>
      </w:pPr>
    </w:p>
    <w:p w14:paraId="6BE1133C" w14:textId="77777777" w:rsidR="00410AD1" w:rsidRPr="00871BC1" w:rsidRDefault="00410AD1" w:rsidP="00410AD1">
      <w:pPr>
        <w:jc w:val="center"/>
        <w:rPr>
          <w:rFonts w:ascii="Times New Roman" w:eastAsia="ＭＳ 明朝" w:hAnsi="Times New Roman" w:cs="Times New Roman"/>
          <w:bCs/>
        </w:rPr>
      </w:pPr>
      <w:r w:rsidRPr="00871BC1">
        <w:rPr>
          <w:rFonts w:ascii="Times New Roman" w:eastAsia="ＭＳ 明朝" w:hAnsi="Times New Roman" w:cs="Times New Roman" w:hint="eastAsia"/>
          <w:bCs/>
          <w:vertAlign w:val="superscript"/>
        </w:rPr>
        <w:t>1</w:t>
      </w:r>
      <w:r w:rsidRPr="00871BC1">
        <w:rPr>
          <w:rFonts w:ascii="Times New Roman" w:eastAsia="ＭＳ 明朝" w:hAnsi="Times New Roman" w:cs="Times New Roman" w:hint="eastAsia"/>
          <w:bCs/>
        </w:rPr>
        <w:t>University of Tsukuba Hospital</w:t>
      </w:r>
    </w:p>
    <w:p w14:paraId="7E001F77" w14:textId="77777777" w:rsidR="00410AD1" w:rsidRPr="00871BC1" w:rsidRDefault="00410AD1" w:rsidP="00410AD1">
      <w:pPr>
        <w:jc w:val="center"/>
        <w:rPr>
          <w:rFonts w:ascii="Times New Roman" w:eastAsia="ＭＳ 明朝" w:hAnsi="Times New Roman" w:cs="Times New Roman"/>
          <w:bCs/>
        </w:rPr>
      </w:pPr>
      <w:r w:rsidRPr="00871BC1">
        <w:rPr>
          <w:rFonts w:ascii="Times New Roman" w:eastAsia="ＭＳ 明朝" w:hAnsi="Times New Roman" w:cs="Times New Roman" w:hint="eastAsia"/>
          <w:bCs/>
          <w:vertAlign w:val="superscript"/>
        </w:rPr>
        <w:t>2</w:t>
      </w:r>
      <w:r w:rsidRPr="00871BC1">
        <w:rPr>
          <w:rFonts w:ascii="Times New Roman" w:eastAsia="ＭＳ 明朝" w:hAnsi="Times New Roman" w:cs="Times New Roman" w:hint="eastAsia"/>
          <w:bCs/>
        </w:rPr>
        <w:t>Faculty of Medicine, University of Tsukuba</w:t>
      </w:r>
    </w:p>
    <w:p w14:paraId="3BFE7E8E" w14:textId="77777777" w:rsidR="00410AD1" w:rsidRPr="00871BC1" w:rsidRDefault="00410AD1" w:rsidP="00410AD1">
      <w:pPr>
        <w:jc w:val="center"/>
        <w:rPr>
          <w:rFonts w:ascii="Times New Roman" w:eastAsia="ＭＳ 明朝" w:hAnsi="Times New Roman" w:cs="Times New Roman"/>
          <w:bCs/>
        </w:rPr>
      </w:pPr>
      <w:r w:rsidRPr="00871BC1">
        <w:rPr>
          <w:rFonts w:ascii="Times New Roman" w:eastAsia="ＭＳ 明朝" w:hAnsi="Times New Roman" w:cs="Times New Roman" w:hint="eastAsia"/>
          <w:bCs/>
          <w:vertAlign w:val="superscript"/>
        </w:rPr>
        <w:t>3</w:t>
      </w:r>
      <w:r w:rsidRPr="00871BC1">
        <w:rPr>
          <w:rFonts w:ascii="Times New Roman" w:eastAsia="ＭＳ 明朝" w:hAnsi="Times New Roman" w:cs="Times New Roman" w:hint="eastAsia"/>
          <w:bCs/>
        </w:rPr>
        <w:t>Center for Medical Sciences, Ibaraki Prefectural University of Health Sciences</w:t>
      </w:r>
    </w:p>
    <w:p w14:paraId="36A6633F" w14:textId="77777777" w:rsidR="00410AD1" w:rsidRPr="00871BC1" w:rsidRDefault="00410AD1" w:rsidP="00410AD1">
      <w:pPr>
        <w:jc w:val="center"/>
        <w:rPr>
          <w:rFonts w:ascii="Times New Roman" w:eastAsia="ＭＳ 明朝" w:hAnsi="Times New Roman" w:cs="Times New Roman"/>
          <w:bCs/>
        </w:rPr>
      </w:pPr>
      <w:r w:rsidRPr="00871BC1">
        <w:rPr>
          <w:rFonts w:ascii="Times New Roman" w:eastAsia="ＭＳ 明朝" w:hAnsi="Times New Roman" w:cs="Times New Roman" w:hint="eastAsia"/>
          <w:bCs/>
          <w:vertAlign w:val="superscript"/>
        </w:rPr>
        <w:t>4</w:t>
      </w:r>
      <w:r w:rsidRPr="00871BC1">
        <w:rPr>
          <w:rFonts w:ascii="Times New Roman" w:eastAsia="ＭＳ 明朝" w:hAnsi="Times New Roman" w:cs="Times New Roman" w:hint="eastAsia"/>
          <w:bCs/>
        </w:rPr>
        <w:t>Faculty of Human Sciences, University of Tsukuba</w:t>
      </w:r>
    </w:p>
    <w:p w14:paraId="3FF338D6" w14:textId="77777777" w:rsidR="00410AD1" w:rsidRPr="00871BC1" w:rsidRDefault="00410AD1" w:rsidP="00410AD1">
      <w:pPr>
        <w:jc w:val="center"/>
        <w:rPr>
          <w:rFonts w:ascii="Times New Roman" w:eastAsia="ＭＳ 明朝" w:hAnsi="Times New Roman" w:cs="Times New Roman"/>
          <w:bCs/>
        </w:rPr>
      </w:pPr>
      <w:r w:rsidRPr="00871BC1">
        <w:rPr>
          <w:rFonts w:ascii="Times New Roman" w:eastAsia="ＭＳ 明朝" w:hAnsi="Times New Roman" w:cs="Times New Roman" w:hint="eastAsia"/>
          <w:bCs/>
          <w:vertAlign w:val="superscript"/>
        </w:rPr>
        <w:t>5</w:t>
      </w:r>
      <w:r w:rsidRPr="00871BC1">
        <w:rPr>
          <w:rFonts w:ascii="Times New Roman" w:eastAsia="ＭＳ 明朝" w:hAnsi="Times New Roman" w:cs="Times New Roman" w:hint="eastAsia"/>
          <w:bCs/>
        </w:rPr>
        <w:t>Neuropsychiatric Research Institute</w:t>
      </w:r>
    </w:p>
    <w:p w14:paraId="1BC65B96" w14:textId="77777777" w:rsidR="00410AD1" w:rsidRPr="00871BC1" w:rsidRDefault="00410AD1" w:rsidP="00410AD1">
      <w:pPr>
        <w:jc w:val="center"/>
        <w:rPr>
          <w:rFonts w:ascii="Times New Roman" w:eastAsia="ＭＳ 明朝" w:hAnsi="Times New Roman" w:cs="Times New Roman"/>
          <w:bCs/>
        </w:rPr>
      </w:pPr>
      <w:r w:rsidRPr="00871BC1">
        <w:rPr>
          <w:rFonts w:ascii="Times New Roman" w:eastAsia="ＭＳ 明朝" w:hAnsi="Times New Roman" w:cs="Times New Roman" w:hint="eastAsia"/>
          <w:bCs/>
          <w:vertAlign w:val="superscript"/>
        </w:rPr>
        <w:t>6</w:t>
      </w:r>
      <w:r w:rsidRPr="00871BC1">
        <w:rPr>
          <w:rFonts w:ascii="Times New Roman" w:eastAsia="ＭＳ 明朝" w:hAnsi="Times New Roman" w:cs="Times New Roman" w:hint="eastAsia"/>
          <w:bCs/>
        </w:rPr>
        <w:t>Counseling and Psychological Services, University of Tsukuba</w:t>
      </w:r>
    </w:p>
    <w:p w14:paraId="3DDF4F22" w14:textId="23B43C4C" w:rsidR="00297A17" w:rsidRPr="00871BC1" w:rsidRDefault="00410AD1" w:rsidP="00410AD1">
      <w:pPr>
        <w:jc w:val="center"/>
        <w:rPr>
          <w:rFonts w:ascii="Times New Roman" w:eastAsia="ＭＳ 明朝" w:hAnsi="Times New Roman" w:cs="Times New Roman"/>
          <w:bCs/>
        </w:rPr>
      </w:pPr>
      <w:r w:rsidRPr="00871BC1">
        <w:rPr>
          <w:rFonts w:ascii="Times New Roman" w:eastAsia="ＭＳ 明朝" w:hAnsi="Times New Roman" w:cs="Times New Roman" w:hint="eastAsia"/>
          <w:bCs/>
          <w:vertAlign w:val="superscript"/>
        </w:rPr>
        <w:t>7</w:t>
      </w:r>
      <w:r w:rsidRPr="00871BC1">
        <w:rPr>
          <w:rFonts w:ascii="Times New Roman" w:eastAsia="ＭＳ 明朝" w:hAnsi="Times New Roman" w:cs="Times New Roman" w:hint="eastAsia"/>
          <w:bCs/>
        </w:rPr>
        <w:t>Medical Institute of Developmental Disabilities Research, Showa University</w:t>
      </w:r>
    </w:p>
    <w:p w14:paraId="3AEBA424" w14:textId="77777777" w:rsidR="00297A17" w:rsidRPr="00871BC1" w:rsidRDefault="00297A17" w:rsidP="00297A17">
      <w:pPr>
        <w:jc w:val="center"/>
        <w:rPr>
          <w:rFonts w:ascii="Times New Roman" w:eastAsia="ＭＳ 明朝" w:hAnsi="Times New Roman" w:cs="Times New Roman"/>
          <w:bCs/>
        </w:rPr>
      </w:pPr>
    </w:p>
    <w:p w14:paraId="7D04DC48" w14:textId="63E9CA93" w:rsidR="00297A17" w:rsidRPr="00871BC1" w:rsidRDefault="00297A17" w:rsidP="00297A17">
      <w:pPr>
        <w:jc w:val="center"/>
        <w:rPr>
          <w:rFonts w:ascii="Times New Roman" w:eastAsia="ＭＳ 明朝" w:hAnsi="Times New Roman" w:cs="Times New Roman"/>
          <w:bCs/>
        </w:rPr>
      </w:pPr>
      <w:r w:rsidRPr="00871BC1">
        <w:rPr>
          <w:rFonts w:ascii="TimesNewRomanPS-ItalicMT" w:eastAsia="ＭＳ 明朝" w:hAnsi="TimesNewRomanPS-ItalicMT" w:cs="TimesNewRomanPS-ItalicMT"/>
          <w:i/>
          <w:iCs/>
          <w:kern w:val="0"/>
          <w:sz w:val="22"/>
        </w:rPr>
        <w:t xml:space="preserve">Japanese Journal of Higher Education and Disability, </w:t>
      </w:r>
      <w:r w:rsidRPr="00871BC1">
        <w:rPr>
          <w:rFonts w:ascii="TimesNewRomanPSMT" w:eastAsia="ＭＳ 明朝" w:hAnsi="TimesNewRomanPSMT" w:cs="TimesNewRomanPSMT"/>
          <w:kern w:val="0"/>
          <w:sz w:val="22"/>
        </w:rPr>
        <w:t>5(1), 0</w:t>
      </w:r>
      <w:r w:rsidR="00410AD1" w:rsidRPr="00871BC1">
        <w:rPr>
          <w:rFonts w:ascii="TimesNewRomanPSMT" w:eastAsia="ＭＳ 明朝" w:hAnsi="TimesNewRomanPSMT" w:cs="TimesNewRomanPSMT" w:hint="eastAsia"/>
          <w:kern w:val="0"/>
          <w:sz w:val="22"/>
        </w:rPr>
        <w:t>2</w:t>
      </w:r>
      <w:r w:rsidRPr="00871BC1">
        <w:rPr>
          <w:rFonts w:ascii="TimesNewRomanPSMT" w:eastAsia="ＭＳ 明朝" w:hAnsi="TimesNewRomanPSMT" w:cs="TimesNewRomanPSMT"/>
          <w:kern w:val="0"/>
          <w:sz w:val="22"/>
        </w:rPr>
        <w:t>, 2023</w:t>
      </w:r>
    </w:p>
    <w:p w14:paraId="3E83A2E1" w14:textId="77777777" w:rsidR="00297A17" w:rsidRPr="00871BC1" w:rsidRDefault="00297A17" w:rsidP="00297A17">
      <w:pPr>
        <w:rPr>
          <w:rFonts w:ascii="Times New Roman" w:eastAsia="ＭＳ 明朝" w:hAnsi="Times New Roman" w:cs="Times New Roman"/>
          <w:b/>
          <w:bCs/>
        </w:rPr>
      </w:pPr>
    </w:p>
    <w:p w14:paraId="5B0C5ACB" w14:textId="5F23D5BD" w:rsidR="00297A17" w:rsidRPr="00871BC1" w:rsidRDefault="00297A17" w:rsidP="00410AD1">
      <w:pPr>
        <w:widowControl/>
        <w:rPr>
          <w:color w:val="000000" w:themeColor="text1"/>
          <w:kern w:val="0"/>
        </w:rPr>
      </w:pPr>
      <w:r w:rsidRPr="00871BC1">
        <w:rPr>
          <w:rFonts w:ascii="Times New Roman" w:eastAsia="ＭＳ 明朝" w:hAnsi="Times New Roman" w:cs="Times New Roman" w:hint="eastAsia"/>
          <w:b/>
          <w:bCs/>
        </w:rPr>
        <w:t>Abstract</w:t>
      </w:r>
      <w:r w:rsidRPr="00871BC1">
        <w:rPr>
          <w:rFonts w:ascii="Times New Roman" w:eastAsia="ＭＳ 明朝" w:hAnsi="Times New Roman" w:cs="Times New Roman"/>
          <w:b/>
          <w:bCs/>
        </w:rPr>
        <w:t xml:space="preserve">:  </w:t>
      </w:r>
      <w:r w:rsidR="00410AD1" w:rsidRPr="00871BC1">
        <w:rPr>
          <w:kern w:val="0"/>
        </w:rPr>
        <w:t>The number of students with neurodevelopmental disorders has been increasing recently. Moreover, the number of higher educational facilities that support students with neurodevelopmental disorders is also increasing. However, the lack of support for these students and the difficulties they face have led many of them to leave school or to withdraw from society. A short-care program  had been  developed to</w:t>
      </w:r>
      <w:r w:rsidR="00410AD1" w:rsidRPr="00871BC1">
        <w:rPr>
          <w:rFonts w:hint="eastAsia"/>
          <w:kern w:val="0"/>
        </w:rPr>
        <w:t xml:space="preserve"> </w:t>
      </w:r>
      <w:r w:rsidR="00410AD1" w:rsidRPr="00871BC1">
        <w:rPr>
          <w:kern w:val="0"/>
        </w:rPr>
        <w:t xml:space="preserve">help </w:t>
      </w:r>
      <w:r w:rsidR="00410AD1" w:rsidRPr="00871BC1">
        <w:t>adults with neurodevelopmental disorders</w:t>
      </w:r>
      <w:r w:rsidR="00410AD1" w:rsidRPr="00871BC1">
        <w:rPr>
          <w:kern w:val="0"/>
        </w:rPr>
        <w:t xml:space="preserve"> adapt to society. Nevertheless, the difficulties faced by university students are different from those faced by adults. Showa University and its collaborators developed a short-care program specifically for students with neurodevelopmental disorders. This short-care program has been made available to university students in Tokyo. However, the program had not been made available to students at local universities. We administered  this program for the students at the University of Tsukuba. Although only two students participated in the program because of the COVID-19 pandemic, we ran the program without any problems. After the program, they returned to school or found jobs. The questionnaire-based scales indicated that their psychiatric symptoms, self-efficacies, and adaptabilities were improved. According to their impressions, we concluded that the individually oriented workshop style </w:t>
      </w:r>
      <w:r w:rsidR="00410AD1" w:rsidRPr="00871BC1">
        <w:t>of the program is effective for solving the difficulties faced by students with neurodevelopmental disorders.</w:t>
      </w:r>
    </w:p>
    <w:p w14:paraId="0403FB69" w14:textId="77777777" w:rsidR="00297A17" w:rsidRPr="00871BC1" w:rsidRDefault="00297A17" w:rsidP="00297A17">
      <w:pPr>
        <w:rPr>
          <w:rFonts w:ascii="Times New Roman" w:eastAsia="ＭＳ 明朝" w:hAnsi="Times New Roman" w:cs="Times New Roman"/>
          <w:bCs/>
        </w:rPr>
      </w:pPr>
    </w:p>
    <w:p w14:paraId="27D0A092" w14:textId="7CCB97E9" w:rsidR="00297A17" w:rsidRPr="00871BC1" w:rsidRDefault="00297A17" w:rsidP="00297A17">
      <w:pPr>
        <w:rPr>
          <w:rFonts w:ascii="Times New Roman" w:eastAsia="ＭＳ 明朝" w:hAnsi="Times New Roman" w:cs="Times New Roman"/>
          <w:bCs/>
        </w:rPr>
      </w:pPr>
      <w:r w:rsidRPr="00871BC1">
        <w:rPr>
          <w:rFonts w:ascii="Times New Roman" w:eastAsia="ＭＳ 明朝" w:hAnsi="Times New Roman" w:cs="Times New Roman" w:hint="eastAsia"/>
          <w:b/>
        </w:rPr>
        <w:t>Keywords</w:t>
      </w:r>
      <w:r w:rsidRPr="00871BC1">
        <w:rPr>
          <w:rFonts w:ascii="Times New Roman" w:eastAsia="ＭＳ 明朝" w:hAnsi="Times New Roman" w:cs="Times New Roman"/>
          <w:b/>
        </w:rPr>
        <w:t>:</w:t>
      </w:r>
      <w:r w:rsidRPr="00871BC1">
        <w:rPr>
          <w:rFonts w:ascii="Times New Roman" w:eastAsia="ＭＳ 明朝" w:hAnsi="Times New Roman" w:cs="Times New Roman"/>
        </w:rPr>
        <w:t xml:space="preserve"> </w:t>
      </w:r>
      <w:r w:rsidR="00410AD1" w:rsidRPr="00871BC1">
        <w:rPr>
          <w:color w:val="000000" w:themeColor="text1"/>
          <w:kern w:val="0"/>
        </w:rPr>
        <w:t>neurodevelopmental disorders, university students, short-care program</w:t>
      </w:r>
    </w:p>
    <w:p w14:paraId="09ACC813" w14:textId="77777777" w:rsidR="00297A17" w:rsidRPr="00871BC1" w:rsidRDefault="00297A17" w:rsidP="00297A17">
      <w:pPr>
        <w:snapToGrid w:val="0"/>
        <w:spacing w:line="20" w:lineRule="exact"/>
        <w:rPr>
          <w:rFonts w:ascii="Times New Roman" w:eastAsia="ＭＳ 明朝" w:hAnsi="Times New Roman" w:cs="Times New Roman"/>
          <w:sz w:val="22"/>
          <w:u w:val="single"/>
        </w:rPr>
      </w:pPr>
    </w:p>
    <w:p w14:paraId="3B00CF4C" w14:textId="4E7486EC" w:rsidR="00842CCB" w:rsidRPr="00871BC1" w:rsidRDefault="00842CCB" w:rsidP="00842CCB">
      <w:pPr>
        <w:pStyle w:val="1"/>
      </w:pPr>
      <w:r w:rsidRPr="00871BC1">
        <w:rPr>
          <w:rFonts w:hint="eastAsia"/>
        </w:rPr>
        <w:t>図表</w:t>
      </w:r>
    </w:p>
    <w:p w14:paraId="6768EFFD" w14:textId="77777777" w:rsidR="00842CCB" w:rsidRPr="00871BC1" w:rsidRDefault="00842CCB" w:rsidP="00842CCB">
      <w:pPr>
        <w:jc w:val="left"/>
        <w:rPr>
          <w:rFonts w:asciiTheme="majorHAnsi" w:eastAsiaTheme="majorHAnsi" w:hAnsiTheme="majorHAnsi"/>
          <w:color w:val="000000" w:themeColor="text1"/>
          <w:szCs w:val="21"/>
        </w:rPr>
      </w:pPr>
    </w:p>
    <w:p w14:paraId="3FCB9819" w14:textId="77777777" w:rsidR="00842CCB" w:rsidRPr="00871BC1" w:rsidRDefault="00842CCB" w:rsidP="00842CCB">
      <w:pPr>
        <w:jc w:val="left"/>
        <w:rPr>
          <w:rFonts w:asciiTheme="majorHAnsi" w:eastAsiaTheme="majorHAnsi" w:hAnsiTheme="majorHAnsi"/>
          <w:color w:val="000000" w:themeColor="text1"/>
          <w:szCs w:val="21"/>
        </w:rPr>
      </w:pPr>
    </w:p>
    <w:p w14:paraId="1A141381" w14:textId="77777777" w:rsidR="00842CCB" w:rsidRPr="00871BC1" w:rsidRDefault="00842CCB" w:rsidP="00842CCB">
      <w:pPr>
        <w:pStyle w:val="1"/>
        <w:jc w:val="center"/>
      </w:pPr>
      <w:r w:rsidRPr="00871BC1">
        <w:t>Table 1</w:t>
      </w:r>
      <w:r w:rsidRPr="00871BC1">
        <w:rPr>
          <w:rFonts w:hint="eastAsia"/>
        </w:rPr>
        <w:t xml:space="preserve">　</w:t>
      </w:r>
      <w:r w:rsidRPr="00871BC1">
        <w:t>研究参加者の</w:t>
      </w:r>
      <w:r w:rsidRPr="00871BC1">
        <w:rPr>
          <w:rFonts w:hint="eastAsia"/>
        </w:rPr>
        <w:t>属性</w:t>
      </w:r>
    </w:p>
    <w:tbl>
      <w:tblPr>
        <w:tblW w:w="8354" w:type="dxa"/>
        <w:tblBorders>
          <w:top w:val="single" w:sz="4" w:space="0" w:color="auto"/>
          <w:bottom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271"/>
        <w:gridCol w:w="1906"/>
        <w:gridCol w:w="2088"/>
        <w:gridCol w:w="2089"/>
      </w:tblGrid>
      <w:tr w:rsidR="00842CCB" w:rsidRPr="00871BC1" w14:paraId="2EEC444E" w14:textId="77777777" w:rsidTr="00922D0E">
        <w:trPr>
          <w:trHeight w:val="125"/>
        </w:trPr>
        <w:tc>
          <w:tcPr>
            <w:tcW w:w="2271" w:type="dxa"/>
            <w:tcBorders>
              <w:top w:val="single" w:sz="4" w:space="0" w:color="auto"/>
              <w:bottom w:val="single" w:sz="4" w:space="0" w:color="auto"/>
            </w:tcBorders>
            <w:shd w:val="clear" w:color="auto" w:fill="FFFFFF"/>
            <w:tcMar>
              <w:top w:w="72" w:type="dxa"/>
              <w:left w:w="144" w:type="dxa"/>
              <w:bottom w:w="72" w:type="dxa"/>
              <w:right w:w="144" w:type="dxa"/>
            </w:tcMar>
          </w:tcPr>
          <w:p w14:paraId="0F3CF629" w14:textId="77777777" w:rsidR="00842CCB" w:rsidRPr="00871BC1" w:rsidRDefault="00842CCB" w:rsidP="00922D0E">
            <w:pPr>
              <w:widowControl/>
              <w:rPr>
                <w:rFonts w:ascii="Times New Roman" w:eastAsia="ＭＳ 明朝" w:hAnsi="Times New Roman" w:cs="ＭＳ Ｐゴシック"/>
                <w:color w:val="000000" w:themeColor="text1"/>
                <w:kern w:val="0"/>
                <w:sz w:val="20"/>
                <w:szCs w:val="21"/>
              </w:rPr>
            </w:pPr>
          </w:p>
        </w:tc>
        <w:tc>
          <w:tcPr>
            <w:tcW w:w="1906" w:type="dxa"/>
            <w:tcBorders>
              <w:top w:val="single" w:sz="4" w:space="0" w:color="auto"/>
              <w:bottom w:val="single" w:sz="4" w:space="0" w:color="auto"/>
            </w:tcBorders>
            <w:shd w:val="clear" w:color="auto" w:fill="FFFFFF"/>
            <w:tcMar>
              <w:top w:w="72" w:type="dxa"/>
              <w:left w:w="144" w:type="dxa"/>
              <w:bottom w:w="72" w:type="dxa"/>
              <w:right w:w="144" w:type="dxa"/>
            </w:tcMar>
          </w:tcPr>
          <w:p w14:paraId="30BC4283" w14:textId="77777777" w:rsidR="00842CCB" w:rsidRPr="00871BC1" w:rsidRDefault="00842CCB" w:rsidP="00922D0E">
            <w:pPr>
              <w:widowControl/>
              <w:jc w:val="center"/>
              <w:rPr>
                <w:rFonts w:ascii="Times New Roman" w:eastAsia="ＭＳ 明朝" w:hAnsi="Times New Roman" w:cs="Arial"/>
                <w:color w:val="000000" w:themeColor="text1"/>
                <w:kern w:val="0"/>
                <w:sz w:val="20"/>
                <w:szCs w:val="21"/>
              </w:rPr>
            </w:pPr>
            <w:r w:rsidRPr="00871BC1">
              <w:rPr>
                <w:rFonts w:ascii="Times New Roman" w:eastAsia="ＭＳ 明朝" w:hAnsi="Times New Roman" w:cs="ＭＳ ゴシック" w:hint="eastAsia"/>
                <w:bCs/>
                <w:color w:val="000000" w:themeColor="text1"/>
                <w:kern w:val="24"/>
                <w:sz w:val="20"/>
                <w:szCs w:val="21"/>
              </w:rPr>
              <w:t>事例</w:t>
            </w:r>
            <w:r w:rsidRPr="00871BC1">
              <w:rPr>
                <w:rFonts w:ascii="Times New Roman" w:eastAsia="ＭＳ 明朝" w:hAnsi="Times New Roman" w:cs="ＭＳ ゴシック"/>
                <w:bCs/>
                <w:color w:val="000000" w:themeColor="text1"/>
                <w:kern w:val="24"/>
                <w:sz w:val="20"/>
                <w:szCs w:val="21"/>
              </w:rPr>
              <w:t>A</w:t>
            </w:r>
          </w:p>
        </w:tc>
        <w:tc>
          <w:tcPr>
            <w:tcW w:w="2088" w:type="dxa"/>
            <w:tcBorders>
              <w:top w:val="single" w:sz="4" w:space="0" w:color="auto"/>
              <w:bottom w:val="single" w:sz="4" w:space="0" w:color="auto"/>
            </w:tcBorders>
            <w:shd w:val="clear" w:color="auto" w:fill="FFFFFF"/>
            <w:tcMar>
              <w:top w:w="72" w:type="dxa"/>
              <w:left w:w="144" w:type="dxa"/>
              <w:bottom w:w="72" w:type="dxa"/>
              <w:right w:w="144" w:type="dxa"/>
            </w:tcMar>
          </w:tcPr>
          <w:p w14:paraId="4150573C" w14:textId="77777777" w:rsidR="00842CCB" w:rsidRPr="00871BC1" w:rsidRDefault="00842CCB" w:rsidP="00922D0E">
            <w:pPr>
              <w:widowControl/>
              <w:jc w:val="center"/>
              <w:rPr>
                <w:rFonts w:ascii="Times New Roman" w:eastAsia="ＭＳ 明朝" w:hAnsi="Times New Roman" w:cs="Arial"/>
                <w:color w:val="000000" w:themeColor="text1"/>
                <w:kern w:val="0"/>
                <w:sz w:val="20"/>
                <w:szCs w:val="21"/>
              </w:rPr>
            </w:pPr>
            <w:r w:rsidRPr="00871BC1">
              <w:rPr>
                <w:rFonts w:ascii="Times New Roman" w:eastAsia="ＭＳ 明朝" w:hAnsi="Times New Roman" w:cs="ＭＳ ゴシック" w:hint="eastAsia"/>
                <w:bCs/>
                <w:color w:val="000000" w:themeColor="text1"/>
                <w:kern w:val="24"/>
                <w:sz w:val="20"/>
                <w:szCs w:val="21"/>
              </w:rPr>
              <w:t>事例</w:t>
            </w:r>
            <w:r w:rsidRPr="00871BC1">
              <w:rPr>
                <w:rFonts w:ascii="Times New Roman" w:eastAsia="ＭＳ 明朝" w:hAnsi="Times New Roman" w:cs="ＭＳ ゴシック"/>
                <w:bCs/>
                <w:color w:val="000000" w:themeColor="text1"/>
                <w:kern w:val="24"/>
                <w:sz w:val="20"/>
                <w:szCs w:val="21"/>
              </w:rPr>
              <w:t>B</w:t>
            </w:r>
          </w:p>
        </w:tc>
        <w:tc>
          <w:tcPr>
            <w:tcW w:w="2089" w:type="dxa"/>
            <w:tcBorders>
              <w:top w:val="single" w:sz="4" w:space="0" w:color="auto"/>
              <w:bottom w:val="single" w:sz="4" w:space="0" w:color="auto"/>
            </w:tcBorders>
            <w:shd w:val="clear" w:color="auto" w:fill="FFFFFF"/>
          </w:tcPr>
          <w:p w14:paraId="422F62C0" w14:textId="77777777" w:rsidR="00842CCB" w:rsidRPr="00871BC1" w:rsidRDefault="00842CCB" w:rsidP="00922D0E">
            <w:pPr>
              <w:widowControl/>
              <w:jc w:val="center"/>
              <w:rPr>
                <w:rFonts w:ascii="Times New Roman" w:eastAsia="ＭＳ 明朝" w:hAnsi="Times New Roman" w:cs="ＭＳ ゴシック"/>
                <w:bCs/>
                <w:color w:val="000000" w:themeColor="text1"/>
                <w:kern w:val="24"/>
                <w:sz w:val="20"/>
                <w:szCs w:val="21"/>
              </w:rPr>
            </w:pPr>
            <w:r w:rsidRPr="00871BC1">
              <w:rPr>
                <w:rFonts w:ascii="Times New Roman" w:eastAsia="ＭＳ 明朝" w:hAnsi="Times New Roman" w:cs="ＭＳ ゴシック" w:hint="eastAsia"/>
                <w:bCs/>
                <w:color w:val="000000" w:themeColor="text1"/>
                <w:kern w:val="24"/>
                <w:sz w:val="20"/>
                <w:szCs w:val="21"/>
              </w:rPr>
              <w:t>事例</w:t>
            </w:r>
            <w:r w:rsidRPr="00871BC1">
              <w:rPr>
                <w:rFonts w:ascii="Times New Roman" w:eastAsia="ＭＳ 明朝" w:hAnsi="Times New Roman" w:cs="ＭＳ ゴシック"/>
                <w:bCs/>
                <w:color w:val="000000" w:themeColor="text1"/>
                <w:kern w:val="24"/>
                <w:sz w:val="20"/>
                <w:szCs w:val="21"/>
              </w:rPr>
              <w:t>C</w:t>
            </w:r>
          </w:p>
        </w:tc>
      </w:tr>
      <w:tr w:rsidR="00842CCB" w:rsidRPr="00871BC1" w14:paraId="3519896B" w14:textId="77777777" w:rsidTr="00922D0E">
        <w:trPr>
          <w:trHeight w:val="242"/>
        </w:trPr>
        <w:tc>
          <w:tcPr>
            <w:tcW w:w="2271" w:type="dxa"/>
            <w:tcBorders>
              <w:top w:val="single" w:sz="4" w:space="0" w:color="auto"/>
              <w:bottom w:val="nil"/>
            </w:tcBorders>
            <w:shd w:val="clear" w:color="auto" w:fill="FFFFFF"/>
            <w:tcMar>
              <w:top w:w="72" w:type="dxa"/>
              <w:left w:w="144" w:type="dxa"/>
              <w:bottom w:w="72" w:type="dxa"/>
              <w:right w:w="144" w:type="dxa"/>
            </w:tcMar>
          </w:tcPr>
          <w:p w14:paraId="39053509" w14:textId="77777777" w:rsidR="00842CCB" w:rsidRPr="00871BC1" w:rsidRDefault="00842CCB" w:rsidP="00922D0E">
            <w:pPr>
              <w:widowControl/>
              <w:rPr>
                <w:rFonts w:ascii="Times New Roman" w:eastAsia="ＭＳ 明朝" w:hAnsi="Times New Roman" w:cs="Arial"/>
                <w:color w:val="000000" w:themeColor="text1"/>
                <w:kern w:val="0"/>
                <w:sz w:val="20"/>
                <w:szCs w:val="21"/>
              </w:rPr>
            </w:pPr>
            <w:r w:rsidRPr="008358E1">
              <w:rPr>
                <w:rFonts w:ascii="Times New Roman" w:eastAsia="ＭＳ 明朝" w:hAnsi="Times New Roman" w:cs="Arial"/>
                <w:bCs/>
                <w:color w:val="000000" w:themeColor="text1"/>
                <w:spacing w:val="84"/>
                <w:kern w:val="0"/>
                <w:sz w:val="20"/>
                <w:szCs w:val="21"/>
                <w:fitText w:val="609" w:id="-1230173184"/>
              </w:rPr>
              <w:t>年</w:t>
            </w:r>
            <w:r w:rsidRPr="008358E1">
              <w:rPr>
                <w:rFonts w:ascii="Times New Roman" w:eastAsia="ＭＳ 明朝" w:hAnsi="Times New Roman" w:cs="Arial"/>
                <w:bCs/>
                <w:color w:val="000000" w:themeColor="text1"/>
                <w:kern w:val="0"/>
                <w:sz w:val="20"/>
                <w:szCs w:val="21"/>
                <w:fitText w:val="609" w:id="-1230173184"/>
              </w:rPr>
              <w:t>齢</w:t>
            </w:r>
          </w:p>
        </w:tc>
        <w:tc>
          <w:tcPr>
            <w:tcW w:w="1906" w:type="dxa"/>
            <w:tcBorders>
              <w:top w:val="single" w:sz="4" w:space="0" w:color="auto"/>
            </w:tcBorders>
            <w:shd w:val="clear" w:color="auto" w:fill="FFFFFF"/>
            <w:tcMar>
              <w:top w:w="72" w:type="dxa"/>
              <w:left w:w="144" w:type="dxa"/>
              <w:bottom w:w="72" w:type="dxa"/>
              <w:right w:w="144" w:type="dxa"/>
            </w:tcMar>
          </w:tcPr>
          <w:p w14:paraId="17D065CD" w14:textId="77777777" w:rsidR="00842CCB" w:rsidRPr="00871BC1" w:rsidRDefault="00842CCB" w:rsidP="00922D0E">
            <w:pPr>
              <w:widowControl/>
              <w:jc w:val="center"/>
              <w:rPr>
                <w:rFonts w:ascii="Times New Roman" w:eastAsia="ＭＳ 明朝" w:hAnsi="Times New Roman" w:cs="Arial"/>
                <w:color w:val="000000" w:themeColor="text1"/>
                <w:kern w:val="0"/>
                <w:sz w:val="20"/>
                <w:szCs w:val="21"/>
              </w:rPr>
            </w:pPr>
            <w:r w:rsidRPr="00871BC1">
              <w:rPr>
                <w:rFonts w:ascii="Times New Roman" w:eastAsia="ＭＳ 明朝" w:hAnsi="Times New Roman" w:cs="Calibri"/>
                <w:bCs/>
                <w:color w:val="000000" w:themeColor="text1"/>
                <w:kern w:val="24"/>
                <w:sz w:val="20"/>
                <w:szCs w:val="21"/>
              </w:rPr>
              <w:t>22</w:t>
            </w:r>
            <w:r w:rsidRPr="00871BC1">
              <w:rPr>
                <w:rFonts w:ascii="Times New Roman" w:eastAsia="ＭＳ 明朝" w:hAnsi="Times New Roman" w:cs="Arial"/>
                <w:bCs/>
                <w:color w:val="000000" w:themeColor="text1"/>
                <w:kern w:val="24"/>
                <w:sz w:val="20"/>
                <w:szCs w:val="21"/>
              </w:rPr>
              <w:t>歳</w:t>
            </w:r>
          </w:p>
        </w:tc>
        <w:tc>
          <w:tcPr>
            <w:tcW w:w="2088" w:type="dxa"/>
            <w:tcBorders>
              <w:top w:val="single" w:sz="4" w:space="0" w:color="auto"/>
            </w:tcBorders>
            <w:shd w:val="clear" w:color="auto" w:fill="FFFFFF"/>
            <w:tcMar>
              <w:top w:w="72" w:type="dxa"/>
              <w:left w:w="144" w:type="dxa"/>
              <w:bottom w:w="72" w:type="dxa"/>
              <w:right w:w="144" w:type="dxa"/>
            </w:tcMar>
          </w:tcPr>
          <w:p w14:paraId="30DE208C" w14:textId="77777777" w:rsidR="00842CCB" w:rsidRPr="00871BC1" w:rsidRDefault="00842CCB" w:rsidP="00922D0E">
            <w:pPr>
              <w:widowControl/>
              <w:jc w:val="center"/>
              <w:rPr>
                <w:rFonts w:ascii="Times New Roman" w:eastAsia="ＭＳ 明朝" w:hAnsi="Times New Roman" w:cs="Arial"/>
                <w:color w:val="000000" w:themeColor="text1"/>
                <w:kern w:val="0"/>
                <w:sz w:val="20"/>
                <w:szCs w:val="21"/>
              </w:rPr>
            </w:pPr>
            <w:r w:rsidRPr="00871BC1">
              <w:rPr>
                <w:rFonts w:ascii="Times New Roman" w:eastAsia="ＭＳ 明朝" w:hAnsi="Times New Roman" w:cs="Calibri"/>
                <w:bCs/>
                <w:color w:val="000000" w:themeColor="text1"/>
                <w:kern w:val="24"/>
                <w:sz w:val="20"/>
                <w:szCs w:val="21"/>
              </w:rPr>
              <w:t>23</w:t>
            </w:r>
            <w:r w:rsidRPr="00871BC1">
              <w:rPr>
                <w:rFonts w:ascii="Times New Roman" w:eastAsia="ＭＳ 明朝" w:hAnsi="Times New Roman" w:cs="Arial"/>
                <w:bCs/>
                <w:color w:val="000000" w:themeColor="text1"/>
                <w:kern w:val="24"/>
                <w:sz w:val="20"/>
                <w:szCs w:val="21"/>
              </w:rPr>
              <w:t>歳</w:t>
            </w:r>
          </w:p>
        </w:tc>
        <w:tc>
          <w:tcPr>
            <w:tcW w:w="2089" w:type="dxa"/>
            <w:tcBorders>
              <w:top w:val="single" w:sz="4" w:space="0" w:color="auto"/>
            </w:tcBorders>
            <w:shd w:val="clear" w:color="auto" w:fill="FFFFFF"/>
          </w:tcPr>
          <w:p w14:paraId="549361BE" w14:textId="77777777" w:rsidR="00842CCB" w:rsidRPr="00871BC1" w:rsidRDefault="00842CCB" w:rsidP="00922D0E">
            <w:pPr>
              <w:widowControl/>
              <w:jc w:val="center"/>
              <w:rPr>
                <w:rFonts w:ascii="Times New Roman" w:eastAsia="ＭＳ 明朝" w:hAnsi="Times New Roman" w:cs="Calibri"/>
                <w:bCs/>
                <w:color w:val="000000" w:themeColor="text1"/>
                <w:kern w:val="24"/>
                <w:sz w:val="20"/>
                <w:szCs w:val="21"/>
              </w:rPr>
            </w:pPr>
            <w:r w:rsidRPr="00871BC1">
              <w:rPr>
                <w:rFonts w:ascii="Times New Roman" w:eastAsia="ＭＳ 明朝" w:hAnsi="Times New Roman" w:cs="Calibri"/>
                <w:bCs/>
                <w:color w:val="000000" w:themeColor="text1"/>
                <w:kern w:val="24"/>
                <w:sz w:val="20"/>
                <w:szCs w:val="21"/>
              </w:rPr>
              <w:t>24</w:t>
            </w:r>
            <w:r w:rsidRPr="00871BC1">
              <w:rPr>
                <w:rFonts w:ascii="Times New Roman" w:eastAsia="ＭＳ 明朝" w:hAnsi="Times New Roman" w:cs="Calibri"/>
                <w:bCs/>
                <w:color w:val="000000" w:themeColor="text1"/>
                <w:kern w:val="24"/>
                <w:sz w:val="20"/>
                <w:szCs w:val="21"/>
              </w:rPr>
              <w:t>歳</w:t>
            </w:r>
          </w:p>
        </w:tc>
      </w:tr>
      <w:tr w:rsidR="00842CCB" w:rsidRPr="00871BC1" w14:paraId="5E880226" w14:textId="77777777" w:rsidTr="00922D0E">
        <w:trPr>
          <w:trHeight w:val="278"/>
        </w:trPr>
        <w:tc>
          <w:tcPr>
            <w:tcW w:w="2271" w:type="dxa"/>
            <w:tcBorders>
              <w:top w:val="nil"/>
            </w:tcBorders>
            <w:shd w:val="clear" w:color="auto" w:fill="FFFFFF"/>
            <w:tcMar>
              <w:top w:w="72" w:type="dxa"/>
              <w:left w:w="144" w:type="dxa"/>
              <w:bottom w:w="72" w:type="dxa"/>
              <w:right w:w="144" w:type="dxa"/>
            </w:tcMar>
          </w:tcPr>
          <w:p w14:paraId="2FB9AE15" w14:textId="77777777" w:rsidR="00842CCB" w:rsidRPr="00871BC1" w:rsidRDefault="00842CCB" w:rsidP="00922D0E">
            <w:pPr>
              <w:widowControl/>
              <w:rPr>
                <w:rFonts w:ascii="Times New Roman" w:eastAsia="ＭＳ 明朝" w:hAnsi="Times New Roman" w:cs="Arial"/>
                <w:color w:val="000000" w:themeColor="text1"/>
                <w:kern w:val="0"/>
                <w:sz w:val="20"/>
                <w:szCs w:val="21"/>
              </w:rPr>
            </w:pPr>
            <w:r w:rsidRPr="008358E1">
              <w:rPr>
                <w:rFonts w:ascii="Times New Roman" w:eastAsia="ＭＳ 明朝" w:hAnsi="Times New Roman" w:cs="Arial"/>
                <w:bCs/>
                <w:color w:val="000000" w:themeColor="dark1"/>
                <w:spacing w:val="84"/>
                <w:kern w:val="0"/>
                <w:sz w:val="20"/>
                <w:szCs w:val="21"/>
                <w:fitText w:val="609" w:id="-1230173183"/>
              </w:rPr>
              <w:t>性</w:t>
            </w:r>
            <w:r w:rsidRPr="008358E1">
              <w:rPr>
                <w:rFonts w:ascii="Times New Roman" w:eastAsia="ＭＳ 明朝" w:hAnsi="Times New Roman" w:cs="Arial"/>
                <w:bCs/>
                <w:color w:val="000000" w:themeColor="dark1"/>
                <w:kern w:val="0"/>
                <w:sz w:val="20"/>
                <w:szCs w:val="21"/>
                <w:fitText w:val="609" w:id="-1230173183"/>
              </w:rPr>
              <w:t>別</w:t>
            </w:r>
          </w:p>
        </w:tc>
        <w:tc>
          <w:tcPr>
            <w:tcW w:w="1906" w:type="dxa"/>
            <w:shd w:val="clear" w:color="auto" w:fill="FFFFFF"/>
            <w:tcMar>
              <w:top w:w="72" w:type="dxa"/>
              <w:left w:w="144" w:type="dxa"/>
              <w:bottom w:w="72" w:type="dxa"/>
              <w:right w:w="144" w:type="dxa"/>
            </w:tcMar>
          </w:tcPr>
          <w:p w14:paraId="015817CD" w14:textId="77777777" w:rsidR="00842CCB" w:rsidRPr="00871BC1" w:rsidRDefault="00842CCB" w:rsidP="00922D0E">
            <w:pPr>
              <w:widowControl/>
              <w:jc w:val="center"/>
              <w:rPr>
                <w:rFonts w:ascii="Times New Roman" w:eastAsia="ＭＳ 明朝" w:hAnsi="Times New Roman" w:cs="Arial"/>
                <w:color w:val="000000" w:themeColor="text1"/>
                <w:kern w:val="0"/>
                <w:sz w:val="20"/>
                <w:szCs w:val="21"/>
              </w:rPr>
            </w:pPr>
            <w:r w:rsidRPr="00871BC1">
              <w:rPr>
                <w:rFonts w:ascii="Times New Roman" w:eastAsia="ＭＳ 明朝" w:hAnsi="Times New Roman" w:cs="Arial"/>
                <w:bCs/>
                <w:color w:val="000000" w:themeColor="text1"/>
                <w:kern w:val="24"/>
                <w:sz w:val="20"/>
                <w:szCs w:val="21"/>
              </w:rPr>
              <w:t>女性</w:t>
            </w:r>
          </w:p>
        </w:tc>
        <w:tc>
          <w:tcPr>
            <w:tcW w:w="2088" w:type="dxa"/>
            <w:shd w:val="clear" w:color="auto" w:fill="FFFFFF"/>
            <w:tcMar>
              <w:top w:w="72" w:type="dxa"/>
              <w:left w:w="144" w:type="dxa"/>
              <w:bottom w:w="72" w:type="dxa"/>
              <w:right w:w="144" w:type="dxa"/>
            </w:tcMar>
          </w:tcPr>
          <w:p w14:paraId="2B95C17B" w14:textId="77777777" w:rsidR="00842CCB" w:rsidRPr="00871BC1" w:rsidRDefault="00842CCB" w:rsidP="00922D0E">
            <w:pPr>
              <w:widowControl/>
              <w:jc w:val="center"/>
              <w:rPr>
                <w:rFonts w:ascii="Times New Roman" w:eastAsia="ＭＳ 明朝" w:hAnsi="Times New Roman" w:cs="Arial"/>
                <w:color w:val="000000" w:themeColor="text1"/>
                <w:kern w:val="0"/>
                <w:sz w:val="20"/>
                <w:szCs w:val="21"/>
              </w:rPr>
            </w:pPr>
            <w:r w:rsidRPr="00871BC1">
              <w:rPr>
                <w:rFonts w:ascii="Times New Roman" w:eastAsia="ＭＳ 明朝" w:hAnsi="Times New Roman" w:cs="Arial"/>
                <w:bCs/>
                <w:color w:val="000000" w:themeColor="text1"/>
                <w:kern w:val="24"/>
                <w:sz w:val="20"/>
                <w:szCs w:val="21"/>
              </w:rPr>
              <w:t>女性</w:t>
            </w:r>
          </w:p>
        </w:tc>
        <w:tc>
          <w:tcPr>
            <w:tcW w:w="2089" w:type="dxa"/>
            <w:shd w:val="clear" w:color="auto" w:fill="FFFFFF"/>
          </w:tcPr>
          <w:p w14:paraId="2B2C5365" w14:textId="77777777" w:rsidR="00842CCB" w:rsidRPr="00871BC1" w:rsidRDefault="00842CCB" w:rsidP="00922D0E">
            <w:pPr>
              <w:widowControl/>
              <w:jc w:val="center"/>
              <w:rPr>
                <w:rFonts w:ascii="Times New Roman" w:eastAsia="ＭＳ 明朝" w:hAnsi="Times New Roman" w:cs="Arial"/>
                <w:bCs/>
                <w:color w:val="000000" w:themeColor="text1"/>
                <w:kern w:val="24"/>
                <w:sz w:val="20"/>
                <w:szCs w:val="21"/>
              </w:rPr>
            </w:pPr>
            <w:r w:rsidRPr="00871BC1">
              <w:rPr>
                <w:rFonts w:ascii="Times New Roman" w:eastAsia="ＭＳ 明朝" w:hAnsi="Times New Roman" w:cs="Arial" w:hint="eastAsia"/>
                <w:bCs/>
                <w:color w:val="000000" w:themeColor="text1"/>
                <w:kern w:val="24"/>
                <w:sz w:val="20"/>
                <w:szCs w:val="21"/>
              </w:rPr>
              <w:t>女性</w:t>
            </w:r>
          </w:p>
        </w:tc>
      </w:tr>
      <w:tr w:rsidR="00842CCB" w:rsidRPr="00871BC1" w14:paraId="4D9D7331" w14:textId="77777777" w:rsidTr="00922D0E">
        <w:trPr>
          <w:trHeight w:val="172"/>
        </w:trPr>
        <w:tc>
          <w:tcPr>
            <w:tcW w:w="2271" w:type="dxa"/>
            <w:shd w:val="clear" w:color="auto" w:fill="FFFFFF"/>
            <w:tcMar>
              <w:top w:w="72" w:type="dxa"/>
              <w:left w:w="144" w:type="dxa"/>
              <w:bottom w:w="72" w:type="dxa"/>
              <w:right w:w="144" w:type="dxa"/>
            </w:tcMar>
          </w:tcPr>
          <w:p w14:paraId="22C753B2" w14:textId="77777777" w:rsidR="00842CCB" w:rsidRPr="00871BC1" w:rsidRDefault="00842CCB" w:rsidP="00922D0E">
            <w:pPr>
              <w:widowControl/>
              <w:rPr>
                <w:rFonts w:ascii="Times New Roman" w:eastAsia="ＭＳ 明朝" w:hAnsi="Times New Roman" w:cs="Arial"/>
                <w:color w:val="000000" w:themeColor="text1"/>
                <w:kern w:val="0"/>
                <w:sz w:val="20"/>
                <w:szCs w:val="21"/>
              </w:rPr>
            </w:pPr>
            <w:r w:rsidRPr="008358E1">
              <w:rPr>
                <w:rFonts w:ascii="Times New Roman" w:eastAsia="ＭＳ 明朝" w:hAnsi="Times New Roman" w:cs="Arial" w:hint="eastAsia"/>
                <w:color w:val="000000" w:themeColor="text1"/>
                <w:spacing w:val="84"/>
                <w:kern w:val="0"/>
                <w:sz w:val="20"/>
                <w:szCs w:val="21"/>
                <w:fitText w:val="609" w:id="-1230173182"/>
              </w:rPr>
              <w:t>診</w:t>
            </w:r>
            <w:r w:rsidRPr="008358E1">
              <w:rPr>
                <w:rFonts w:ascii="Times New Roman" w:eastAsia="ＭＳ 明朝" w:hAnsi="Times New Roman" w:cs="Arial" w:hint="eastAsia"/>
                <w:color w:val="000000" w:themeColor="text1"/>
                <w:kern w:val="0"/>
                <w:sz w:val="20"/>
                <w:szCs w:val="21"/>
                <w:fitText w:val="609" w:id="-1230173182"/>
              </w:rPr>
              <w:t>断</w:t>
            </w:r>
          </w:p>
        </w:tc>
        <w:tc>
          <w:tcPr>
            <w:tcW w:w="1906" w:type="dxa"/>
            <w:shd w:val="clear" w:color="auto" w:fill="FFFFFF"/>
            <w:tcMar>
              <w:top w:w="72" w:type="dxa"/>
              <w:left w:w="144" w:type="dxa"/>
              <w:bottom w:w="72" w:type="dxa"/>
              <w:right w:w="144" w:type="dxa"/>
            </w:tcMar>
          </w:tcPr>
          <w:p w14:paraId="53E29467" w14:textId="77777777" w:rsidR="00842CCB" w:rsidRPr="00871BC1" w:rsidRDefault="00842CCB" w:rsidP="00922D0E">
            <w:pPr>
              <w:widowControl/>
              <w:jc w:val="center"/>
              <w:rPr>
                <w:rFonts w:ascii="Times New Roman" w:eastAsia="ＭＳ 明朝" w:hAnsi="Times New Roman" w:cs="Arial"/>
                <w:color w:val="000000" w:themeColor="text1"/>
                <w:kern w:val="0"/>
                <w:sz w:val="20"/>
                <w:szCs w:val="21"/>
              </w:rPr>
            </w:pPr>
            <w:r w:rsidRPr="00871BC1">
              <w:rPr>
                <w:rFonts w:ascii="Times New Roman" w:eastAsia="ＭＳ 明朝" w:hAnsi="Times New Roman" w:cs="Calibri"/>
                <w:bCs/>
                <w:color w:val="000000" w:themeColor="text1"/>
                <w:kern w:val="24"/>
                <w:sz w:val="20"/>
                <w:szCs w:val="21"/>
              </w:rPr>
              <w:t>ASD</w:t>
            </w:r>
          </w:p>
        </w:tc>
        <w:tc>
          <w:tcPr>
            <w:tcW w:w="2088" w:type="dxa"/>
            <w:shd w:val="clear" w:color="auto" w:fill="FFFFFF"/>
            <w:tcMar>
              <w:top w:w="72" w:type="dxa"/>
              <w:left w:w="144" w:type="dxa"/>
              <w:bottom w:w="72" w:type="dxa"/>
              <w:right w:w="144" w:type="dxa"/>
            </w:tcMar>
          </w:tcPr>
          <w:p w14:paraId="36640ADC" w14:textId="77777777" w:rsidR="00842CCB" w:rsidRPr="00871BC1" w:rsidRDefault="00842CCB" w:rsidP="00922D0E">
            <w:pPr>
              <w:widowControl/>
              <w:jc w:val="center"/>
              <w:rPr>
                <w:rFonts w:ascii="Times New Roman" w:eastAsia="ＭＳ 明朝" w:hAnsi="Times New Roman" w:cs="Arial"/>
                <w:color w:val="000000" w:themeColor="text1"/>
                <w:kern w:val="0"/>
                <w:sz w:val="20"/>
                <w:szCs w:val="21"/>
              </w:rPr>
            </w:pPr>
            <w:r w:rsidRPr="00871BC1">
              <w:rPr>
                <w:rFonts w:ascii="Times New Roman" w:eastAsia="ＭＳ 明朝" w:hAnsi="Times New Roman" w:cs="Calibri"/>
                <w:bCs/>
                <w:color w:val="000000" w:themeColor="text1"/>
                <w:kern w:val="24"/>
                <w:sz w:val="20"/>
                <w:szCs w:val="21"/>
              </w:rPr>
              <w:t>ASD</w:t>
            </w:r>
            <w:r w:rsidRPr="00871BC1">
              <w:rPr>
                <w:rFonts w:ascii="Times New Roman" w:eastAsia="ＭＳ 明朝" w:hAnsi="Times New Roman" w:cs="Calibri" w:hint="eastAsia"/>
                <w:bCs/>
                <w:color w:val="000000" w:themeColor="text1"/>
                <w:kern w:val="24"/>
                <w:sz w:val="20"/>
                <w:szCs w:val="21"/>
              </w:rPr>
              <w:t>・</w:t>
            </w:r>
            <w:r w:rsidRPr="00871BC1">
              <w:rPr>
                <w:rFonts w:ascii="Times New Roman" w:eastAsia="ＭＳ 明朝" w:hAnsi="Times New Roman" w:cs="Calibri"/>
                <w:bCs/>
                <w:color w:val="000000" w:themeColor="text1"/>
                <w:kern w:val="24"/>
                <w:sz w:val="20"/>
                <w:szCs w:val="21"/>
              </w:rPr>
              <w:t>ADHD</w:t>
            </w:r>
          </w:p>
        </w:tc>
        <w:tc>
          <w:tcPr>
            <w:tcW w:w="2089" w:type="dxa"/>
            <w:shd w:val="clear" w:color="auto" w:fill="FFFFFF"/>
          </w:tcPr>
          <w:p w14:paraId="370172CA" w14:textId="77777777" w:rsidR="00842CCB" w:rsidRPr="00871BC1" w:rsidRDefault="00842CCB" w:rsidP="00922D0E">
            <w:pPr>
              <w:widowControl/>
              <w:jc w:val="center"/>
              <w:rPr>
                <w:rFonts w:ascii="Times New Roman" w:eastAsia="ＭＳ 明朝" w:hAnsi="Times New Roman" w:cs="Calibri"/>
                <w:bCs/>
                <w:color w:val="000000" w:themeColor="text1"/>
                <w:kern w:val="24"/>
                <w:sz w:val="20"/>
                <w:szCs w:val="21"/>
              </w:rPr>
            </w:pPr>
            <w:r w:rsidRPr="00871BC1">
              <w:rPr>
                <w:rFonts w:ascii="Times New Roman" w:eastAsia="ＭＳ 明朝" w:hAnsi="Times New Roman" w:cs="Calibri"/>
                <w:bCs/>
                <w:color w:val="000000" w:themeColor="text1"/>
                <w:kern w:val="24"/>
                <w:sz w:val="20"/>
                <w:szCs w:val="21"/>
              </w:rPr>
              <w:t>ASD</w:t>
            </w:r>
          </w:p>
        </w:tc>
      </w:tr>
      <w:tr w:rsidR="00842CCB" w:rsidRPr="00871BC1" w14:paraId="5EB46EB0" w14:textId="77777777" w:rsidTr="00922D0E">
        <w:trPr>
          <w:trHeight w:val="364"/>
        </w:trPr>
        <w:tc>
          <w:tcPr>
            <w:tcW w:w="2271" w:type="dxa"/>
            <w:shd w:val="clear" w:color="auto" w:fill="FFFFFF"/>
            <w:tcMar>
              <w:top w:w="72" w:type="dxa"/>
              <w:left w:w="144" w:type="dxa"/>
              <w:bottom w:w="72" w:type="dxa"/>
              <w:right w:w="144" w:type="dxa"/>
            </w:tcMar>
          </w:tcPr>
          <w:p w14:paraId="2C590767" w14:textId="77777777" w:rsidR="00842CCB" w:rsidRPr="00871BC1" w:rsidRDefault="00842CCB" w:rsidP="00922D0E">
            <w:pPr>
              <w:widowControl/>
              <w:rPr>
                <w:rFonts w:ascii="Times New Roman" w:eastAsia="ＭＳ 明朝" w:hAnsi="Times New Roman" w:cs="Arial"/>
                <w:color w:val="000000" w:themeColor="text1"/>
                <w:kern w:val="0"/>
                <w:sz w:val="20"/>
                <w:szCs w:val="21"/>
              </w:rPr>
            </w:pPr>
            <w:r w:rsidRPr="008358E1">
              <w:rPr>
                <w:rFonts w:ascii="Times New Roman" w:eastAsia="ＭＳ 明朝" w:hAnsi="Times New Roman" w:cs="Arial"/>
                <w:bCs/>
                <w:color w:val="000000" w:themeColor="dark1"/>
                <w:spacing w:val="84"/>
                <w:kern w:val="0"/>
                <w:sz w:val="20"/>
                <w:szCs w:val="21"/>
                <w:fitText w:val="609" w:id="-1230173181"/>
              </w:rPr>
              <w:t>学</w:t>
            </w:r>
            <w:r w:rsidRPr="008358E1">
              <w:rPr>
                <w:rFonts w:ascii="Times New Roman" w:eastAsia="ＭＳ 明朝" w:hAnsi="Times New Roman" w:cs="Arial"/>
                <w:bCs/>
                <w:color w:val="000000" w:themeColor="dark1"/>
                <w:kern w:val="0"/>
                <w:sz w:val="20"/>
                <w:szCs w:val="21"/>
                <w:fitText w:val="609" w:id="-1230173181"/>
              </w:rPr>
              <w:t>年</w:t>
            </w:r>
          </w:p>
        </w:tc>
        <w:tc>
          <w:tcPr>
            <w:tcW w:w="1906" w:type="dxa"/>
            <w:shd w:val="clear" w:color="auto" w:fill="FFFFFF"/>
            <w:tcMar>
              <w:top w:w="72" w:type="dxa"/>
              <w:left w:w="144" w:type="dxa"/>
              <w:bottom w:w="72" w:type="dxa"/>
              <w:right w:w="144" w:type="dxa"/>
            </w:tcMar>
          </w:tcPr>
          <w:p w14:paraId="6E7DC3C5" w14:textId="77777777" w:rsidR="00842CCB" w:rsidRPr="00871BC1" w:rsidRDefault="00842CCB" w:rsidP="00922D0E">
            <w:pPr>
              <w:widowControl/>
              <w:jc w:val="center"/>
              <w:rPr>
                <w:rFonts w:ascii="Times New Roman" w:eastAsia="ＭＳ 明朝" w:hAnsi="Times New Roman" w:cs="Arial"/>
                <w:bCs/>
                <w:color w:val="000000" w:themeColor="text1"/>
                <w:kern w:val="24"/>
                <w:sz w:val="20"/>
                <w:szCs w:val="21"/>
              </w:rPr>
            </w:pPr>
            <w:r w:rsidRPr="00871BC1">
              <w:rPr>
                <w:rFonts w:ascii="Times New Roman" w:eastAsia="ＭＳ 明朝" w:hAnsi="Times New Roman" w:cs="Arial"/>
                <w:bCs/>
                <w:color w:val="000000" w:themeColor="text1"/>
                <w:kern w:val="24"/>
                <w:sz w:val="20"/>
                <w:szCs w:val="21"/>
              </w:rPr>
              <w:t>大学</w:t>
            </w:r>
            <w:r w:rsidRPr="00871BC1">
              <w:rPr>
                <w:rFonts w:ascii="Times New Roman" w:eastAsia="ＭＳ 明朝" w:hAnsi="Times New Roman" w:cs="Calibri"/>
                <w:bCs/>
                <w:color w:val="000000" w:themeColor="text1"/>
                <w:kern w:val="24"/>
                <w:sz w:val="20"/>
                <w:szCs w:val="21"/>
              </w:rPr>
              <w:t>4</w:t>
            </w:r>
            <w:r w:rsidRPr="00871BC1">
              <w:rPr>
                <w:rFonts w:ascii="Times New Roman" w:eastAsia="ＭＳ 明朝" w:hAnsi="Times New Roman" w:cs="Arial"/>
                <w:bCs/>
                <w:color w:val="000000" w:themeColor="text1"/>
                <w:kern w:val="24"/>
                <w:sz w:val="20"/>
                <w:szCs w:val="21"/>
              </w:rPr>
              <w:t>年生</w:t>
            </w:r>
          </w:p>
          <w:p w14:paraId="69CC5619" w14:textId="77777777" w:rsidR="00842CCB" w:rsidRPr="00871BC1" w:rsidRDefault="00842CCB" w:rsidP="00922D0E">
            <w:pPr>
              <w:widowControl/>
              <w:jc w:val="center"/>
              <w:rPr>
                <w:rFonts w:ascii="Times New Roman" w:eastAsia="ＭＳ 明朝" w:hAnsi="Times New Roman" w:cs="Arial"/>
                <w:color w:val="000000" w:themeColor="text1"/>
                <w:kern w:val="0"/>
                <w:sz w:val="20"/>
                <w:szCs w:val="21"/>
              </w:rPr>
            </w:pPr>
            <w:r w:rsidRPr="00871BC1">
              <w:rPr>
                <w:rFonts w:ascii="Times New Roman" w:eastAsia="ＭＳ 明朝" w:hAnsi="Times New Roman" w:cs="Calibri" w:hint="eastAsia"/>
                <w:bCs/>
                <w:color w:val="000000" w:themeColor="text1"/>
                <w:kern w:val="24"/>
                <w:sz w:val="20"/>
                <w:szCs w:val="21"/>
              </w:rPr>
              <w:t>（</w:t>
            </w:r>
            <w:r w:rsidRPr="00871BC1">
              <w:rPr>
                <w:rFonts w:ascii="Times New Roman" w:eastAsia="ＭＳ 明朝" w:hAnsi="Times New Roman" w:cs="Arial" w:hint="eastAsia"/>
                <w:bCs/>
                <w:color w:val="000000" w:themeColor="text1"/>
                <w:kern w:val="24"/>
                <w:sz w:val="20"/>
                <w:szCs w:val="21"/>
              </w:rPr>
              <w:t>休学中</w:t>
            </w:r>
            <w:r w:rsidRPr="00871BC1">
              <w:rPr>
                <w:rFonts w:ascii="Times New Roman" w:eastAsia="ＭＳ 明朝" w:hAnsi="Times New Roman" w:cs="Calibri" w:hint="eastAsia"/>
                <w:bCs/>
                <w:color w:val="000000" w:themeColor="text1"/>
                <w:kern w:val="24"/>
                <w:sz w:val="20"/>
                <w:szCs w:val="21"/>
              </w:rPr>
              <w:t>）</w:t>
            </w:r>
          </w:p>
        </w:tc>
        <w:tc>
          <w:tcPr>
            <w:tcW w:w="2088" w:type="dxa"/>
            <w:shd w:val="clear" w:color="auto" w:fill="FFFFFF"/>
            <w:tcMar>
              <w:top w:w="72" w:type="dxa"/>
              <w:left w:w="144" w:type="dxa"/>
              <w:bottom w:w="72" w:type="dxa"/>
              <w:right w:w="144" w:type="dxa"/>
            </w:tcMar>
          </w:tcPr>
          <w:p w14:paraId="5F0FEEBF" w14:textId="77777777" w:rsidR="00842CCB" w:rsidRPr="00871BC1" w:rsidRDefault="00842CCB" w:rsidP="00922D0E">
            <w:pPr>
              <w:widowControl/>
              <w:jc w:val="center"/>
              <w:rPr>
                <w:rFonts w:ascii="Times New Roman" w:eastAsia="ＭＳ 明朝" w:hAnsi="Times New Roman" w:cs="Arial"/>
                <w:bCs/>
                <w:color w:val="000000" w:themeColor="text1"/>
                <w:kern w:val="24"/>
                <w:sz w:val="20"/>
                <w:szCs w:val="21"/>
              </w:rPr>
            </w:pPr>
            <w:r w:rsidRPr="00871BC1">
              <w:rPr>
                <w:rFonts w:ascii="Times New Roman" w:eastAsia="ＭＳ 明朝" w:hAnsi="Times New Roman" w:cs="Calibri" w:hint="eastAsia"/>
                <w:bCs/>
                <w:color w:val="000000" w:themeColor="text1"/>
                <w:kern w:val="24"/>
                <w:sz w:val="20"/>
                <w:szCs w:val="21"/>
              </w:rPr>
              <w:t>大学院</w:t>
            </w:r>
            <w:r w:rsidRPr="00871BC1">
              <w:rPr>
                <w:rFonts w:ascii="Times New Roman" w:eastAsia="ＭＳ 明朝" w:hAnsi="Times New Roman" w:cs="Calibri"/>
                <w:bCs/>
                <w:color w:val="000000" w:themeColor="text1"/>
                <w:kern w:val="24"/>
                <w:sz w:val="20"/>
                <w:szCs w:val="21"/>
              </w:rPr>
              <w:t>1</w:t>
            </w:r>
            <w:r w:rsidRPr="00871BC1">
              <w:rPr>
                <w:rFonts w:ascii="Times New Roman" w:eastAsia="ＭＳ 明朝" w:hAnsi="Times New Roman" w:cs="Arial"/>
                <w:bCs/>
                <w:color w:val="000000" w:themeColor="text1"/>
                <w:kern w:val="24"/>
                <w:sz w:val="20"/>
                <w:szCs w:val="21"/>
              </w:rPr>
              <w:t>年生</w:t>
            </w:r>
          </w:p>
          <w:p w14:paraId="01470449" w14:textId="77777777" w:rsidR="00842CCB" w:rsidRPr="00871BC1" w:rsidRDefault="00842CCB" w:rsidP="00922D0E">
            <w:pPr>
              <w:widowControl/>
              <w:jc w:val="center"/>
              <w:rPr>
                <w:rFonts w:ascii="Times New Roman" w:eastAsia="ＭＳ 明朝" w:hAnsi="Times New Roman" w:cs="Arial"/>
                <w:bCs/>
                <w:color w:val="000000" w:themeColor="text1"/>
                <w:kern w:val="24"/>
                <w:sz w:val="20"/>
                <w:szCs w:val="21"/>
              </w:rPr>
            </w:pPr>
            <w:r w:rsidRPr="00871BC1">
              <w:rPr>
                <w:rFonts w:ascii="Times New Roman" w:eastAsia="ＭＳ 明朝" w:hAnsi="Times New Roman" w:cs="Arial" w:hint="eastAsia"/>
                <w:bCs/>
                <w:color w:val="000000" w:themeColor="text1"/>
                <w:kern w:val="24"/>
                <w:sz w:val="20"/>
                <w:szCs w:val="21"/>
              </w:rPr>
              <w:t>（休学中）</w:t>
            </w:r>
          </w:p>
        </w:tc>
        <w:tc>
          <w:tcPr>
            <w:tcW w:w="2089" w:type="dxa"/>
            <w:shd w:val="clear" w:color="auto" w:fill="FFFFFF"/>
          </w:tcPr>
          <w:p w14:paraId="1C7C1167" w14:textId="77777777" w:rsidR="00842CCB" w:rsidRPr="00871BC1" w:rsidRDefault="00842CCB" w:rsidP="00922D0E">
            <w:pPr>
              <w:widowControl/>
              <w:jc w:val="center"/>
              <w:rPr>
                <w:rFonts w:ascii="Times New Roman" w:eastAsia="ＭＳ 明朝" w:hAnsi="Times New Roman" w:cs="Calibri"/>
                <w:bCs/>
                <w:color w:val="000000" w:themeColor="text1"/>
                <w:kern w:val="24"/>
                <w:sz w:val="20"/>
                <w:szCs w:val="21"/>
              </w:rPr>
            </w:pPr>
            <w:r w:rsidRPr="00871BC1">
              <w:rPr>
                <w:rFonts w:ascii="Times New Roman" w:eastAsia="ＭＳ 明朝" w:hAnsi="Times New Roman" w:cs="Calibri" w:hint="eastAsia"/>
                <w:bCs/>
                <w:color w:val="000000" w:themeColor="text1"/>
                <w:kern w:val="24"/>
                <w:sz w:val="20"/>
                <w:szCs w:val="21"/>
              </w:rPr>
              <w:t>大学</w:t>
            </w:r>
            <w:r w:rsidRPr="00871BC1">
              <w:rPr>
                <w:rFonts w:ascii="Times New Roman" w:eastAsia="ＭＳ 明朝" w:hAnsi="Times New Roman" w:cs="Calibri"/>
                <w:bCs/>
                <w:color w:val="000000" w:themeColor="text1"/>
                <w:kern w:val="24"/>
                <w:sz w:val="20"/>
                <w:szCs w:val="21"/>
              </w:rPr>
              <w:t>3</w:t>
            </w:r>
            <w:r w:rsidRPr="00871BC1">
              <w:rPr>
                <w:rFonts w:ascii="Times New Roman" w:eastAsia="ＭＳ 明朝" w:hAnsi="Times New Roman" w:cs="Calibri"/>
                <w:bCs/>
                <w:color w:val="000000" w:themeColor="text1"/>
                <w:kern w:val="24"/>
                <w:sz w:val="20"/>
                <w:szCs w:val="21"/>
              </w:rPr>
              <w:t>年生</w:t>
            </w:r>
          </w:p>
        </w:tc>
      </w:tr>
      <w:tr w:rsidR="00842CCB" w:rsidRPr="00871BC1" w14:paraId="5EE3ADAB" w14:textId="77777777" w:rsidTr="00922D0E">
        <w:trPr>
          <w:trHeight w:val="272"/>
        </w:trPr>
        <w:tc>
          <w:tcPr>
            <w:tcW w:w="2271" w:type="dxa"/>
            <w:shd w:val="clear" w:color="auto" w:fill="FFFFFF"/>
            <w:tcMar>
              <w:top w:w="72" w:type="dxa"/>
              <w:left w:w="144" w:type="dxa"/>
              <w:bottom w:w="72" w:type="dxa"/>
              <w:right w:w="144" w:type="dxa"/>
            </w:tcMar>
          </w:tcPr>
          <w:p w14:paraId="4B074C36" w14:textId="77777777" w:rsidR="00842CCB" w:rsidRPr="00871BC1" w:rsidRDefault="00842CCB" w:rsidP="00922D0E">
            <w:pPr>
              <w:widowControl/>
              <w:rPr>
                <w:rFonts w:ascii="Times New Roman" w:eastAsia="ＭＳ 明朝" w:hAnsi="Times New Roman" w:cs="Arial"/>
                <w:color w:val="000000" w:themeColor="text1"/>
                <w:kern w:val="0"/>
                <w:sz w:val="20"/>
                <w:szCs w:val="21"/>
              </w:rPr>
            </w:pPr>
            <w:r w:rsidRPr="00871BC1">
              <w:rPr>
                <w:rFonts w:ascii="Times New Roman" w:eastAsia="ＭＳ 明朝" w:hAnsi="Times New Roman" w:cs="Arial"/>
                <w:bCs/>
                <w:color w:val="000000" w:themeColor="dark1"/>
                <w:kern w:val="24"/>
                <w:sz w:val="20"/>
                <w:szCs w:val="21"/>
              </w:rPr>
              <w:t>学校以外の取り組み</w:t>
            </w:r>
          </w:p>
        </w:tc>
        <w:tc>
          <w:tcPr>
            <w:tcW w:w="1906" w:type="dxa"/>
            <w:shd w:val="clear" w:color="auto" w:fill="FFFFFF"/>
            <w:tcMar>
              <w:top w:w="72" w:type="dxa"/>
              <w:left w:w="144" w:type="dxa"/>
              <w:bottom w:w="72" w:type="dxa"/>
              <w:right w:w="144" w:type="dxa"/>
            </w:tcMar>
          </w:tcPr>
          <w:p w14:paraId="720395EC" w14:textId="77777777" w:rsidR="00842CCB" w:rsidRPr="00871BC1" w:rsidRDefault="00842CCB" w:rsidP="00922D0E">
            <w:pPr>
              <w:widowControl/>
              <w:jc w:val="center"/>
              <w:rPr>
                <w:rFonts w:ascii="Times New Roman" w:eastAsia="ＭＳ 明朝" w:hAnsi="Times New Roman" w:cs="Arial"/>
                <w:color w:val="000000" w:themeColor="text1"/>
                <w:kern w:val="0"/>
                <w:sz w:val="20"/>
                <w:szCs w:val="21"/>
              </w:rPr>
            </w:pPr>
            <w:r w:rsidRPr="00871BC1">
              <w:rPr>
                <w:rFonts w:ascii="Times New Roman" w:eastAsia="ＭＳ 明朝" w:hAnsi="Times New Roman" w:cs="Arial"/>
                <w:bCs/>
                <w:color w:val="000000" w:themeColor="text1"/>
                <w:kern w:val="24"/>
                <w:sz w:val="20"/>
                <w:szCs w:val="21"/>
              </w:rPr>
              <w:t>特になし</w:t>
            </w:r>
          </w:p>
        </w:tc>
        <w:tc>
          <w:tcPr>
            <w:tcW w:w="2088" w:type="dxa"/>
            <w:shd w:val="clear" w:color="auto" w:fill="FFFFFF"/>
            <w:tcMar>
              <w:top w:w="72" w:type="dxa"/>
              <w:left w:w="144" w:type="dxa"/>
              <w:bottom w:w="72" w:type="dxa"/>
              <w:right w:w="144" w:type="dxa"/>
            </w:tcMar>
          </w:tcPr>
          <w:p w14:paraId="0E9B6491" w14:textId="77777777" w:rsidR="00842CCB" w:rsidRPr="00871BC1" w:rsidRDefault="00842CCB" w:rsidP="00922D0E">
            <w:pPr>
              <w:widowControl/>
              <w:jc w:val="center"/>
              <w:rPr>
                <w:rFonts w:ascii="Times New Roman" w:eastAsia="ＭＳ 明朝" w:hAnsi="Times New Roman" w:cs="Arial"/>
                <w:color w:val="000000" w:themeColor="text1"/>
                <w:kern w:val="0"/>
                <w:sz w:val="20"/>
                <w:szCs w:val="21"/>
              </w:rPr>
            </w:pPr>
            <w:r w:rsidRPr="00871BC1">
              <w:rPr>
                <w:rFonts w:ascii="Times New Roman" w:eastAsia="ＭＳ 明朝" w:hAnsi="Times New Roman" w:cs="Arial"/>
                <w:bCs/>
                <w:color w:val="000000" w:themeColor="text1"/>
                <w:kern w:val="24"/>
                <w:sz w:val="20"/>
                <w:szCs w:val="21"/>
              </w:rPr>
              <w:t>アルバイト</w:t>
            </w:r>
          </w:p>
        </w:tc>
        <w:tc>
          <w:tcPr>
            <w:tcW w:w="2089" w:type="dxa"/>
            <w:shd w:val="clear" w:color="auto" w:fill="FFFFFF"/>
          </w:tcPr>
          <w:p w14:paraId="7A6DBC74" w14:textId="77777777" w:rsidR="00842CCB" w:rsidRPr="00871BC1" w:rsidRDefault="00842CCB" w:rsidP="00922D0E">
            <w:pPr>
              <w:widowControl/>
              <w:jc w:val="center"/>
              <w:rPr>
                <w:rFonts w:ascii="Times New Roman" w:eastAsia="ＭＳ 明朝" w:hAnsi="Times New Roman" w:cs="Arial"/>
                <w:bCs/>
                <w:color w:val="000000" w:themeColor="text1"/>
                <w:kern w:val="24"/>
                <w:sz w:val="20"/>
                <w:szCs w:val="21"/>
              </w:rPr>
            </w:pPr>
            <w:r w:rsidRPr="00871BC1">
              <w:rPr>
                <w:rFonts w:ascii="Times New Roman" w:eastAsia="ＭＳ 明朝" w:hAnsi="Times New Roman" w:cs="Arial" w:hint="eastAsia"/>
                <w:bCs/>
                <w:color w:val="000000" w:themeColor="text1"/>
                <w:kern w:val="24"/>
                <w:sz w:val="20"/>
                <w:szCs w:val="21"/>
              </w:rPr>
              <w:t>特になし</w:t>
            </w:r>
          </w:p>
        </w:tc>
      </w:tr>
      <w:tr w:rsidR="00842CCB" w:rsidRPr="00871BC1" w14:paraId="3664A251" w14:textId="77777777" w:rsidTr="00922D0E">
        <w:trPr>
          <w:trHeight w:val="294"/>
        </w:trPr>
        <w:tc>
          <w:tcPr>
            <w:tcW w:w="2271" w:type="dxa"/>
            <w:shd w:val="clear" w:color="auto" w:fill="FFFFFF"/>
            <w:tcMar>
              <w:top w:w="72" w:type="dxa"/>
              <w:left w:w="144" w:type="dxa"/>
              <w:bottom w:w="72" w:type="dxa"/>
              <w:right w:w="144" w:type="dxa"/>
            </w:tcMar>
          </w:tcPr>
          <w:p w14:paraId="5F8A58CE" w14:textId="77777777" w:rsidR="00842CCB" w:rsidRPr="00871BC1" w:rsidRDefault="00842CCB" w:rsidP="00922D0E">
            <w:pPr>
              <w:widowControl/>
              <w:rPr>
                <w:rFonts w:ascii="Times New Roman" w:eastAsia="ＭＳ 明朝" w:hAnsi="Times New Roman" w:cs="Arial"/>
                <w:color w:val="000000" w:themeColor="text1"/>
                <w:kern w:val="0"/>
                <w:sz w:val="20"/>
                <w:szCs w:val="21"/>
              </w:rPr>
            </w:pPr>
            <w:r w:rsidRPr="00871BC1">
              <w:rPr>
                <w:rFonts w:ascii="Times New Roman" w:eastAsia="ＭＳ 明朝" w:hAnsi="Times New Roman" w:cs="Arial"/>
                <w:bCs/>
                <w:color w:val="000000" w:themeColor="dark1"/>
                <w:kern w:val="24"/>
                <w:sz w:val="20"/>
                <w:szCs w:val="21"/>
              </w:rPr>
              <w:t>生活状況</w:t>
            </w:r>
          </w:p>
        </w:tc>
        <w:tc>
          <w:tcPr>
            <w:tcW w:w="1906" w:type="dxa"/>
            <w:shd w:val="clear" w:color="auto" w:fill="FFFFFF"/>
            <w:tcMar>
              <w:top w:w="72" w:type="dxa"/>
              <w:left w:w="144" w:type="dxa"/>
              <w:bottom w:w="72" w:type="dxa"/>
              <w:right w:w="144" w:type="dxa"/>
            </w:tcMar>
          </w:tcPr>
          <w:p w14:paraId="597DAEF3" w14:textId="77777777" w:rsidR="00842CCB" w:rsidRPr="00871BC1" w:rsidRDefault="00842CCB" w:rsidP="00922D0E">
            <w:pPr>
              <w:widowControl/>
              <w:jc w:val="center"/>
              <w:rPr>
                <w:rFonts w:ascii="Times New Roman" w:eastAsia="ＭＳ 明朝" w:hAnsi="Times New Roman" w:cs="Arial"/>
                <w:color w:val="000000" w:themeColor="text1"/>
                <w:kern w:val="0"/>
                <w:sz w:val="20"/>
                <w:szCs w:val="21"/>
              </w:rPr>
            </w:pPr>
            <w:r w:rsidRPr="00871BC1">
              <w:rPr>
                <w:rFonts w:ascii="Times New Roman" w:eastAsia="ＭＳ 明朝" w:hAnsi="Times New Roman" w:cs="Arial"/>
                <w:bCs/>
                <w:color w:val="000000" w:themeColor="text1"/>
                <w:kern w:val="24"/>
                <w:sz w:val="20"/>
                <w:szCs w:val="21"/>
              </w:rPr>
              <w:t>単身</w:t>
            </w:r>
          </w:p>
        </w:tc>
        <w:tc>
          <w:tcPr>
            <w:tcW w:w="2088" w:type="dxa"/>
            <w:shd w:val="clear" w:color="auto" w:fill="FFFFFF"/>
            <w:tcMar>
              <w:top w:w="72" w:type="dxa"/>
              <w:left w:w="144" w:type="dxa"/>
              <w:bottom w:w="72" w:type="dxa"/>
              <w:right w:w="144" w:type="dxa"/>
            </w:tcMar>
          </w:tcPr>
          <w:p w14:paraId="45AD917E" w14:textId="77777777" w:rsidR="00842CCB" w:rsidRPr="00871BC1" w:rsidRDefault="00842CCB" w:rsidP="00922D0E">
            <w:pPr>
              <w:widowControl/>
              <w:jc w:val="center"/>
              <w:rPr>
                <w:rFonts w:ascii="Times New Roman" w:eastAsia="ＭＳ 明朝" w:hAnsi="Times New Roman" w:cs="Arial"/>
                <w:color w:val="000000" w:themeColor="text1"/>
                <w:kern w:val="0"/>
                <w:sz w:val="20"/>
                <w:szCs w:val="21"/>
              </w:rPr>
            </w:pPr>
            <w:r w:rsidRPr="00871BC1">
              <w:rPr>
                <w:rFonts w:ascii="Times New Roman" w:eastAsia="ＭＳ 明朝" w:hAnsi="Times New Roman" w:cs="Arial"/>
                <w:bCs/>
                <w:color w:val="000000" w:themeColor="text1"/>
                <w:kern w:val="24"/>
                <w:sz w:val="20"/>
                <w:szCs w:val="21"/>
              </w:rPr>
              <w:t>単身</w:t>
            </w:r>
          </w:p>
        </w:tc>
        <w:tc>
          <w:tcPr>
            <w:tcW w:w="2089" w:type="dxa"/>
            <w:shd w:val="clear" w:color="auto" w:fill="FFFFFF"/>
          </w:tcPr>
          <w:p w14:paraId="2EB37A39" w14:textId="77777777" w:rsidR="00842CCB" w:rsidRPr="00871BC1" w:rsidRDefault="00842CCB" w:rsidP="00922D0E">
            <w:pPr>
              <w:widowControl/>
              <w:jc w:val="center"/>
              <w:rPr>
                <w:rFonts w:ascii="Times New Roman" w:eastAsia="ＭＳ 明朝" w:hAnsi="Times New Roman" w:cs="Arial"/>
                <w:bCs/>
                <w:color w:val="000000" w:themeColor="text1"/>
                <w:kern w:val="24"/>
                <w:sz w:val="20"/>
                <w:szCs w:val="21"/>
              </w:rPr>
            </w:pPr>
            <w:r w:rsidRPr="00871BC1">
              <w:rPr>
                <w:rFonts w:ascii="Times New Roman" w:eastAsia="ＭＳ 明朝" w:hAnsi="Times New Roman" w:cs="Arial" w:hint="eastAsia"/>
                <w:bCs/>
                <w:color w:val="000000" w:themeColor="text1"/>
                <w:kern w:val="24"/>
                <w:sz w:val="20"/>
                <w:szCs w:val="21"/>
              </w:rPr>
              <w:t>単身</w:t>
            </w:r>
          </w:p>
        </w:tc>
      </w:tr>
    </w:tbl>
    <w:p w14:paraId="4DB3CD73" w14:textId="77777777" w:rsidR="00842CCB" w:rsidRPr="00871BC1" w:rsidRDefault="00842CCB" w:rsidP="00842CCB">
      <w:pPr>
        <w:rPr>
          <w:rFonts w:ascii="Times New Roman" w:eastAsia="ＭＳ 明朝" w:hAnsi="Times New Roman"/>
          <w:color w:val="000000" w:themeColor="text1"/>
          <w:sz w:val="22"/>
        </w:rPr>
      </w:pPr>
    </w:p>
    <w:p w14:paraId="05DD8E52" w14:textId="77777777" w:rsidR="00842CCB" w:rsidRPr="00871BC1" w:rsidRDefault="00842CCB" w:rsidP="00842CCB">
      <w:pPr>
        <w:widowControl/>
        <w:jc w:val="left"/>
        <w:rPr>
          <w:rFonts w:ascii="Times New Roman" w:eastAsia="ＭＳ 明朝" w:hAnsi="Times New Roman"/>
          <w:color w:val="000000" w:themeColor="text1"/>
          <w:sz w:val="22"/>
        </w:rPr>
      </w:pPr>
      <w:r w:rsidRPr="00871BC1">
        <w:rPr>
          <w:rFonts w:ascii="Times New Roman" w:eastAsia="ＭＳ 明朝" w:hAnsi="Times New Roman"/>
          <w:color w:val="000000" w:themeColor="text1"/>
          <w:sz w:val="22"/>
        </w:rPr>
        <w:br w:type="page"/>
      </w:r>
    </w:p>
    <w:p w14:paraId="1FA99597" w14:textId="77777777" w:rsidR="00842CCB" w:rsidRPr="00871BC1" w:rsidRDefault="00842CCB" w:rsidP="00842CCB">
      <w:pPr>
        <w:pStyle w:val="1"/>
        <w:jc w:val="center"/>
      </w:pPr>
      <w:r w:rsidRPr="00871BC1">
        <w:lastRenderedPageBreak/>
        <w:t>Table 2</w:t>
      </w:r>
      <w:r w:rsidRPr="00871BC1">
        <w:rPr>
          <w:rFonts w:hint="eastAsia"/>
        </w:rPr>
        <w:t xml:space="preserve">　</w:t>
      </w:r>
      <w:r w:rsidRPr="00871BC1">
        <w:t>プログラムの内容</w:t>
      </w:r>
    </w:p>
    <w:p w14:paraId="47DC855E" w14:textId="77777777" w:rsidR="00842CCB" w:rsidRPr="00871BC1" w:rsidRDefault="00842CCB" w:rsidP="00842CCB">
      <w:pPr>
        <w:widowControl/>
        <w:jc w:val="center"/>
        <w:rPr>
          <w:rFonts w:asciiTheme="majorHAnsi" w:eastAsiaTheme="majorEastAsia" w:hAnsiTheme="majorHAnsi"/>
          <w:color w:val="000000" w:themeColor="text1"/>
          <w:szCs w:val="21"/>
        </w:rPr>
      </w:pPr>
      <w:r w:rsidRPr="00871BC1">
        <w:rPr>
          <w:rFonts w:ascii="Times New Roman" w:eastAsia="ＭＳ 明朝" w:hAnsi="Times New Roman" w:hint="eastAsia"/>
          <w:color w:val="000000" w:themeColor="text1"/>
          <w:szCs w:val="21"/>
        </w:rPr>
        <w:t>①</w:t>
      </w:r>
      <w:r w:rsidRPr="00871BC1">
        <w:rPr>
          <w:rFonts w:ascii="Times New Roman" w:eastAsia="ＭＳ 明朝" w:hAnsi="Times New Roman" w:hint="eastAsia"/>
          <w:color w:val="000000" w:themeColor="text1"/>
          <w:szCs w:val="21"/>
        </w:rPr>
        <w:t>=</w:t>
      </w:r>
      <w:r w:rsidRPr="00871BC1">
        <w:rPr>
          <w:rFonts w:ascii="Times New Roman" w:eastAsia="ＭＳ 明朝" w:hAnsi="Times New Roman" w:hint="eastAsia"/>
          <w:color w:val="000000" w:themeColor="text1"/>
          <w:szCs w:val="21"/>
        </w:rPr>
        <w:t>個別ワークと内容の共有，②</w:t>
      </w:r>
      <w:r w:rsidRPr="00871BC1">
        <w:rPr>
          <w:rFonts w:ascii="Times New Roman" w:eastAsia="ＭＳ 明朝" w:hAnsi="Times New Roman" w:hint="eastAsia"/>
          <w:color w:val="000000" w:themeColor="text1"/>
          <w:szCs w:val="21"/>
        </w:rPr>
        <w:t>=</w:t>
      </w:r>
      <w:r w:rsidRPr="00871BC1">
        <w:rPr>
          <w:rFonts w:ascii="Times New Roman" w:eastAsia="ＭＳ 明朝" w:hAnsi="Times New Roman" w:hint="eastAsia"/>
          <w:color w:val="000000" w:themeColor="text1"/>
          <w:szCs w:val="21"/>
        </w:rPr>
        <w:t>講義，③＝ディスカッション，④</w:t>
      </w:r>
      <w:r w:rsidRPr="00871BC1">
        <w:rPr>
          <w:rFonts w:ascii="Times New Roman" w:eastAsia="ＭＳ 明朝" w:hAnsi="Times New Roman" w:hint="eastAsia"/>
          <w:color w:val="000000" w:themeColor="text1"/>
          <w:szCs w:val="21"/>
        </w:rPr>
        <w:t>=</w:t>
      </w:r>
      <w:r w:rsidRPr="00871BC1">
        <w:rPr>
          <w:rFonts w:ascii="Times New Roman" w:eastAsia="ＭＳ 明朝" w:hAnsi="Times New Roman" w:hint="eastAsia"/>
          <w:color w:val="000000" w:themeColor="text1"/>
          <w:szCs w:val="21"/>
        </w:rPr>
        <w:t>ロールプレイ．</w:t>
      </w:r>
    </w:p>
    <w:tbl>
      <w:tblPr>
        <w:tblStyle w:val="af5"/>
        <w:tblpPr w:leftFromText="142" w:rightFromText="142" w:vertAnchor="text" w:horzAnchor="margin" w:tblpY="119"/>
        <w:tblW w:w="8789" w:type="dxa"/>
        <w:tblBorders>
          <w:left w:val="none" w:sz="0" w:space="0" w:color="auto"/>
          <w:right w:val="none" w:sz="0" w:space="0" w:color="auto"/>
          <w:insideV w:val="none" w:sz="0" w:space="0" w:color="auto"/>
        </w:tblBorders>
        <w:tblLayout w:type="fixed"/>
        <w:tblCellMar>
          <w:top w:w="57" w:type="dxa"/>
          <w:left w:w="142" w:type="dxa"/>
          <w:bottom w:w="57" w:type="dxa"/>
          <w:right w:w="142" w:type="dxa"/>
        </w:tblCellMar>
        <w:tblLook w:val="04A0" w:firstRow="1" w:lastRow="0" w:firstColumn="1" w:lastColumn="0" w:noHBand="0" w:noVBand="1"/>
      </w:tblPr>
      <w:tblGrid>
        <w:gridCol w:w="426"/>
        <w:gridCol w:w="709"/>
        <w:gridCol w:w="6095"/>
        <w:gridCol w:w="1559"/>
      </w:tblGrid>
      <w:tr w:rsidR="00842CCB" w:rsidRPr="00871BC1" w14:paraId="561C34ED" w14:textId="77777777" w:rsidTr="00922D0E">
        <w:trPr>
          <w:trHeight w:val="270"/>
        </w:trPr>
        <w:tc>
          <w:tcPr>
            <w:tcW w:w="1135" w:type="dxa"/>
            <w:gridSpan w:val="2"/>
            <w:tcBorders>
              <w:top w:val="single" w:sz="4" w:space="0" w:color="auto"/>
              <w:left w:val="nil"/>
              <w:bottom w:val="single" w:sz="4" w:space="0" w:color="auto"/>
              <w:right w:val="nil"/>
            </w:tcBorders>
          </w:tcPr>
          <w:p w14:paraId="71F533DF" w14:textId="77777777" w:rsidR="00842CCB" w:rsidRPr="00871BC1" w:rsidRDefault="00842CCB" w:rsidP="00842CCB">
            <w:pPr>
              <w:snapToGrid w:val="0"/>
              <w:ind w:rightChars="47" w:right="100"/>
              <w:jc w:val="center"/>
              <w:rPr>
                <w:rFonts w:ascii="Times New Roman" w:eastAsia="ＭＳ 明朝" w:hAnsi="Times New Roman"/>
                <w:color w:val="000000" w:themeColor="text1"/>
                <w:szCs w:val="21"/>
              </w:rPr>
            </w:pPr>
            <w:r w:rsidRPr="008358E1">
              <w:rPr>
                <w:rFonts w:ascii="Times New Roman" w:eastAsia="ＭＳ 明朝" w:hAnsi="Times New Roman" w:hint="eastAsia"/>
                <w:color w:val="000000" w:themeColor="text1"/>
                <w:spacing w:val="96"/>
                <w:kern w:val="0"/>
                <w:szCs w:val="21"/>
                <w:fitText w:val="639" w:id="-1230173180"/>
              </w:rPr>
              <w:t>回</w:t>
            </w:r>
            <w:r w:rsidRPr="008358E1">
              <w:rPr>
                <w:rFonts w:ascii="Times New Roman" w:eastAsia="ＭＳ 明朝" w:hAnsi="Times New Roman" w:hint="eastAsia"/>
                <w:color w:val="000000" w:themeColor="text1"/>
                <w:spacing w:val="6"/>
                <w:kern w:val="0"/>
                <w:szCs w:val="21"/>
                <w:fitText w:val="639" w:id="-1230173180"/>
              </w:rPr>
              <w:t>数</w:t>
            </w:r>
          </w:p>
        </w:tc>
        <w:tc>
          <w:tcPr>
            <w:tcW w:w="6095" w:type="dxa"/>
            <w:tcBorders>
              <w:top w:val="single" w:sz="4" w:space="0" w:color="auto"/>
              <w:left w:val="nil"/>
              <w:bottom w:val="single" w:sz="4" w:space="0" w:color="auto"/>
              <w:right w:val="nil"/>
            </w:tcBorders>
            <w:hideMark/>
          </w:tcPr>
          <w:p w14:paraId="66D3F236" w14:textId="77777777" w:rsidR="00842CCB" w:rsidRPr="00871BC1" w:rsidRDefault="00842CCB" w:rsidP="00842CCB">
            <w:pPr>
              <w:snapToGrid w:val="0"/>
              <w:ind w:rightChars="47" w:right="100"/>
              <w:jc w:val="center"/>
              <w:rPr>
                <w:rFonts w:ascii="Times New Roman" w:eastAsia="ＭＳ 明朝" w:hAnsi="Times New Roman"/>
                <w:color w:val="000000" w:themeColor="text1"/>
                <w:szCs w:val="21"/>
              </w:rPr>
            </w:pPr>
            <w:r w:rsidRPr="008358E1">
              <w:rPr>
                <w:rFonts w:ascii="Times New Roman" w:eastAsia="ＭＳ 明朝" w:hAnsi="Times New Roman" w:hint="eastAsia"/>
                <w:color w:val="000000" w:themeColor="text1"/>
                <w:spacing w:val="96"/>
                <w:kern w:val="0"/>
                <w:szCs w:val="21"/>
                <w:fitText w:val="639" w:id="-1230173179"/>
              </w:rPr>
              <w:t>内</w:t>
            </w:r>
            <w:r w:rsidRPr="008358E1">
              <w:rPr>
                <w:rFonts w:ascii="Times New Roman" w:eastAsia="ＭＳ 明朝" w:hAnsi="Times New Roman" w:hint="eastAsia"/>
                <w:color w:val="000000" w:themeColor="text1"/>
                <w:spacing w:val="6"/>
                <w:kern w:val="0"/>
                <w:szCs w:val="21"/>
                <w:fitText w:val="639" w:id="-1230173179"/>
              </w:rPr>
              <w:t>容</w:t>
            </w:r>
          </w:p>
        </w:tc>
        <w:tc>
          <w:tcPr>
            <w:tcW w:w="1559" w:type="dxa"/>
            <w:tcBorders>
              <w:top w:val="single" w:sz="4" w:space="0" w:color="auto"/>
              <w:left w:val="nil"/>
              <w:bottom w:val="single" w:sz="4" w:space="0" w:color="auto"/>
              <w:right w:val="nil"/>
            </w:tcBorders>
          </w:tcPr>
          <w:p w14:paraId="6BFFF9BA" w14:textId="77777777" w:rsidR="00842CCB" w:rsidRPr="00871BC1" w:rsidRDefault="00842CCB" w:rsidP="00842CCB">
            <w:pPr>
              <w:snapToGrid w:val="0"/>
              <w:ind w:rightChars="47" w:right="100"/>
              <w:jc w:val="center"/>
              <w:rPr>
                <w:rFonts w:ascii="Times New Roman" w:eastAsia="ＭＳ 明朝" w:hAnsi="Times New Roman"/>
                <w:color w:val="000000" w:themeColor="text1"/>
                <w:szCs w:val="21"/>
              </w:rPr>
            </w:pPr>
            <w:r w:rsidRPr="008358E1">
              <w:rPr>
                <w:rFonts w:ascii="Times New Roman" w:eastAsia="ＭＳ 明朝" w:hAnsi="Times New Roman" w:hint="eastAsia"/>
                <w:color w:val="000000" w:themeColor="text1"/>
                <w:spacing w:val="96"/>
                <w:kern w:val="0"/>
                <w:szCs w:val="21"/>
                <w:fitText w:val="639" w:id="-1230173178"/>
              </w:rPr>
              <w:t>形</w:t>
            </w:r>
            <w:r w:rsidRPr="008358E1">
              <w:rPr>
                <w:rFonts w:ascii="Times New Roman" w:eastAsia="ＭＳ 明朝" w:hAnsi="Times New Roman" w:hint="eastAsia"/>
                <w:color w:val="000000" w:themeColor="text1"/>
                <w:spacing w:val="6"/>
                <w:kern w:val="0"/>
                <w:szCs w:val="21"/>
                <w:fitText w:val="639" w:id="-1230173178"/>
              </w:rPr>
              <w:t>式</w:t>
            </w:r>
          </w:p>
        </w:tc>
      </w:tr>
      <w:tr w:rsidR="00842CCB" w:rsidRPr="00871BC1" w14:paraId="16A6C513" w14:textId="77777777" w:rsidTr="00922D0E">
        <w:trPr>
          <w:trHeight w:val="349"/>
        </w:trPr>
        <w:tc>
          <w:tcPr>
            <w:tcW w:w="426" w:type="dxa"/>
            <w:vMerge w:val="restart"/>
            <w:tcBorders>
              <w:top w:val="nil"/>
              <w:left w:val="nil"/>
              <w:right w:val="nil"/>
            </w:tcBorders>
            <w:textDirection w:val="tbRlV"/>
            <w:vAlign w:val="center"/>
          </w:tcPr>
          <w:p w14:paraId="13275891" w14:textId="77777777" w:rsidR="00842CCB" w:rsidRPr="00871BC1" w:rsidRDefault="00842CCB" w:rsidP="00842CCB">
            <w:pPr>
              <w:snapToGrid w:val="0"/>
              <w:ind w:left="113" w:rightChars="47" w:right="100"/>
              <w:jc w:val="center"/>
              <w:rPr>
                <w:rFonts w:ascii="Times New Roman" w:eastAsia="ＭＳ 明朝" w:hAnsi="Times New Roman"/>
                <w:color w:val="000000" w:themeColor="text1"/>
                <w:szCs w:val="21"/>
              </w:rPr>
            </w:pPr>
            <w:r w:rsidRPr="008358E1">
              <w:rPr>
                <w:rFonts w:ascii="Times New Roman" w:eastAsia="ＭＳ 明朝" w:hAnsi="Times New Roman" w:hint="eastAsia"/>
                <w:color w:val="000000" w:themeColor="text1"/>
                <w:spacing w:val="96"/>
                <w:kern w:val="0"/>
                <w:szCs w:val="21"/>
                <w:fitText w:val="639" w:id="-1230173177"/>
              </w:rPr>
              <w:t>前</w:t>
            </w:r>
            <w:r w:rsidRPr="008358E1">
              <w:rPr>
                <w:rFonts w:ascii="Times New Roman" w:eastAsia="ＭＳ 明朝" w:hAnsi="Times New Roman" w:hint="eastAsia"/>
                <w:color w:val="000000" w:themeColor="text1"/>
                <w:spacing w:val="6"/>
                <w:kern w:val="0"/>
                <w:szCs w:val="21"/>
                <w:fitText w:val="639" w:id="-1230173177"/>
              </w:rPr>
              <w:t>半</w:t>
            </w:r>
          </w:p>
        </w:tc>
        <w:tc>
          <w:tcPr>
            <w:tcW w:w="709" w:type="dxa"/>
            <w:tcBorders>
              <w:top w:val="nil"/>
              <w:left w:val="nil"/>
              <w:bottom w:val="nil"/>
              <w:right w:val="nil"/>
            </w:tcBorders>
            <w:vAlign w:val="center"/>
            <w:hideMark/>
          </w:tcPr>
          <w:p w14:paraId="677D7ECD" w14:textId="77777777" w:rsidR="00842CCB" w:rsidRPr="00871BC1" w:rsidRDefault="00842CCB" w:rsidP="00842CCB">
            <w:pPr>
              <w:snapToGrid w:val="0"/>
              <w:ind w:rightChars="47" w:right="100"/>
              <w:rPr>
                <w:rFonts w:ascii="Times New Roman" w:eastAsia="ＭＳ 明朝" w:hAnsi="Times New Roman"/>
                <w:color w:val="000000" w:themeColor="text1"/>
                <w:szCs w:val="21"/>
              </w:rPr>
            </w:pPr>
            <w:r w:rsidRPr="00871BC1">
              <w:rPr>
                <w:rFonts w:ascii="Times New Roman" w:eastAsia="ＭＳ 明朝" w:hAnsi="Times New Roman"/>
                <w:color w:val="000000" w:themeColor="text1"/>
                <w:szCs w:val="21"/>
              </w:rPr>
              <w:t>1</w:t>
            </w:r>
          </w:p>
        </w:tc>
        <w:tc>
          <w:tcPr>
            <w:tcW w:w="6095" w:type="dxa"/>
            <w:tcBorders>
              <w:top w:val="nil"/>
              <w:left w:val="nil"/>
              <w:bottom w:val="nil"/>
              <w:right w:val="nil"/>
            </w:tcBorders>
            <w:vAlign w:val="center"/>
          </w:tcPr>
          <w:p w14:paraId="54766D4A" w14:textId="77777777" w:rsidR="00842CCB" w:rsidRPr="00871BC1" w:rsidRDefault="00842CCB" w:rsidP="00922D0E">
            <w:pPr>
              <w:pStyle w:val="a7"/>
              <w:snapToGrid w:val="0"/>
              <w:spacing w:line="240" w:lineRule="atLeast"/>
              <w:ind w:left="0"/>
              <w:rPr>
                <w:rFonts w:ascii="Times New Roman" w:hAnsi="Times New Roman"/>
                <w:color w:val="000000" w:themeColor="text1"/>
                <w:szCs w:val="21"/>
              </w:rPr>
            </w:pPr>
            <w:r w:rsidRPr="00871BC1">
              <w:rPr>
                <w:rFonts w:ascii="Times New Roman" w:hAnsi="Times New Roman" w:hint="eastAsia"/>
                <w:color w:val="000000" w:themeColor="text1"/>
                <w:szCs w:val="21"/>
              </w:rPr>
              <w:t>入学オリエンテーション，学生生活での困りごとは？</w:t>
            </w:r>
          </w:p>
        </w:tc>
        <w:tc>
          <w:tcPr>
            <w:tcW w:w="1559" w:type="dxa"/>
            <w:tcBorders>
              <w:top w:val="nil"/>
              <w:left w:val="nil"/>
              <w:bottom w:val="nil"/>
              <w:right w:val="nil"/>
            </w:tcBorders>
          </w:tcPr>
          <w:p w14:paraId="5E4BA286" w14:textId="77777777" w:rsidR="00842CCB" w:rsidRPr="00871BC1" w:rsidRDefault="00842CCB" w:rsidP="00922D0E">
            <w:pPr>
              <w:pStyle w:val="a7"/>
              <w:snapToGrid w:val="0"/>
              <w:spacing w:line="240" w:lineRule="atLeast"/>
              <w:ind w:left="0"/>
              <w:rPr>
                <w:rFonts w:ascii="Times New Roman" w:hAnsi="Times New Roman"/>
                <w:color w:val="000000" w:themeColor="text1"/>
                <w:szCs w:val="21"/>
              </w:rPr>
            </w:pPr>
            <w:r w:rsidRPr="00871BC1">
              <w:rPr>
                <w:rFonts w:ascii="Times New Roman" w:hAnsi="Times New Roman" w:hint="eastAsia"/>
                <w:color w:val="000000" w:themeColor="text1"/>
                <w:szCs w:val="21"/>
              </w:rPr>
              <w:t>①</w:t>
            </w:r>
          </w:p>
        </w:tc>
      </w:tr>
      <w:tr w:rsidR="00842CCB" w:rsidRPr="00871BC1" w14:paraId="5E0B3E83" w14:textId="77777777" w:rsidTr="00922D0E">
        <w:trPr>
          <w:trHeight w:val="349"/>
        </w:trPr>
        <w:tc>
          <w:tcPr>
            <w:tcW w:w="426" w:type="dxa"/>
            <w:vMerge/>
            <w:tcBorders>
              <w:left w:val="nil"/>
              <w:right w:val="nil"/>
            </w:tcBorders>
          </w:tcPr>
          <w:p w14:paraId="16E32DF1" w14:textId="77777777" w:rsidR="00842CCB" w:rsidRPr="00871BC1" w:rsidRDefault="00842CCB" w:rsidP="00842CCB">
            <w:pPr>
              <w:snapToGrid w:val="0"/>
              <w:ind w:rightChars="47" w:right="100"/>
              <w:rPr>
                <w:rFonts w:ascii="Times New Roman" w:eastAsia="ＭＳ 明朝" w:hAnsi="Times New Roman"/>
                <w:color w:val="000000" w:themeColor="text1"/>
                <w:szCs w:val="21"/>
              </w:rPr>
            </w:pPr>
          </w:p>
        </w:tc>
        <w:tc>
          <w:tcPr>
            <w:tcW w:w="709" w:type="dxa"/>
            <w:tcBorders>
              <w:top w:val="nil"/>
              <w:left w:val="nil"/>
              <w:bottom w:val="nil"/>
              <w:right w:val="nil"/>
            </w:tcBorders>
            <w:vAlign w:val="center"/>
            <w:hideMark/>
          </w:tcPr>
          <w:p w14:paraId="24662755" w14:textId="77777777" w:rsidR="00842CCB" w:rsidRPr="00871BC1" w:rsidRDefault="00842CCB" w:rsidP="00842CCB">
            <w:pPr>
              <w:snapToGrid w:val="0"/>
              <w:ind w:rightChars="47" w:right="100"/>
              <w:rPr>
                <w:rFonts w:ascii="Times New Roman" w:eastAsia="ＭＳ 明朝" w:hAnsi="Times New Roman"/>
                <w:color w:val="000000" w:themeColor="text1"/>
                <w:szCs w:val="21"/>
              </w:rPr>
            </w:pPr>
            <w:r w:rsidRPr="00871BC1">
              <w:rPr>
                <w:rFonts w:ascii="Times New Roman" w:eastAsia="ＭＳ 明朝" w:hAnsi="Times New Roman"/>
                <w:color w:val="000000" w:themeColor="text1"/>
                <w:szCs w:val="21"/>
              </w:rPr>
              <w:t>2</w:t>
            </w:r>
          </w:p>
        </w:tc>
        <w:tc>
          <w:tcPr>
            <w:tcW w:w="6095" w:type="dxa"/>
            <w:tcBorders>
              <w:top w:val="nil"/>
              <w:left w:val="nil"/>
              <w:bottom w:val="nil"/>
              <w:right w:val="nil"/>
            </w:tcBorders>
            <w:vAlign w:val="center"/>
            <w:hideMark/>
          </w:tcPr>
          <w:p w14:paraId="7DFFA4DE" w14:textId="77777777" w:rsidR="00842CCB" w:rsidRPr="00871BC1" w:rsidRDefault="00842CCB" w:rsidP="00922D0E">
            <w:pPr>
              <w:pStyle w:val="a7"/>
              <w:snapToGrid w:val="0"/>
              <w:spacing w:line="240" w:lineRule="atLeast"/>
              <w:ind w:left="0"/>
              <w:rPr>
                <w:rFonts w:ascii="Times New Roman" w:hAnsi="Times New Roman"/>
                <w:color w:val="000000" w:themeColor="text1"/>
                <w:szCs w:val="21"/>
              </w:rPr>
            </w:pPr>
            <w:r w:rsidRPr="00871BC1">
              <w:rPr>
                <w:rFonts w:ascii="Times New Roman" w:hAnsi="Times New Roman" w:hint="eastAsia"/>
                <w:color w:val="000000" w:themeColor="text1"/>
                <w:szCs w:val="21"/>
              </w:rPr>
              <w:t>障害理解（</w:t>
            </w:r>
            <w:r w:rsidRPr="00871BC1">
              <w:rPr>
                <w:rFonts w:ascii="Times New Roman" w:hAnsi="Times New Roman" w:hint="eastAsia"/>
                <w:color w:val="000000" w:themeColor="text1"/>
                <w:szCs w:val="21"/>
              </w:rPr>
              <w:t>/</w:t>
            </w:r>
            <w:r w:rsidRPr="00871BC1">
              <w:rPr>
                <w:rFonts w:ascii="Times New Roman" w:hAnsi="Times New Roman" w:hint="eastAsia"/>
                <w:color w:val="000000" w:themeColor="text1"/>
                <w:szCs w:val="21"/>
              </w:rPr>
              <w:t>自分の特性を知る）</w:t>
            </w:r>
          </w:p>
        </w:tc>
        <w:tc>
          <w:tcPr>
            <w:tcW w:w="1559" w:type="dxa"/>
            <w:tcBorders>
              <w:top w:val="nil"/>
              <w:left w:val="nil"/>
              <w:bottom w:val="nil"/>
              <w:right w:val="nil"/>
            </w:tcBorders>
          </w:tcPr>
          <w:p w14:paraId="5364D34E" w14:textId="77777777" w:rsidR="00842CCB" w:rsidRPr="00871BC1" w:rsidRDefault="00842CCB" w:rsidP="00922D0E">
            <w:pPr>
              <w:pStyle w:val="a7"/>
              <w:snapToGrid w:val="0"/>
              <w:spacing w:line="240" w:lineRule="atLeast"/>
              <w:ind w:left="0"/>
              <w:rPr>
                <w:rFonts w:ascii="Times New Roman" w:hAnsi="Times New Roman"/>
                <w:color w:val="000000" w:themeColor="text1"/>
                <w:szCs w:val="21"/>
              </w:rPr>
            </w:pPr>
            <w:r w:rsidRPr="00871BC1">
              <w:rPr>
                <w:rFonts w:ascii="Times New Roman" w:hAnsi="Times New Roman" w:hint="eastAsia"/>
                <w:color w:val="000000" w:themeColor="text1"/>
                <w:szCs w:val="21"/>
              </w:rPr>
              <w:t>①，②</w:t>
            </w:r>
          </w:p>
        </w:tc>
      </w:tr>
      <w:tr w:rsidR="00842CCB" w:rsidRPr="00871BC1" w14:paraId="44CC76E7" w14:textId="77777777" w:rsidTr="00922D0E">
        <w:trPr>
          <w:trHeight w:val="349"/>
        </w:trPr>
        <w:tc>
          <w:tcPr>
            <w:tcW w:w="426" w:type="dxa"/>
            <w:vMerge/>
            <w:tcBorders>
              <w:left w:val="nil"/>
              <w:right w:val="nil"/>
            </w:tcBorders>
          </w:tcPr>
          <w:p w14:paraId="706A05FF" w14:textId="77777777" w:rsidR="00842CCB" w:rsidRPr="00871BC1" w:rsidRDefault="00842CCB" w:rsidP="00842CCB">
            <w:pPr>
              <w:snapToGrid w:val="0"/>
              <w:ind w:rightChars="47" w:right="100"/>
              <w:rPr>
                <w:rFonts w:ascii="Times New Roman" w:eastAsia="ＭＳ 明朝" w:hAnsi="Times New Roman"/>
                <w:color w:val="000000" w:themeColor="text1"/>
                <w:szCs w:val="21"/>
              </w:rPr>
            </w:pPr>
          </w:p>
        </w:tc>
        <w:tc>
          <w:tcPr>
            <w:tcW w:w="709" w:type="dxa"/>
            <w:tcBorders>
              <w:top w:val="nil"/>
              <w:left w:val="nil"/>
              <w:bottom w:val="nil"/>
              <w:right w:val="nil"/>
            </w:tcBorders>
            <w:vAlign w:val="center"/>
            <w:hideMark/>
          </w:tcPr>
          <w:p w14:paraId="2E7502BF" w14:textId="77777777" w:rsidR="00842CCB" w:rsidRPr="00871BC1" w:rsidRDefault="00842CCB" w:rsidP="00842CCB">
            <w:pPr>
              <w:snapToGrid w:val="0"/>
              <w:ind w:rightChars="47" w:right="100"/>
              <w:rPr>
                <w:rFonts w:ascii="Times New Roman" w:eastAsia="ＭＳ 明朝" w:hAnsi="Times New Roman"/>
                <w:color w:val="000000" w:themeColor="text1"/>
                <w:szCs w:val="21"/>
              </w:rPr>
            </w:pPr>
            <w:r w:rsidRPr="00871BC1">
              <w:rPr>
                <w:rFonts w:ascii="Times New Roman" w:eastAsia="ＭＳ 明朝" w:hAnsi="Times New Roman"/>
                <w:color w:val="000000" w:themeColor="text1"/>
                <w:szCs w:val="21"/>
              </w:rPr>
              <w:t>3</w:t>
            </w:r>
          </w:p>
        </w:tc>
        <w:tc>
          <w:tcPr>
            <w:tcW w:w="6095" w:type="dxa"/>
            <w:tcBorders>
              <w:top w:val="nil"/>
              <w:left w:val="nil"/>
              <w:bottom w:val="nil"/>
              <w:right w:val="nil"/>
            </w:tcBorders>
            <w:vAlign w:val="center"/>
            <w:hideMark/>
          </w:tcPr>
          <w:p w14:paraId="59F71DA5" w14:textId="77777777" w:rsidR="00842CCB" w:rsidRPr="00871BC1" w:rsidRDefault="00842CCB" w:rsidP="00842CCB">
            <w:pPr>
              <w:snapToGrid w:val="0"/>
              <w:spacing w:line="240" w:lineRule="atLeast"/>
              <w:ind w:rightChars="47" w:right="100"/>
              <w:rPr>
                <w:rFonts w:ascii="Times New Roman" w:eastAsia="ＭＳ 明朝" w:hAnsi="Times New Roman"/>
                <w:color w:val="000000" w:themeColor="text1"/>
                <w:szCs w:val="21"/>
              </w:rPr>
            </w:pPr>
            <w:r w:rsidRPr="00871BC1">
              <w:rPr>
                <w:rFonts w:ascii="Times New Roman" w:hAnsi="Times New Roman" w:hint="eastAsia"/>
                <w:color w:val="000000" w:themeColor="text1"/>
                <w:szCs w:val="21"/>
              </w:rPr>
              <w:t>自分の特性を知る</w:t>
            </w:r>
            <w:r w:rsidRPr="00871BC1">
              <w:rPr>
                <w:rFonts w:ascii="Times New Roman" w:hAnsi="Times New Roman" w:hint="eastAsia"/>
                <w:color w:val="000000" w:themeColor="text1"/>
                <w:szCs w:val="21"/>
              </w:rPr>
              <w:t>/</w:t>
            </w:r>
            <w:r w:rsidRPr="00871BC1">
              <w:rPr>
                <w:rFonts w:ascii="Times New Roman" w:hAnsi="Times New Roman" w:hint="eastAsia"/>
                <w:color w:val="000000" w:themeColor="text1"/>
                <w:szCs w:val="21"/>
              </w:rPr>
              <w:t>リフレーミング（</w:t>
            </w:r>
            <w:r w:rsidRPr="00871BC1">
              <w:rPr>
                <w:rFonts w:ascii="Times New Roman" w:hAnsi="Times New Roman" w:hint="eastAsia"/>
                <w:color w:val="000000" w:themeColor="text1"/>
                <w:szCs w:val="21"/>
              </w:rPr>
              <w:t>/</w:t>
            </w:r>
            <w:r w:rsidRPr="00871BC1">
              <w:rPr>
                <w:rFonts w:ascii="Times New Roman" w:hAnsi="Times New Roman" w:hint="eastAsia"/>
                <w:color w:val="000000" w:themeColor="text1"/>
                <w:szCs w:val="21"/>
              </w:rPr>
              <w:t>ストレスコントロール）</w:t>
            </w:r>
          </w:p>
        </w:tc>
        <w:tc>
          <w:tcPr>
            <w:tcW w:w="1559" w:type="dxa"/>
            <w:tcBorders>
              <w:top w:val="nil"/>
              <w:left w:val="nil"/>
              <w:bottom w:val="nil"/>
              <w:right w:val="nil"/>
            </w:tcBorders>
          </w:tcPr>
          <w:p w14:paraId="78392EFC" w14:textId="77777777" w:rsidR="00842CCB" w:rsidRPr="00871BC1" w:rsidRDefault="00842CCB" w:rsidP="00842CCB">
            <w:pPr>
              <w:snapToGrid w:val="0"/>
              <w:spacing w:line="240" w:lineRule="atLeast"/>
              <w:ind w:rightChars="47" w:right="100"/>
              <w:rPr>
                <w:rFonts w:ascii="Times New Roman" w:eastAsia="ＭＳ 明朝" w:hAnsi="Times New Roman"/>
                <w:color w:val="000000" w:themeColor="text1"/>
                <w:szCs w:val="21"/>
              </w:rPr>
            </w:pPr>
            <w:r w:rsidRPr="00871BC1">
              <w:rPr>
                <w:rFonts w:ascii="Times New Roman" w:hAnsi="Times New Roman" w:hint="eastAsia"/>
                <w:color w:val="000000" w:themeColor="text1"/>
                <w:szCs w:val="21"/>
              </w:rPr>
              <w:t>①，③</w:t>
            </w:r>
          </w:p>
        </w:tc>
      </w:tr>
      <w:tr w:rsidR="00842CCB" w:rsidRPr="00871BC1" w14:paraId="000494AF" w14:textId="77777777" w:rsidTr="00922D0E">
        <w:trPr>
          <w:trHeight w:val="337"/>
        </w:trPr>
        <w:tc>
          <w:tcPr>
            <w:tcW w:w="426" w:type="dxa"/>
            <w:vMerge/>
            <w:tcBorders>
              <w:left w:val="nil"/>
              <w:right w:val="nil"/>
            </w:tcBorders>
          </w:tcPr>
          <w:p w14:paraId="72FA5169" w14:textId="77777777" w:rsidR="00842CCB" w:rsidRPr="00871BC1" w:rsidRDefault="00842CCB" w:rsidP="00842CCB">
            <w:pPr>
              <w:snapToGrid w:val="0"/>
              <w:ind w:rightChars="47" w:right="100"/>
              <w:rPr>
                <w:rFonts w:ascii="Times New Roman" w:eastAsia="ＭＳ 明朝" w:hAnsi="Times New Roman"/>
                <w:color w:val="000000" w:themeColor="text1"/>
                <w:szCs w:val="21"/>
              </w:rPr>
            </w:pPr>
          </w:p>
        </w:tc>
        <w:tc>
          <w:tcPr>
            <w:tcW w:w="709" w:type="dxa"/>
            <w:tcBorders>
              <w:top w:val="nil"/>
              <w:left w:val="nil"/>
              <w:bottom w:val="nil"/>
              <w:right w:val="nil"/>
            </w:tcBorders>
            <w:vAlign w:val="center"/>
            <w:hideMark/>
          </w:tcPr>
          <w:p w14:paraId="08120CA7" w14:textId="77777777" w:rsidR="00842CCB" w:rsidRPr="00871BC1" w:rsidRDefault="00842CCB" w:rsidP="00842CCB">
            <w:pPr>
              <w:snapToGrid w:val="0"/>
              <w:ind w:rightChars="47" w:right="100"/>
              <w:rPr>
                <w:rFonts w:ascii="Times New Roman" w:eastAsia="ＭＳ 明朝" w:hAnsi="Times New Roman"/>
                <w:color w:val="000000" w:themeColor="text1"/>
                <w:szCs w:val="21"/>
              </w:rPr>
            </w:pPr>
            <w:r w:rsidRPr="00871BC1">
              <w:rPr>
                <w:rFonts w:ascii="Times New Roman" w:eastAsia="ＭＳ 明朝" w:hAnsi="Times New Roman"/>
                <w:color w:val="000000" w:themeColor="text1"/>
                <w:szCs w:val="21"/>
              </w:rPr>
              <w:t>4</w:t>
            </w:r>
          </w:p>
        </w:tc>
        <w:tc>
          <w:tcPr>
            <w:tcW w:w="6095" w:type="dxa"/>
            <w:tcBorders>
              <w:top w:val="nil"/>
              <w:left w:val="nil"/>
              <w:bottom w:val="nil"/>
              <w:right w:val="nil"/>
            </w:tcBorders>
            <w:vAlign w:val="center"/>
            <w:hideMark/>
          </w:tcPr>
          <w:p w14:paraId="377C1E89" w14:textId="77777777" w:rsidR="00842CCB" w:rsidRPr="00871BC1" w:rsidRDefault="00842CCB" w:rsidP="00922D0E">
            <w:pPr>
              <w:pStyle w:val="a7"/>
              <w:snapToGrid w:val="0"/>
              <w:spacing w:line="240" w:lineRule="atLeast"/>
              <w:ind w:left="0"/>
              <w:rPr>
                <w:rFonts w:ascii="Times New Roman" w:hAnsi="Times New Roman"/>
                <w:color w:val="000000" w:themeColor="text1"/>
                <w:szCs w:val="21"/>
              </w:rPr>
            </w:pPr>
            <w:r w:rsidRPr="00871BC1">
              <w:rPr>
                <w:rFonts w:ascii="Times New Roman" w:hAnsi="Times New Roman" w:hint="eastAsia"/>
                <w:color w:val="000000" w:themeColor="text1"/>
                <w:szCs w:val="21"/>
              </w:rPr>
              <w:t>ピアサポート</w:t>
            </w:r>
          </w:p>
        </w:tc>
        <w:tc>
          <w:tcPr>
            <w:tcW w:w="1559" w:type="dxa"/>
            <w:tcBorders>
              <w:top w:val="nil"/>
              <w:left w:val="nil"/>
              <w:bottom w:val="nil"/>
              <w:right w:val="nil"/>
            </w:tcBorders>
          </w:tcPr>
          <w:p w14:paraId="2FAC4CA1" w14:textId="77777777" w:rsidR="00842CCB" w:rsidRPr="00871BC1" w:rsidRDefault="00842CCB" w:rsidP="00922D0E">
            <w:pPr>
              <w:pStyle w:val="a7"/>
              <w:snapToGrid w:val="0"/>
              <w:spacing w:line="240" w:lineRule="atLeast"/>
              <w:ind w:left="0"/>
              <w:rPr>
                <w:rFonts w:ascii="Times New Roman" w:hAnsi="Times New Roman"/>
                <w:color w:val="000000" w:themeColor="text1"/>
                <w:szCs w:val="21"/>
              </w:rPr>
            </w:pPr>
            <w:r w:rsidRPr="00871BC1">
              <w:rPr>
                <w:rFonts w:ascii="Times New Roman" w:hAnsi="Times New Roman" w:hint="eastAsia"/>
                <w:color w:val="000000" w:themeColor="text1"/>
                <w:szCs w:val="21"/>
              </w:rPr>
              <w:t>②，③</w:t>
            </w:r>
          </w:p>
        </w:tc>
      </w:tr>
      <w:tr w:rsidR="00842CCB" w:rsidRPr="00871BC1" w14:paraId="3931969A" w14:textId="77777777" w:rsidTr="00922D0E">
        <w:trPr>
          <w:trHeight w:val="349"/>
        </w:trPr>
        <w:tc>
          <w:tcPr>
            <w:tcW w:w="426" w:type="dxa"/>
            <w:vMerge/>
            <w:tcBorders>
              <w:left w:val="nil"/>
              <w:right w:val="nil"/>
            </w:tcBorders>
          </w:tcPr>
          <w:p w14:paraId="4AC8A908" w14:textId="77777777" w:rsidR="00842CCB" w:rsidRPr="00871BC1" w:rsidRDefault="00842CCB" w:rsidP="00842CCB">
            <w:pPr>
              <w:snapToGrid w:val="0"/>
              <w:ind w:rightChars="47" w:right="100"/>
              <w:rPr>
                <w:rFonts w:ascii="Times New Roman" w:eastAsia="ＭＳ 明朝" w:hAnsi="Times New Roman"/>
                <w:color w:val="000000" w:themeColor="text1"/>
                <w:szCs w:val="21"/>
              </w:rPr>
            </w:pPr>
          </w:p>
        </w:tc>
        <w:tc>
          <w:tcPr>
            <w:tcW w:w="709" w:type="dxa"/>
            <w:tcBorders>
              <w:top w:val="nil"/>
              <w:left w:val="nil"/>
              <w:bottom w:val="nil"/>
              <w:right w:val="nil"/>
            </w:tcBorders>
            <w:vAlign w:val="center"/>
            <w:hideMark/>
          </w:tcPr>
          <w:p w14:paraId="0F097F3D" w14:textId="77777777" w:rsidR="00842CCB" w:rsidRPr="00871BC1" w:rsidRDefault="00842CCB" w:rsidP="00842CCB">
            <w:pPr>
              <w:snapToGrid w:val="0"/>
              <w:ind w:rightChars="47" w:right="100"/>
              <w:rPr>
                <w:rFonts w:ascii="Times New Roman" w:eastAsia="ＭＳ 明朝" w:hAnsi="Times New Roman"/>
                <w:color w:val="000000" w:themeColor="text1"/>
                <w:szCs w:val="21"/>
              </w:rPr>
            </w:pPr>
            <w:r w:rsidRPr="00871BC1">
              <w:rPr>
                <w:rFonts w:ascii="Times New Roman" w:eastAsia="ＭＳ 明朝" w:hAnsi="Times New Roman"/>
                <w:color w:val="000000" w:themeColor="text1"/>
                <w:szCs w:val="21"/>
              </w:rPr>
              <w:t>5</w:t>
            </w:r>
          </w:p>
        </w:tc>
        <w:tc>
          <w:tcPr>
            <w:tcW w:w="6095" w:type="dxa"/>
            <w:tcBorders>
              <w:top w:val="nil"/>
              <w:left w:val="nil"/>
              <w:bottom w:val="nil"/>
              <w:right w:val="nil"/>
            </w:tcBorders>
            <w:vAlign w:val="center"/>
            <w:hideMark/>
          </w:tcPr>
          <w:p w14:paraId="7A62F4A3" w14:textId="77777777" w:rsidR="00842CCB" w:rsidRPr="00871BC1" w:rsidRDefault="00842CCB" w:rsidP="00842CCB">
            <w:pPr>
              <w:snapToGrid w:val="0"/>
              <w:spacing w:line="240" w:lineRule="atLeast"/>
              <w:ind w:rightChars="47" w:right="100"/>
              <w:rPr>
                <w:rFonts w:ascii="Times New Roman" w:eastAsia="ＭＳ 明朝" w:hAnsi="Times New Roman"/>
                <w:color w:val="000000" w:themeColor="text1"/>
                <w:szCs w:val="21"/>
              </w:rPr>
            </w:pPr>
            <w:r w:rsidRPr="00871BC1">
              <w:rPr>
                <w:rFonts w:ascii="Times New Roman" w:eastAsia="ＭＳ 明朝" w:hAnsi="Times New Roman" w:hint="eastAsia"/>
                <w:color w:val="000000" w:themeColor="text1"/>
                <w:szCs w:val="21"/>
              </w:rPr>
              <w:t>コミュニケーションとは</w:t>
            </w:r>
          </w:p>
        </w:tc>
        <w:tc>
          <w:tcPr>
            <w:tcW w:w="1559" w:type="dxa"/>
            <w:tcBorders>
              <w:top w:val="nil"/>
              <w:left w:val="nil"/>
              <w:bottom w:val="nil"/>
              <w:right w:val="nil"/>
            </w:tcBorders>
          </w:tcPr>
          <w:p w14:paraId="41501B3C" w14:textId="77777777" w:rsidR="00842CCB" w:rsidRPr="00871BC1" w:rsidRDefault="00842CCB" w:rsidP="00842CCB">
            <w:pPr>
              <w:snapToGrid w:val="0"/>
              <w:spacing w:line="240" w:lineRule="atLeast"/>
              <w:ind w:rightChars="47" w:right="100"/>
              <w:rPr>
                <w:rFonts w:ascii="Times New Roman" w:eastAsia="ＭＳ 明朝" w:hAnsi="Times New Roman"/>
                <w:color w:val="000000" w:themeColor="text1"/>
                <w:szCs w:val="21"/>
              </w:rPr>
            </w:pPr>
            <w:r w:rsidRPr="00871BC1">
              <w:rPr>
                <w:rFonts w:ascii="Times New Roman" w:eastAsia="ＭＳ 明朝" w:hAnsi="Times New Roman" w:hint="eastAsia"/>
                <w:color w:val="000000" w:themeColor="text1"/>
                <w:szCs w:val="21"/>
              </w:rPr>
              <w:t>②，③</w:t>
            </w:r>
          </w:p>
        </w:tc>
      </w:tr>
      <w:tr w:rsidR="00842CCB" w:rsidRPr="00871BC1" w14:paraId="67010000" w14:textId="77777777" w:rsidTr="00922D0E">
        <w:trPr>
          <w:trHeight w:val="349"/>
        </w:trPr>
        <w:tc>
          <w:tcPr>
            <w:tcW w:w="426" w:type="dxa"/>
            <w:vMerge/>
            <w:tcBorders>
              <w:left w:val="nil"/>
              <w:right w:val="nil"/>
            </w:tcBorders>
          </w:tcPr>
          <w:p w14:paraId="3E6B6890" w14:textId="77777777" w:rsidR="00842CCB" w:rsidRPr="00871BC1" w:rsidRDefault="00842CCB" w:rsidP="00842CCB">
            <w:pPr>
              <w:snapToGrid w:val="0"/>
              <w:ind w:rightChars="47" w:right="100"/>
              <w:rPr>
                <w:rFonts w:ascii="Times New Roman" w:eastAsia="ＭＳ 明朝" w:hAnsi="Times New Roman"/>
                <w:color w:val="000000" w:themeColor="text1"/>
                <w:szCs w:val="21"/>
              </w:rPr>
            </w:pPr>
          </w:p>
        </w:tc>
        <w:tc>
          <w:tcPr>
            <w:tcW w:w="709" w:type="dxa"/>
            <w:tcBorders>
              <w:top w:val="nil"/>
              <w:left w:val="nil"/>
              <w:bottom w:val="nil"/>
              <w:right w:val="nil"/>
            </w:tcBorders>
            <w:vAlign w:val="center"/>
            <w:hideMark/>
          </w:tcPr>
          <w:p w14:paraId="39973541" w14:textId="77777777" w:rsidR="00842CCB" w:rsidRPr="00871BC1" w:rsidRDefault="00842CCB" w:rsidP="00842CCB">
            <w:pPr>
              <w:snapToGrid w:val="0"/>
              <w:ind w:rightChars="47" w:right="100"/>
              <w:rPr>
                <w:rFonts w:ascii="Times New Roman" w:eastAsia="ＭＳ 明朝" w:hAnsi="Times New Roman"/>
                <w:color w:val="000000" w:themeColor="text1"/>
                <w:szCs w:val="21"/>
              </w:rPr>
            </w:pPr>
            <w:r w:rsidRPr="00871BC1">
              <w:rPr>
                <w:rFonts w:ascii="Times New Roman" w:eastAsia="ＭＳ 明朝" w:hAnsi="Times New Roman"/>
                <w:color w:val="000000" w:themeColor="text1"/>
                <w:szCs w:val="21"/>
              </w:rPr>
              <w:t>6</w:t>
            </w:r>
          </w:p>
        </w:tc>
        <w:tc>
          <w:tcPr>
            <w:tcW w:w="6095" w:type="dxa"/>
            <w:tcBorders>
              <w:top w:val="nil"/>
              <w:left w:val="nil"/>
              <w:bottom w:val="nil"/>
              <w:right w:val="nil"/>
            </w:tcBorders>
            <w:vAlign w:val="center"/>
            <w:hideMark/>
          </w:tcPr>
          <w:p w14:paraId="78E2C963" w14:textId="77777777" w:rsidR="00842CCB" w:rsidRPr="00871BC1" w:rsidRDefault="00842CCB" w:rsidP="00842CCB">
            <w:pPr>
              <w:snapToGrid w:val="0"/>
              <w:spacing w:line="240" w:lineRule="atLeast"/>
              <w:ind w:rightChars="47" w:right="100"/>
              <w:rPr>
                <w:rFonts w:ascii="Times New Roman" w:eastAsia="ＭＳ 明朝" w:hAnsi="Times New Roman"/>
                <w:color w:val="000000" w:themeColor="text1"/>
                <w:szCs w:val="21"/>
              </w:rPr>
            </w:pPr>
            <w:r w:rsidRPr="00871BC1">
              <w:rPr>
                <w:rFonts w:ascii="Times New Roman" w:eastAsia="ＭＳ 明朝" w:hAnsi="Times New Roman" w:hint="eastAsia"/>
                <w:color w:val="000000" w:themeColor="text1"/>
                <w:szCs w:val="21"/>
              </w:rPr>
              <w:t>関係づくり，アサーション</w:t>
            </w:r>
          </w:p>
        </w:tc>
        <w:tc>
          <w:tcPr>
            <w:tcW w:w="1559" w:type="dxa"/>
            <w:tcBorders>
              <w:top w:val="nil"/>
              <w:left w:val="nil"/>
              <w:bottom w:val="nil"/>
              <w:right w:val="nil"/>
            </w:tcBorders>
          </w:tcPr>
          <w:p w14:paraId="2F54E5CF" w14:textId="77777777" w:rsidR="00842CCB" w:rsidRPr="00871BC1" w:rsidRDefault="00842CCB" w:rsidP="00842CCB">
            <w:pPr>
              <w:snapToGrid w:val="0"/>
              <w:spacing w:line="240" w:lineRule="atLeast"/>
              <w:ind w:rightChars="47" w:right="100"/>
              <w:rPr>
                <w:rFonts w:ascii="Times New Roman" w:eastAsia="ＭＳ 明朝" w:hAnsi="Times New Roman"/>
                <w:color w:val="000000" w:themeColor="text1"/>
                <w:szCs w:val="21"/>
              </w:rPr>
            </w:pPr>
            <w:r w:rsidRPr="00871BC1">
              <w:rPr>
                <w:rFonts w:ascii="Times New Roman" w:eastAsia="ＭＳ 明朝" w:hAnsi="Times New Roman" w:hint="eastAsia"/>
                <w:color w:val="000000" w:themeColor="text1"/>
                <w:szCs w:val="21"/>
              </w:rPr>
              <w:t>②，③，</w:t>
            </w:r>
            <w:r w:rsidRPr="00871BC1">
              <w:rPr>
                <w:rFonts w:ascii="ＭＳ 明朝" w:eastAsia="ＭＳ 明朝" w:hAnsi="ＭＳ 明朝" w:cs="ＭＳ 明朝" w:hint="eastAsia"/>
                <w:color w:val="000000" w:themeColor="text1"/>
                <w:szCs w:val="21"/>
              </w:rPr>
              <w:t>④</w:t>
            </w:r>
          </w:p>
        </w:tc>
      </w:tr>
      <w:tr w:rsidR="00842CCB" w:rsidRPr="00871BC1" w14:paraId="6C6F3848" w14:textId="77777777" w:rsidTr="00922D0E">
        <w:trPr>
          <w:trHeight w:val="349"/>
        </w:trPr>
        <w:tc>
          <w:tcPr>
            <w:tcW w:w="426" w:type="dxa"/>
            <w:vMerge/>
            <w:tcBorders>
              <w:left w:val="nil"/>
              <w:bottom w:val="single" w:sz="4" w:space="0" w:color="auto"/>
              <w:right w:val="nil"/>
            </w:tcBorders>
          </w:tcPr>
          <w:p w14:paraId="2C69FCFB" w14:textId="77777777" w:rsidR="00842CCB" w:rsidRPr="00871BC1" w:rsidRDefault="00842CCB" w:rsidP="00842CCB">
            <w:pPr>
              <w:snapToGrid w:val="0"/>
              <w:ind w:rightChars="47" w:right="100"/>
              <w:rPr>
                <w:rFonts w:ascii="Times New Roman" w:eastAsia="ＭＳ 明朝" w:hAnsi="Times New Roman"/>
                <w:color w:val="000000" w:themeColor="text1"/>
                <w:szCs w:val="21"/>
              </w:rPr>
            </w:pPr>
          </w:p>
        </w:tc>
        <w:tc>
          <w:tcPr>
            <w:tcW w:w="709" w:type="dxa"/>
            <w:tcBorders>
              <w:top w:val="nil"/>
              <w:left w:val="nil"/>
              <w:bottom w:val="single" w:sz="4" w:space="0" w:color="auto"/>
              <w:right w:val="nil"/>
            </w:tcBorders>
            <w:vAlign w:val="center"/>
            <w:hideMark/>
          </w:tcPr>
          <w:p w14:paraId="791B021F" w14:textId="77777777" w:rsidR="00842CCB" w:rsidRPr="00871BC1" w:rsidRDefault="00842CCB" w:rsidP="00842CCB">
            <w:pPr>
              <w:snapToGrid w:val="0"/>
              <w:ind w:rightChars="47" w:right="100"/>
              <w:rPr>
                <w:rFonts w:ascii="Times New Roman" w:eastAsia="ＭＳ 明朝" w:hAnsi="Times New Roman"/>
                <w:color w:val="000000" w:themeColor="text1"/>
                <w:szCs w:val="21"/>
              </w:rPr>
            </w:pPr>
            <w:r w:rsidRPr="00871BC1">
              <w:rPr>
                <w:rFonts w:ascii="Times New Roman" w:eastAsia="ＭＳ 明朝" w:hAnsi="Times New Roman"/>
                <w:color w:val="000000" w:themeColor="text1"/>
                <w:szCs w:val="21"/>
              </w:rPr>
              <w:t>7</w:t>
            </w:r>
          </w:p>
        </w:tc>
        <w:tc>
          <w:tcPr>
            <w:tcW w:w="6095" w:type="dxa"/>
            <w:tcBorders>
              <w:top w:val="nil"/>
              <w:left w:val="nil"/>
              <w:bottom w:val="single" w:sz="4" w:space="0" w:color="auto"/>
              <w:right w:val="nil"/>
            </w:tcBorders>
            <w:vAlign w:val="center"/>
            <w:hideMark/>
          </w:tcPr>
          <w:p w14:paraId="1C2D5068" w14:textId="77777777" w:rsidR="00842CCB" w:rsidRPr="00871BC1" w:rsidRDefault="00842CCB" w:rsidP="00842CCB">
            <w:pPr>
              <w:snapToGrid w:val="0"/>
              <w:spacing w:line="240" w:lineRule="atLeast"/>
              <w:ind w:rightChars="47" w:right="100"/>
              <w:rPr>
                <w:rFonts w:ascii="Times New Roman" w:eastAsia="ＭＳ 明朝" w:hAnsi="Times New Roman"/>
                <w:color w:val="000000" w:themeColor="text1"/>
                <w:szCs w:val="21"/>
              </w:rPr>
            </w:pPr>
            <w:r w:rsidRPr="00871BC1">
              <w:rPr>
                <w:rFonts w:ascii="Times New Roman" w:eastAsia="ＭＳ 明朝" w:hAnsi="Times New Roman" w:hint="eastAsia"/>
                <w:color w:val="000000" w:themeColor="text1"/>
                <w:szCs w:val="21"/>
              </w:rPr>
              <w:t>質問をする，ほめる</w:t>
            </w:r>
          </w:p>
        </w:tc>
        <w:tc>
          <w:tcPr>
            <w:tcW w:w="1559" w:type="dxa"/>
            <w:tcBorders>
              <w:top w:val="nil"/>
              <w:left w:val="nil"/>
              <w:bottom w:val="single" w:sz="4" w:space="0" w:color="auto"/>
              <w:right w:val="nil"/>
            </w:tcBorders>
          </w:tcPr>
          <w:p w14:paraId="117263E6" w14:textId="77777777" w:rsidR="00842CCB" w:rsidRPr="00871BC1" w:rsidRDefault="00842CCB" w:rsidP="00842CCB">
            <w:pPr>
              <w:snapToGrid w:val="0"/>
              <w:spacing w:line="240" w:lineRule="atLeast"/>
              <w:ind w:rightChars="47" w:right="100"/>
              <w:rPr>
                <w:rFonts w:ascii="Times New Roman" w:eastAsia="ＭＳ 明朝" w:hAnsi="Times New Roman"/>
                <w:color w:val="000000" w:themeColor="text1"/>
                <w:szCs w:val="21"/>
              </w:rPr>
            </w:pPr>
            <w:r w:rsidRPr="00871BC1">
              <w:rPr>
                <w:rFonts w:ascii="Times New Roman" w:eastAsia="ＭＳ 明朝" w:hAnsi="Times New Roman" w:hint="eastAsia"/>
                <w:color w:val="000000" w:themeColor="text1"/>
                <w:szCs w:val="21"/>
              </w:rPr>
              <w:t>②，④</w:t>
            </w:r>
          </w:p>
        </w:tc>
      </w:tr>
      <w:tr w:rsidR="00842CCB" w:rsidRPr="00871BC1" w14:paraId="0C0E84A3" w14:textId="77777777" w:rsidTr="00922D0E">
        <w:trPr>
          <w:trHeight w:val="349"/>
        </w:trPr>
        <w:tc>
          <w:tcPr>
            <w:tcW w:w="426" w:type="dxa"/>
            <w:vMerge w:val="restart"/>
            <w:tcBorders>
              <w:top w:val="nil"/>
              <w:left w:val="nil"/>
              <w:right w:val="nil"/>
            </w:tcBorders>
            <w:textDirection w:val="tbRlV"/>
            <w:vAlign w:val="center"/>
          </w:tcPr>
          <w:p w14:paraId="01CF182C" w14:textId="77777777" w:rsidR="00842CCB" w:rsidRPr="00871BC1" w:rsidRDefault="00842CCB" w:rsidP="00842CCB">
            <w:pPr>
              <w:snapToGrid w:val="0"/>
              <w:ind w:left="113" w:rightChars="47" w:right="100"/>
              <w:jc w:val="center"/>
              <w:rPr>
                <w:rFonts w:ascii="Times New Roman" w:eastAsia="ＭＳ 明朝" w:hAnsi="Times New Roman"/>
                <w:color w:val="000000" w:themeColor="text1"/>
                <w:szCs w:val="21"/>
              </w:rPr>
            </w:pPr>
            <w:r w:rsidRPr="008358E1">
              <w:rPr>
                <w:rFonts w:ascii="Times New Roman" w:eastAsia="ＭＳ 明朝" w:hAnsi="Times New Roman" w:hint="eastAsia"/>
                <w:color w:val="000000" w:themeColor="text1"/>
                <w:spacing w:val="96"/>
                <w:kern w:val="0"/>
                <w:szCs w:val="21"/>
                <w:fitText w:val="639" w:id="-1230173176"/>
              </w:rPr>
              <w:t>後</w:t>
            </w:r>
            <w:r w:rsidRPr="008358E1">
              <w:rPr>
                <w:rFonts w:ascii="Times New Roman" w:eastAsia="ＭＳ 明朝" w:hAnsi="Times New Roman" w:hint="eastAsia"/>
                <w:color w:val="000000" w:themeColor="text1"/>
                <w:spacing w:val="6"/>
                <w:kern w:val="0"/>
                <w:szCs w:val="21"/>
                <w:fitText w:val="639" w:id="-1230173176"/>
              </w:rPr>
              <w:t>半</w:t>
            </w:r>
          </w:p>
        </w:tc>
        <w:tc>
          <w:tcPr>
            <w:tcW w:w="709" w:type="dxa"/>
            <w:tcBorders>
              <w:top w:val="nil"/>
              <w:left w:val="nil"/>
              <w:bottom w:val="nil"/>
              <w:right w:val="nil"/>
            </w:tcBorders>
            <w:hideMark/>
          </w:tcPr>
          <w:p w14:paraId="00DF06C3" w14:textId="77777777" w:rsidR="00842CCB" w:rsidRPr="00871BC1" w:rsidRDefault="00842CCB" w:rsidP="00842CCB">
            <w:pPr>
              <w:snapToGrid w:val="0"/>
              <w:ind w:rightChars="47" w:right="100"/>
              <w:rPr>
                <w:rFonts w:ascii="Times New Roman" w:eastAsia="ＭＳ 明朝" w:hAnsi="Times New Roman"/>
                <w:color w:val="000000" w:themeColor="text1"/>
                <w:szCs w:val="21"/>
              </w:rPr>
            </w:pPr>
            <w:r w:rsidRPr="00871BC1">
              <w:rPr>
                <w:rFonts w:ascii="Times New Roman" w:eastAsia="ＭＳ 明朝" w:hAnsi="Times New Roman"/>
                <w:color w:val="000000" w:themeColor="text1"/>
                <w:szCs w:val="21"/>
              </w:rPr>
              <w:t>8</w:t>
            </w:r>
          </w:p>
        </w:tc>
        <w:tc>
          <w:tcPr>
            <w:tcW w:w="6095" w:type="dxa"/>
            <w:tcBorders>
              <w:top w:val="nil"/>
              <w:left w:val="nil"/>
              <w:bottom w:val="nil"/>
              <w:right w:val="nil"/>
            </w:tcBorders>
          </w:tcPr>
          <w:p w14:paraId="071311DB" w14:textId="77777777" w:rsidR="00842CCB" w:rsidRPr="00871BC1" w:rsidRDefault="00842CCB" w:rsidP="00842CCB">
            <w:pPr>
              <w:snapToGrid w:val="0"/>
              <w:spacing w:line="240" w:lineRule="atLeast"/>
              <w:ind w:rightChars="47" w:right="100"/>
              <w:rPr>
                <w:rFonts w:ascii="Times New Roman" w:eastAsia="ＭＳ 明朝" w:hAnsi="Times New Roman"/>
                <w:color w:val="000000" w:themeColor="text1"/>
                <w:szCs w:val="21"/>
              </w:rPr>
            </w:pPr>
            <w:r w:rsidRPr="00871BC1">
              <w:rPr>
                <w:rFonts w:ascii="Times New Roman" w:eastAsia="ＭＳ 明朝" w:hAnsi="Times New Roman" w:hint="eastAsia"/>
                <w:color w:val="000000" w:themeColor="text1"/>
                <w:szCs w:val="21"/>
              </w:rPr>
              <w:t>発達障害の就労について</w:t>
            </w:r>
            <w:r w:rsidRPr="00871BC1">
              <w:rPr>
                <w:rFonts w:ascii="Times New Roman" w:eastAsia="ＭＳ 明朝" w:hAnsi="Times New Roman" w:hint="eastAsia"/>
                <w:color w:val="000000" w:themeColor="text1"/>
                <w:szCs w:val="21"/>
              </w:rPr>
              <w:t>/</w:t>
            </w:r>
            <w:r w:rsidRPr="00871BC1">
              <w:rPr>
                <w:rFonts w:ascii="Times New Roman" w:eastAsia="ＭＳ 明朝" w:hAnsi="Times New Roman" w:hint="eastAsia"/>
                <w:color w:val="000000" w:themeColor="text1"/>
                <w:szCs w:val="21"/>
              </w:rPr>
              <w:t>ホウレンソウ</w:t>
            </w:r>
          </w:p>
        </w:tc>
        <w:tc>
          <w:tcPr>
            <w:tcW w:w="1559" w:type="dxa"/>
            <w:tcBorders>
              <w:top w:val="nil"/>
              <w:left w:val="nil"/>
              <w:bottom w:val="nil"/>
              <w:right w:val="nil"/>
            </w:tcBorders>
          </w:tcPr>
          <w:p w14:paraId="01A0ACB6" w14:textId="77777777" w:rsidR="00842CCB" w:rsidRPr="00871BC1" w:rsidRDefault="00842CCB" w:rsidP="00842CCB">
            <w:pPr>
              <w:snapToGrid w:val="0"/>
              <w:spacing w:line="240" w:lineRule="atLeast"/>
              <w:ind w:rightChars="47" w:right="100"/>
              <w:rPr>
                <w:rFonts w:ascii="Times New Roman" w:eastAsia="ＭＳ 明朝" w:hAnsi="Times New Roman"/>
                <w:color w:val="000000" w:themeColor="text1"/>
                <w:szCs w:val="21"/>
              </w:rPr>
            </w:pPr>
            <w:r w:rsidRPr="00871BC1">
              <w:rPr>
                <w:rFonts w:ascii="Times New Roman" w:eastAsia="ＭＳ 明朝" w:hAnsi="Times New Roman" w:hint="eastAsia"/>
                <w:color w:val="000000" w:themeColor="text1"/>
                <w:szCs w:val="21"/>
              </w:rPr>
              <w:t>②，③，</w:t>
            </w:r>
            <w:r w:rsidRPr="00871BC1">
              <w:rPr>
                <w:rFonts w:ascii="ＭＳ 明朝" w:eastAsia="ＭＳ 明朝" w:hAnsi="ＭＳ 明朝" w:cs="ＭＳ 明朝" w:hint="eastAsia"/>
                <w:color w:val="000000" w:themeColor="text1"/>
                <w:szCs w:val="21"/>
              </w:rPr>
              <w:t>④</w:t>
            </w:r>
          </w:p>
        </w:tc>
      </w:tr>
      <w:tr w:rsidR="00842CCB" w:rsidRPr="00871BC1" w14:paraId="066F1BD4" w14:textId="77777777" w:rsidTr="00922D0E">
        <w:trPr>
          <w:trHeight w:val="349"/>
        </w:trPr>
        <w:tc>
          <w:tcPr>
            <w:tcW w:w="426" w:type="dxa"/>
            <w:vMerge/>
            <w:tcBorders>
              <w:left w:val="nil"/>
              <w:right w:val="nil"/>
            </w:tcBorders>
          </w:tcPr>
          <w:p w14:paraId="240327EE" w14:textId="77777777" w:rsidR="00842CCB" w:rsidRPr="00871BC1" w:rsidRDefault="00842CCB" w:rsidP="00842CCB">
            <w:pPr>
              <w:snapToGrid w:val="0"/>
              <w:ind w:rightChars="47" w:right="100"/>
              <w:rPr>
                <w:rFonts w:ascii="Times New Roman" w:eastAsia="ＭＳ 明朝" w:hAnsi="Times New Roman"/>
                <w:color w:val="000000" w:themeColor="text1"/>
                <w:szCs w:val="21"/>
              </w:rPr>
            </w:pPr>
          </w:p>
        </w:tc>
        <w:tc>
          <w:tcPr>
            <w:tcW w:w="709" w:type="dxa"/>
            <w:tcBorders>
              <w:top w:val="nil"/>
              <w:left w:val="nil"/>
              <w:bottom w:val="nil"/>
              <w:right w:val="nil"/>
            </w:tcBorders>
            <w:hideMark/>
          </w:tcPr>
          <w:p w14:paraId="281FAE45" w14:textId="77777777" w:rsidR="00842CCB" w:rsidRPr="00871BC1" w:rsidRDefault="00842CCB" w:rsidP="00842CCB">
            <w:pPr>
              <w:snapToGrid w:val="0"/>
              <w:ind w:rightChars="47" w:right="100"/>
              <w:rPr>
                <w:rFonts w:ascii="Times New Roman" w:eastAsia="ＭＳ 明朝" w:hAnsi="Times New Roman"/>
                <w:color w:val="000000" w:themeColor="text1"/>
                <w:szCs w:val="21"/>
              </w:rPr>
            </w:pPr>
            <w:r w:rsidRPr="00871BC1">
              <w:rPr>
                <w:rFonts w:ascii="Times New Roman" w:eastAsia="ＭＳ 明朝" w:hAnsi="Times New Roman"/>
                <w:color w:val="000000" w:themeColor="text1"/>
                <w:szCs w:val="21"/>
              </w:rPr>
              <w:t>9</w:t>
            </w:r>
          </w:p>
        </w:tc>
        <w:tc>
          <w:tcPr>
            <w:tcW w:w="6095" w:type="dxa"/>
            <w:tcBorders>
              <w:top w:val="nil"/>
              <w:left w:val="nil"/>
              <w:bottom w:val="nil"/>
              <w:right w:val="nil"/>
            </w:tcBorders>
            <w:hideMark/>
          </w:tcPr>
          <w:p w14:paraId="626D6871" w14:textId="77777777" w:rsidR="00842CCB" w:rsidRPr="00871BC1" w:rsidRDefault="00842CCB" w:rsidP="00842CCB">
            <w:pPr>
              <w:snapToGrid w:val="0"/>
              <w:spacing w:line="240" w:lineRule="atLeast"/>
              <w:ind w:rightChars="47" w:right="100"/>
              <w:rPr>
                <w:rFonts w:ascii="Times New Roman" w:eastAsia="ＭＳ 明朝" w:hAnsi="Times New Roman"/>
                <w:color w:val="000000" w:themeColor="text1"/>
                <w:szCs w:val="21"/>
              </w:rPr>
            </w:pPr>
            <w:r w:rsidRPr="00871BC1">
              <w:rPr>
                <w:rFonts w:ascii="Times New Roman" w:eastAsia="ＭＳ 明朝" w:hAnsi="Times New Roman" w:hint="eastAsia"/>
                <w:color w:val="000000" w:themeColor="text1"/>
                <w:szCs w:val="21"/>
              </w:rPr>
              <w:t>自分の適性を知る</w:t>
            </w:r>
            <w:r w:rsidRPr="00871BC1">
              <w:rPr>
                <w:rFonts w:ascii="Times New Roman" w:eastAsia="ＭＳ 明朝" w:hAnsi="Times New Roman" w:hint="eastAsia"/>
                <w:color w:val="000000" w:themeColor="text1"/>
                <w:szCs w:val="21"/>
              </w:rPr>
              <w:t>/</w:t>
            </w:r>
            <w:r w:rsidRPr="00871BC1">
              <w:rPr>
                <w:rFonts w:ascii="Times New Roman" w:eastAsia="ＭＳ 明朝" w:hAnsi="Times New Roman" w:hint="eastAsia"/>
                <w:color w:val="000000" w:themeColor="text1"/>
                <w:szCs w:val="21"/>
              </w:rPr>
              <w:t>特性の伝え方</w:t>
            </w:r>
          </w:p>
        </w:tc>
        <w:tc>
          <w:tcPr>
            <w:tcW w:w="1559" w:type="dxa"/>
            <w:tcBorders>
              <w:top w:val="nil"/>
              <w:left w:val="nil"/>
              <w:bottom w:val="nil"/>
              <w:right w:val="nil"/>
            </w:tcBorders>
          </w:tcPr>
          <w:p w14:paraId="1A4C914E" w14:textId="77777777" w:rsidR="00842CCB" w:rsidRPr="00871BC1" w:rsidRDefault="00842CCB" w:rsidP="00842CCB">
            <w:pPr>
              <w:snapToGrid w:val="0"/>
              <w:spacing w:line="240" w:lineRule="atLeast"/>
              <w:ind w:rightChars="47" w:right="100"/>
              <w:rPr>
                <w:rFonts w:ascii="Times New Roman" w:eastAsia="ＭＳ 明朝" w:hAnsi="Times New Roman"/>
                <w:color w:val="000000" w:themeColor="text1"/>
                <w:szCs w:val="21"/>
              </w:rPr>
            </w:pPr>
            <w:r w:rsidRPr="00871BC1">
              <w:rPr>
                <w:rFonts w:ascii="Times New Roman" w:eastAsia="ＭＳ 明朝" w:hAnsi="Times New Roman" w:hint="eastAsia"/>
                <w:color w:val="000000" w:themeColor="text1"/>
                <w:szCs w:val="21"/>
              </w:rPr>
              <w:t>②，③，</w:t>
            </w:r>
            <w:r w:rsidRPr="00871BC1">
              <w:rPr>
                <w:rFonts w:ascii="ＭＳ 明朝" w:eastAsia="ＭＳ 明朝" w:hAnsi="ＭＳ 明朝" w:cs="ＭＳ 明朝" w:hint="eastAsia"/>
                <w:color w:val="000000" w:themeColor="text1"/>
                <w:szCs w:val="21"/>
              </w:rPr>
              <w:t>④</w:t>
            </w:r>
          </w:p>
        </w:tc>
      </w:tr>
      <w:tr w:rsidR="00842CCB" w:rsidRPr="00871BC1" w14:paraId="334F0344" w14:textId="77777777" w:rsidTr="00922D0E">
        <w:trPr>
          <w:trHeight w:val="349"/>
        </w:trPr>
        <w:tc>
          <w:tcPr>
            <w:tcW w:w="426" w:type="dxa"/>
            <w:vMerge/>
            <w:tcBorders>
              <w:left w:val="nil"/>
              <w:right w:val="nil"/>
            </w:tcBorders>
          </w:tcPr>
          <w:p w14:paraId="6F8B5A39" w14:textId="77777777" w:rsidR="00842CCB" w:rsidRPr="00871BC1" w:rsidRDefault="00842CCB" w:rsidP="00842CCB">
            <w:pPr>
              <w:snapToGrid w:val="0"/>
              <w:ind w:rightChars="47" w:right="100"/>
              <w:rPr>
                <w:rFonts w:ascii="Times New Roman" w:eastAsia="ＭＳ 明朝" w:hAnsi="Times New Roman"/>
                <w:color w:val="000000" w:themeColor="text1"/>
                <w:szCs w:val="21"/>
              </w:rPr>
            </w:pPr>
          </w:p>
        </w:tc>
        <w:tc>
          <w:tcPr>
            <w:tcW w:w="709" w:type="dxa"/>
            <w:tcBorders>
              <w:top w:val="nil"/>
              <w:left w:val="nil"/>
              <w:bottom w:val="nil"/>
              <w:right w:val="nil"/>
            </w:tcBorders>
            <w:hideMark/>
          </w:tcPr>
          <w:p w14:paraId="50111E1D" w14:textId="77777777" w:rsidR="00842CCB" w:rsidRPr="00871BC1" w:rsidRDefault="00842CCB" w:rsidP="00842CCB">
            <w:pPr>
              <w:snapToGrid w:val="0"/>
              <w:ind w:rightChars="47" w:right="100"/>
              <w:rPr>
                <w:rFonts w:ascii="Times New Roman" w:eastAsia="ＭＳ 明朝" w:hAnsi="Times New Roman"/>
                <w:color w:val="000000" w:themeColor="text1"/>
                <w:szCs w:val="21"/>
              </w:rPr>
            </w:pPr>
            <w:r w:rsidRPr="00871BC1">
              <w:rPr>
                <w:rFonts w:ascii="Times New Roman" w:eastAsia="ＭＳ 明朝" w:hAnsi="Times New Roman" w:hint="eastAsia"/>
                <w:color w:val="000000" w:themeColor="text1"/>
                <w:szCs w:val="21"/>
              </w:rPr>
              <w:t>10</w:t>
            </w:r>
          </w:p>
        </w:tc>
        <w:tc>
          <w:tcPr>
            <w:tcW w:w="6095" w:type="dxa"/>
            <w:tcBorders>
              <w:top w:val="nil"/>
              <w:left w:val="nil"/>
              <w:bottom w:val="nil"/>
              <w:right w:val="nil"/>
            </w:tcBorders>
            <w:hideMark/>
          </w:tcPr>
          <w:p w14:paraId="3BBD1D78" w14:textId="77777777" w:rsidR="00842CCB" w:rsidRPr="00871BC1" w:rsidRDefault="00842CCB" w:rsidP="00842CCB">
            <w:pPr>
              <w:snapToGrid w:val="0"/>
              <w:spacing w:line="240" w:lineRule="atLeast"/>
              <w:ind w:rightChars="47" w:right="100"/>
              <w:rPr>
                <w:rFonts w:ascii="Times New Roman" w:eastAsia="ＭＳ 明朝" w:hAnsi="Times New Roman"/>
                <w:color w:val="000000" w:themeColor="text1"/>
                <w:szCs w:val="21"/>
              </w:rPr>
            </w:pPr>
            <w:r w:rsidRPr="00871BC1">
              <w:rPr>
                <w:rFonts w:ascii="Times New Roman" w:eastAsia="ＭＳ 明朝" w:hAnsi="Times New Roman" w:hint="eastAsia"/>
                <w:color w:val="000000" w:themeColor="text1"/>
                <w:szCs w:val="21"/>
              </w:rPr>
              <w:t>外部機関の講演</w:t>
            </w:r>
          </w:p>
          <w:p w14:paraId="612063C0" w14:textId="77777777" w:rsidR="00842CCB" w:rsidRPr="00871BC1" w:rsidRDefault="00842CCB" w:rsidP="00842CCB">
            <w:pPr>
              <w:snapToGrid w:val="0"/>
              <w:spacing w:line="240" w:lineRule="atLeast"/>
              <w:ind w:rightChars="47" w:right="100"/>
              <w:rPr>
                <w:rFonts w:ascii="Times New Roman" w:eastAsia="ＭＳ 明朝" w:hAnsi="Times New Roman"/>
                <w:color w:val="000000" w:themeColor="text1"/>
                <w:szCs w:val="21"/>
              </w:rPr>
            </w:pPr>
            <w:r w:rsidRPr="00871BC1">
              <w:rPr>
                <w:rFonts w:ascii="Times New Roman" w:eastAsia="ＭＳ 明朝" w:hAnsi="Times New Roman" w:hint="eastAsia"/>
                <w:color w:val="000000" w:themeColor="text1"/>
                <w:szCs w:val="21"/>
              </w:rPr>
              <w:t>ハローワーク，就労支援施設のスタッフによる講演</w:t>
            </w:r>
          </w:p>
        </w:tc>
        <w:tc>
          <w:tcPr>
            <w:tcW w:w="1559" w:type="dxa"/>
            <w:tcBorders>
              <w:top w:val="nil"/>
              <w:left w:val="nil"/>
              <w:bottom w:val="nil"/>
              <w:right w:val="nil"/>
            </w:tcBorders>
            <w:vAlign w:val="center"/>
          </w:tcPr>
          <w:p w14:paraId="329FB0D1" w14:textId="77777777" w:rsidR="00842CCB" w:rsidRPr="00871BC1" w:rsidRDefault="00842CCB" w:rsidP="00842CCB">
            <w:pPr>
              <w:snapToGrid w:val="0"/>
              <w:spacing w:line="240" w:lineRule="atLeast"/>
              <w:ind w:rightChars="47" w:right="100"/>
              <w:rPr>
                <w:rFonts w:ascii="Times New Roman" w:eastAsia="ＭＳ 明朝" w:hAnsi="Times New Roman"/>
                <w:color w:val="000000" w:themeColor="text1"/>
                <w:szCs w:val="21"/>
              </w:rPr>
            </w:pPr>
            <w:r w:rsidRPr="00871BC1">
              <w:rPr>
                <w:rFonts w:ascii="Times New Roman" w:eastAsia="ＭＳ 明朝" w:hAnsi="Times New Roman" w:hint="eastAsia"/>
                <w:color w:val="000000" w:themeColor="text1"/>
                <w:szCs w:val="21"/>
              </w:rPr>
              <w:t>―</w:t>
            </w:r>
          </w:p>
        </w:tc>
      </w:tr>
      <w:tr w:rsidR="00842CCB" w:rsidRPr="00871BC1" w14:paraId="1E95230E" w14:textId="77777777" w:rsidTr="00922D0E">
        <w:trPr>
          <w:trHeight w:val="349"/>
        </w:trPr>
        <w:tc>
          <w:tcPr>
            <w:tcW w:w="426" w:type="dxa"/>
            <w:vMerge/>
            <w:tcBorders>
              <w:left w:val="nil"/>
              <w:right w:val="nil"/>
            </w:tcBorders>
          </w:tcPr>
          <w:p w14:paraId="793D0A29" w14:textId="77777777" w:rsidR="00842CCB" w:rsidRPr="00871BC1" w:rsidRDefault="00842CCB" w:rsidP="00842CCB">
            <w:pPr>
              <w:snapToGrid w:val="0"/>
              <w:ind w:rightChars="47" w:right="100"/>
              <w:rPr>
                <w:rFonts w:ascii="Times New Roman" w:eastAsia="ＭＳ 明朝" w:hAnsi="Times New Roman"/>
                <w:color w:val="000000" w:themeColor="text1"/>
                <w:szCs w:val="21"/>
              </w:rPr>
            </w:pPr>
          </w:p>
        </w:tc>
        <w:tc>
          <w:tcPr>
            <w:tcW w:w="709" w:type="dxa"/>
            <w:tcBorders>
              <w:top w:val="nil"/>
              <w:left w:val="nil"/>
              <w:bottom w:val="nil"/>
              <w:right w:val="nil"/>
            </w:tcBorders>
            <w:hideMark/>
          </w:tcPr>
          <w:p w14:paraId="35BBCB85" w14:textId="77777777" w:rsidR="00842CCB" w:rsidRPr="00871BC1" w:rsidRDefault="00842CCB" w:rsidP="00842CCB">
            <w:pPr>
              <w:snapToGrid w:val="0"/>
              <w:ind w:rightChars="47" w:right="100"/>
              <w:rPr>
                <w:rFonts w:ascii="Times New Roman" w:eastAsia="ＭＳ 明朝" w:hAnsi="Times New Roman"/>
                <w:color w:val="000000" w:themeColor="text1"/>
                <w:szCs w:val="21"/>
              </w:rPr>
            </w:pPr>
            <w:r w:rsidRPr="00871BC1">
              <w:rPr>
                <w:rFonts w:ascii="Times New Roman" w:eastAsia="ＭＳ 明朝" w:hAnsi="Times New Roman" w:hint="eastAsia"/>
                <w:color w:val="000000" w:themeColor="text1"/>
                <w:szCs w:val="21"/>
              </w:rPr>
              <w:t>11</w:t>
            </w:r>
          </w:p>
        </w:tc>
        <w:tc>
          <w:tcPr>
            <w:tcW w:w="6095" w:type="dxa"/>
            <w:tcBorders>
              <w:top w:val="nil"/>
              <w:left w:val="nil"/>
              <w:bottom w:val="nil"/>
              <w:right w:val="nil"/>
            </w:tcBorders>
            <w:hideMark/>
          </w:tcPr>
          <w:p w14:paraId="007B7421" w14:textId="77777777" w:rsidR="00842CCB" w:rsidRPr="00871BC1" w:rsidRDefault="00842CCB" w:rsidP="00842CCB">
            <w:pPr>
              <w:snapToGrid w:val="0"/>
              <w:spacing w:line="240" w:lineRule="atLeast"/>
              <w:ind w:rightChars="47" w:right="100"/>
              <w:rPr>
                <w:rFonts w:ascii="Times New Roman" w:eastAsia="ＭＳ 明朝" w:hAnsi="Times New Roman"/>
                <w:color w:val="000000" w:themeColor="text1"/>
                <w:szCs w:val="21"/>
              </w:rPr>
            </w:pPr>
            <w:r w:rsidRPr="00871BC1">
              <w:rPr>
                <w:rFonts w:ascii="Times New Roman" w:eastAsia="ＭＳ 明朝" w:hAnsi="Times New Roman" w:hint="eastAsia"/>
                <w:color w:val="000000" w:themeColor="text1"/>
                <w:szCs w:val="21"/>
              </w:rPr>
              <w:t>履歴書</w:t>
            </w:r>
            <w:r w:rsidRPr="00871BC1">
              <w:rPr>
                <w:rFonts w:ascii="Times New Roman" w:eastAsia="ＭＳ 明朝" w:hAnsi="Times New Roman" w:hint="eastAsia"/>
                <w:color w:val="000000" w:themeColor="text1"/>
                <w:szCs w:val="21"/>
              </w:rPr>
              <w:t>/</w:t>
            </w:r>
            <w:r w:rsidRPr="00871BC1">
              <w:rPr>
                <w:rFonts w:ascii="Times New Roman" w:eastAsia="ＭＳ 明朝" w:hAnsi="Times New Roman" w:hint="eastAsia"/>
                <w:color w:val="000000" w:themeColor="text1"/>
                <w:szCs w:val="21"/>
              </w:rPr>
              <w:t>模擬面接</w:t>
            </w:r>
            <w:r w:rsidRPr="00871BC1">
              <w:rPr>
                <w:rFonts w:ascii="Times New Roman" w:eastAsia="ＭＳ 明朝" w:hAnsi="Times New Roman" w:hint="eastAsia"/>
                <w:color w:val="000000" w:themeColor="text1"/>
                <w:szCs w:val="21"/>
              </w:rPr>
              <w:t>/</w:t>
            </w:r>
            <w:r w:rsidRPr="00871BC1">
              <w:rPr>
                <w:rFonts w:ascii="Times New Roman" w:eastAsia="ＭＳ 明朝" w:hAnsi="Times New Roman" w:hint="eastAsia"/>
                <w:color w:val="000000" w:themeColor="text1"/>
                <w:szCs w:val="21"/>
              </w:rPr>
              <w:t>身だしなみ</w:t>
            </w:r>
          </w:p>
        </w:tc>
        <w:tc>
          <w:tcPr>
            <w:tcW w:w="1559" w:type="dxa"/>
            <w:tcBorders>
              <w:top w:val="nil"/>
              <w:left w:val="nil"/>
              <w:bottom w:val="nil"/>
              <w:right w:val="nil"/>
            </w:tcBorders>
          </w:tcPr>
          <w:p w14:paraId="1B22BC0E" w14:textId="77777777" w:rsidR="00842CCB" w:rsidRPr="00871BC1" w:rsidRDefault="00842CCB" w:rsidP="00842CCB">
            <w:pPr>
              <w:snapToGrid w:val="0"/>
              <w:spacing w:line="240" w:lineRule="atLeast"/>
              <w:ind w:rightChars="47" w:right="100"/>
              <w:rPr>
                <w:rFonts w:ascii="Times New Roman" w:eastAsia="ＭＳ 明朝" w:hAnsi="Times New Roman"/>
                <w:color w:val="000000" w:themeColor="text1"/>
                <w:szCs w:val="21"/>
              </w:rPr>
            </w:pPr>
            <w:r w:rsidRPr="00871BC1">
              <w:rPr>
                <w:rFonts w:ascii="Times New Roman" w:eastAsia="ＭＳ 明朝" w:hAnsi="Times New Roman" w:hint="eastAsia"/>
                <w:color w:val="000000" w:themeColor="text1"/>
                <w:szCs w:val="21"/>
              </w:rPr>
              <w:t>②，④</w:t>
            </w:r>
          </w:p>
        </w:tc>
      </w:tr>
      <w:tr w:rsidR="00842CCB" w:rsidRPr="00871BC1" w14:paraId="35CE614E" w14:textId="77777777" w:rsidTr="00922D0E">
        <w:trPr>
          <w:trHeight w:val="349"/>
        </w:trPr>
        <w:tc>
          <w:tcPr>
            <w:tcW w:w="426" w:type="dxa"/>
            <w:vMerge/>
            <w:tcBorders>
              <w:left w:val="nil"/>
              <w:bottom w:val="single" w:sz="4" w:space="0" w:color="auto"/>
              <w:right w:val="nil"/>
            </w:tcBorders>
          </w:tcPr>
          <w:p w14:paraId="5A6E9761" w14:textId="77777777" w:rsidR="00842CCB" w:rsidRPr="00871BC1" w:rsidRDefault="00842CCB" w:rsidP="00842CCB">
            <w:pPr>
              <w:snapToGrid w:val="0"/>
              <w:ind w:rightChars="47" w:right="100"/>
              <w:rPr>
                <w:rFonts w:ascii="Times New Roman" w:eastAsia="ＭＳ 明朝" w:hAnsi="Times New Roman"/>
                <w:color w:val="000000" w:themeColor="text1"/>
                <w:szCs w:val="21"/>
              </w:rPr>
            </w:pPr>
          </w:p>
        </w:tc>
        <w:tc>
          <w:tcPr>
            <w:tcW w:w="709" w:type="dxa"/>
            <w:tcBorders>
              <w:top w:val="nil"/>
              <w:left w:val="nil"/>
              <w:bottom w:val="single" w:sz="4" w:space="0" w:color="auto"/>
              <w:right w:val="nil"/>
            </w:tcBorders>
            <w:hideMark/>
          </w:tcPr>
          <w:p w14:paraId="5FB24AC7" w14:textId="77777777" w:rsidR="00842CCB" w:rsidRPr="00871BC1" w:rsidRDefault="00842CCB" w:rsidP="00842CCB">
            <w:pPr>
              <w:snapToGrid w:val="0"/>
              <w:ind w:rightChars="47" w:right="100"/>
              <w:rPr>
                <w:rFonts w:ascii="Times New Roman" w:eastAsia="ＭＳ 明朝" w:hAnsi="Times New Roman"/>
                <w:color w:val="000000" w:themeColor="text1"/>
                <w:szCs w:val="21"/>
              </w:rPr>
            </w:pPr>
            <w:r w:rsidRPr="00871BC1">
              <w:rPr>
                <w:rFonts w:ascii="Times New Roman" w:eastAsia="ＭＳ 明朝" w:hAnsi="Times New Roman" w:hint="eastAsia"/>
                <w:color w:val="000000" w:themeColor="text1"/>
                <w:szCs w:val="21"/>
              </w:rPr>
              <w:t>12</w:t>
            </w:r>
          </w:p>
        </w:tc>
        <w:tc>
          <w:tcPr>
            <w:tcW w:w="6095" w:type="dxa"/>
            <w:tcBorders>
              <w:top w:val="nil"/>
              <w:left w:val="nil"/>
              <w:bottom w:val="single" w:sz="4" w:space="0" w:color="auto"/>
              <w:right w:val="nil"/>
            </w:tcBorders>
            <w:hideMark/>
          </w:tcPr>
          <w:p w14:paraId="55EB910E" w14:textId="77777777" w:rsidR="00842CCB" w:rsidRPr="00871BC1" w:rsidRDefault="00842CCB" w:rsidP="00842CCB">
            <w:pPr>
              <w:snapToGrid w:val="0"/>
              <w:spacing w:line="240" w:lineRule="atLeast"/>
              <w:ind w:rightChars="47" w:right="100"/>
              <w:rPr>
                <w:rFonts w:ascii="Times New Roman" w:eastAsia="ＭＳ 明朝" w:hAnsi="Times New Roman"/>
                <w:color w:val="000000" w:themeColor="text1"/>
                <w:szCs w:val="21"/>
              </w:rPr>
            </w:pPr>
            <w:r w:rsidRPr="00871BC1">
              <w:rPr>
                <w:rFonts w:ascii="Times New Roman" w:eastAsia="ＭＳ 明朝" w:hAnsi="Times New Roman" w:hint="eastAsia"/>
                <w:color w:val="000000" w:themeColor="text1"/>
                <w:szCs w:val="21"/>
              </w:rPr>
              <w:t>卒業式</w:t>
            </w:r>
          </w:p>
        </w:tc>
        <w:tc>
          <w:tcPr>
            <w:tcW w:w="1559" w:type="dxa"/>
            <w:tcBorders>
              <w:top w:val="nil"/>
              <w:left w:val="nil"/>
              <w:bottom w:val="single" w:sz="4" w:space="0" w:color="auto"/>
              <w:right w:val="nil"/>
            </w:tcBorders>
          </w:tcPr>
          <w:p w14:paraId="49289AFB" w14:textId="77777777" w:rsidR="00842CCB" w:rsidRPr="00871BC1" w:rsidRDefault="00842CCB" w:rsidP="00842CCB">
            <w:pPr>
              <w:snapToGrid w:val="0"/>
              <w:spacing w:line="240" w:lineRule="atLeast"/>
              <w:ind w:rightChars="47" w:right="100"/>
              <w:rPr>
                <w:rFonts w:ascii="Times New Roman" w:eastAsia="ＭＳ 明朝" w:hAnsi="Times New Roman"/>
                <w:color w:val="000000" w:themeColor="text1"/>
                <w:szCs w:val="21"/>
              </w:rPr>
            </w:pPr>
            <w:r w:rsidRPr="00871BC1">
              <w:rPr>
                <w:rFonts w:ascii="Times New Roman" w:eastAsia="ＭＳ 明朝" w:hAnsi="Times New Roman" w:hint="eastAsia"/>
                <w:color w:val="000000" w:themeColor="text1"/>
                <w:szCs w:val="21"/>
              </w:rPr>
              <w:t>―</w:t>
            </w:r>
          </w:p>
        </w:tc>
      </w:tr>
    </w:tbl>
    <w:p w14:paraId="4977CA2C" w14:textId="77777777" w:rsidR="00842CCB" w:rsidRPr="00871BC1" w:rsidRDefault="00842CCB" w:rsidP="00842CCB">
      <w:pPr>
        <w:widowControl/>
        <w:jc w:val="left"/>
        <w:rPr>
          <w:rFonts w:ascii="Times New Roman" w:eastAsia="ＭＳ 明朝" w:hAnsi="Times New Roman"/>
          <w:color w:val="000000" w:themeColor="text1"/>
          <w:szCs w:val="21"/>
        </w:rPr>
      </w:pPr>
    </w:p>
    <w:p w14:paraId="1393D5D9" w14:textId="77777777" w:rsidR="00842CCB" w:rsidRPr="00871BC1" w:rsidRDefault="00842CCB" w:rsidP="00842CCB">
      <w:pPr>
        <w:rPr>
          <w:rFonts w:ascii="Times New Roman" w:eastAsia="ＭＳ 明朝" w:hAnsi="Times New Roman"/>
          <w:color w:val="000000" w:themeColor="text1"/>
          <w:sz w:val="22"/>
        </w:rPr>
      </w:pPr>
    </w:p>
    <w:p w14:paraId="297FB3D6" w14:textId="77777777" w:rsidR="00842CCB" w:rsidRPr="00871BC1" w:rsidRDefault="00842CCB" w:rsidP="00842CCB">
      <w:pPr>
        <w:widowControl/>
        <w:jc w:val="left"/>
        <w:rPr>
          <w:rFonts w:ascii="Times New Roman" w:eastAsia="ＭＳ 明朝" w:hAnsi="Times New Roman"/>
          <w:color w:val="000000" w:themeColor="text1"/>
          <w:szCs w:val="21"/>
        </w:rPr>
      </w:pPr>
      <w:r w:rsidRPr="00871BC1">
        <w:rPr>
          <w:rFonts w:ascii="Times New Roman" w:eastAsia="ＭＳ 明朝" w:hAnsi="Times New Roman"/>
          <w:color w:val="000000" w:themeColor="text1"/>
          <w:szCs w:val="21"/>
        </w:rPr>
        <w:br w:type="page"/>
      </w:r>
    </w:p>
    <w:p w14:paraId="2322CF97" w14:textId="77777777" w:rsidR="00842CCB" w:rsidRPr="00871BC1" w:rsidRDefault="00842CCB" w:rsidP="00842CCB">
      <w:pPr>
        <w:pStyle w:val="1"/>
        <w:jc w:val="center"/>
      </w:pPr>
      <w:r w:rsidRPr="00871BC1">
        <w:lastRenderedPageBreak/>
        <w:t>Table 3</w:t>
      </w:r>
      <w:r w:rsidRPr="00871BC1">
        <w:rPr>
          <w:rFonts w:hint="eastAsia"/>
        </w:rPr>
        <w:t xml:space="preserve">　</w:t>
      </w:r>
      <w:r w:rsidRPr="00871BC1">
        <w:t>各評価尺度の測</w:t>
      </w:r>
      <w:bookmarkStart w:id="7" w:name="_GoBack"/>
      <w:bookmarkEnd w:id="7"/>
      <w:r w:rsidRPr="00871BC1">
        <w:t>定結果</w:t>
      </w:r>
    </w:p>
    <w:tbl>
      <w:tblPr>
        <w:tblStyle w:val="af5"/>
        <w:tblW w:w="0" w:type="auto"/>
        <w:tblLook w:val="04A0" w:firstRow="1" w:lastRow="0" w:firstColumn="1" w:lastColumn="0" w:noHBand="0" w:noVBand="1"/>
      </w:tblPr>
      <w:tblGrid>
        <w:gridCol w:w="566"/>
        <w:gridCol w:w="814"/>
        <w:gridCol w:w="664"/>
        <w:gridCol w:w="724"/>
        <w:gridCol w:w="711"/>
        <w:gridCol w:w="670"/>
        <w:gridCol w:w="658"/>
        <w:gridCol w:w="685"/>
        <w:gridCol w:w="668"/>
        <w:gridCol w:w="640"/>
        <w:gridCol w:w="821"/>
        <w:gridCol w:w="459"/>
        <w:gridCol w:w="640"/>
      </w:tblGrid>
      <w:tr w:rsidR="00842CCB" w:rsidRPr="00871BC1" w14:paraId="79A9AFE9" w14:textId="77777777" w:rsidTr="00871BC1">
        <w:tc>
          <w:tcPr>
            <w:tcW w:w="566" w:type="dxa"/>
            <w:tcBorders>
              <w:left w:val="single" w:sz="4" w:space="0" w:color="FFFFFF" w:themeColor="background1"/>
              <w:right w:val="single" w:sz="4" w:space="0" w:color="FFFFFF" w:themeColor="background1"/>
            </w:tcBorders>
          </w:tcPr>
          <w:p w14:paraId="0982AC33" w14:textId="77777777" w:rsidR="00842CCB" w:rsidRPr="00871BC1" w:rsidRDefault="00842CCB" w:rsidP="00922D0E">
            <w:pPr>
              <w:rPr>
                <w:rFonts w:ascii="Times New Roman" w:eastAsia="ＭＳ 明朝" w:hAnsi="Times New Roman"/>
                <w:color w:val="000000" w:themeColor="text1"/>
                <w:sz w:val="20"/>
                <w:szCs w:val="20"/>
              </w:rPr>
            </w:pPr>
          </w:p>
        </w:tc>
        <w:tc>
          <w:tcPr>
            <w:tcW w:w="1478" w:type="dxa"/>
            <w:gridSpan w:val="2"/>
            <w:tcBorders>
              <w:left w:val="single" w:sz="4" w:space="0" w:color="FFFFFF" w:themeColor="background1"/>
              <w:right w:val="single" w:sz="4" w:space="0" w:color="FFFFFF" w:themeColor="background1"/>
            </w:tcBorders>
            <w:vAlign w:val="center"/>
          </w:tcPr>
          <w:p w14:paraId="7514D9EB" w14:textId="77777777" w:rsidR="00842CCB" w:rsidRPr="00871BC1" w:rsidRDefault="00842CCB" w:rsidP="00922D0E">
            <w:pPr>
              <w:jc w:val="center"/>
              <w:rPr>
                <w:rFonts w:ascii="Times New Roman" w:eastAsia="ＭＳ 明朝" w:hAnsi="Times New Roman"/>
                <w:color w:val="000000" w:themeColor="text1"/>
                <w:sz w:val="20"/>
                <w:szCs w:val="20"/>
              </w:rPr>
            </w:pPr>
            <w:r w:rsidRPr="00871BC1">
              <w:rPr>
                <w:rFonts w:ascii="Times New Roman" w:eastAsia="ＭＳ 明朝" w:hAnsi="Times New Roman"/>
                <w:bCs/>
                <w:color w:val="000000" w:themeColor="text1"/>
                <w:sz w:val="20"/>
                <w:szCs w:val="20"/>
              </w:rPr>
              <w:t>GHQ</w:t>
            </w:r>
            <w:r w:rsidRPr="00871BC1">
              <w:rPr>
                <w:rFonts w:ascii="Times New Roman" w:eastAsia="ＭＳ 明朝" w:hAnsi="Times New Roman" w:hint="eastAsia"/>
                <w:bCs/>
                <w:color w:val="000000" w:themeColor="text1"/>
                <w:sz w:val="20"/>
                <w:szCs w:val="20"/>
              </w:rPr>
              <w:t>-</w:t>
            </w:r>
            <w:r w:rsidRPr="00871BC1">
              <w:rPr>
                <w:rFonts w:ascii="Times New Roman" w:eastAsia="ＭＳ 明朝" w:hAnsi="Times New Roman"/>
                <w:bCs/>
                <w:color w:val="000000" w:themeColor="text1"/>
                <w:sz w:val="20"/>
                <w:szCs w:val="20"/>
              </w:rPr>
              <w:t>12</w:t>
            </w:r>
          </w:p>
        </w:tc>
        <w:tc>
          <w:tcPr>
            <w:tcW w:w="1435" w:type="dxa"/>
            <w:gridSpan w:val="2"/>
            <w:tcBorders>
              <w:left w:val="single" w:sz="4" w:space="0" w:color="FFFFFF" w:themeColor="background1"/>
              <w:right w:val="single" w:sz="4" w:space="0" w:color="FFFFFF" w:themeColor="background1"/>
            </w:tcBorders>
            <w:vAlign w:val="center"/>
          </w:tcPr>
          <w:p w14:paraId="3BF911D2" w14:textId="77777777" w:rsidR="00842CCB" w:rsidRPr="00871BC1" w:rsidRDefault="00842CCB" w:rsidP="00922D0E">
            <w:pPr>
              <w:jc w:val="center"/>
              <w:rPr>
                <w:rFonts w:ascii="Times New Roman" w:eastAsia="ＭＳ 明朝" w:hAnsi="Times New Roman"/>
                <w:color w:val="000000" w:themeColor="text1"/>
                <w:sz w:val="20"/>
                <w:szCs w:val="20"/>
              </w:rPr>
            </w:pPr>
            <w:r w:rsidRPr="00871BC1">
              <w:rPr>
                <w:rFonts w:ascii="Times New Roman" w:eastAsia="ＭＳ 明朝" w:hAnsi="Times New Roman"/>
                <w:bCs/>
                <w:color w:val="000000" w:themeColor="text1"/>
                <w:sz w:val="20"/>
                <w:szCs w:val="20"/>
              </w:rPr>
              <w:t>WHO</w:t>
            </w:r>
            <w:r w:rsidRPr="00871BC1">
              <w:rPr>
                <w:rFonts w:ascii="Times New Roman" w:eastAsia="ＭＳ 明朝" w:hAnsi="Times New Roman" w:hint="eastAsia"/>
                <w:bCs/>
                <w:color w:val="000000" w:themeColor="text1"/>
                <w:sz w:val="20"/>
                <w:szCs w:val="20"/>
              </w:rPr>
              <w:t xml:space="preserve"> </w:t>
            </w:r>
            <w:r w:rsidRPr="00871BC1">
              <w:rPr>
                <w:rFonts w:ascii="Times New Roman" w:eastAsia="ＭＳ 明朝" w:hAnsi="Times New Roman"/>
                <w:bCs/>
                <w:color w:val="000000" w:themeColor="text1"/>
                <w:sz w:val="20"/>
                <w:szCs w:val="20"/>
              </w:rPr>
              <w:t>QOL26</w:t>
            </w:r>
          </w:p>
        </w:tc>
        <w:tc>
          <w:tcPr>
            <w:tcW w:w="1328" w:type="dxa"/>
            <w:gridSpan w:val="2"/>
            <w:tcBorders>
              <w:left w:val="single" w:sz="4" w:space="0" w:color="FFFFFF" w:themeColor="background1"/>
              <w:right w:val="single" w:sz="4" w:space="0" w:color="FFFFFF" w:themeColor="background1"/>
            </w:tcBorders>
            <w:vAlign w:val="center"/>
          </w:tcPr>
          <w:p w14:paraId="5D2D6C18" w14:textId="77777777" w:rsidR="00842CCB" w:rsidRPr="00871BC1" w:rsidRDefault="00842CCB" w:rsidP="00922D0E">
            <w:pPr>
              <w:jc w:val="center"/>
              <w:rPr>
                <w:rFonts w:ascii="Times New Roman" w:eastAsia="ＭＳ 明朝" w:hAnsi="Times New Roman"/>
                <w:color w:val="000000" w:themeColor="text1"/>
                <w:sz w:val="20"/>
                <w:szCs w:val="20"/>
              </w:rPr>
            </w:pPr>
            <w:r w:rsidRPr="00871BC1">
              <w:rPr>
                <w:rFonts w:ascii="Times New Roman" w:eastAsia="ＭＳ 明朝" w:hAnsi="Times New Roman"/>
                <w:bCs/>
                <w:color w:val="000000" w:themeColor="text1"/>
                <w:sz w:val="20"/>
                <w:szCs w:val="20"/>
              </w:rPr>
              <w:t>GSES</w:t>
            </w:r>
          </w:p>
        </w:tc>
        <w:tc>
          <w:tcPr>
            <w:tcW w:w="1353" w:type="dxa"/>
            <w:gridSpan w:val="2"/>
            <w:tcBorders>
              <w:left w:val="single" w:sz="4" w:space="0" w:color="FFFFFF" w:themeColor="background1"/>
              <w:right w:val="single" w:sz="4" w:space="0" w:color="FFFFFF" w:themeColor="background1"/>
            </w:tcBorders>
            <w:vAlign w:val="center"/>
          </w:tcPr>
          <w:p w14:paraId="3298C783" w14:textId="77777777" w:rsidR="00842CCB" w:rsidRPr="00871BC1" w:rsidRDefault="00842CCB" w:rsidP="00922D0E">
            <w:pPr>
              <w:jc w:val="center"/>
              <w:rPr>
                <w:rFonts w:ascii="Times New Roman" w:eastAsia="ＭＳ 明朝" w:hAnsi="Times New Roman"/>
                <w:color w:val="000000" w:themeColor="text1"/>
                <w:sz w:val="20"/>
                <w:szCs w:val="20"/>
              </w:rPr>
            </w:pPr>
            <w:r w:rsidRPr="00871BC1">
              <w:rPr>
                <w:rFonts w:ascii="Times New Roman" w:eastAsia="ＭＳ 明朝" w:hAnsi="Times New Roman"/>
                <w:bCs/>
                <w:color w:val="000000" w:themeColor="text1"/>
                <w:sz w:val="20"/>
                <w:szCs w:val="20"/>
              </w:rPr>
              <w:t>SASS-J</w:t>
            </w:r>
          </w:p>
        </w:tc>
        <w:tc>
          <w:tcPr>
            <w:tcW w:w="1461" w:type="dxa"/>
            <w:gridSpan w:val="2"/>
            <w:tcBorders>
              <w:left w:val="single" w:sz="4" w:space="0" w:color="FFFFFF" w:themeColor="background1"/>
              <w:right w:val="single" w:sz="4" w:space="0" w:color="FFFFFF" w:themeColor="background1"/>
            </w:tcBorders>
            <w:vAlign w:val="center"/>
          </w:tcPr>
          <w:p w14:paraId="2A2AAA8F" w14:textId="77777777" w:rsidR="00842CCB" w:rsidRPr="00871BC1" w:rsidRDefault="00842CCB" w:rsidP="00922D0E">
            <w:pPr>
              <w:jc w:val="center"/>
              <w:rPr>
                <w:rFonts w:ascii="Times New Roman" w:eastAsia="ＭＳ 明朝" w:hAnsi="Times New Roman"/>
                <w:color w:val="000000" w:themeColor="text1"/>
                <w:sz w:val="20"/>
                <w:szCs w:val="20"/>
              </w:rPr>
            </w:pPr>
            <w:r w:rsidRPr="00871BC1">
              <w:rPr>
                <w:rFonts w:ascii="Times New Roman" w:eastAsia="ＭＳ 明朝" w:hAnsi="Times New Roman" w:hint="eastAsia"/>
                <w:bCs/>
                <w:color w:val="000000" w:themeColor="text1"/>
                <w:sz w:val="20"/>
                <w:szCs w:val="20"/>
              </w:rPr>
              <w:t>大学</w:t>
            </w:r>
            <w:r w:rsidRPr="00871BC1">
              <w:rPr>
                <w:rFonts w:ascii="Times New Roman" w:eastAsia="ＭＳ 明朝" w:hAnsi="Times New Roman"/>
                <w:color w:val="000000" w:themeColor="text1"/>
                <w:sz w:val="20"/>
                <w:szCs w:val="20"/>
              </w:rPr>
              <w:t>生</w:t>
            </w:r>
            <w:r w:rsidRPr="00871BC1">
              <w:rPr>
                <w:rFonts w:ascii="Times New Roman" w:eastAsia="ＭＳ 明朝" w:hAnsi="Times New Roman" w:hint="eastAsia"/>
                <w:color w:val="000000" w:themeColor="text1"/>
                <w:sz w:val="20"/>
                <w:szCs w:val="20"/>
              </w:rPr>
              <w:t>用</w:t>
            </w:r>
            <w:r w:rsidRPr="00871BC1">
              <w:rPr>
                <w:rFonts w:ascii="Times New Roman" w:eastAsia="ＭＳ 明朝" w:hAnsi="Times New Roman" w:hint="eastAsia"/>
                <w:bCs/>
                <w:color w:val="000000" w:themeColor="text1"/>
                <w:sz w:val="20"/>
                <w:szCs w:val="20"/>
              </w:rPr>
              <w:t>ソーシャルサポート尺度</w:t>
            </w:r>
          </w:p>
        </w:tc>
        <w:tc>
          <w:tcPr>
            <w:tcW w:w="1099" w:type="dxa"/>
            <w:gridSpan w:val="2"/>
            <w:tcBorders>
              <w:left w:val="single" w:sz="4" w:space="0" w:color="FFFFFF" w:themeColor="background1"/>
              <w:right w:val="single" w:sz="4" w:space="0" w:color="FFFFFF" w:themeColor="background1"/>
            </w:tcBorders>
            <w:vAlign w:val="center"/>
          </w:tcPr>
          <w:p w14:paraId="41DDEBBE" w14:textId="77777777" w:rsidR="00842CCB" w:rsidRPr="00871BC1" w:rsidRDefault="00842CCB" w:rsidP="00922D0E">
            <w:pPr>
              <w:jc w:val="center"/>
              <w:rPr>
                <w:rFonts w:ascii="Times New Roman" w:eastAsia="ＭＳ 明朝" w:hAnsi="Times New Roman"/>
                <w:color w:val="000000" w:themeColor="text1"/>
                <w:sz w:val="20"/>
                <w:szCs w:val="20"/>
              </w:rPr>
            </w:pPr>
            <w:r w:rsidRPr="00871BC1">
              <w:rPr>
                <w:rFonts w:ascii="Times New Roman" w:eastAsia="ＭＳ 明朝" w:hAnsi="Times New Roman"/>
                <w:bCs/>
                <w:color w:val="000000" w:themeColor="text1"/>
                <w:sz w:val="20"/>
                <w:szCs w:val="20"/>
              </w:rPr>
              <w:t>AQ</w:t>
            </w:r>
          </w:p>
        </w:tc>
      </w:tr>
      <w:tr w:rsidR="00842CCB" w:rsidRPr="00871BC1" w14:paraId="26965A29" w14:textId="77777777" w:rsidTr="00871BC1">
        <w:tc>
          <w:tcPr>
            <w:tcW w:w="566" w:type="dxa"/>
            <w:tcBorders>
              <w:left w:val="single" w:sz="4" w:space="0" w:color="FFFFFF" w:themeColor="background1"/>
              <w:right w:val="single" w:sz="4" w:space="0" w:color="FFFFFF" w:themeColor="background1"/>
            </w:tcBorders>
          </w:tcPr>
          <w:p w14:paraId="7DCE8051" w14:textId="77777777" w:rsidR="00842CCB" w:rsidRPr="00871BC1" w:rsidRDefault="00842CCB" w:rsidP="00922D0E">
            <w:pPr>
              <w:rPr>
                <w:rFonts w:ascii="Times New Roman" w:eastAsia="ＭＳ 明朝" w:hAnsi="Times New Roman"/>
                <w:color w:val="000000" w:themeColor="text1"/>
                <w:sz w:val="20"/>
                <w:szCs w:val="20"/>
              </w:rPr>
            </w:pPr>
          </w:p>
        </w:tc>
        <w:tc>
          <w:tcPr>
            <w:tcW w:w="814" w:type="dxa"/>
            <w:tcBorders>
              <w:left w:val="single" w:sz="4" w:space="0" w:color="FFFFFF" w:themeColor="background1"/>
              <w:right w:val="single" w:sz="4" w:space="0" w:color="FFFFFF" w:themeColor="background1"/>
            </w:tcBorders>
            <w:vAlign w:val="center"/>
          </w:tcPr>
          <w:p w14:paraId="761D9B3C" w14:textId="77777777" w:rsidR="00842CCB" w:rsidRPr="00871BC1" w:rsidRDefault="00842CCB" w:rsidP="00922D0E">
            <w:pPr>
              <w:jc w:val="center"/>
              <w:rPr>
                <w:rFonts w:ascii="Times New Roman" w:eastAsia="ＭＳ 明朝" w:hAnsi="Times New Roman"/>
                <w:color w:val="000000" w:themeColor="text1"/>
                <w:sz w:val="20"/>
                <w:szCs w:val="20"/>
              </w:rPr>
            </w:pPr>
            <w:r w:rsidRPr="00871BC1">
              <w:rPr>
                <w:rFonts w:ascii="Times New Roman" w:eastAsia="ＭＳ 明朝" w:hAnsi="Times New Roman" w:hint="eastAsia"/>
                <w:color w:val="000000" w:themeColor="text1"/>
                <w:sz w:val="20"/>
                <w:szCs w:val="20"/>
              </w:rPr>
              <w:t>前</w:t>
            </w:r>
          </w:p>
        </w:tc>
        <w:tc>
          <w:tcPr>
            <w:tcW w:w="664" w:type="dxa"/>
            <w:tcBorders>
              <w:left w:val="single" w:sz="4" w:space="0" w:color="FFFFFF" w:themeColor="background1"/>
              <w:right w:val="single" w:sz="4" w:space="0" w:color="FFFFFF" w:themeColor="background1"/>
            </w:tcBorders>
            <w:vAlign w:val="center"/>
          </w:tcPr>
          <w:p w14:paraId="68D937B8" w14:textId="77777777" w:rsidR="00842CCB" w:rsidRPr="00871BC1" w:rsidRDefault="00842CCB" w:rsidP="00922D0E">
            <w:pPr>
              <w:jc w:val="center"/>
              <w:rPr>
                <w:rFonts w:ascii="Times New Roman" w:eastAsia="ＭＳ 明朝" w:hAnsi="Times New Roman"/>
                <w:color w:val="000000" w:themeColor="text1"/>
                <w:sz w:val="20"/>
                <w:szCs w:val="20"/>
              </w:rPr>
            </w:pPr>
            <w:r w:rsidRPr="00871BC1">
              <w:rPr>
                <w:rFonts w:ascii="Times New Roman" w:eastAsia="ＭＳ 明朝" w:hAnsi="Times New Roman" w:hint="eastAsia"/>
                <w:color w:val="000000" w:themeColor="text1"/>
                <w:sz w:val="20"/>
                <w:szCs w:val="20"/>
              </w:rPr>
              <w:t>後</w:t>
            </w:r>
          </w:p>
        </w:tc>
        <w:tc>
          <w:tcPr>
            <w:tcW w:w="724" w:type="dxa"/>
            <w:tcBorders>
              <w:left w:val="single" w:sz="4" w:space="0" w:color="FFFFFF" w:themeColor="background1"/>
              <w:right w:val="single" w:sz="4" w:space="0" w:color="FFFFFF" w:themeColor="background1"/>
            </w:tcBorders>
            <w:vAlign w:val="center"/>
          </w:tcPr>
          <w:p w14:paraId="703B6F79" w14:textId="77777777" w:rsidR="00842CCB" w:rsidRPr="00871BC1" w:rsidRDefault="00842CCB" w:rsidP="00922D0E">
            <w:pPr>
              <w:jc w:val="center"/>
              <w:rPr>
                <w:rFonts w:ascii="Times New Roman" w:eastAsia="ＭＳ 明朝" w:hAnsi="Times New Roman"/>
                <w:color w:val="000000" w:themeColor="text1"/>
                <w:sz w:val="20"/>
                <w:szCs w:val="20"/>
              </w:rPr>
            </w:pPr>
            <w:r w:rsidRPr="00871BC1">
              <w:rPr>
                <w:rFonts w:ascii="Times New Roman" w:eastAsia="ＭＳ 明朝" w:hAnsi="Times New Roman" w:hint="eastAsia"/>
                <w:color w:val="000000" w:themeColor="text1"/>
                <w:sz w:val="20"/>
                <w:szCs w:val="20"/>
              </w:rPr>
              <w:t>前</w:t>
            </w:r>
          </w:p>
        </w:tc>
        <w:tc>
          <w:tcPr>
            <w:tcW w:w="711" w:type="dxa"/>
            <w:tcBorders>
              <w:left w:val="single" w:sz="4" w:space="0" w:color="FFFFFF" w:themeColor="background1"/>
              <w:right w:val="single" w:sz="4" w:space="0" w:color="FFFFFF" w:themeColor="background1"/>
            </w:tcBorders>
            <w:vAlign w:val="center"/>
          </w:tcPr>
          <w:p w14:paraId="333068CC" w14:textId="77777777" w:rsidR="00842CCB" w:rsidRPr="00871BC1" w:rsidRDefault="00842CCB" w:rsidP="00922D0E">
            <w:pPr>
              <w:jc w:val="center"/>
              <w:rPr>
                <w:rFonts w:ascii="Times New Roman" w:eastAsia="ＭＳ 明朝" w:hAnsi="Times New Roman"/>
                <w:color w:val="000000" w:themeColor="text1"/>
                <w:sz w:val="20"/>
                <w:szCs w:val="20"/>
              </w:rPr>
            </w:pPr>
            <w:r w:rsidRPr="00871BC1">
              <w:rPr>
                <w:rFonts w:ascii="Times New Roman" w:eastAsia="ＭＳ 明朝" w:hAnsi="Times New Roman" w:hint="eastAsia"/>
                <w:color w:val="000000" w:themeColor="text1"/>
                <w:sz w:val="20"/>
                <w:szCs w:val="20"/>
              </w:rPr>
              <w:t>後</w:t>
            </w:r>
          </w:p>
        </w:tc>
        <w:tc>
          <w:tcPr>
            <w:tcW w:w="670" w:type="dxa"/>
            <w:tcBorders>
              <w:left w:val="single" w:sz="4" w:space="0" w:color="FFFFFF" w:themeColor="background1"/>
              <w:right w:val="single" w:sz="4" w:space="0" w:color="FFFFFF" w:themeColor="background1"/>
            </w:tcBorders>
            <w:vAlign w:val="center"/>
          </w:tcPr>
          <w:p w14:paraId="63312CE7" w14:textId="77777777" w:rsidR="00842CCB" w:rsidRPr="00871BC1" w:rsidRDefault="00842CCB" w:rsidP="00922D0E">
            <w:pPr>
              <w:jc w:val="center"/>
              <w:rPr>
                <w:rFonts w:ascii="Times New Roman" w:eastAsia="ＭＳ 明朝" w:hAnsi="Times New Roman"/>
                <w:color w:val="000000" w:themeColor="text1"/>
                <w:sz w:val="20"/>
                <w:szCs w:val="20"/>
              </w:rPr>
            </w:pPr>
            <w:r w:rsidRPr="00871BC1">
              <w:rPr>
                <w:rFonts w:ascii="Times New Roman" w:eastAsia="ＭＳ 明朝" w:hAnsi="Times New Roman" w:hint="eastAsia"/>
                <w:color w:val="000000" w:themeColor="text1"/>
                <w:sz w:val="20"/>
                <w:szCs w:val="20"/>
              </w:rPr>
              <w:t>前</w:t>
            </w:r>
          </w:p>
        </w:tc>
        <w:tc>
          <w:tcPr>
            <w:tcW w:w="658" w:type="dxa"/>
            <w:tcBorders>
              <w:left w:val="single" w:sz="4" w:space="0" w:color="FFFFFF" w:themeColor="background1"/>
              <w:right w:val="single" w:sz="4" w:space="0" w:color="FFFFFF" w:themeColor="background1"/>
            </w:tcBorders>
            <w:vAlign w:val="center"/>
          </w:tcPr>
          <w:p w14:paraId="70948F1A" w14:textId="77777777" w:rsidR="00842CCB" w:rsidRPr="00871BC1" w:rsidRDefault="00842CCB" w:rsidP="00922D0E">
            <w:pPr>
              <w:jc w:val="center"/>
              <w:rPr>
                <w:rFonts w:ascii="Times New Roman" w:eastAsia="ＭＳ 明朝" w:hAnsi="Times New Roman"/>
                <w:color w:val="000000" w:themeColor="text1"/>
                <w:sz w:val="20"/>
                <w:szCs w:val="20"/>
              </w:rPr>
            </w:pPr>
            <w:r w:rsidRPr="00871BC1">
              <w:rPr>
                <w:rFonts w:ascii="Times New Roman" w:eastAsia="ＭＳ 明朝" w:hAnsi="Times New Roman" w:hint="eastAsia"/>
                <w:color w:val="000000" w:themeColor="text1"/>
                <w:sz w:val="20"/>
                <w:szCs w:val="20"/>
              </w:rPr>
              <w:t>後</w:t>
            </w:r>
          </w:p>
        </w:tc>
        <w:tc>
          <w:tcPr>
            <w:tcW w:w="685" w:type="dxa"/>
            <w:tcBorders>
              <w:left w:val="single" w:sz="4" w:space="0" w:color="FFFFFF" w:themeColor="background1"/>
              <w:right w:val="single" w:sz="4" w:space="0" w:color="FFFFFF" w:themeColor="background1"/>
            </w:tcBorders>
            <w:vAlign w:val="center"/>
          </w:tcPr>
          <w:p w14:paraId="0E42DBF3" w14:textId="77777777" w:rsidR="00842CCB" w:rsidRPr="00871BC1" w:rsidRDefault="00842CCB" w:rsidP="00922D0E">
            <w:pPr>
              <w:jc w:val="center"/>
              <w:rPr>
                <w:rFonts w:ascii="Times New Roman" w:eastAsia="ＭＳ 明朝" w:hAnsi="Times New Roman"/>
                <w:color w:val="000000" w:themeColor="text1"/>
                <w:sz w:val="20"/>
                <w:szCs w:val="20"/>
              </w:rPr>
            </w:pPr>
            <w:r w:rsidRPr="00871BC1">
              <w:rPr>
                <w:rFonts w:ascii="Times New Roman" w:eastAsia="ＭＳ 明朝" w:hAnsi="Times New Roman" w:hint="eastAsia"/>
                <w:color w:val="000000" w:themeColor="text1"/>
                <w:sz w:val="20"/>
                <w:szCs w:val="20"/>
              </w:rPr>
              <w:t>前</w:t>
            </w:r>
          </w:p>
        </w:tc>
        <w:tc>
          <w:tcPr>
            <w:tcW w:w="668" w:type="dxa"/>
            <w:tcBorders>
              <w:left w:val="single" w:sz="4" w:space="0" w:color="FFFFFF" w:themeColor="background1"/>
              <w:right w:val="single" w:sz="4" w:space="0" w:color="FFFFFF" w:themeColor="background1"/>
            </w:tcBorders>
            <w:vAlign w:val="center"/>
          </w:tcPr>
          <w:p w14:paraId="35FCA45D" w14:textId="77777777" w:rsidR="00842CCB" w:rsidRPr="00871BC1" w:rsidRDefault="00842CCB" w:rsidP="00922D0E">
            <w:pPr>
              <w:jc w:val="center"/>
              <w:rPr>
                <w:rFonts w:ascii="Times New Roman" w:eastAsia="ＭＳ 明朝" w:hAnsi="Times New Roman"/>
                <w:color w:val="000000" w:themeColor="text1"/>
                <w:sz w:val="20"/>
                <w:szCs w:val="20"/>
              </w:rPr>
            </w:pPr>
            <w:r w:rsidRPr="00871BC1">
              <w:rPr>
                <w:rFonts w:ascii="Times New Roman" w:eastAsia="ＭＳ 明朝" w:hAnsi="Times New Roman" w:hint="eastAsia"/>
                <w:color w:val="000000" w:themeColor="text1"/>
                <w:sz w:val="20"/>
                <w:szCs w:val="20"/>
              </w:rPr>
              <w:t>後</w:t>
            </w:r>
          </w:p>
        </w:tc>
        <w:tc>
          <w:tcPr>
            <w:tcW w:w="640" w:type="dxa"/>
            <w:tcBorders>
              <w:left w:val="single" w:sz="4" w:space="0" w:color="FFFFFF" w:themeColor="background1"/>
              <w:right w:val="single" w:sz="4" w:space="0" w:color="FFFFFF" w:themeColor="background1"/>
            </w:tcBorders>
            <w:vAlign w:val="center"/>
          </w:tcPr>
          <w:p w14:paraId="383A4845" w14:textId="77777777" w:rsidR="00842CCB" w:rsidRPr="00871BC1" w:rsidRDefault="00842CCB" w:rsidP="00922D0E">
            <w:pPr>
              <w:jc w:val="center"/>
              <w:rPr>
                <w:rFonts w:ascii="Times New Roman" w:eastAsia="ＭＳ 明朝" w:hAnsi="Times New Roman"/>
                <w:color w:val="000000" w:themeColor="text1"/>
                <w:sz w:val="20"/>
                <w:szCs w:val="20"/>
              </w:rPr>
            </w:pPr>
            <w:r w:rsidRPr="00871BC1">
              <w:rPr>
                <w:rFonts w:ascii="Times New Roman" w:eastAsia="ＭＳ 明朝" w:hAnsi="Times New Roman" w:hint="eastAsia"/>
                <w:color w:val="000000" w:themeColor="text1"/>
                <w:sz w:val="20"/>
                <w:szCs w:val="20"/>
              </w:rPr>
              <w:t>前</w:t>
            </w:r>
          </w:p>
        </w:tc>
        <w:tc>
          <w:tcPr>
            <w:tcW w:w="821" w:type="dxa"/>
            <w:tcBorders>
              <w:left w:val="single" w:sz="4" w:space="0" w:color="FFFFFF" w:themeColor="background1"/>
              <w:right w:val="single" w:sz="4" w:space="0" w:color="FFFFFF" w:themeColor="background1"/>
            </w:tcBorders>
            <w:vAlign w:val="center"/>
          </w:tcPr>
          <w:p w14:paraId="2EF359A8" w14:textId="77777777" w:rsidR="00842CCB" w:rsidRPr="00871BC1" w:rsidRDefault="00842CCB" w:rsidP="00922D0E">
            <w:pPr>
              <w:jc w:val="center"/>
              <w:rPr>
                <w:rFonts w:ascii="Times New Roman" w:eastAsia="ＭＳ 明朝" w:hAnsi="Times New Roman"/>
                <w:color w:val="000000" w:themeColor="text1"/>
                <w:sz w:val="20"/>
                <w:szCs w:val="20"/>
              </w:rPr>
            </w:pPr>
            <w:r w:rsidRPr="00871BC1">
              <w:rPr>
                <w:rFonts w:ascii="Times New Roman" w:eastAsia="ＭＳ 明朝" w:hAnsi="Times New Roman" w:hint="eastAsia"/>
                <w:color w:val="000000" w:themeColor="text1"/>
                <w:sz w:val="20"/>
                <w:szCs w:val="20"/>
              </w:rPr>
              <w:t>後</w:t>
            </w:r>
          </w:p>
        </w:tc>
        <w:tc>
          <w:tcPr>
            <w:tcW w:w="459" w:type="dxa"/>
            <w:tcBorders>
              <w:left w:val="single" w:sz="4" w:space="0" w:color="FFFFFF" w:themeColor="background1"/>
              <w:right w:val="single" w:sz="4" w:space="0" w:color="FFFFFF" w:themeColor="background1"/>
            </w:tcBorders>
            <w:vAlign w:val="center"/>
          </w:tcPr>
          <w:p w14:paraId="48C34CA9" w14:textId="77777777" w:rsidR="00842CCB" w:rsidRPr="00871BC1" w:rsidRDefault="00842CCB" w:rsidP="00922D0E">
            <w:pPr>
              <w:jc w:val="center"/>
              <w:rPr>
                <w:rFonts w:ascii="Times New Roman" w:eastAsia="ＭＳ 明朝" w:hAnsi="Times New Roman"/>
                <w:color w:val="000000" w:themeColor="text1"/>
                <w:sz w:val="20"/>
                <w:szCs w:val="20"/>
              </w:rPr>
            </w:pPr>
            <w:r w:rsidRPr="00871BC1">
              <w:rPr>
                <w:rFonts w:ascii="Times New Roman" w:eastAsia="ＭＳ 明朝" w:hAnsi="Times New Roman" w:hint="eastAsia"/>
                <w:color w:val="000000" w:themeColor="text1"/>
                <w:sz w:val="20"/>
                <w:szCs w:val="20"/>
              </w:rPr>
              <w:t>前</w:t>
            </w:r>
          </w:p>
        </w:tc>
        <w:tc>
          <w:tcPr>
            <w:tcW w:w="640" w:type="dxa"/>
            <w:tcBorders>
              <w:left w:val="single" w:sz="4" w:space="0" w:color="FFFFFF" w:themeColor="background1"/>
              <w:right w:val="single" w:sz="4" w:space="0" w:color="FFFFFF" w:themeColor="background1"/>
            </w:tcBorders>
            <w:vAlign w:val="center"/>
          </w:tcPr>
          <w:p w14:paraId="0760C5F1" w14:textId="77777777" w:rsidR="00842CCB" w:rsidRPr="00871BC1" w:rsidRDefault="00842CCB" w:rsidP="00922D0E">
            <w:pPr>
              <w:jc w:val="center"/>
              <w:rPr>
                <w:rFonts w:ascii="Times New Roman" w:eastAsia="ＭＳ 明朝" w:hAnsi="Times New Roman"/>
                <w:color w:val="000000" w:themeColor="text1"/>
                <w:sz w:val="20"/>
                <w:szCs w:val="20"/>
              </w:rPr>
            </w:pPr>
            <w:r w:rsidRPr="00871BC1">
              <w:rPr>
                <w:rFonts w:ascii="Times New Roman" w:eastAsia="ＭＳ 明朝" w:hAnsi="Times New Roman" w:hint="eastAsia"/>
                <w:color w:val="000000" w:themeColor="text1"/>
                <w:sz w:val="20"/>
                <w:szCs w:val="20"/>
              </w:rPr>
              <w:t>後</w:t>
            </w:r>
          </w:p>
        </w:tc>
      </w:tr>
      <w:tr w:rsidR="00842CCB" w:rsidRPr="00871BC1" w14:paraId="07D30B5B" w14:textId="77777777" w:rsidTr="00871BC1">
        <w:tc>
          <w:tcPr>
            <w:tcW w:w="566" w:type="dxa"/>
            <w:tcBorders>
              <w:left w:val="single" w:sz="4" w:space="0" w:color="FFFFFF" w:themeColor="background1"/>
              <w:bottom w:val="single" w:sz="4" w:space="0" w:color="FFFFFF" w:themeColor="background1"/>
              <w:right w:val="single" w:sz="4" w:space="0" w:color="FFFFFF" w:themeColor="background1"/>
            </w:tcBorders>
            <w:vAlign w:val="center"/>
          </w:tcPr>
          <w:p w14:paraId="710DA5CB" w14:textId="77777777" w:rsidR="00842CCB" w:rsidRPr="00871BC1" w:rsidRDefault="00842CCB" w:rsidP="00922D0E">
            <w:pPr>
              <w:rPr>
                <w:rFonts w:ascii="Times New Roman" w:eastAsia="ＭＳ 明朝" w:hAnsi="Times New Roman"/>
                <w:color w:val="000000" w:themeColor="text1"/>
                <w:sz w:val="20"/>
                <w:szCs w:val="20"/>
              </w:rPr>
            </w:pPr>
            <w:r w:rsidRPr="00871BC1">
              <w:rPr>
                <w:rFonts w:ascii="Times New Roman" w:eastAsia="ＭＳ 明朝" w:hAnsi="Times New Roman"/>
                <w:color w:val="000000" w:themeColor="text1"/>
                <w:sz w:val="20"/>
                <w:szCs w:val="20"/>
              </w:rPr>
              <w:t>A</w:t>
            </w:r>
          </w:p>
        </w:tc>
        <w:tc>
          <w:tcPr>
            <w:tcW w:w="814" w:type="dxa"/>
            <w:tcBorders>
              <w:left w:val="single" w:sz="4" w:space="0" w:color="FFFFFF" w:themeColor="background1"/>
              <w:bottom w:val="single" w:sz="4" w:space="0" w:color="FFFFFF" w:themeColor="background1"/>
              <w:right w:val="single" w:sz="4" w:space="0" w:color="FFFFFF" w:themeColor="background1"/>
            </w:tcBorders>
            <w:vAlign w:val="center"/>
          </w:tcPr>
          <w:p w14:paraId="339E40DA" w14:textId="77777777" w:rsidR="00842CCB" w:rsidRPr="00871BC1" w:rsidRDefault="00842CCB" w:rsidP="00922D0E">
            <w:pPr>
              <w:jc w:val="center"/>
              <w:rPr>
                <w:rFonts w:ascii="Times New Roman" w:eastAsia="ＭＳ 明朝" w:hAnsi="Times New Roman"/>
                <w:color w:val="000000" w:themeColor="text1"/>
                <w:sz w:val="20"/>
                <w:szCs w:val="20"/>
              </w:rPr>
            </w:pPr>
            <w:r w:rsidRPr="00871BC1">
              <w:rPr>
                <w:rFonts w:ascii="Times New Roman" w:eastAsia="ＭＳ 明朝" w:hAnsi="Times New Roman"/>
                <w:color w:val="000000" w:themeColor="text1"/>
                <w:sz w:val="20"/>
                <w:szCs w:val="20"/>
              </w:rPr>
              <w:t>13</w:t>
            </w:r>
          </w:p>
        </w:tc>
        <w:tc>
          <w:tcPr>
            <w:tcW w:w="664" w:type="dxa"/>
            <w:tcBorders>
              <w:left w:val="single" w:sz="4" w:space="0" w:color="FFFFFF" w:themeColor="background1"/>
              <w:bottom w:val="single" w:sz="4" w:space="0" w:color="FFFFFF" w:themeColor="background1"/>
              <w:right w:val="single" w:sz="4" w:space="0" w:color="FFFFFF" w:themeColor="background1"/>
            </w:tcBorders>
            <w:vAlign w:val="center"/>
          </w:tcPr>
          <w:p w14:paraId="592AB872" w14:textId="77777777" w:rsidR="00842CCB" w:rsidRPr="00871BC1" w:rsidRDefault="00842CCB" w:rsidP="00922D0E">
            <w:pPr>
              <w:jc w:val="center"/>
              <w:rPr>
                <w:rFonts w:ascii="Times New Roman" w:eastAsia="ＭＳ 明朝" w:hAnsi="Times New Roman"/>
                <w:color w:val="000000" w:themeColor="text1"/>
                <w:sz w:val="20"/>
                <w:szCs w:val="20"/>
              </w:rPr>
            </w:pPr>
            <w:r w:rsidRPr="00871BC1">
              <w:rPr>
                <w:rFonts w:ascii="Times New Roman" w:eastAsia="ＭＳ 明朝" w:hAnsi="Times New Roman"/>
                <w:color w:val="000000" w:themeColor="text1"/>
                <w:sz w:val="20"/>
                <w:szCs w:val="20"/>
              </w:rPr>
              <w:t>4</w:t>
            </w:r>
          </w:p>
        </w:tc>
        <w:tc>
          <w:tcPr>
            <w:tcW w:w="724" w:type="dxa"/>
            <w:tcBorders>
              <w:left w:val="single" w:sz="4" w:space="0" w:color="FFFFFF" w:themeColor="background1"/>
              <w:bottom w:val="single" w:sz="4" w:space="0" w:color="FFFFFF" w:themeColor="background1"/>
              <w:right w:val="single" w:sz="4" w:space="0" w:color="FFFFFF" w:themeColor="background1"/>
            </w:tcBorders>
            <w:vAlign w:val="center"/>
          </w:tcPr>
          <w:p w14:paraId="56F2D1AB" w14:textId="77777777" w:rsidR="00842CCB" w:rsidRPr="00871BC1" w:rsidRDefault="00842CCB" w:rsidP="00922D0E">
            <w:pPr>
              <w:jc w:val="center"/>
              <w:rPr>
                <w:rFonts w:ascii="Times New Roman" w:eastAsia="ＭＳ 明朝" w:hAnsi="Times New Roman"/>
                <w:color w:val="000000" w:themeColor="text1"/>
                <w:sz w:val="20"/>
                <w:szCs w:val="20"/>
              </w:rPr>
            </w:pPr>
            <w:r w:rsidRPr="00871BC1">
              <w:rPr>
                <w:rFonts w:ascii="Times New Roman" w:eastAsia="ＭＳ 明朝" w:hAnsi="Times New Roman"/>
                <w:color w:val="000000" w:themeColor="text1"/>
                <w:sz w:val="20"/>
                <w:szCs w:val="20"/>
              </w:rPr>
              <w:t>3.2</w:t>
            </w:r>
          </w:p>
        </w:tc>
        <w:tc>
          <w:tcPr>
            <w:tcW w:w="711" w:type="dxa"/>
            <w:tcBorders>
              <w:left w:val="single" w:sz="4" w:space="0" w:color="FFFFFF" w:themeColor="background1"/>
              <w:bottom w:val="single" w:sz="4" w:space="0" w:color="FFFFFF" w:themeColor="background1"/>
              <w:right w:val="single" w:sz="4" w:space="0" w:color="FFFFFF" w:themeColor="background1"/>
            </w:tcBorders>
            <w:vAlign w:val="center"/>
          </w:tcPr>
          <w:p w14:paraId="3C62684F" w14:textId="77777777" w:rsidR="00842CCB" w:rsidRPr="00871BC1" w:rsidRDefault="00842CCB" w:rsidP="00922D0E">
            <w:pPr>
              <w:jc w:val="center"/>
              <w:rPr>
                <w:rFonts w:ascii="Times New Roman" w:eastAsia="ＭＳ 明朝" w:hAnsi="Times New Roman"/>
                <w:color w:val="000000" w:themeColor="text1"/>
                <w:sz w:val="20"/>
                <w:szCs w:val="20"/>
              </w:rPr>
            </w:pPr>
            <w:r w:rsidRPr="00871BC1">
              <w:rPr>
                <w:rFonts w:ascii="Times New Roman" w:eastAsia="ＭＳ 明朝" w:hAnsi="Times New Roman"/>
                <w:color w:val="000000" w:themeColor="text1"/>
                <w:sz w:val="20"/>
                <w:szCs w:val="20"/>
              </w:rPr>
              <w:t>4.1</w:t>
            </w:r>
          </w:p>
        </w:tc>
        <w:tc>
          <w:tcPr>
            <w:tcW w:w="670" w:type="dxa"/>
            <w:tcBorders>
              <w:left w:val="single" w:sz="4" w:space="0" w:color="FFFFFF" w:themeColor="background1"/>
              <w:bottom w:val="single" w:sz="4" w:space="0" w:color="FFFFFF" w:themeColor="background1"/>
              <w:right w:val="single" w:sz="4" w:space="0" w:color="FFFFFF" w:themeColor="background1"/>
            </w:tcBorders>
            <w:vAlign w:val="center"/>
          </w:tcPr>
          <w:p w14:paraId="26487AB7" w14:textId="77777777" w:rsidR="00842CCB" w:rsidRPr="00871BC1" w:rsidRDefault="00842CCB" w:rsidP="00922D0E">
            <w:pPr>
              <w:jc w:val="center"/>
              <w:rPr>
                <w:rFonts w:ascii="Times New Roman" w:eastAsia="ＭＳ 明朝" w:hAnsi="Times New Roman"/>
                <w:color w:val="000000" w:themeColor="text1"/>
                <w:sz w:val="20"/>
                <w:szCs w:val="20"/>
              </w:rPr>
            </w:pPr>
            <w:r w:rsidRPr="00871BC1">
              <w:rPr>
                <w:rFonts w:ascii="Times New Roman" w:eastAsia="ＭＳ 明朝" w:hAnsi="Times New Roman"/>
                <w:color w:val="000000" w:themeColor="text1"/>
                <w:sz w:val="20"/>
                <w:szCs w:val="20"/>
              </w:rPr>
              <w:t>46</w:t>
            </w:r>
          </w:p>
        </w:tc>
        <w:tc>
          <w:tcPr>
            <w:tcW w:w="658" w:type="dxa"/>
            <w:tcBorders>
              <w:left w:val="single" w:sz="4" w:space="0" w:color="FFFFFF" w:themeColor="background1"/>
              <w:bottom w:val="single" w:sz="4" w:space="0" w:color="FFFFFF" w:themeColor="background1"/>
              <w:right w:val="single" w:sz="4" w:space="0" w:color="FFFFFF" w:themeColor="background1"/>
            </w:tcBorders>
            <w:vAlign w:val="center"/>
          </w:tcPr>
          <w:p w14:paraId="4598740E" w14:textId="77777777" w:rsidR="00842CCB" w:rsidRPr="00871BC1" w:rsidRDefault="00842CCB" w:rsidP="00922D0E">
            <w:pPr>
              <w:jc w:val="center"/>
              <w:rPr>
                <w:rFonts w:ascii="Times New Roman" w:eastAsia="ＭＳ 明朝" w:hAnsi="Times New Roman"/>
                <w:color w:val="000000" w:themeColor="text1"/>
                <w:sz w:val="20"/>
                <w:szCs w:val="20"/>
              </w:rPr>
            </w:pPr>
            <w:r w:rsidRPr="00871BC1">
              <w:rPr>
                <w:rFonts w:ascii="Times New Roman" w:eastAsia="ＭＳ 明朝" w:hAnsi="Times New Roman"/>
                <w:color w:val="000000" w:themeColor="text1"/>
                <w:sz w:val="20"/>
                <w:szCs w:val="20"/>
              </w:rPr>
              <w:t>59</w:t>
            </w:r>
          </w:p>
        </w:tc>
        <w:tc>
          <w:tcPr>
            <w:tcW w:w="685" w:type="dxa"/>
            <w:tcBorders>
              <w:left w:val="single" w:sz="4" w:space="0" w:color="FFFFFF" w:themeColor="background1"/>
              <w:bottom w:val="single" w:sz="4" w:space="0" w:color="FFFFFF" w:themeColor="background1"/>
              <w:right w:val="single" w:sz="4" w:space="0" w:color="FFFFFF" w:themeColor="background1"/>
            </w:tcBorders>
            <w:vAlign w:val="center"/>
          </w:tcPr>
          <w:p w14:paraId="04A9120F" w14:textId="77777777" w:rsidR="00842CCB" w:rsidRPr="00871BC1" w:rsidRDefault="00842CCB" w:rsidP="00922D0E">
            <w:pPr>
              <w:jc w:val="center"/>
              <w:rPr>
                <w:rFonts w:ascii="Times New Roman" w:eastAsia="ＭＳ 明朝" w:hAnsi="Times New Roman"/>
                <w:color w:val="000000" w:themeColor="text1"/>
                <w:sz w:val="20"/>
                <w:szCs w:val="20"/>
              </w:rPr>
            </w:pPr>
            <w:r w:rsidRPr="00871BC1">
              <w:rPr>
                <w:rFonts w:ascii="Times New Roman" w:eastAsia="ＭＳ 明朝" w:hAnsi="Times New Roman"/>
                <w:color w:val="000000" w:themeColor="text1"/>
                <w:sz w:val="20"/>
                <w:szCs w:val="20"/>
              </w:rPr>
              <w:t>30</w:t>
            </w:r>
          </w:p>
        </w:tc>
        <w:tc>
          <w:tcPr>
            <w:tcW w:w="668" w:type="dxa"/>
            <w:tcBorders>
              <w:left w:val="single" w:sz="4" w:space="0" w:color="FFFFFF" w:themeColor="background1"/>
              <w:bottom w:val="single" w:sz="4" w:space="0" w:color="FFFFFF" w:themeColor="background1"/>
              <w:right w:val="single" w:sz="4" w:space="0" w:color="FFFFFF" w:themeColor="background1"/>
            </w:tcBorders>
            <w:vAlign w:val="center"/>
          </w:tcPr>
          <w:p w14:paraId="65267C2C" w14:textId="77777777" w:rsidR="00842CCB" w:rsidRPr="00871BC1" w:rsidRDefault="00842CCB" w:rsidP="00922D0E">
            <w:pPr>
              <w:jc w:val="center"/>
              <w:rPr>
                <w:rFonts w:ascii="Times New Roman" w:eastAsia="ＭＳ 明朝" w:hAnsi="Times New Roman"/>
                <w:color w:val="000000" w:themeColor="text1"/>
                <w:sz w:val="20"/>
                <w:szCs w:val="20"/>
              </w:rPr>
            </w:pPr>
            <w:r w:rsidRPr="00871BC1">
              <w:rPr>
                <w:rFonts w:ascii="Times New Roman" w:eastAsia="ＭＳ 明朝" w:hAnsi="Times New Roman"/>
                <w:color w:val="000000" w:themeColor="text1"/>
                <w:sz w:val="20"/>
                <w:szCs w:val="20"/>
              </w:rPr>
              <w:t>40</w:t>
            </w:r>
          </w:p>
        </w:tc>
        <w:tc>
          <w:tcPr>
            <w:tcW w:w="640" w:type="dxa"/>
            <w:tcBorders>
              <w:left w:val="single" w:sz="4" w:space="0" w:color="FFFFFF" w:themeColor="background1"/>
              <w:bottom w:val="single" w:sz="4" w:space="0" w:color="FFFFFF" w:themeColor="background1"/>
              <w:right w:val="single" w:sz="4" w:space="0" w:color="FFFFFF" w:themeColor="background1"/>
            </w:tcBorders>
            <w:vAlign w:val="center"/>
          </w:tcPr>
          <w:p w14:paraId="1076A311" w14:textId="77777777" w:rsidR="00842CCB" w:rsidRPr="00871BC1" w:rsidRDefault="00842CCB" w:rsidP="00922D0E">
            <w:pPr>
              <w:jc w:val="center"/>
              <w:rPr>
                <w:rFonts w:ascii="Times New Roman" w:eastAsia="ＭＳ 明朝" w:hAnsi="Times New Roman"/>
                <w:color w:val="000000" w:themeColor="text1"/>
                <w:sz w:val="20"/>
                <w:szCs w:val="20"/>
              </w:rPr>
            </w:pPr>
            <w:r w:rsidRPr="00871BC1">
              <w:rPr>
                <w:rFonts w:ascii="Times New Roman" w:eastAsia="ＭＳ 明朝" w:hAnsi="Times New Roman"/>
                <w:color w:val="000000" w:themeColor="text1"/>
                <w:sz w:val="20"/>
                <w:szCs w:val="20"/>
              </w:rPr>
              <w:t>61</w:t>
            </w:r>
          </w:p>
        </w:tc>
        <w:tc>
          <w:tcPr>
            <w:tcW w:w="821" w:type="dxa"/>
            <w:tcBorders>
              <w:left w:val="single" w:sz="4" w:space="0" w:color="FFFFFF" w:themeColor="background1"/>
              <w:bottom w:val="single" w:sz="4" w:space="0" w:color="FFFFFF" w:themeColor="background1"/>
              <w:right w:val="single" w:sz="4" w:space="0" w:color="FFFFFF" w:themeColor="background1"/>
            </w:tcBorders>
            <w:vAlign w:val="center"/>
          </w:tcPr>
          <w:p w14:paraId="325A790D" w14:textId="77777777" w:rsidR="00842CCB" w:rsidRPr="00871BC1" w:rsidRDefault="00842CCB" w:rsidP="00922D0E">
            <w:pPr>
              <w:jc w:val="center"/>
              <w:rPr>
                <w:rFonts w:ascii="Times New Roman" w:eastAsia="ＭＳ 明朝" w:hAnsi="Times New Roman"/>
                <w:color w:val="000000" w:themeColor="text1"/>
                <w:sz w:val="20"/>
                <w:szCs w:val="20"/>
              </w:rPr>
            </w:pPr>
            <w:r w:rsidRPr="00871BC1">
              <w:rPr>
                <w:rFonts w:ascii="Times New Roman" w:eastAsia="ＭＳ 明朝" w:hAnsi="Times New Roman"/>
                <w:color w:val="000000" w:themeColor="text1"/>
                <w:sz w:val="20"/>
                <w:szCs w:val="20"/>
              </w:rPr>
              <w:t>76</w:t>
            </w:r>
          </w:p>
        </w:tc>
        <w:tc>
          <w:tcPr>
            <w:tcW w:w="459" w:type="dxa"/>
            <w:tcBorders>
              <w:left w:val="single" w:sz="4" w:space="0" w:color="FFFFFF" w:themeColor="background1"/>
              <w:bottom w:val="single" w:sz="4" w:space="0" w:color="FFFFFF" w:themeColor="background1"/>
              <w:right w:val="single" w:sz="4" w:space="0" w:color="FFFFFF" w:themeColor="background1"/>
            </w:tcBorders>
            <w:vAlign w:val="center"/>
          </w:tcPr>
          <w:p w14:paraId="53E2B233" w14:textId="77777777" w:rsidR="00842CCB" w:rsidRPr="00871BC1" w:rsidRDefault="00842CCB" w:rsidP="00922D0E">
            <w:pPr>
              <w:jc w:val="center"/>
              <w:rPr>
                <w:rFonts w:ascii="Times New Roman" w:eastAsia="ＭＳ 明朝" w:hAnsi="Times New Roman"/>
                <w:color w:val="000000" w:themeColor="text1"/>
                <w:sz w:val="20"/>
                <w:szCs w:val="20"/>
              </w:rPr>
            </w:pPr>
            <w:r w:rsidRPr="00871BC1">
              <w:rPr>
                <w:rFonts w:ascii="Times New Roman" w:eastAsia="ＭＳ 明朝" w:hAnsi="Times New Roman"/>
                <w:color w:val="000000" w:themeColor="text1"/>
                <w:sz w:val="20"/>
                <w:szCs w:val="20"/>
              </w:rPr>
              <w:t>38</w:t>
            </w:r>
          </w:p>
        </w:tc>
        <w:tc>
          <w:tcPr>
            <w:tcW w:w="640" w:type="dxa"/>
            <w:tcBorders>
              <w:left w:val="single" w:sz="4" w:space="0" w:color="FFFFFF" w:themeColor="background1"/>
              <w:bottom w:val="single" w:sz="4" w:space="0" w:color="FFFFFF" w:themeColor="background1"/>
              <w:right w:val="single" w:sz="4" w:space="0" w:color="FFFFFF" w:themeColor="background1"/>
            </w:tcBorders>
            <w:vAlign w:val="center"/>
          </w:tcPr>
          <w:p w14:paraId="3ADB3D7F" w14:textId="77777777" w:rsidR="00842CCB" w:rsidRPr="00871BC1" w:rsidRDefault="00842CCB" w:rsidP="00922D0E">
            <w:pPr>
              <w:jc w:val="center"/>
              <w:rPr>
                <w:rFonts w:ascii="Times New Roman" w:eastAsia="ＭＳ 明朝" w:hAnsi="Times New Roman"/>
                <w:color w:val="000000" w:themeColor="text1"/>
                <w:sz w:val="20"/>
                <w:szCs w:val="20"/>
              </w:rPr>
            </w:pPr>
            <w:r w:rsidRPr="00871BC1">
              <w:rPr>
                <w:rFonts w:ascii="Times New Roman" w:eastAsia="ＭＳ 明朝" w:hAnsi="Times New Roman"/>
                <w:color w:val="000000" w:themeColor="text1"/>
                <w:sz w:val="20"/>
                <w:szCs w:val="20"/>
              </w:rPr>
              <w:t>39</w:t>
            </w:r>
          </w:p>
        </w:tc>
      </w:tr>
      <w:tr w:rsidR="00842CCB" w:rsidRPr="00871BC1" w14:paraId="0B9E104B" w14:textId="77777777" w:rsidTr="00871BC1">
        <w:tc>
          <w:tcPr>
            <w:tcW w:w="5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66749D8" w14:textId="77777777" w:rsidR="00842CCB" w:rsidRPr="00871BC1" w:rsidRDefault="00842CCB" w:rsidP="00922D0E">
            <w:pPr>
              <w:rPr>
                <w:rFonts w:ascii="Times New Roman" w:eastAsia="ＭＳ 明朝" w:hAnsi="Times New Roman"/>
                <w:color w:val="000000" w:themeColor="text1"/>
                <w:sz w:val="20"/>
                <w:szCs w:val="20"/>
              </w:rPr>
            </w:pPr>
            <w:r w:rsidRPr="00871BC1">
              <w:rPr>
                <w:rFonts w:ascii="Times New Roman" w:eastAsia="ＭＳ 明朝" w:hAnsi="Times New Roman"/>
                <w:color w:val="000000" w:themeColor="text1"/>
                <w:sz w:val="20"/>
                <w:szCs w:val="20"/>
              </w:rPr>
              <w:t>B</w:t>
            </w:r>
          </w:p>
        </w:tc>
        <w:tc>
          <w:tcPr>
            <w:tcW w:w="8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388CE9F" w14:textId="77777777" w:rsidR="00842CCB" w:rsidRPr="00871BC1" w:rsidRDefault="00842CCB" w:rsidP="00922D0E">
            <w:pPr>
              <w:jc w:val="center"/>
              <w:rPr>
                <w:rFonts w:ascii="Times New Roman" w:eastAsia="ＭＳ 明朝" w:hAnsi="Times New Roman"/>
                <w:color w:val="000000" w:themeColor="text1"/>
                <w:sz w:val="20"/>
                <w:szCs w:val="20"/>
              </w:rPr>
            </w:pPr>
            <w:r w:rsidRPr="00871BC1">
              <w:rPr>
                <w:rFonts w:ascii="Times New Roman" w:eastAsia="ＭＳ 明朝" w:hAnsi="Times New Roman"/>
                <w:color w:val="000000" w:themeColor="text1"/>
                <w:sz w:val="20"/>
                <w:szCs w:val="20"/>
              </w:rPr>
              <w:t>15</w:t>
            </w:r>
          </w:p>
        </w:tc>
        <w:tc>
          <w:tcPr>
            <w:tcW w:w="6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26B537F" w14:textId="77777777" w:rsidR="00842CCB" w:rsidRPr="00871BC1" w:rsidRDefault="00842CCB" w:rsidP="00922D0E">
            <w:pPr>
              <w:jc w:val="center"/>
              <w:rPr>
                <w:rFonts w:ascii="Times New Roman" w:eastAsia="ＭＳ 明朝" w:hAnsi="Times New Roman"/>
                <w:color w:val="000000" w:themeColor="text1"/>
                <w:sz w:val="20"/>
                <w:szCs w:val="20"/>
              </w:rPr>
            </w:pPr>
            <w:r w:rsidRPr="00871BC1">
              <w:rPr>
                <w:rFonts w:ascii="Times New Roman" w:eastAsia="ＭＳ 明朝" w:hAnsi="Times New Roman"/>
                <w:color w:val="000000" w:themeColor="text1"/>
                <w:sz w:val="20"/>
                <w:szCs w:val="20"/>
              </w:rPr>
              <w:t>8</w:t>
            </w:r>
          </w:p>
        </w:tc>
        <w:tc>
          <w:tcPr>
            <w:tcW w:w="7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A6F0FA5" w14:textId="77777777" w:rsidR="00842CCB" w:rsidRPr="00871BC1" w:rsidRDefault="00842CCB" w:rsidP="00922D0E">
            <w:pPr>
              <w:jc w:val="center"/>
              <w:rPr>
                <w:rFonts w:ascii="Times New Roman" w:eastAsia="ＭＳ 明朝" w:hAnsi="Times New Roman"/>
                <w:color w:val="000000" w:themeColor="text1"/>
                <w:sz w:val="20"/>
                <w:szCs w:val="20"/>
              </w:rPr>
            </w:pPr>
            <w:r w:rsidRPr="00871BC1">
              <w:rPr>
                <w:rFonts w:ascii="Times New Roman" w:eastAsia="ＭＳ 明朝" w:hAnsi="Times New Roman"/>
                <w:color w:val="000000" w:themeColor="text1"/>
                <w:sz w:val="20"/>
                <w:szCs w:val="20"/>
              </w:rPr>
              <w:t>3.4</w:t>
            </w:r>
          </w:p>
        </w:tc>
        <w:tc>
          <w:tcPr>
            <w:tcW w:w="7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1B804FB" w14:textId="77777777" w:rsidR="00842CCB" w:rsidRPr="00871BC1" w:rsidRDefault="00842CCB" w:rsidP="00922D0E">
            <w:pPr>
              <w:jc w:val="center"/>
              <w:rPr>
                <w:rFonts w:ascii="Times New Roman" w:eastAsia="ＭＳ 明朝" w:hAnsi="Times New Roman"/>
                <w:color w:val="000000" w:themeColor="text1"/>
                <w:sz w:val="20"/>
                <w:szCs w:val="20"/>
              </w:rPr>
            </w:pPr>
            <w:r w:rsidRPr="00871BC1">
              <w:rPr>
                <w:rFonts w:ascii="Times New Roman" w:eastAsia="ＭＳ 明朝" w:hAnsi="Times New Roman"/>
                <w:color w:val="000000" w:themeColor="text1"/>
                <w:sz w:val="20"/>
                <w:szCs w:val="20"/>
              </w:rPr>
              <w:t>3.8</w:t>
            </w:r>
          </w:p>
        </w:tc>
        <w:tc>
          <w:tcPr>
            <w:tcW w:w="6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BA3FB6F" w14:textId="77777777" w:rsidR="00842CCB" w:rsidRPr="00871BC1" w:rsidRDefault="00842CCB" w:rsidP="00922D0E">
            <w:pPr>
              <w:jc w:val="center"/>
              <w:rPr>
                <w:rFonts w:ascii="Times New Roman" w:eastAsia="ＭＳ 明朝" w:hAnsi="Times New Roman"/>
                <w:color w:val="000000" w:themeColor="text1"/>
                <w:sz w:val="20"/>
                <w:szCs w:val="20"/>
              </w:rPr>
            </w:pPr>
            <w:r w:rsidRPr="00871BC1">
              <w:rPr>
                <w:rFonts w:ascii="Times New Roman" w:eastAsia="ＭＳ 明朝" w:hAnsi="Times New Roman"/>
                <w:color w:val="000000" w:themeColor="text1"/>
                <w:sz w:val="20"/>
                <w:szCs w:val="20"/>
              </w:rPr>
              <w:t>32</w:t>
            </w:r>
          </w:p>
        </w:tc>
        <w:tc>
          <w:tcPr>
            <w:tcW w:w="6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CF19A88" w14:textId="77777777" w:rsidR="00842CCB" w:rsidRPr="00871BC1" w:rsidRDefault="00842CCB" w:rsidP="00922D0E">
            <w:pPr>
              <w:jc w:val="center"/>
              <w:rPr>
                <w:rFonts w:ascii="Times New Roman" w:eastAsia="ＭＳ 明朝" w:hAnsi="Times New Roman"/>
                <w:color w:val="000000" w:themeColor="text1"/>
                <w:sz w:val="20"/>
                <w:szCs w:val="20"/>
              </w:rPr>
            </w:pPr>
            <w:r w:rsidRPr="00871BC1">
              <w:rPr>
                <w:rFonts w:ascii="Times New Roman" w:eastAsia="ＭＳ 明朝" w:hAnsi="Times New Roman"/>
                <w:color w:val="000000" w:themeColor="text1"/>
                <w:sz w:val="20"/>
                <w:szCs w:val="20"/>
              </w:rPr>
              <w:t>38</w:t>
            </w:r>
          </w:p>
        </w:tc>
        <w:tc>
          <w:tcPr>
            <w:tcW w:w="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BC218A3" w14:textId="77777777" w:rsidR="00842CCB" w:rsidRPr="00871BC1" w:rsidRDefault="00842CCB" w:rsidP="00922D0E">
            <w:pPr>
              <w:jc w:val="center"/>
              <w:rPr>
                <w:rFonts w:ascii="Times New Roman" w:eastAsia="ＭＳ 明朝" w:hAnsi="Times New Roman"/>
                <w:color w:val="000000" w:themeColor="text1"/>
                <w:sz w:val="20"/>
                <w:szCs w:val="20"/>
              </w:rPr>
            </w:pPr>
            <w:r w:rsidRPr="00871BC1">
              <w:rPr>
                <w:rFonts w:ascii="Times New Roman" w:eastAsia="ＭＳ 明朝" w:hAnsi="Times New Roman"/>
                <w:color w:val="000000" w:themeColor="text1"/>
                <w:sz w:val="20"/>
                <w:szCs w:val="20"/>
              </w:rPr>
              <w:t>29</w:t>
            </w:r>
          </w:p>
        </w:tc>
        <w:tc>
          <w:tcPr>
            <w:tcW w:w="6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0381F1F" w14:textId="77777777" w:rsidR="00842CCB" w:rsidRPr="00871BC1" w:rsidRDefault="00842CCB" w:rsidP="00922D0E">
            <w:pPr>
              <w:jc w:val="center"/>
              <w:rPr>
                <w:rFonts w:ascii="Times New Roman" w:eastAsia="ＭＳ 明朝" w:hAnsi="Times New Roman"/>
                <w:color w:val="000000" w:themeColor="text1"/>
                <w:sz w:val="20"/>
                <w:szCs w:val="20"/>
              </w:rPr>
            </w:pPr>
            <w:r w:rsidRPr="00871BC1">
              <w:rPr>
                <w:rFonts w:ascii="Times New Roman" w:eastAsia="ＭＳ 明朝" w:hAnsi="Times New Roman"/>
                <w:color w:val="000000" w:themeColor="text1"/>
                <w:sz w:val="20"/>
                <w:szCs w:val="20"/>
              </w:rPr>
              <w:t>43</w:t>
            </w:r>
          </w:p>
        </w:tc>
        <w:tc>
          <w:tcPr>
            <w:tcW w:w="6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40ED67B" w14:textId="77777777" w:rsidR="00842CCB" w:rsidRPr="00871BC1" w:rsidRDefault="00842CCB" w:rsidP="00922D0E">
            <w:pPr>
              <w:jc w:val="center"/>
              <w:rPr>
                <w:rFonts w:ascii="Times New Roman" w:eastAsia="ＭＳ 明朝" w:hAnsi="Times New Roman"/>
                <w:color w:val="000000" w:themeColor="text1"/>
                <w:sz w:val="20"/>
                <w:szCs w:val="20"/>
              </w:rPr>
            </w:pPr>
            <w:r w:rsidRPr="00871BC1">
              <w:rPr>
                <w:rFonts w:ascii="Times New Roman" w:eastAsia="ＭＳ 明朝" w:hAnsi="Times New Roman"/>
                <w:color w:val="000000" w:themeColor="text1"/>
                <w:sz w:val="20"/>
                <w:szCs w:val="20"/>
              </w:rPr>
              <w:t>65</w:t>
            </w:r>
          </w:p>
        </w:tc>
        <w:tc>
          <w:tcPr>
            <w:tcW w:w="8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8470DF1" w14:textId="77777777" w:rsidR="00842CCB" w:rsidRPr="00871BC1" w:rsidRDefault="00842CCB" w:rsidP="00922D0E">
            <w:pPr>
              <w:jc w:val="center"/>
              <w:rPr>
                <w:rFonts w:ascii="Times New Roman" w:eastAsia="ＭＳ 明朝" w:hAnsi="Times New Roman"/>
                <w:color w:val="000000" w:themeColor="text1"/>
                <w:sz w:val="20"/>
                <w:szCs w:val="20"/>
              </w:rPr>
            </w:pPr>
            <w:r w:rsidRPr="00871BC1">
              <w:rPr>
                <w:rFonts w:ascii="Times New Roman" w:eastAsia="ＭＳ 明朝" w:hAnsi="Times New Roman"/>
                <w:color w:val="000000" w:themeColor="text1"/>
                <w:sz w:val="20"/>
                <w:szCs w:val="20"/>
              </w:rPr>
              <w:t>83</w:t>
            </w:r>
          </w:p>
        </w:tc>
        <w:tc>
          <w:tcPr>
            <w:tcW w:w="4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8EEA78C" w14:textId="77777777" w:rsidR="00842CCB" w:rsidRPr="00871BC1" w:rsidRDefault="00842CCB" w:rsidP="00922D0E">
            <w:pPr>
              <w:jc w:val="center"/>
              <w:rPr>
                <w:rFonts w:ascii="Times New Roman" w:eastAsia="ＭＳ 明朝" w:hAnsi="Times New Roman"/>
                <w:color w:val="000000" w:themeColor="text1"/>
                <w:sz w:val="20"/>
                <w:szCs w:val="20"/>
              </w:rPr>
            </w:pPr>
            <w:r w:rsidRPr="00871BC1">
              <w:rPr>
                <w:rFonts w:ascii="Times New Roman" w:eastAsia="ＭＳ 明朝" w:hAnsi="Times New Roman"/>
                <w:color w:val="000000" w:themeColor="text1"/>
                <w:sz w:val="20"/>
                <w:szCs w:val="20"/>
              </w:rPr>
              <w:t>34</w:t>
            </w:r>
          </w:p>
        </w:tc>
        <w:tc>
          <w:tcPr>
            <w:tcW w:w="6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69E8D44" w14:textId="77777777" w:rsidR="00842CCB" w:rsidRPr="00871BC1" w:rsidRDefault="00842CCB" w:rsidP="00922D0E">
            <w:pPr>
              <w:jc w:val="center"/>
              <w:rPr>
                <w:rFonts w:ascii="Times New Roman" w:eastAsia="ＭＳ 明朝" w:hAnsi="Times New Roman"/>
                <w:color w:val="000000" w:themeColor="text1"/>
                <w:sz w:val="20"/>
                <w:szCs w:val="20"/>
              </w:rPr>
            </w:pPr>
            <w:r w:rsidRPr="00871BC1">
              <w:rPr>
                <w:rFonts w:ascii="Times New Roman" w:eastAsia="ＭＳ 明朝" w:hAnsi="Times New Roman"/>
                <w:color w:val="000000" w:themeColor="text1"/>
                <w:sz w:val="20"/>
                <w:szCs w:val="20"/>
              </w:rPr>
              <w:t>34</w:t>
            </w:r>
          </w:p>
        </w:tc>
      </w:tr>
      <w:tr w:rsidR="00842CCB" w:rsidRPr="00871BC1" w14:paraId="39C74854" w14:textId="77777777" w:rsidTr="00871BC1">
        <w:tc>
          <w:tcPr>
            <w:tcW w:w="566" w:type="dxa"/>
            <w:tcBorders>
              <w:top w:val="single" w:sz="4" w:space="0" w:color="FFFFFF" w:themeColor="background1"/>
              <w:left w:val="single" w:sz="4" w:space="0" w:color="FFFFFF" w:themeColor="background1"/>
              <w:right w:val="single" w:sz="4" w:space="0" w:color="FFFFFF" w:themeColor="background1"/>
            </w:tcBorders>
            <w:vAlign w:val="center"/>
          </w:tcPr>
          <w:p w14:paraId="49E3D5A0" w14:textId="77777777" w:rsidR="00842CCB" w:rsidRPr="00871BC1" w:rsidRDefault="00842CCB" w:rsidP="00922D0E">
            <w:pPr>
              <w:rPr>
                <w:rFonts w:ascii="Times New Roman" w:eastAsia="ＭＳ 明朝" w:hAnsi="Times New Roman"/>
                <w:color w:val="000000" w:themeColor="text1"/>
                <w:sz w:val="20"/>
                <w:szCs w:val="20"/>
              </w:rPr>
            </w:pPr>
            <w:r w:rsidRPr="00871BC1">
              <w:rPr>
                <w:rFonts w:ascii="Times New Roman" w:eastAsia="ＭＳ 明朝" w:hAnsi="Times New Roman"/>
                <w:color w:val="000000" w:themeColor="text1"/>
                <w:sz w:val="20"/>
                <w:szCs w:val="20"/>
              </w:rPr>
              <w:t>C</w:t>
            </w:r>
          </w:p>
        </w:tc>
        <w:tc>
          <w:tcPr>
            <w:tcW w:w="814" w:type="dxa"/>
            <w:tcBorders>
              <w:top w:val="single" w:sz="4" w:space="0" w:color="FFFFFF" w:themeColor="background1"/>
              <w:left w:val="single" w:sz="4" w:space="0" w:color="FFFFFF" w:themeColor="background1"/>
              <w:right w:val="single" w:sz="4" w:space="0" w:color="FFFFFF" w:themeColor="background1"/>
            </w:tcBorders>
            <w:vAlign w:val="center"/>
          </w:tcPr>
          <w:p w14:paraId="448746CC" w14:textId="77777777" w:rsidR="00842CCB" w:rsidRPr="00871BC1" w:rsidRDefault="00842CCB" w:rsidP="00922D0E">
            <w:pPr>
              <w:jc w:val="center"/>
              <w:rPr>
                <w:rFonts w:ascii="Times New Roman" w:eastAsia="ＭＳ 明朝" w:hAnsi="Times New Roman"/>
                <w:color w:val="000000" w:themeColor="text1"/>
                <w:sz w:val="20"/>
                <w:szCs w:val="20"/>
              </w:rPr>
            </w:pPr>
            <w:r w:rsidRPr="00871BC1">
              <w:rPr>
                <w:rFonts w:ascii="Times New Roman" w:eastAsia="ＭＳ 明朝" w:hAnsi="Times New Roman"/>
                <w:color w:val="000000" w:themeColor="text1"/>
                <w:sz w:val="20"/>
                <w:szCs w:val="20"/>
              </w:rPr>
              <w:t>16</w:t>
            </w:r>
          </w:p>
        </w:tc>
        <w:tc>
          <w:tcPr>
            <w:tcW w:w="664" w:type="dxa"/>
            <w:tcBorders>
              <w:top w:val="single" w:sz="4" w:space="0" w:color="FFFFFF" w:themeColor="background1"/>
              <w:left w:val="single" w:sz="4" w:space="0" w:color="FFFFFF" w:themeColor="background1"/>
              <w:right w:val="single" w:sz="4" w:space="0" w:color="FFFFFF" w:themeColor="background1"/>
            </w:tcBorders>
            <w:vAlign w:val="center"/>
          </w:tcPr>
          <w:p w14:paraId="14B3DAA0" w14:textId="77777777" w:rsidR="00842CCB" w:rsidRPr="00871BC1" w:rsidRDefault="00842CCB" w:rsidP="00922D0E">
            <w:pPr>
              <w:jc w:val="center"/>
              <w:rPr>
                <w:rFonts w:ascii="Times New Roman" w:eastAsia="ＭＳ 明朝" w:hAnsi="Times New Roman"/>
                <w:color w:val="000000" w:themeColor="text1"/>
                <w:sz w:val="20"/>
                <w:szCs w:val="20"/>
              </w:rPr>
            </w:pPr>
            <w:r w:rsidRPr="00871BC1">
              <w:rPr>
                <w:rFonts w:ascii="Times New Roman" w:eastAsia="ＭＳ 明朝" w:hAnsi="Times New Roman"/>
                <w:color w:val="000000" w:themeColor="text1"/>
                <w:sz w:val="20"/>
                <w:szCs w:val="20"/>
              </w:rPr>
              <w:t>20</w:t>
            </w:r>
          </w:p>
        </w:tc>
        <w:tc>
          <w:tcPr>
            <w:tcW w:w="724" w:type="dxa"/>
            <w:tcBorders>
              <w:top w:val="single" w:sz="4" w:space="0" w:color="FFFFFF" w:themeColor="background1"/>
              <w:left w:val="single" w:sz="4" w:space="0" w:color="FFFFFF" w:themeColor="background1"/>
              <w:right w:val="single" w:sz="4" w:space="0" w:color="FFFFFF" w:themeColor="background1"/>
            </w:tcBorders>
            <w:vAlign w:val="center"/>
          </w:tcPr>
          <w:p w14:paraId="52D6EFC9" w14:textId="77777777" w:rsidR="00842CCB" w:rsidRPr="00871BC1" w:rsidRDefault="00842CCB" w:rsidP="00922D0E">
            <w:pPr>
              <w:jc w:val="center"/>
              <w:rPr>
                <w:rFonts w:ascii="Times New Roman" w:eastAsia="ＭＳ 明朝" w:hAnsi="Times New Roman"/>
                <w:color w:val="000000" w:themeColor="text1"/>
                <w:sz w:val="20"/>
                <w:szCs w:val="20"/>
              </w:rPr>
            </w:pPr>
            <w:r w:rsidRPr="00871BC1">
              <w:rPr>
                <w:rFonts w:ascii="Times New Roman" w:eastAsia="ＭＳ 明朝" w:hAnsi="Times New Roman"/>
                <w:color w:val="000000" w:themeColor="text1"/>
                <w:sz w:val="20"/>
                <w:szCs w:val="20"/>
              </w:rPr>
              <w:t>2.6</w:t>
            </w:r>
          </w:p>
        </w:tc>
        <w:tc>
          <w:tcPr>
            <w:tcW w:w="711" w:type="dxa"/>
            <w:tcBorders>
              <w:top w:val="single" w:sz="4" w:space="0" w:color="FFFFFF" w:themeColor="background1"/>
              <w:left w:val="single" w:sz="4" w:space="0" w:color="FFFFFF" w:themeColor="background1"/>
              <w:right w:val="single" w:sz="4" w:space="0" w:color="FFFFFF" w:themeColor="background1"/>
            </w:tcBorders>
            <w:vAlign w:val="center"/>
          </w:tcPr>
          <w:p w14:paraId="1AB9CCAF" w14:textId="77777777" w:rsidR="00842CCB" w:rsidRPr="00871BC1" w:rsidRDefault="00842CCB" w:rsidP="00922D0E">
            <w:pPr>
              <w:jc w:val="center"/>
              <w:rPr>
                <w:rFonts w:ascii="Times New Roman" w:eastAsia="ＭＳ 明朝" w:hAnsi="Times New Roman"/>
                <w:color w:val="000000" w:themeColor="text1"/>
                <w:sz w:val="20"/>
                <w:szCs w:val="20"/>
              </w:rPr>
            </w:pPr>
            <w:r w:rsidRPr="00871BC1">
              <w:rPr>
                <w:rFonts w:ascii="Times New Roman" w:eastAsia="ＭＳ 明朝" w:hAnsi="Times New Roman"/>
                <w:color w:val="000000" w:themeColor="text1"/>
                <w:sz w:val="20"/>
                <w:szCs w:val="20"/>
              </w:rPr>
              <w:t>2.3</w:t>
            </w:r>
          </w:p>
        </w:tc>
        <w:tc>
          <w:tcPr>
            <w:tcW w:w="670" w:type="dxa"/>
            <w:tcBorders>
              <w:top w:val="single" w:sz="4" w:space="0" w:color="FFFFFF" w:themeColor="background1"/>
              <w:left w:val="single" w:sz="4" w:space="0" w:color="FFFFFF" w:themeColor="background1"/>
              <w:right w:val="single" w:sz="4" w:space="0" w:color="FFFFFF" w:themeColor="background1"/>
            </w:tcBorders>
            <w:vAlign w:val="center"/>
          </w:tcPr>
          <w:p w14:paraId="64EE272B" w14:textId="77777777" w:rsidR="00842CCB" w:rsidRPr="00871BC1" w:rsidRDefault="00842CCB" w:rsidP="00922D0E">
            <w:pPr>
              <w:jc w:val="center"/>
              <w:rPr>
                <w:rFonts w:ascii="Times New Roman" w:eastAsia="ＭＳ 明朝" w:hAnsi="Times New Roman"/>
                <w:color w:val="000000" w:themeColor="text1"/>
                <w:sz w:val="20"/>
                <w:szCs w:val="20"/>
              </w:rPr>
            </w:pPr>
            <w:r w:rsidRPr="00871BC1">
              <w:rPr>
                <w:rFonts w:ascii="Times New Roman" w:eastAsia="ＭＳ 明朝" w:hAnsi="Times New Roman"/>
                <w:color w:val="000000" w:themeColor="text1"/>
                <w:sz w:val="20"/>
                <w:szCs w:val="20"/>
              </w:rPr>
              <w:t>35</w:t>
            </w:r>
          </w:p>
        </w:tc>
        <w:tc>
          <w:tcPr>
            <w:tcW w:w="658" w:type="dxa"/>
            <w:tcBorders>
              <w:top w:val="single" w:sz="4" w:space="0" w:color="FFFFFF" w:themeColor="background1"/>
              <w:left w:val="single" w:sz="4" w:space="0" w:color="FFFFFF" w:themeColor="background1"/>
              <w:right w:val="single" w:sz="4" w:space="0" w:color="FFFFFF" w:themeColor="background1"/>
            </w:tcBorders>
            <w:vAlign w:val="center"/>
          </w:tcPr>
          <w:p w14:paraId="1F619568" w14:textId="77777777" w:rsidR="00842CCB" w:rsidRPr="00871BC1" w:rsidRDefault="00842CCB" w:rsidP="00922D0E">
            <w:pPr>
              <w:jc w:val="center"/>
              <w:rPr>
                <w:rFonts w:ascii="Times New Roman" w:eastAsia="ＭＳ 明朝" w:hAnsi="Times New Roman"/>
                <w:color w:val="000000" w:themeColor="text1"/>
                <w:sz w:val="20"/>
                <w:szCs w:val="20"/>
              </w:rPr>
            </w:pPr>
            <w:r w:rsidRPr="00871BC1">
              <w:rPr>
                <w:rFonts w:ascii="Times New Roman" w:eastAsia="ＭＳ 明朝" w:hAnsi="Times New Roman"/>
                <w:color w:val="000000" w:themeColor="text1"/>
                <w:sz w:val="20"/>
                <w:szCs w:val="20"/>
              </w:rPr>
              <w:t>38</w:t>
            </w:r>
          </w:p>
        </w:tc>
        <w:tc>
          <w:tcPr>
            <w:tcW w:w="685" w:type="dxa"/>
            <w:tcBorders>
              <w:top w:val="single" w:sz="4" w:space="0" w:color="FFFFFF" w:themeColor="background1"/>
              <w:left w:val="single" w:sz="4" w:space="0" w:color="FFFFFF" w:themeColor="background1"/>
              <w:right w:val="single" w:sz="4" w:space="0" w:color="FFFFFF" w:themeColor="background1"/>
            </w:tcBorders>
            <w:vAlign w:val="center"/>
          </w:tcPr>
          <w:p w14:paraId="7DAD8920" w14:textId="77777777" w:rsidR="00842CCB" w:rsidRPr="00871BC1" w:rsidRDefault="00842CCB" w:rsidP="00922D0E">
            <w:pPr>
              <w:jc w:val="center"/>
              <w:rPr>
                <w:rFonts w:ascii="Times New Roman" w:eastAsia="ＭＳ 明朝" w:hAnsi="Times New Roman"/>
                <w:color w:val="000000" w:themeColor="text1"/>
                <w:sz w:val="20"/>
                <w:szCs w:val="20"/>
              </w:rPr>
            </w:pPr>
            <w:r w:rsidRPr="00871BC1">
              <w:rPr>
                <w:rFonts w:ascii="Times New Roman" w:eastAsia="ＭＳ 明朝" w:hAnsi="Times New Roman"/>
                <w:color w:val="000000" w:themeColor="text1"/>
                <w:sz w:val="20"/>
                <w:szCs w:val="20"/>
              </w:rPr>
              <w:t>23</w:t>
            </w:r>
          </w:p>
        </w:tc>
        <w:tc>
          <w:tcPr>
            <w:tcW w:w="668" w:type="dxa"/>
            <w:tcBorders>
              <w:top w:val="single" w:sz="4" w:space="0" w:color="FFFFFF" w:themeColor="background1"/>
              <w:left w:val="single" w:sz="4" w:space="0" w:color="FFFFFF" w:themeColor="background1"/>
              <w:right w:val="single" w:sz="4" w:space="0" w:color="FFFFFF" w:themeColor="background1"/>
            </w:tcBorders>
            <w:vAlign w:val="center"/>
          </w:tcPr>
          <w:p w14:paraId="0572825F" w14:textId="77777777" w:rsidR="00842CCB" w:rsidRPr="00871BC1" w:rsidRDefault="00842CCB" w:rsidP="00922D0E">
            <w:pPr>
              <w:jc w:val="center"/>
              <w:rPr>
                <w:rFonts w:ascii="Times New Roman" w:eastAsia="ＭＳ 明朝" w:hAnsi="Times New Roman"/>
                <w:color w:val="000000" w:themeColor="text1"/>
                <w:sz w:val="20"/>
                <w:szCs w:val="20"/>
              </w:rPr>
            </w:pPr>
            <w:r w:rsidRPr="00871BC1">
              <w:rPr>
                <w:rFonts w:ascii="Times New Roman" w:eastAsia="ＭＳ 明朝" w:hAnsi="Times New Roman"/>
                <w:color w:val="000000" w:themeColor="text1"/>
                <w:sz w:val="20"/>
                <w:szCs w:val="20"/>
              </w:rPr>
              <w:t>19</w:t>
            </w:r>
          </w:p>
        </w:tc>
        <w:tc>
          <w:tcPr>
            <w:tcW w:w="640" w:type="dxa"/>
            <w:tcBorders>
              <w:top w:val="single" w:sz="4" w:space="0" w:color="FFFFFF" w:themeColor="background1"/>
              <w:left w:val="single" w:sz="4" w:space="0" w:color="FFFFFF" w:themeColor="background1"/>
              <w:right w:val="single" w:sz="4" w:space="0" w:color="FFFFFF" w:themeColor="background1"/>
            </w:tcBorders>
            <w:vAlign w:val="center"/>
          </w:tcPr>
          <w:p w14:paraId="15001FA6" w14:textId="77777777" w:rsidR="00842CCB" w:rsidRPr="00871BC1" w:rsidRDefault="00842CCB" w:rsidP="00922D0E">
            <w:pPr>
              <w:jc w:val="center"/>
              <w:rPr>
                <w:rFonts w:ascii="Times New Roman" w:eastAsia="ＭＳ 明朝" w:hAnsi="Times New Roman"/>
                <w:color w:val="000000" w:themeColor="text1"/>
                <w:sz w:val="20"/>
                <w:szCs w:val="20"/>
              </w:rPr>
            </w:pPr>
            <w:r w:rsidRPr="00871BC1">
              <w:rPr>
                <w:rFonts w:ascii="Times New Roman" w:eastAsia="ＭＳ 明朝" w:hAnsi="Times New Roman"/>
                <w:color w:val="000000" w:themeColor="text1"/>
                <w:sz w:val="20"/>
                <w:szCs w:val="20"/>
              </w:rPr>
              <w:t>68</w:t>
            </w:r>
          </w:p>
        </w:tc>
        <w:tc>
          <w:tcPr>
            <w:tcW w:w="821" w:type="dxa"/>
            <w:tcBorders>
              <w:top w:val="single" w:sz="4" w:space="0" w:color="FFFFFF" w:themeColor="background1"/>
              <w:left w:val="single" w:sz="4" w:space="0" w:color="FFFFFF" w:themeColor="background1"/>
              <w:right w:val="single" w:sz="4" w:space="0" w:color="FFFFFF" w:themeColor="background1"/>
            </w:tcBorders>
            <w:vAlign w:val="center"/>
          </w:tcPr>
          <w:p w14:paraId="40CAF26E" w14:textId="77777777" w:rsidR="00842CCB" w:rsidRPr="00871BC1" w:rsidRDefault="00842CCB" w:rsidP="00922D0E">
            <w:pPr>
              <w:jc w:val="center"/>
              <w:rPr>
                <w:rFonts w:ascii="Times New Roman" w:eastAsia="ＭＳ 明朝" w:hAnsi="Times New Roman"/>
                <w:color w:val="000000" w:themeColor="text1"/>
                <w:sz w:val="20"/>
                <w:szCs w:val="20"/>
              </w:rPr>
            </w:pPr>
            <w:r w:rsidRPr="00871BC1">
              <w:rPr>
                <w:rFonts w:ascii="Times New Roman" w:eastAsia="ＭＳ 明朝" w:hAnsi="Times New Roman"/>
                <w:color w:val="000000" w:themeColor="text1"/>
                <w:sz w:val="20"/>
                <w:szCs w:val="20"/>
              </w:rPr>
              <w:t>58</w:t>
            </w:r>
          </w:p>
        </w:tc>
        <w:tc>
          <w:tcPr>
            <w:tcW w:w="459" w:type="dxa"/>
            <w:tcBorders>
              <w:top w:val="single" w:sz="4" w:space="0" w:color="FFFFFF" w:themeColor="background1"/>
              <w:left w:val="single" w:sz="4" w:space="0" w:color="FFFFFF" w:themeColor="background1"/>
              <w:right w:val="single" w:sz="4" w:space="0" w:color="FFFFFF" w:themeColor="background1"/>
            </w:tcBorders>
            <w:vAlign w:val="center"/>
          </w:tcPr>
          <w:p w14:paraId="44C3389B" w14:textId="77777777" w:rsidR="00842CCB" w:rsidRPr="00871BC1" w:rsidRDefault="00842CCB" w:rsidP="00922D0E">
            <w:pPr>
              <w:jc w:val="center"/>
              <w:rPr>
                <w:rFonts w:ascii="Times New Roman" w:eastAsia="ＭＳ 明朝" w:hAnsi="Times New Roman"/>
                <w:color w:val="000000" w:themeColor="text1"/>
                <w:sz w:val="20"/>
                <w:szCs w:val="20"/>
              </w:rPr>
            </w:pPr>
            <w:r w:rsidRPr="00871BC1">
              <w:rPr>
                <w:rFonts w:ascii="Times New Roman" w:eastAsia="ＭＳ 明朝" w:hAnsi="Times New Roman"/>
                <w:color w:val="000000" w:themeColor="text1"/>
                <w:sz w:val="20"/>
                <w:szCs w:val="20"/>
              </w:rPr>
              <w:t>36</w:t>
            </w:r>
          </w:p>
        </w:tc>
        <w:tc>
          <w:tcPr>
            <w:tcW w:w="640" w:type="dxa"/>
            <w:tcBorders>
              <w:top w:val="single" w:sz="4" w:space="0" w:color="FFFFFF" w:themeColor="background1"/>
              <w:left w:val="single" w:sz="4" w:space="0" w:color="FFFFFF" w:themeColor="background1"/>
              <w:right w:val="single" w:sz="4" w:space="0" w:color="FFFFFF" w:themeColor="background1"/>
            </w:tcBorders>
            <w:vAlign w:val="center"/>
          </w:tcPr>
          <w:p w14:paraId="105F7990" w14:textId="77777777" w:rsidR="00842CCB" w:rsidRPr="00871BC1" w:rsidRDefault="00842CCB" w:rsidP="00922D0E">
            <w:pPr>
              <w:jc w:val="center"/>
              <w:rPr>
                <w:rFonts w:ascii="Times New Roman" w:eastAsia="ＭＳ 明朝" w:hAnsi="Times New Roman"/>
                <w:color w:val="000000" w:themeColor="text1"/>
                <w:sz w:val="20"/>
                <w:szCs w:val="20"/>
              </w:rPr>
            </w:pPr>
            <w:r w:rsidRPr="00871BC1">
              <w:rPr>
                <w:rFonts w:ascii="Times New Roman" w:eastAsia="ＭＳ 明朝" w:hAnsi="Times New Roman"/>
                <w:color w:val="000000" w:themeColor="text1"/>
                <w:sz w:val="20"/>
                <w:szCs w:val="20"/>
              </w:rPr>
              <w:t>34</w:t>
            </w:r>
          </w:p>
        </w:tc>
      </w:tr>
    </w:tbl>
    <w:p w14:paraId="2D2E8F24" w14:textId="77777777" w:rsidR="00842CCB" w:rsidRPr="00871BC1" w:rsidRDefault="00842CCB" w:rsidP="00842CCB">
      <w:pPr>
        <w:rPr>
          <w:rFonts w:ascii="Times New Roman" w:eastAsia="ＭＳ 明朝" w:hAnsi="Times New Roman"/>
          <w:color w:val="000000" w:themeColor="text1"/>
          <w:sz w:val="22"/>
        </w:rPr>
      </w:pPr>
    </w:p>
    <w:p w14:paraId="6E361CA3" w14:textId="77777777" w:rsidR="00842CCB" w:rsidRPr="00871BC1" w:rsidRDefault="00842CCB" w:rsidP="00842CCB">
      <w:pPr>
        <w:widowControl/>
        <w:jc w:val="left"/>
        <w:rPr>
          <w:rFonts w:ascii="Times New Roman" w:eastAsia="ＭＳ 明朝" w:hAnsi="Times New Roman"/>
          <w:color w:val="000000" w:themeColor="text1"/>
          <w:sz w:val="22"/>
        </w:rPr>
      </w:pPr>
      <w:r w:rsidRPr="00871BC1">
        <w:rPr>
          <w:rFonts w:ascii="Times New Roman" w:eastAsia="ＭＳ 明朝" w:hAnsi="Times New Roman"/>
          <w:color w:val="000000" w:themeColor="text1"/>
          <w:sz w:val="22"/>
        </w:rPr>
        <w:br w:type="page"/>
      </w:r>
    </w:p>
    <w:p w14:paraId="2CF57AC6" w14:textId="77777777" w:rsidR="00842CCB" w:rsidRPr="00871BC1" w:rsidRDefault="00842CCB" w:rsidP="00842CCB">
      <w:pPr>
        <w:rPr>
          <w:rFonts w:ascii="Times New Roman" w:eastAsia="ＭＳ 明朝" w:hAnsi="Times New Roman"/>
          <w:color w:val="000000" w:themeColor="text1"/>
          <w:sz w:val="22"/>
        </w:rPr>
      </w:pPr>
      <w:r w:rsidRPr="00871BC1">
        <w:rPr>
          <w:rFonts w:ascii="Times New Roman" w:eastAsia="ＭＳ 明朝" w:hAnsi="Times New Roman"/>
          <w:noProof/>
          <w:color w:val="000000" w:themeColor="text1"/>
          <w:sz w:val="22"/>
        </w:rPr>
        <w:lastRenderedPageBreak/>
        <w:drawing>
          <wp:inline distT="0" distB="0" distL="0" distR="0" wp14:anchorId="1FBEAC55" wp14:editId="70E5F498">
            <wp:extent cx="5405433" cy="4766153"/>
            <wp:effectExtent l="0" t="0" r="5080" b="0"/>
            <wp:docPr id="2" name="図 2" descr="GHQ12の結果&#10;事例A　13から４&#10;事例B　15から8&#10;事例C　16から20&#10;WHOQOL26の結果&#10;事例A　3.2から4.1&#10;事例B　3.4から3.8&#10;事例C　2.6から2.3&#10;GSESの結果&#10;事例A　46から59&#10;事例B　32から38&#10;事例C　35から38&#10;sass-jの結果&#10;事例A　30から40&#10;事例B　29から43&#10;事例C　23から19&#10;大学生ソーシャルサポート尺度の結果&#10;事例A　61から76&#10;事例B　65から83&#10;事例C　68から58&#10;AQの結果&#10;事例A　38から39&#10;事例B　34から34&#10;事例C　36から34" title="各評価尺度の変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07617" cy="4768079"/>
                    </a:xfrm>
                    <a:prstGeom prst="rect">
                      <a:avLst/>
                    </a:prstGeom>
                    <a:noFill/>
                    <a:ln>
                      <a:noFill/>
                    </a:ln>
                  </pic:spPr>
                </pic:pic>
              </a:graphicData>
            </a:graphic>
          </wp:inline>
        </w:drawing>
      </w:r>
    </w:p>
    <w:p w14:paraId="6073C470" w14:textId="77777777" w:rsidR="00842CCB" w:rsidRPr="00842CCB" w:rsidRDefault="00842CCB" w:rsidP="00842CCB">
      <w:pPr>
        <w:pStyle w:val="1"/>
        <w:jc w:val="center"/>
        <w:rPr>
          <w:sz w:val="14"/>
          <w:szCs w:val="14"/>
        </w:rPr>
      </w:pPr>
      <w:r w:rsidRPr="00871BC1">
        <w:t>Fig. 1</w:t>
      </w:r>
      <w:r w:rsidRPr="00871BC1">
        <w:rPr>
          <w:rFonts w:hint="eastAsia"/>
        </w:rPr>
        <w:t xml:space="preserve">　</w:t>
      </w:r>
      <w:r w:rsidRPr="00871BC1">
        <w:t>各評価尺度の変化</w:t>
      </w:r>
    </w:p>
    <w:p w14:paraId="5443D39A" w14:textId="77777777" w:rsidR="00842CCB" w:rsidRPr="00842CCB" w:rsidRDefault="00842CCB" w:rsidP="00842CCB">
      <w:pPr>
        <w:rPr>
          <w:rFonts w:ascii="Times New Roman" w:eastAsia="ＭＳ 明朝" w:hAnsi="Times New Roman"/>
          <w:color w:val="000000" w:themeColor="text1"/>
          <w:sz w:val="22"/>
        </w:rPr>
      </w:pPr>
    </w:p>
    <w:p w14:paraId="79788622" w14:textId="0096D319" w:rsidR="00842CCB" w:rsidRPr="00842CCB" w:rsidRDefault="00842CCB" w:rsidP="00842CCB">
      <w:pPr>
        <w:widowControl/>
        <w:jc w:val="left"/>
        <w:rPr>
          <w:rFonts w:ascii="Times New Roman" w:eastAsia="ＭＳ 明朝" w:hAnsi="Times New Roman"/>
          <w:color w:val="000000" w:themeColor="text1"/>
          <w:sz w:val="22"/>
        </w:rPr>
      </w:pPr>
    </w:p>
    <w:p w14:paraId="209A8CA2" w14:textId="77777777" w:rsidR="006E019F" w:rsidRPr="00297A17" w:rsidRDefault="006E019F">
      <w:pPr>
        <w:rPr>
          <w:rFonts w:ascii="Times New Roman" w:eastAsia="ＭＳ 明朝" w:hAnsi="Times New Roman"/>
          <w:color w:val="000000" w:themeColor="text1"/>
          <w:sz w:val="22"/>
        </w:rPr>
      </w:pPr>
    </w:p>
    <w:sectPr w:rsidR="006E019F" w:rsidRPr="00297A17" w:rsidSect="00AA018F">
      <w:type w:val="continuous"/>
      <w:pgSz w:w="11906" w:h="16838" w:code="9"/>
      <w:pgMar w:top="1985" w:right="1701" w:bottom="1701" w:left="1701" w:header="851" w:footer="992" w:gutter="0"/>
      <w:cols w:space="425"/>
      <w:docGrid w:type="linesAndChars" w:linePitch="365" w:charSpace="53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3EB5D1" w14:textId="77777777" w:rsidR="008358E1" w:rsidRDefault="008358E1">
      <w:r>
        <w:separator/>
      </w:r>
    </w:p>
  </w:endnote>
  <w:endnote w:type="continuationSeparator" w:id="0">
    <w:p w14:paraId="075DC267" w14:textId="77777777" w:rsidR="008358E1" w:rsidRDefault="00835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TC-30ea30e530a6*B+Bold*0020*Ti">
    <w:altName w:val="Arial Unicode MS"/>
    <w:panose1 w:val="00000000000000000000"/>
    <w:charset w:val="80"/>
    <w:family w:val="auto"/>
    <w:notTrueType/>
    <w:pitch w:val="default"/>
    <w:sig w:usb0="00000001" w:usb1="08070000" w:usb2="00000010" w:usb3="00000000" w:csb0="00020000" w:csb1="00000000"/>
  </w:font>
  <w:font w:name="TsukuGoPro-B">
    <w:altName w:val="Arial Unicode MS"/>
    <w:panose1 w:val="00000000000000000000"/>
    <w:charset w:val="80"/>
    <w:family w:val="auto"/>
    <w:notTrueType/>
    <w:pitch w:val="default"/>
    <w:sig w:usb0="00000001" w:usb1="08070000" w:usb2="00000010" w:usb3="00000000" w:csb0="00020000" w:csb1="00000000"/>
  </w:font>
  <w:font w:name="KozMinPr6N-Regular">
    <w:altName w:val="Arial Unicode MS"/>
    <w:panose1 w:val="00000000000000000000"/>
    <w:charset w:val="80"/>
    <w:family w:val="auto"/>
    <w:notTrueType/>
    <w:pitch w:val="default"/>
    <w:sig w:usb0="00000001" w:usb1="08070000" w:usb2="00000010" w:usb3="00000000" w:csb0="00020000" w:csb1="00000000"/>
  </w:font>
  <w:font w:name="ATC-30ea30e530a6*L+TimesNewRoma">
    <w:altName w:val="Arial Unicode MS"/>
    <w:panose1 w:val="00000000000000000000"/>
    <w:charset w:val="80"/>
    <w:family w:val="auto"/>
    <w:notTrueType/>
    <w:pitch w:val="default"/>
    <w:sig w:usb0="00000001" w:usb1="08070000" w:usb2="00000010" w:usb3="00000000" w:csb0="00020000" w:csb1="00000000"/>
  </w:font>
  <w:font w:name="TimesNewRomanPS-ItalicMT">
    <w:altName w:val="Times New Roman"/>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8805028"/>
      <w:docPartObj>
        <w:docPartGallery w:val="AutoText"/>
      </w:docPartObj>
    </w:sdtPr>
    <w:sdtEndPr/>
    <w:sdtContent>
      <w:p w14:paraId="36720F10" w14:textId="507E2337" w:rsidR="00C237CE" w:rsidRDefault="00C237CE">
        <w:pPr>
          <w:pStyle w:val="a3"/>
          <w:jc w:val="center"/>
        </w:pPr>
        <w:r>
          <w:fldChar w:fldCharType="begin"/>
        </w:r>
        <w:r>
          <w:instrText>PAGE   \* MERGEFORMAT</w:instrText>
        </w:r>
        <w:r>
          <w:fldChar w:fldCharType="separate"/>
        </w:r>
        <w:r w:rsidR="00871BC1" w:rsidRPr="00871BC1">
          <w:rPr>
            <w:noProof/>
            <w:lang w:val="ja-JP"/>
          </w:rPr>
          <w:t>15</w:t>
        </w:r>
        <w:r>
          <w:fldChar w:fldCharType="end"/>
        </w:r>
      </w:p>
    </w:sdtContent>
  </w:sdt>
  <w:p w14:paraId="50B8AF47" w14:textId="77777777" w:rsidR="00C237CE" w:rsidRDefault="00C237C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5EF3EB" w14:textId="77777777" w:rsidR="008358E1" w:rsidRDefault="008358E1">
      <w:r>
        <w:separator/>
      </w:r>
    </w:p>
  </w:footnote>
  <w:footnote w:type="continuationSeparator" w:id="0">
    <w:p w14:paraId="7B2BEEE8" w14:textId="77777777" w:rsidR="008358E1" w:rsidRDefault="008358E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sayuki Ide">
    <w15:presenceInfo w15:providerId="None" w15:userId="Masayuki I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bordersDoNotSurroundHeader/>
  <w:bordersDoNotSurroundFooter/>
  <w:proofState w:spelling="clean" w:grammar="dirty"/>
  <w:doNotTrackFormatting/>
  <w:defaultTabStop w:val="839"/>
  <w:drawingGridHorizontalSpacing w:val="213"/>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4AF"/>
    <w:rsid w:val="0000379E"/>
    <w:rsid w:val="000078F8"/>
    <w:rsid w:val="00017F7A"/>
    <w:rsid w:val="000203C6"/>
    <w:rsid w:val="000209DF"/>
    <w:rsid w:val="00022A66"/>
    <w:rsid w:val="0002456E"/>
    <w:rsid w:val="0002517A"/>
    <w:rsid w:val="00035A7D"/>
    <w:rsid w:val="000376FC"/>
    <w:rsid w:val="00040432"/>
    <w:rsid w:val="00055F50"/>
    <w:rsid w:val="00066841"/>
    <w:rsid w:val="00070BF2"/>
    <w:rsid w:val="000738BE"/>
    <w:rsid w:val="00083FBA"/>
    <w:rsid w:val="00097FCF"/>
    <w:rsid w:val="000B17AC"/>
    <w:rsid w:val="000B23EB"/>
    <w:rsid w:val="000B3AC1"/>
    <w:rsid w:val="000B512D"/>
    <w:rsid w:val="000B695B"/>
    <w:rsid w:val="000C1627"/>
    <w:rsid w:val="000C4B0E"/>
    <w:rsid w:val="000C5EA0"/>
    <w:rsid w:val="000D00C1"/>
    <w:rsid w:val="000D3C71"/>
    <w:rsid w:val="000E2ECD"/>
    <w:rsid w:val="000F2D6D"/>
    <w:rsid w:val="000F5E2E"/>
    <w:rsid w:val="000F734D"/>
    <w:rsid w:val="00103136"/>
    <w:rsid w:val="00103768"/>
    <w:rsid w:val="001166FF"/>
    <w:rsid w:val="00130E33"/>
    <w:rsid w:val="00134A34"/>
    <w:rsid w:val="0013708A"/>
    <w:rsid w:val="00140070"/>
    <w:rsid w:val="00141E62"/>
    <w:rsid w:val="00146BF5"/>
    <w:rsid w:val="00147647"/>
    <w:rsid w:val="00150530"/>
    <w:rsid w:val="00151BCF"/>
    <w:rsid w:val="0015220C"/>
    <w:rsid w:val="00153FD8"/>
    <w:rsid w:val="00157B1E"/>
    <w:rsid w:val="001638C8"/>
    <w:rsid w:val="001823B4"/>
    <w:rsid w:val="001866C0"/>
    <w:rsid w:val="0019095E"/>
    <w:rsid w:val="0019489C"/>
    <w:rsid w:val="001B2CBD"/>
    <w:rsid w:val="001B2DEE"/>
    <w:rsid w:val="001B762C"/>
    <w:rsid w:val="001C3302"/>
    <w:rsid w:val="001C739C"/>
    <w:rsid w:val="001D3AEC"/>
    <w:rsid w:val="001E64FC"/>
    <w:rsid w:val="001F0A9A"/>
    <w:rsid w:val="001F45E0"/>
    <w:rsid w:val="001F533F"/>
    <w:rsid w:val="00200719"/>
    <w:rsid w:val="00217330"/>
    <w:rsid w:val="00217F9E"/>
    <w:rsid w:val="00226104"/>
    <w:rsid w:val="002261A0"/>
    <w:rsid w:val="00232158"/>
    <w:rsid w:val="0024281F"/>
    <w:rsid w:val="0024474E"/>
    <w:rsid w:val="00247FAB"/>
    <w:rsid w:val="0025285F"/>
    <w:rsid w:val="00263A49"/>
    <w:rsid w:val="00264EB4"/>
    <w:rsid w:val="002657DC"/>
    <w:rsid w:val="00267908"/>
    <w:rsid w:val="002700E2"/>
    <w:rsid w:val="00272C6E"/>
    <w:rsid w:val="00280C1F"/>
    <w:rsid w:val="002922D3"/>
    <w:rsid w:val="00296776"/>
    <w:rsid w:val="00297A17"/>
    <w:rsid w:val="002B0C9D"/>
    <w:rsid w:val="002D281C"/>
    <w:rsid w:val="002D316B"/>
    <w:rsid w:val="002E04BD"/>
    <w:rsid w:val="002E2889"/>
    <w:rsid w:val="00300B52"/>
    <w:rsid w:val="00301CAF"/>
    <w:rsid w:val="00304C4D"/>
    <w:rsid w:val="003056E4"/>
    <w:rsid w:val="003060DC"/>
    <w:rsid w:val="00306716"/>
    <w:rsid w:val="003123F6"/>
    <w:rsid w:val="00312935"/>
    <w:rsid w:val="003149FD"/>
    <w:rsid w:val="00316BD7"/>
    <w:rsid w:val="00324237"/>
    <w:rsid w:val="00327287"/>
    <w:rsid w:val="00335A18"/>
    <w:rsid w:val="00336FD8"/>
    <w:rsid w:val="00344DDB"/>
    <w:rsid w:val="00360F21"/>
    <w:rsid w:val="00364F8A"/>
    <w:rsid w:val="00365808"/>
    <w:rsid w:val="00370010"/>
    <w:rsid w:val="003755CF"/>
    <w:rsid w:val="003A5E78"/>
    <w:rsid w:val="003A631C"/>
    <w:rsid w:val="003A6F08"/>
    <w:rsid w:val="003B129B"/>
    <w:rsid w:val="003D0289"/>
    <w:rsid w:val="003D63D9"/>
    <w:rsid w:val="003D78F0"/>
    <w:rsid w:val="003E3779"/>
    <w:rsid w:val="003E4408"/>
    <w:rsid w:val="003F056B"/>
    <w:rsid w:val="003F7651"/>
    <w:rsid w:val="004013CE"/>
    <w:rsid w:val="0040144B"/>
    <w:rsid w:val="00410AD1"/>
    <w:rsid w:val="00413FD5"/>
    <w:rsid w:val="00422732"/>
    <w:rsid w:val="0042766B"/>
    <w:rsid w:val="00432288"/>
    <w:rsid w:val="00436E41"/>
    <w:rsid w:val="00441E3E"/>
    <w:rsid w:val="00447426"/>
    <w:rsid w:val="00450C1B"/>
    <w:rsid w:val="00454443"/>
    <w:rsid w:val="0045515D"/>
    <w:rsid w:val="00455581"/>
    <w:rsid w:val="00455FFC"/>
    <w:rsid w:val="00466464"/>
    <w:rsid w:val="00482533"/>
    <w:rsid w:val="004904CD"/>
    <w:rsid w:val="00490B66"/>
    <w:rsid w:val="00495F12"/>
    <w:rsid w:val="004963C8"/>
    <w:rsid w:val="004A7EB1"/>
    <w:rsid w:val="004B1206"/>
    <w:rsid w:val="004B7527"/>
    <w:rsid w:val="004C57D7"/>
    <w:rsid w:val="004D3788"/>
    <w:rsid w:val="004E64AF"/>
    <w:rsid w:val="004E64D1"/>
    <w:rsid w:val="004F6206"/>
    <w:rsid w:val="004F6E6B"/>
    <w:rsid w:val="00517247"/>
    <w:rsid w:val="00517FA3"/>
    <w:rsid w:val="00520C0D"/>
    <w:rsid w:val="005300CE"/>
    <w:rsid w:val="00545F71"/>
    <w:rsid w:val="005471F4"/>
    <w:rsid w:val="005502AC"/>
    <w:rsid w:val="00551546"/>
    <w:rsid w:val="00552D94"/>
    <w:rsid w:val="005549EB"/>
    <w:rsid w:val="00557B45"/>
    <w:rsid w:val="00560BD1"/>
    <w:rsid w:val="00562A0A"/>
    <w:rsid w:val="00566D6E"/>
    <w:rsid w:val="005708AD"/>
    <w:rsid w:val="00580914"/>
    <w:rsid w:val="00583E7A"/>
    <w:rsid w:val="0058546C"/>
    <w:rsid w:val="00590AB8"/>
    <w:rsid w:val="0059209A"/>
    <w:rsid w:val="0059289A"/>
    <w:rsid w:val="00592F4C"/>
    <w:rsid w:val="0059489B"/>
    <w:rsid w:val="005A0B8A"/>
    <w:rsid w:val="005A3301"/>
    <w:rsid w:val="005A7B0E"/>
    <w:rsid w:val="005B13C0"/>
    <w:rsid w:val="005B3CB7"/>
    <w:rsid w:val="005B5827"/>
    <w:rsid w:val="005C3145"/>
    <w:rsid w:val="005D16B3"/>
    <w:rsid w:val="005D24C0"/>
    <w:rsid w:val="005F35A3"/>
    <w:rsid w:val="00600FCD"/>
    <w:rsid w:val="00604FE5"/>
    <w:rsid w:val="00613D96"/>
    <w:rsid w:val="00625458"/>
    <w:rsid w:val="0062592D"/>
    <w:rsid w:val="00633877"/>
    <w:rsid w:val="00641521"/>
    <w:rsid w:val="0064161A"/>
    <w:rsid w:val="00644731"/>
    <w:rsid w:val="00646D8F"/>
    <w:rsid w:val="00665410"/>
    <w:rsid w:val="00665547"/>
    <w:rsid w:val="00671C25"/>
    <w:rsid w:val="00673B0F"/>
    <w:rsid w:val="00673DD8"/>
    <w:rsid w:val="006872AA"/>
    <w:rsid w:val="006A476A"/>
    <w:rsid w:val="006A660D"/>
    <w:rsid w:val="006A77DE"/>
    <w:rsid w:val="006A7F54"/>
    <w:rsid w:val="006B06D0"/>
    <w:rsid w:val="006C20D2"/>
    <w:rsid w:val="006C5C7D"/>
    <w:rsid w:val="006D1591"/>
    <w:rsid w:val="006E019F"/>
    <w:rsid w:val="006E192D"/>
    <w:rsid w:val="006E3586"/>
    <w:rsid w:val="006E795E"/>
    <w:rsid w:val="006F4F6D"/>
    <w:rsid w:val="007030B8"/>
    <w:rsid w:val="00705CA9"/>
    <w:rsid w:val="007075BF"/>
    <w:rsid w:val="00710E91"/>
    <w:rsid w:val="00711E9B"/>
    <w:rsid w:val="00712AAA"/>
    <w:rsid w:val="00714094"/>
    <w:rsid w:val="00715A6A"/>
    <w:rsid w:val="00726AB4"/>
    <w:rsid w:val="007311C2"/>
    <w:rsid w:val="007446D8"/>
    <w:rsid w:val="007541B1"/>
    <w:rsid w:val="007569B2"/>
    <w:rsid w:val="00771A39"/>
    <w:rsid w:val="00776493"/>
    <w:rsid w:val="00784598"/>
    <w:rsid w:val="00786149"/>
    <w:rsid w:val="00790174"/>
    <w:rsid w:val="00790771"/>
    <w:rsid w:val="007A19F3"/>
    <w:rsid w:val="007A4BC9"/>
    <w:rsid w:val="007A6193"/>
    <w:rsid w:val="007A76A9"/>
    <w:rsid w:val="007B1CED"/>
    <w:rsid w:val="007B3296"/>
    <w:rsid w:val="007B71F1"/>
    <w:rsid w:val="007C5BE0"/>
    <w:rsid w:val="007C5E43"/>
    <w:rsid w:val="007C66AF"/>
    <w:rsid w:val="007C7D39"/>
    <w:rsid w:val="007D6E23"/>
    <w:rsid w:val="007E1A52"/>
    <w:rsid w:val="007E2965"/>
    <w:rsid w:val="007F122C"/>
    <w:rsid w:val="007F1E3A"/>
    <w:rsid w:val="007F5D2B"/>
    <w:rsid w:val="008066CF"/>
    <w:rsid w:val="00807ADC"/>
    <w:rsid w:val="008169E7"/>
    <w:rsid w:val="00817221"/>
    <w:rsid w:val="0082144F"/>
    <w:rsid w:val="0082773F"/>
    <w:rsid w:val="0083197A"/>
    <w:rsid w:val="00833829"/>
    <w:rsid w:val="008358E1"/>
    <w:rsid w:val="008406EE"/>
    <w:rsid w:val="00842CCB"/>
    <w:rsid w:val="0084698D"/>
    <w:rsid w:val="00851B68"/>
    <w:rsid w:val="0086685C"/>
    <w:rsid w:val="00866D85"/>
    <w:rsid w:val="00871BC1"/>
    <w:rsid w:val="00894B5E"/>
    <w:rsid w:val="0089594A"/>
    <w:rsid w:val="008A2C33"/>
    <w:rsid w:val="008B73F0"/>
    <w:rsid w:val="008C1A95"/>
    <w:rsid w:val="008C368C"/>
    <w:rsid w:val="008E20BE"/>
    <w:rsid w:val="008E4A53"/>
    <w:rsid w:val="008F61EA"/>
    <w:rsid w:val="00906BD6"/>
    <w:rsid w:val="00914350"/>
    <w:rsid w:val="00923F1E"/>
    <w:rsid w:val="009254A0"/>
    <w:rsid w:val="00925F81"/>
    <w:rsid w:val="00926362"/>
    <w:rsid w:val="009301F2"/>
    <w:rsid w:val="0094039E"/>
    <w:rsid w:val="009443D6"/>
    <w:rsid w:val="00944E82"/>
    <w:rsid w:val="00947BE7"/>
    <w:rsid w:val="00954173"/>
    <w:rsid w:val="00957D18"/>
    <w:rsid w:val="009664CF"/>
    <w:rsid w:val="00984A7B"/>
    <w:rsid w:val="009938F4"/>
    <w:rsid w:val="00993C72"/>
    <w:rsid w:val="00995495"/>
    <w:rsid w:val="00995A05"/>
    <w:rsid w:val="009A7C53"/>
    <w:rsid w:val="009C00DE"/>
    <w:rsid w:val="009C0777"/>
    <w:rsid w:val="009C285B"/>
    <w:rsid w:val="009D0A86"/>
    <w:rsid w:val="009D4023"/>
    <w:rsid w:val="009D4090"/>
    <w:rsid w:val="009E3ADF"/>
    <w:rsid w:val="009E4BCE"/>
    <w:rsid w:val="009E7907"/>
    <w:rsid w:val="009F5DEC"/>
    <w:rsid w:val="009F72C9"/>
    <w:rsid w:val="00A01E3C"/>
    <w:rsid w:val="00A0518D"/>
    <w:rsid w:val="00A066D6"/>
    <w:rsid w:val="00A124A2"/>
    <w:rsid w:val="00A13A05"/>
    <w:rsid w:val="00A15125"/>
    <w:rsid w:val="00A159E6"/>
    <w:rsid w:val="00A2114D"/>
    <w:rsid w:val="00A309B6"/>
    <w:rsid w:val="00A312A9"/>
    <w:rsid w:val="00A35651"/>
    <w:rsid w:val="00A3732B"/>
    <w:rsid w:val="00A40629"/>
    <w:rsid w:val="00A51327"/>
    <w:rsid w:val="00A518DD"/>
    <w:rsid w:val="00A5659B"/>
    <w:rsid w:val="00A6435C"/>
    <w:rsid w:val="00A66DD1"/>
    <w:rsid w:val="00A7197A"/>
    <w:rsid w:val="00A724B2"/>
    <w:rsid w:val="00A775C4"/>
    <w:rsid w:val="00A7792B"/>
    <w:rsid w:val="00A90FA2"/>
    <w:rsid w:val="00A97098"/>
    <w:rsid w:val="00AA018F"/>
    <w:rsid w:val="00AA1D4B"/>
    <w:rsid w:val="00AA3929"/>
    <w:rsid w:val="00AB0AD7"/>
    <w:rsid w:val="00AB613A"/>
    <w:rsid w:val="00AB7D6A"/>
    <w:rsid w:val="00AC50F1"/>
    <w:rsid w:val="00AC7372"/>
    <w:rsid w:val="00AE29EA"/>
    <w:rsid w:val="00AE7201"/>
    <w:rsid w:val="00AF0FB7"/>
    <w:rsid w:val="00AF7547"/>
    <w:rsid w:val="00B02FAE"/>
    <w:rsid w:val="00B03724"/>
    <w:rsid w:val="00B03C2B"/>
    <w:rsid w:val="00B22D6B"/>
    <w:rsid w:val="00B31502"/>
    <w:rsid w:val="00B3382C"/>
    <w:rsid w:val="00B56C72"/>
    <w:rsid w:val="00B67BD0"/>
    <w:rsid w:val="00B74D6B"/>
    <w:rsid w:val="00B7547B"/>
    <w:rsid w:val="00B77381"/>
    <w:rsid w:val="00B8022C"/>
    <w:rsid w:val="00B820EE"/>
    <w:rsid w:val="00B82984"/>
    <w:rsid w:val="00B83D11"/>
    <w:rsid w:val="00B85E2A"/>
    <w:rsid w:val="00B86834"/>
    <w:rsid w:val="00B96156"/>
    <w:rsid w:val="00BA182B"/>
    <w:rsid w:val="00BD1F95"/>
    <w:rsid w:val="00BD301E"/>
    <w:rsid w:val="00BD413E"/>
    <w:rsid w:val="00BE5717"/>
    <w:rsid w:val="00BE7018"/>
    <w:rsid w:val="00BF10D0"/>
    <w:rsid w:val="00BF40EF"/>
    <w:rsid w:val="00BF5A88"/>
    <w:rsid w:val="00BF5B32"/>
    <w:rsid w:val="00BF7E4A"/>
    <w:rsid w:val="00C0201B"/>
    <w:rsid w:val="00C06173"/>
    <w:rsid w:val="00C1521D"/>
    <w:rsid w:val="00C204FF"/>
    <w:rsid w:val="00C237CE"/>
    <w:rsid w:val="00C31E57"/>
    <w:rsid w:val="00C33697"/>
    <w:rsid w:val="00C364B5"/>
    <w:rsid w:val="00C371DA"/>
    <w:rsid w:val="00C5482D"/>
    <w:rsid w:val="00C65150"/>
    <w:rsid w:val="00C65296"/>
    <w:rsid w:val="00C6716C"/>
    <w:rsid w:val="00C825AE"/>
    <w:rsid w:val="00C826AE"/>
    <w:rsid w:val="00C85F2D"/>
    <w:rsid w:val="00C86AF1"/>
    <w:rsid w:val="00C87667"/>
    <w:rsid w:val="00CA41BC"/>
    <w:rsid w:val="00CB1CA7"/>
    <w:rsid w:val="00CB413E"/>
    <w:rsid w:val="00CB46B3"/>
    <w:rsid w:val="00CB4BD6"/>
    <w:rsid w:val="00CC1AED"/>
    <w:rsid w:val="00CC313F"/>
    <w:rsid w:val="00CD158B"/>
    <w:rsid w:val="00CD268C"/>
    <w:rsid w:val="00CE0939"/>
    <w:rsid w:val="00CE1E20"/>
    <w:rsid w:val="00CF157D"/>
    <w:rsid w:val="00D0190D"/>
    <w:rsid w:val="00D0228A"/>
    <w:rsid w:val="00D04A61"/>
    <w:rsid w:val="00D1315C"/>
    <w:rsid w:val="00D13AFE"/>
    <w:rsid w:val="00D2287E"/>
    <w:rsid w:val="00D24D07"/>
    <w:rsid w:val="00D276EE"/>
    <w:rsid w:val="00D32AD5"/>
    <w:rsid w:val="00D42E45"/>
    <w:rsid w:val="00D445AD"/>
    <w:rsid w:val="00D60B78"/>
    <w:rsid w:val="00D71E25"/>
    <w:rsid w:val="00D74A26"/>
    <w:rsid w:val="00D8587A"/>
    <w:rsid w:val="00D96E17"/>
    <w:rsid w:val="00DA012B"/>
    <w:rsid w:val="00DC126C"/>
    <w:rsid w:val="00DC7143"/>
    <w:rsid w:val="00DD3F6C"/>
    <w:rsid w:val="00DD4384"/>
    <w:rsid w:val="00DE7907"/>
    <w:rsid w:val="00DE7987"/>
    <w:rsid w:val="00DF0670"/>
    <w:rsid w:val="00DF11C0"/>
    <w:rsid w:val="00DF69E6"/>
    <w:rsid w:val="00DF6A6D"/>
    <w:rsid w:val="00E02B6B"/>
    <w:rsid w:val="00E04CA1"/>
    <w:rsid w:val="00E07772"/>
    <w:rsid w:val="00E127AE"/>
    <w:rsid w:val="00E130A1"/>
    <w:rsid w:val="00E2467D"/>
    <w:rsid w:val="00E32486"/>
    <w:rsid w:val="00E41CF3"/>
    <w:rsid w:val="00E4256B"/>
    <w:rsid w:val="00E7153C"/>
    <w:rsid w:val="00E741CF"/>
    <w:rsid w:val="00E7659D"/>
    <w:rsid w:val="00E768A8"/>
    <w:rsid w:val="00E777C2"/>
    <w:rsid w:val="00E8085C"/>
    <w:rsid w:val="00E80AE3"/>
    <w:rsid w:val="00E81B2B"/>
    <w:rsid w:val="00E84D8F"/>
    <w:rsid w:val="00E85997"/>
    <w:rsid w:val="00E86DD8"/>
    <w:rsid w:val="00EA0100"/>
    <w:rsid w:val="00EA10FA"/>
    <w:rsid w:val="00EA1629"/>
    <w:rsid w:val="00EA4F96"/>
    <w:rsid w:val="00EC4FBB"/>
    <w:rsid w:val="00ED75A2"/>
    <w:rsid w:val="00EE11CA"/>
    <w:rsid w:val="00EE4155"/>
    <w:rsid w:val="00EE4CAC"/>
    <w:rsid w:val="00EF5E68"/>
    <w:rsid w:val="00EF78FB"/>
    <w:rsid w:val="00F010A9"/>
    <w:rsid w:val="00F162FB"/>
    <w:rsid w:val="00F165DB"/>
    <w:rsid w:val="00F17D59"/>
    <w:rsid w:val="00F27865"/>
    <w:rsid w:val="00F37F0F"/>
    <w:rsid w:val="00F40854"/>
    <w:rsid w:val="00F418DC"/>
    <w:rsid w:val="00F442F1"/>
    <w:rsid w:val="00F8735F"/>
    <w:rsid w:val="00F874F2"/>
    <w:rsid w:val="00F93C19"/>
    <w:rsid w:val="00F95AD5"/>
    <w:rsid w:val="00F960E1"/>
    <w:rsid w:val="00F9759A"/>
    <w:rsid w:val="00FA4305"/>
    <w:rsid w:val="00FA48E8"/>
    <w:rsid w:val="00FA56E9"/>
    <w:rsid w:val="00FB314F"/>
    <w:rsid w:val="00FB3BC6"/>
    <w:rsid w:val="00FB4F91"/>
    <w:rsid w:val="00FB554B"/>
    <w:rsid w:val="00FB7DB3"/>
    <w:rsid w:val="00FC6F30"/>
    <w:rsid w:val="00FC7D1C"/>
    <w:rsid w:val="00FD2FB7"/>
    <w:rsid w:val="00FE490C"/>
    <w:rsid w:val="00FF3AE1"/>
    <w:rsid w:val="00FF4761"/>
    <w:rsid w:val="00FF6700"/>
    <w:rsid w:val="266831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F07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lsdException w:name="header" w:semiHidden="0"/>
    <w:lsdException w:name="footer" w:semiHidden="0"/>
    <w:lsdException w:name="caption" w:uiPriority="35" w:qFormat="1"/>
    <w:lsdException w:name="endnote reference" w:qFormat="1"/>
    <w:lsdException w:name="endnote text"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842CCB"/>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842CC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footer"/>
    <w:basedOn w:val="a"/>
    <w:link w:val="a4"/>
    <w:uiPriority w:val="99"/>
    <w:unhideWhenUsed/>
    <w:pPr>
      <w:tabs>
        <w:tab w:val="center" w:pos="4252"/>
        <w:tab w:val="right" w:pos="8504"/>
      </w:tabs>
      <w:snapToGrid w:val="0"/>
    </w:pPr>
  </w:style>
  <w:style w:type="paragraph" w:styleId="a5">
    <w:name w:val="annotation text"/>
    <w:basedOn w:val="a"/>
    <w:link w:val="a6"/>
    <w:uiPriority w:val="99"/>
    <w:semiHidden/>
    <w:unhideWhenUsed/>
    <w:pPr>
      <w:jc w:val="left"/>
    </w:pPr>
  </w:style>
  <w:style w:type="paragraph" w:styleId="a7">
    <w:name w:val="Normal Indent"/>
    <w:basedOn w:val="a"/>
    <w:pPr>
      <w:ind w:left="851"/>
    </w:pPr>
    <w:rPr>
      <w:rFonts w:ascii="Century" w:eastAsia="ＭＳ 明朝" w:hAnsi="Century" w:cs="Times New Roman"/>
      <w:szCs w:val="20"/>
    </w:rPr>
  </w:style>
  <w:style w:type="paragraph" w:styleId="a8">
    <w:name w:val="annotation subject"/>
    <w:basedOn w:val="a5"/>
    <w:next w:val="a5"/>
    <w:link w:val="a9"/>
    <w:uiPriority w:val="99"/>
    <w:semiHidden/>
    <w:unhideWhenUsed/>
    <w:rPr>
      <w:b/>
      <w:bCs/>
    </w:rPr>
  </w:style>
  <w:style w:type="paragraph" w:styleId="aa">
    <w:name w:val="Balloon Text"/>
    <w:basedOn w:val="a"/>
    <w:link w:val="ab"/>
    <w:uiPriority w:val="99"/>
    <w:semiHidden/>
    <w:unhideWhenUsed/>
    <w:rPr>
      <w:rFonts w:asciiTheme="majorHAnsi" w:eastAsiaTheme="majorEastAsia" w:hAnsiTheme="majorHAnsi" w:cstheme="majorBidi"/>
      <w:sz w:val="18"/>
      <w:szCs w:val="18"/>
    </w:rPr>
  </w:style>
  <w:style w:type="paragraph" w:styleId="ac">
    <w:name w:val="header"/>
    <w:basedOn w:val="a"/>
    <w:link w:val="ad"/>
    <w:uiPriority w:val="99"/>
    <w:unhideWhenUsed/>
    <w:pPr>
      <w:tabs>
        <w:tab w:val="center" w:pos="4252"/>
        <w:tab w:val="right" w:pos="8504"/>
      </w:tabs>
      <w:snapToGrid w:val="0"/>
    </w:pPr>
  </w:style>
  <w:style w:type="paragraph" w:styleId="ae">
    <w:name w:val="endnote text"/>
    <w:basedOn w:val="a"/>
    <w:link w:val="af"/>
    <w:uiPriority w:val="99"/>
    <w:semiHidden/>
    <w:unhideWhenUsed/>
    <w:qFormat/>
    <w:pPr>
      <w:snapToGrid w:val="0"/>
      <w:jc w:val="left"/>
    </w:pPr>
  </w:style>
  <w:style w:type="character" w:styleId="af0">
    <w:name w:val="line number"/>
    <w:basedOn w:val="a0"/>
    <w:uiPriority w:val="99"/>
    <w:semiHidden/>
    <w:unhideWhenUsed/>
  </w:style>
  <w:style w:type="character" w:styleId="af1">
    <w:name w:val="Hyperlink"/>
    <w:basedOn w:val="a0"/>
    <w:uiPriority w:val="99"/>
    <w:unhideWhenUsed/>
    <w:rPr>
      <w:color w:val="0563C1" w:themeColor="hyperlink"/>
      <w:u w:val="single"/>
    </w:rPr>
  </w:style>
  <w:style w:type="character" w:styleId="af2">
    <w:name w:val="endnote reference"/>
    <w:basedOn w:val="a0"/>
    <w:uiPriority w:val="99"/>
    <w:semiHidden/>
    <w:unhideWhenUsed/>
    <w:qFormat/>
    <w:rPr>
      <w:vertAlign w:val="superscript"/>
    </w:rPr>
  </w:style>
  <w:style w:type="character" w:styleId="af3">
    <w:name w:val="annotation reference"/>
    <w:basedOn w:val="a0"/>
    <w:uiPriority w:val="99"/>
    <w:semiHidden/>
    <w:unhideWhenUsed/>
    <w:rPr>
      <w:sz w:val="18"/>
      <w:szCs w:val="18"/>
    </w:rPr>
  </w:style>
  <w:style w:type="character" w:styleId="af4">
    <w:name w:val="FollowedHyperlink"/>
    <w:basedOn w:val="a0"/>
    <w:uiPriority w:val="99"/>
    <w:semiHidden/>
    <w:unhideWhenUsed/>
    <w:rPr>
      <w:color w:val="954F72" w:themeColor="followedHyperlink"/>
      <w:u w:val="single"/>
    </w:rPr>
  </w:style>
  <w:style w:type="table" w:styleId="af5">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吹き出し (文字)"/>
    <w:basedOn w:val="a0"/>
    <w:link w:val="aa"/>
    <w:uiPriority w:val="99"/>
    <w:semiHidden/>
    <w:rPr>
      <w:rFonts w:asciiTheme="majorHAnsi" w:eastAsiaTheme="majorEastAsia" w:hAnsiTheme="majorHAnsi" w:cstheme="majorBidi"/>
      <w:sz w:val="18"/>
      <w:szCs w:val="18"/>
    </w:rPr>
  </w:style>
  <w:style w:type="character" w:customStyle="1" w:styleId="a6">
    <w:name w:val="コメント文字列 (文字)"/>
    <w:basedOn w:val="a0"/>
    <w:link w:val="a5"/>
    <w:uiPriority w:val="99"/>
    <w:semiHidden/>
  </w:style>
  <w:style w:type="character" w:customStyle="1" w:styleId="a9">
    <w:name w:val="コメント内容 (文字)"/>
    <w:basedOn w:val="a6"/>
    <w:link w:val="a8"/>
    <w:uiPriority w:val="99"/>
    <w:semiHidden/>
    <w:qFormat/>
    <w:rPr>
      <w:b/>
      <w:bCs/>
    </w:rPr>
  </w:style>
  <w:style w:type="character" w:customStyle="1" w:styleId="ad">
    <w:name w:val="ヘッダー (文字)"/>
    <w:basedOn w:val="a0"/>
    <w:link w:val="ac"/>
    <w:uiPriority w:val="99"/>
  </w:style>
  <w:style w:type="character" w:customStyle="1" w:styleId="a4">
    <w:name w:val="フッター (文字)"/>
    <w:basedOn w:val="a0"/>
    <w:link w:val="a3"/>
    <w:uiPriority w:val="99"/>
  </w:style>
  <w:style w:type="character" w:customStyle="1" w:styleId="af">
    <w:name w:val="文末脚注文字列 (文字)"/>
    <w:basedOn w:val="a0"/>
    <w:link w:val="ae"/>
    <w:uiPriority w:val="99"/>
    <w:semiHidden/>
  </w:style>
  <w:style w:type="character" w:customStyle="1" w:styleId="11">
    <w:name w:val="未解決のメンション1"/>
    <w:basedOn w:val="a0"/>
    <w:uiPriority w:val="99"/>
    <w:semiHidden/>
    <w:unhideWhenUsed/>
    <w:rPr>
      <w:color w:val="605E5C"/>
      <w:shd w:val="clear" w:color="auto" w:fill="E1DFDD"/>
    </w:rPr>
  </w:style>
  <w:style w:type="paragraph" w:styleId="af6">
    <w:name w:val="Revision"/>
    <w:hidden/>
    <w:uiPriority w:val="99"/>
    <w:semiHidden/>
    <w:rsid w:val="00957D18"/>
    <w:rPr>
      <w:kern w:val="2"/>
      <w:sz w:val="21"/>
      <w:szCs w:val="22"/>
    </w:rPr>
  </w:style>
  <w:style w:type="character" w:customStyle="1" w:styleId="10">
    <w:name w:val="見出し 1 (文字)"/>
    <w:basedOn w:val="a0"/>
    <w:link w:val="1"/>
    <w:uiPriority w:val="9"/>
    <w:rsid w:val="00842CCB"/>
    <w:rPr>
      <w:rFonts w:asciiTheme="majorHAnsi" w:eastAsiaTheme="majorEastAsia" w:hAnsiTheme="majorHAnsi" w:cstheme="majorBidi"/>
      <w:kern w:val="2"/>
      <w:sz w:val="24"/>
      <w:szCs w:val="24"/>
    </w:rPr>
  </w:style>
  <w:style w:type="character" w:customStyle="1" w:styleId="20">
    <w:name w:val="見出し 2 (文字)"/>
    <w:basedOn w:val="a0"/>
    <w:link w:val="2"/>
    <w:uiPriority w:val="9"/>
    <w:rsid w:val="00842CCB"/>
    <w:rPr>
      <w:rFonts w:asciiTheme="majorHAnsi" w:eastAsiaTheme="majorEastAsia" w:hAnsiTheme="majorHAnsi" w:cstheme="maj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lsdException w:name="header" w:semiHidden="0"/>
    <w:lsdException w:name="footer" w:semiHidden="0"/>
    <w:lsdException w:name="caption" w:uiPriority="35" w:qFormat="1"/>
    <w:lsdException w:name="endnote reference" w:qFormat="1"/>
    <w:lsdException w:name="endnote text"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842CCB"/>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842CC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footer"/>
    <w:basedOn w:val="a"/>
    <w:link w:val="a4"/>
    <w:uiPriority w:val="99"/>
    <w:unhideWhenUsed/>
    <w:pPr>
      <w:tabs>
        <w:tab w:val="center" w:pos="4252"/>
        <w:tab w:val="right" w:pos="8504"/>
      </w:tabs>
      <w:snapToGrid w:val="0"/>
    </w:pPr>
  </w:style>
  <w:style w:type="paragraph" w:styleId="a5">
    <w:name w:val="annotation text"/>
    <w:basedOn w:val="a"/>
    <w:link w:val="a6"/>
    <w:uiPriority w:val="99"/>
    <w:semiHidden/>
    <w:unhideWhenUsed/>
    <w:pPr>
      <w:jc w:val="left"/>
    </w:pPr>
  </w:style>
  <w:style w:type="paragraph" w:styleId="a7">
    <w:name w:val="Normal Indent"/>
    <w:basedOn w:val="a"/>
    <w:pPr>
      <w:ind w:left="851"/>
    </w:pPr>
    <w:rPr>
      <w:rFonts w:ascii="Century" w:eastAsia="ＭＳ 明朝" w:hAnsi="Century" w:cs="Times New Roman"/>
      <w:szCs w:val="20"/>
    </w:rPr>
  </w:style>
  <w:style w:type="paragraph" w:styleId="a8">
    <w:name w:val="annotation subject"/>
    <w:basedOn w:val="a5"/>
    <w:next w:val="a5"/>
    <w:link w:val="a9"/>
    <w:uiPriority w:val="99"/>
    <w:semiHidden/>
    <w:unhideWhenUsed/>
    <w:rPr>
      <w:b/>
      <w:bCs/>
    </w:rPr>
  </w:style>
  <w:style w:type="paragraph" w:styleId="aa">
    <w:name w:val="Balloon Text"/>
    <w:basedOn w:val="a"/>
    <w:link w:val="ab"/>
    <w:uiPriority w:val="99"/>
    <w:semiHidden/>
    <w:unhideWhenUsed/>
    <w:rPr>
      <w:rFonts w:asciiTheme="majorHAnsi" w:eastAsiaTheme="majorEastAsia" w:hAnsiTheme="majorHAnsi" w:cstheme="majorBidi"/>
      <w:sz w:val="18"/>
      <w:szCs w:val="18"/>
    </w:rPr>
  </w:style>
  <w:style w:type="paragraph" w:styleId="ac">
    <w:name w:val="header"/>
    <w:basedOn w:val="a"/>
    <w:link w:val="ad"/>
    <w:uiPriority w:val="99"/>
    <w:unhideWhenUsed/>
    <w:pPr>
      <w:tabs>
        <w:tab w:val="center" w:pos="4252"/>
        <w:tab w:val="right" w:pos="8504"/>
      </w:tabs>
      <w:snapToGrid w:val="0"/>
    </w:pPr>
  </w:style>
  <w:style w:type="paragraph" w:styleId="ae">
    <w:name w:val="endnote text"/>
    <w:basedOn w:val="a"/>
    <w:link w:val="af"/>
    <w:uiPriority w:val="99"/>
    <w:semiHidden/>
    <w:unhideWhenUsed/>
    <w:qFormat/>
    <w:pPr>
      <w:snapToGrid w:val="0"/>
      <w:jc w:val="left"/>
    </w:pPr>
  </w:style>
  <w:style w:type="character" w:styleId="af0">
    <w:name w:val="line number"/>
    <w:basedOn w:val="a0"/>
    <w:uiPriority w:val="99"/>
    <w:semiHidden/>
    <w:unhideWhenUsed/>
  </w:style>
  <w:style w:type="character" w:styleId="af1">
    <w:name w:val="Hyperlink"/>
    <w:basedOn w:val="a0"/>
    <w:uiPriority w:val="99"/>
    <w:unhideWhenUsed/>
    <w:rPr>
      <w:color w:val="0563C1" w:themeColor="hyperlink"/>
      <w:u w:val="single"/>
    </w:rPr>
  </w:style>
  <w:style w:type="character" w:styleId="af2">
    <w:name w:val="endnote reference"/>
    <w:basedOn w:val="a0"/>
    <w:uiPriority w:val="99"/>
    <w:semiHidden/>
    <w:unhideWhenUsed/>
    <w:qFormat/>
    <w:rPr>
      <w:vertAlign w:val="superscript"/>
    </w:rPr>
  </w:style>
  <w:style w:type="character" w:styleId="af3">
    <w:name w:val="annotation reference"/>
    <w:basedOn w:val="a0"/>
    <w:uiPriority w:val="99"/>
    <w:semiHidden/>
    <w:unhideWhenUsed/>
    <w:rPr>
      <w:sz w:val="18"/>
      <w:szCs w:val="18"/>
    </w:rPr>
  </w:style>
  <w:style w:type="character" w:styleId="af4">
    <w:name w:val="FollowedHyperlink"/>
    <w:basedOn w:val="a0"/>
    <w:uiPriority w:val="99"/>
    <w:semiHidden/>
    <w:unhideWhenUsed/>
    <w:rPr>
      <w:color w:val="954F72" w:themeColor="followedHyperlink"/>
      <w:u w:val="single"/>
    </w:rPr>
  </w:style>
  <w:style w:type="table" w:styleId="af5">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吹き出し (文字)"/>
    <w:basedOn w:val="a0"/>
    <w:link w:val="aa"/>
    <w:uiPriority w:val="99"/>
    <w:semiHidden/>
    <w:rPr>
      <w:rFonts w:asciiTheme="majorHAnsi" w:eastAsiaTheme="majorEastAsia" w:hAnsiTheme="majorHAnsi" w:cstheme="majorBidi"/>
      <w:sz w:val="18"/>
      <w:szCs w:val="18"/>
    </w:rPr>
  </w:style>
  <w:style w:type="character" w:customStyle="1" w:styleId="a6">
    <w:name w:val="コメント文字列 (文字)"/>
    <w:basedOn w:val="a0"/>
    <w:link w:val="a5"/>
    <w:uiPriority w:val="99"/>
    <w:semiHidden/>
  </w:style>
  <w:style w:type="character" w:customStyle="1" w:styleId="a9">
    <w:name w:val="コメント内容 (文字)"/>
    <w:basedOn w:val="a6"/>
    <w:link w:val="a8"/>
    <w:uiPriority w:val="99"/>
    <w:semiHidden/>
    <w:qFormat/>
    <w:rPr>
      <w:b/>
      <w:bCs/>
    </w:rPr>
  </w:style>
  <w:style w:type="character" w:customStyle="1" w:styleId="ad">
    <w:name w:val="ヘッダー (文字)"/>
    <w:basedOn w:val="a0"/>
    <w:link w:val="ac"/>
    <w:uiPriority w:val="99"/>
  </w:style>
  <w:style w:type="character" w:customStyle="1" w:styleId="a4">
    <w:name w:val="フッター (文字)"/>
    <w:basedOn w:val="a0"/>
    <w:link w:val="a3"/>
    <w:uiPriority w:val="99"/>
  </w:style>
  <w:style w:type="character" w:customStyle="1" w:styleId="af">
    <w:name w:val="文末脚注文字列 (文字)"/>
    <w:basedOn w:val="a0"/>
    <w:link w:val="ae"/>
    <w:uiPriority w:val="99"/>
    <w:semiHidden/>
  </w:style>
  <w:style w:type="character" w:customStyle="1" w:styleId="11">
    <w:name w:val="未解決のメンション1"/>
    <w:basedOn w:val="a0"/>
    <w:uiPriority w:val="99"/>
    <w:semiHidden/>
    <w:unhideWhenUsed/>
    <w:rPr>
      <w:color w:val="605E5C"/>
      <w:shd w:val="clear" w:color="auto" w:fill="E1DFDD"/>
    </w:rPr>
  </w:style>
  <w:style w:type="paragraph" w:styleId="af6">
    <w:name w:val="Revision"/>
    <w:hidden/>
    <w:uiPriority w:val="99"/>
    <w:semiHidden/>
    <w:rsid w:val="00957D18"/>
    <w:rPr>
      <w:kern w:val="2"/>
      <w:sz w:val="21"/>
      <w:szCs w:val="22"/>
    </w:rPr>
  </w:style>
  <w:style w:type="character" w:customStyle="1" w:styleId="10">
    <w:name w:val="見出し 1 (文字)"/>
    <w:basedOn w:val="a0"/>
    <w:link w:val="1"/>
    <w:uiPriority w:val="9"/>
    <w:rsid w:val="00842CCB"/>
    <w:rPr>
      <w:rFonts w:asciiTheme="majorHAnsi" w:eastAsiaTheme="majorEastAsia" w:hAnsiTheme="majorHAnsi" w:cstheme="majorBidi"/>
      <w:kern w:val="2"/>
      <w:sz w:val="24"/>
      <w:szCs w:val="24"/>
    </w:rPr>
  </w:style>
  <w:style w:type="character" w:customStyle="1" w:styleId="20">
    <w:name w:val="見出し 2 (文字)"/>
    <w:basedOn w:val="a0"/>
    <w:link w:val="2"/>
    <w:uiPriority w:val="9"/>
    <w:rsid w:val="00842CCB"/>
    <w:rPr>
      <w:rFonts w:asciiTheme="majorHAnsi" w:eastAsiaTheme="majorEastAsia" w:hAnsiTheme="majorHAnsi" w:cstheme="maj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44900">
      <w:bodyDiv w:val="1"/>
      <w:marLeft w:val="0"/>
      <w:marRight w:val="0"/>
      <w:marTop w:val="0"/>
      <w:marBottom w:val="0"/>
      <w:divBdr>
        <w:top w:val="none" w:sz="0" w:space="0" w:color="auto"/>
        <w:left w:val="none" w:sz="0" w:space="0" w:color="auto"/>
        <w:bottom w:val="none" w:sz="0" w:space="0" w:color="auto"/>
        <w:right w:val="none" w:sz="0" w:space="0" w:color="auto"/>
      </w:divBdr>
    </w:div>
    <w:div w:id="582106176">
      <w:bodyDiv w:val="1"/>
      <w:marLeft w:val="0"/>
      <w:marRight w:val="0"/>
      <w:marTop w:val="0"/>
      <w:marBottom w:val="0"/>
      <w:divBdr>
        <w:top w:val="none" w:sz="0" w:space="0" w:color="auto"/>
        <w:left w:val="none" w:sz="0" w:space="0" w:color="auto"/>
        <w:bottom w:val="none" w:sz="0" w:space="0" w:color="auto"/>
        <w:right w:val="none" w:sz="0" w:space="0" w:color="auto"/>
      </w:divBdr>
    </w:div>
    <w:div w:id="1017461425">
      <w:bodyDiv w:val="1"/>
      <w:marLeft w:val="0"/>
      <w:marRight w:val="0"/>
      <w:marTop w:val="0"/>
      <w:marBottom w:val="0"/>
      <w:divBdr>
        <w:top w:val="none" w:sz="0" w:space="0" w:color="auto"/>
        <w:left w:val="none" w:sz="0" w:space="0" w:color="auto"/>
        <w:bottom w:val="none" w:sz="0" w:space="0" w:color="auto"/>
        <w:right w:val="none" w:sz="0" w:space="0" w:color="auto"/>
      </w:divBdr>
    </w:div>
    <w:div w:id="1180119673">
      <w:bodyDiv w:val="1"/>
      <w:marLeft w:val="0"/>
      <w:marRight w:val="0"/>
      <w:marTop w:val="0"/>
      <w:marBottom w:val="0"/>
      <w:divBdr>
        <w:top w:val="none" w:sz="0" w:space="0" w:color="auto"/>
        <w:left w:val="none" w:sz="0" w:space="0" w:color="auto"/>
        <w:bottom w:val="none" w:sz="0" w:space="0" w:color="auto"/>
        <w:right w:val="none" w:sz="0" w:space="0" w:color="auto"/>
      </w:divBdr>
    </w:div>
    <w:div w:id="1472866133">
      <w:bodyDiv w:val="1"/>
      <w:marLeft w:val="0"/>
      <w:marRight w:val="0"/>
      <w:marTop w:val="0"/>
      <w:marBottom w:val="0"/>
      <w:divBdr>
        <w:top w:val="none" w:sz="0" w:space="0" w:color="auto"/>
        <w:left w:val="none" w:sz="0" w:space="0" w:color="auto"/>
        <w:bottom w:val="none" w:sz="0" w:space="0" w:color="auto"/>
        <w:right w:val="none" w:sz="0" w:space="0" w:color="auto"/>
      </w:divBdr>
    </w:div>
    <w:div w:id="1602490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yperlink" Target="about:blank" TargetMode="External"/><Relationship Id="rId17"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光学」編集用">
      <a:majorFont>
        <a:latin typeface="HGSｺﾞｼｯｸE"/>
        <a:ea typeface="HGSｺﾞｼｯｸE"/>
        <a:cs typeface=""/>
      </a:majorFont>
      <a:minorFont>
        <a:latin typeface="Times New Roman"/>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2ACFCC-6C61-434C-84B2-D0BE6A25A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3853</TotalTime>
  <Pages>16</Pages>
  <Words>2294</Words>
  <Characters>13081</Characters>
  <Application>Microsoft Office Word</Application>
  <DocSecurity>0</DocSecurity>
  <Lines>109</Lines>
  <Paragraphs>30</Paragraphs>
  <ScaleCrop>false</ScaleCrop>
  <HeadingPairs>
    <vt:vector size="2" baseType="variant">
      <vt:variant>
        <vt:lpstr>タイトル</vt:lpstr>
      </vt:variant>
      <vt:variant>
        <vt:i4>1</vt:i4>
      </vt:variant>
    </vt:vector>
  </HeadingPairs>
  <TitlesOfParts>
    <vt:vector size="1" baseType="lpstr">
      <vt:lpstr>実践・研究報告</vt:lpstr>
    </vt:vector>
  </TitlesOfParts>
  <Company/>
  <LinksUpToDate>false</LinksUpToDate>
  <CharactersWithSpaces>15345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実践・研究報告</dc:title>
  <dc:creator>Windows ユーザー</dc:creator>
  <cp:lastModifiedBy>編集部</cp:lastModifiedBy>
  <cp:revision>24</cp:revision>
  <cp:lastPrinted>2023-06-22T02:24:00Z</cp:lastPrinted>
  <dcterms:created xsi:type="dcterms:W3CDTF">2023-06-14T23:57:00Z</dcterms:created>
  <dcterms:modified xsi:type="dcterms:W3CDTF">2023-06-22T02:27:00Z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id="SJq4KP7G"/&gt;&lt;style id="http://www.zotero.org/styles/vancouver" locale="ja-JP" hasBibliography="1" bibliographyStyleHasBeenSet="0"/&gt;&lt;prefs&gt;&lt;pref name="fieldType" value="Field"/&gt;&lt;/prefs&gt;&lt;/data&gt;</vt:lpwstr>
  </property>
  <property fmtid="{D5CDD505-2E9C-101B-9397-08002B2CF9AE}" pid="3" name="KSOProductBuildVer">
    <vt:lpwstr>1041-10.8.2.6704</vt:lpwstr>
  </property>
</Properties>
</file>